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B5E224F" w14:textId="77777777" w:rsidR="004416BD" w:rsidRDefault="00057F67">
      <w:pPr>
        <w:rPr>
          <w:rFonts w:ascii="Garamond" w:eastAsia="Garamond" w:hAnsi="Garamond" w:cs="Garamond"/>
        </w:rPr>
      </w:pPr>
      <w:r>
        <w:rPr>
          <w:rFonts w:ascii="Garamond" w:eastAsia="Garamond" w:hAnsi="Garamond" w:cs="Garamond"/>
          <w:noProof/>
        </w:rPr>
        <mc:AlternateContent>
          <mc:Choice Requires="wpg">
            <w:drawing>
              <wp:anchor distT="0" distB="0" distL="114300" distR="114300" simplePos="0" relativeHeight="251658240" behindDoc="0" locked="0" layoutInCell="1" hidden="0" allowOverlap="1" wp14:anchorId="7567FF4E" wp14:editId="31BA539D">
                <wp:simplePos x="0" y="0"/>
                <wp:positionH relativeFrom="page">
                  <wp:posOffset>-61910</wp:posOffset>
                </wp:positionH>
                <wp:positionV relativeFrom="page">
                  <wp:posOffset>117158</wp:posOffset>
                </wp:positionV>
                <wp:extent cx="7334250" cy="3662375"/>
                <wp:effectExtent l="0" t="0" r="0" b="0"/>
                <wp:wrapSquare wrapText="bothSides" distT="0" distB="0" distL="114300" distR="114300"/>
                <wp:docPr id="4" name="Rectangle 4"/>
                <wp:cNvGraphicFramePr/>
                <a:graphic xmlns:a="http://schemas.openxmlformats.org/drawingml/2006/main">
                  <a:graphicData uri="http://schemas.microsoft.com/office/word/2010/wordprocessingShape">
                    <wps:wsp>
                      <wps:cNvSpPr/>
                      <wps:spPr>
                        <a:xfrm>
                          <a:off x="1688400" y="1960725"/>
                          <a:ext cx="7315200" cy="3638550"/>
                        </a:xfrm>
                        <a:prstGeom prst="rect">
                          <a:avLst/>
                        </a:prstGeom>
                        <a:solidFill>
                          <a:srgbClr val="FF0000"/>
                        </a:solidFill>
                        <a:ln w="9525" cap="flat" cmpd="sng">
                          <a:solidFill>
                            <a:srgbClr val="000000"/>
                          </a:solidFill>
                          <a:prstDash val="solid"/>
                          <a:round/>
                          <a:headEnd type="none" w="sm" len="sm"/>
                          <a:tailEnd type="none" w="sm" len="sm"/>
                        </a:ln>
                      </wps:spPr>
                      <wps:txbx>
                        <w:txbxContent>
                          <w:p w14:paraId="175A8258" w14:textId="77777777" w:rsidR="004416BD" w:rsidRDefault="00057F67">
                            <w:pPr>
                              <w:spacing w:line="275" w:lineRule="auto"/>
                              <w:jc w:val="right"/>
                              <w:textDirection w:val="btLr"/>
                            </w:pPr>
                            <w:r>
                              <w:rPr>
                                <w:b/>
                                <w:smallCaps/>
                                <w:color w:val="1CADE4"/>
                                <w:sz w:val="62"/>
                              </w:rPr>
                              <w:t xml:space="preserve"> PANDEMIC </w:t>
                            </w:r>
                            <w:proofErr w:type="gramStart"/>
                            <w:r>
                              <w:rPr>
                                <w:b/>
                                <w:smallCaps/>
                                <w:color w:val="1CADE4"/>
                                <w:sz w:val="62"/>
                              </w:rPr>
                              <w:t>PREPAREDNESS  PLAN</w:t>
                            </w:r>
                            <w:proofErr w:type="gramEnd"/>
                            <w:r>
                              <w:rPr>
                                <w:b/>
                                <w:smallCaps/>
                                <w:color w:val="1CADE4"/>
                                <w:sz w:val="62"/>
                              </w:rPr>
                              <w:br/>
                              <w:t>RAMANTHALI GRAMAPACHATH</w:t>
                            </w:r>
                          </w:p>
                          <w:p w14:paraId="0647185A" w14:textId="77777777" w:rsidR="004416BD" w:rsidRDefault="00057F67">
                            <w:pPr>
                              <w:spacing w:line="275" w:lineRule="auto"/>
                              <w:jc w:val="right"/>
                              <w:textDirection w:val="btLr"/>
                            </w:pPr>
                            <w:r>
                              <w:rPr>
                                <w:color w:val="404040"/>
                                <w:sz w:val="36"/>
                              </w:rPr>
                              <w:t>FHC RAMANTHALI</w:t>
                            </w:r>
                          </w:p>
                        </w:txbxContent>
                      </wps:txbx>
                      <wps:bodyPr spcFirstLastPara="1" wrap="square" lIns="1600200" tIns="0" rIns="685800" bIns="0" anchor="b"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posOffset>-61910</wp:posOffset>
                </wp:positionH>
                <wp:positionV relativeFrom="page">
                  <wp:posOffset>117158</wp:posOffset>
                </wp:positionV>
                <wp:extent cx="7334250" cy="3662375"/>
                <wp:effectExtent b="0" l="0" r="0" t="0"/>
                <wp:wrapSquare wrapText="bothSides" distB="0" distT="0" distL="114300" distR="114300"/>
                <wp:docPr id="4" name="image17.png"/>
                <a:graphic>
                  <a:graphicData uri="http://schemas.openxmlformats.org/drawingml/2006/picture">
                    <pic:pic>
                      <pic:nvPicPr>
                        <pic:cNvPr id="0" name="image17.png"/>
                        <pic:cNvPicPr preferRelativeResize="0"/>
                      </pic:nvPicPr>
                      <pic:blipFill>
                        <a:blip r:embed="rId8"/>
                        <a:srcRect/>
                        <a:stretch>
                          <a:fillRect/>
                        </a:stretch>
                      </pic:blipFill>
                      <pic:spPr>
                        <a:xfrm>
                          <a:off x="0" y="0"/>
                          <a:ext cx="7334250" cy="3662375"/>
                        </a:xfrm>
                        <a:prstGeom prst="rect"/>
                        <a:ln/>
                      </pic:spPr>
                    </pic:pic>
                  </a:graphicData>
                </a:graphic>
              </wp:anchor>
            </w:drawing>
          </mc:Fallback>
        </mc:AlternateContent>
      </w:r>
      <w:r>
        <w:rPr>
          <w:rFonts w:ascii="Garamond" w:eastAsia="Garamond" w:hAnsi="Garamond" w:cs="Garamond"/>
          <w:noProof/>
        </w:rPr>
        <w:drawing>
          <wp:inline distT="114300" distB="114300" distL="114300" distR="114300" wp14:anchorId="542686AD" wp14:editId="6509701D">
            <wp:extent cx="6691313" cy="5686425"/>
            <wp:effectExtent l="0" t="0" r="0" b="0"/>
            <wp:docPr id="7"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9"/>
                    <a:srcRect l="12321" t="1980" b="-1980"/>
                    <a:stretch>
                      <a:fillRect/>
                    </a:stretch>
                  </pic:blipFill>
                  <pic:spPr>
                    <a:xfrm>
                      <a:off x="0" y="0"/>
                      <a:ext cx="6691313" cy="5686425"/>
                    </a:xfrm>
                    <a:prstGeom prst="rect">
                      <a:avLst/>
                    </a:prstGeom>
                    <a:ln/>
                  </pic:spPr>
                </pic:pic>
              </a:graphicData>
            </a:graphic>
          </wp:inline>
        </w:drawing>
      </w:r>
      <w:r>
        <w:rPr>
          <w:rFonts w:ascii="Garamond" w:eastAsia="Garamond" w:hAnsi="Garamond" w:cs="Garamond"/>
          <w:noProof/>
        </w:rPr>
        <mc:AlternateContent>
          <mc:Choice Requires="wpg">
            <w:drawing>
              <wp:anchor distT="0" distB="0" distL="114300" distR="114300" simplePos="0" relativeHeight="251659264" behindDoc="0" locked="0" layoutInCell="1" hidden="0" allowOverlap="1" wp14:anchorId="361EFD80" wp14:editId="5DEFDFBB">
                <wp:simplePos x="0" y="0"/>
                <wp:positionH relativeFrom="page">
                  <wp:align>center</wp:align>
                </wp:positionH>
                <wp:positionV relativeFrom="page">
                  <wp:posOffset>245745</wp:posOffset>
                </wp:positionV>
                <wp:extent cx="7315200" cy="190500"/>
                <wp:effectExtent l="0" t="0" r="0" b="0"/>
                <wp:wrapNone/>
                <wp:docPr id="2" name="Group 2"/>
                <wp:cNvGraphicFramePr/>
                <a:graphic xmlns:a="http://schemas.openxmlformats.org/drawingml/2006/main">
                  <a:graphicData uri="http://schemas.microsoft.com/office/word/2010/wordprocessingGroup">
                    <wpg:wgp>
                      <wpg:cNvGrpSpPr/>
                      <wpg:grpSpPr>
                        <a:xfrm>
                          <a:off x="0" y="0"/>
                          <a:ext cx="7315200" cy="190500"/>
                          <a:chOff x="1688400" y="3684750"/>
                          <a:chExt cx="7315200" cy="190500"/>
                        </a:xfrm>
                      </wpg:grpSpPr>
                      <wpg:grpSp>
                        <wpg:cNvPr id="1" name="Group 1"/>
                        <wpg:cNvGrpSpPr/>
                        <wpg:grpSpPr>
                          <a:xfrm>
                            <a:off x="1688400" y="3684750"/>
                            <a:ext cx="7315200" cy="190500"/>
                            <a:chOff x="1688400" y="3172300"/>
                            <a:chExt cx="7315200" cy="1215400"/>
                          </a:xfrm>
                        </wpg:grpSpPr>
                        <wps:wsp>
                          <wps:cNvPr id="3" name="Rectangle 3"/>
                          <wps:cNvSpPr/>
                          <wps:spPr>
                            <a:xfrm>
                              <a:off x="1688400" y="3172300"/>
                              <a:ext cx="7315200" cy="1215400"/>
                            </a:xfrm>
                            <a:prstGeom prst="rect">
                              <a:avLst/>
                            </a:prstGeom>
                            <a:noFill/>
                            <a:ln>
                              <a:noFill/>
                            </a:ln>
                          </wps:spPr>
                          <wps:txbx>
                            <w:txbxContent>
                              <w:p w14:paraId="2BC1B4D1" w14:textId="77777777" w:rsidR="004416BD" w:rsidRDefault="004416BD">
                                <w:pPr>
                                  <w:spacing w:line="240" w:lineRule="auto"/>
                                  <w:jc w:val="left"/>
                                  <w:textDirection w:val="btLr"/>
                                </w:pPr>
                              </w:p>
                            </w:txbxContent>
                          </wps:txbx>
                          <wps:bodyPr spcFirstLastPara="1" wrap="square" lIns="91425" tIns="91425" rIns="91425" bIns="91425" anchor="ctr" anchorCtr="0">
                            <a:noAutofit/>
                          </wps:bodyPr>
                        </wps:wsp>
                        <wpg:grpSp>
                          <wpg:cNvPr id="5" name="Group 5"/>
                          <wpg:cNvGrpSpPr/>
                          <wpg:grpSpPr>
                            <a:xfrm>
                              <a:off x="1688400" y="3172305"/>
                              <a:ext cx="7315200" cy="1215390"/>
                              <a:chOff x="0" y="0"/>
                              <a:chExt cx="73152" cy="12161"/>
                            </a:xfrm>
                          </wpg:grpSpPr>
                          <wps:wsp>
                            <wps:cNvPr id="6" name="Rectangle 6"/>
                            <wps:cNvSpPr/>
                            <wps:spPr>
                              <a:xfrm>
                                <a:off x="0" y="0"/>
                                <a:ext cx="73150" cy="12150"/>
                              </a:xfrm>
                              <a:prstGeom prst="rect">
                                <a:avLst/>
                              </a:prstGeom>
                              <a:noFill/>
                              <a:ln>
                                <a:noFill/>
                              </a:ln>
                            </wps:spPr>
                            <wps:txbx>
                              <w:txbxContent>
                                <w:p w14:paraId="31C5E18C" w14:textId="77777777" w:rsidR="004416BD" w:rsidRDefault="004416BD">
                                  <w:pPr>
                                    <w:spacing w:line="240" w:lineRule="auto"/>
                                    <w:jc w:val="left"/>
                                    <w:textDirection w:val="btLr"/>
                                  </w:pPr>
                                </w:p>
                              </w:txbxContent>
                            </wps:txbx>
                            <wps:bodyPr spcFirstLastPara="1" wrap="square" lIns="91425" tIns="91425" rIns="91425" bIns="91425" anchor="ctr" anchorCtr="0">
                              <a:noAutofit/>
                            </wps:bodyPr>
                          </wps:wsp>
                          <wps:wsp>
                            <wps:cNvPr id="8" name="Freeform: Shape 8"/>
                            <wps:cNvSpPr/>
                            <wps:spPr>
                              <a:xfrm>
                                <a:off x="0" y="0"/>
                                <a:ext cx="73152" cy="11303"/>
                              </a:xfrm>
                              <a:custGeom>
                                <a:avLst/>
                                <a:gdLst/>
                                <a:ahLst/>
                                <a:cxnLst/>
                                <a:rect l="l" t="t" r="r" b="b"/>
                                <a:pathLst>
                                  <a:path w="7312660" h="1129665" extrusionOk="0">
                                    <a:moveTo>
                                      <a:pt x="0" y="0"/>
                                    </a:moveTo>
                                    <a:lnTo>
                                      <a:pt x="7312660" y="0"/>
                                    </a:lnTo>
                                    <a:lnTo>
                                      <a:pt x="7312660" y="1129665"/>
                                    </a:lnTo>
                                    <a:lnTo>
                                      <a:pt x="3619500" y="733425"/>
                                    </a:lnTo>
                                    <a:lnTo>
                                      <a:pt x="0" y="1091565"/>
                                    </a:lnTo>
                                    <a:lnTo>
                                      <a:pt x="0" y="0"/>
                                    </a:lnTo>
                                    <a:close/>
                                  </a:path>
                                </a:pathLst>
                              </a:custGeom>
                              <a:solidFill>
                                <a:srgbClr val="1AADE4"/>
                              </a:solidFill>
                              <a:ln>
                                <a:noFill/>
                              </a:ln>
                            </wps:spPr>
                            <wps:bodyPr spcFirstLastPara="1" wrap="square" lIns="91425" tIns="91425" rIns="91425" bIns="91425" anchor="ctr" anchorCtr="0">
                              <a:noAutofit/>
                            </wps:bodyPr>
                          </wps:wsp>
                          <wps:wsp>
                            <wps:cNvPr id="9" name="Rectangle 9"/>
                            <wps:cNvSpPr/>
                            <wps:spPr>
                              <a:xfrm>
                                <a:off x="0" y="0"/>
                                <a:ext cx="73152" cy="12161"/>
                              </a:xfrm>
                              <a:prstGeom prst="rect">
                                <a:avLst/>
                              </a:prstGeom>
                              <a:blipFill rotWithShape="1">
                                <a:blip r:embed="rId10">
                                  <a:alphaModFix/>
                                </a:blip>
                                <a:stretch>
                                  <a:fillRect/>
                                </a:stretch>
                              </a:blipFill>
                              <a:ln>
                                <a:noFill/>
                              </a:ln>
                            </wps:spPr>
                            <wps:txbx>
                              <w:txbxContent>
                                <w:p w14:paraId="06B4CE15" w14:textId="77777777" w:rsidR="004416BD" w:rsidRDefault="004416BD">
                                  <w:pPr>
                                    <w:spacing w:line="240" w:lineRule="auto"/>
                                    <w:jc w:val="left"/>
                                    <w:textDirection w:val="btLr"/>
                                  </w:pPr>
                                </w:p>
                              </w:txbxContent>
                            </wps:txbx>
                            <wps:bodyPr spcFirstLastPara="1" wrap="square" lIns="91425" tIns="91425" rIns="91425" bIns="91425" anchor="ctr" anchorCtr="0">
                              <a:noAutofit/>
                            </wps:bodyPr>
                          </wps:wsp>
                        </wpg:grp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90500"/>
                <wp:effectExtent b="0" l="0" r="0" t="0"/>
                <wp:wrapNone/>
                <wp:docPr id="2" name="image14.png"/>
                <a:graphic>
                  <a:graphicData uri="http://schemas.openxmlformats.org/drawingml/2006/picture">
                    <pic:pic>
                      <pic:nvPicPr>
                        <pic:cNvPr id="0" name="image14.png"/>
                        <pic:cNvPicPr preferRelativeResize="0"/>
                      </pic:nvPicPr>
                      <pic:blipFill>
                        <a:blip r:embed="rId8"/>
                        <a:srcRect/>
                        <a:stretch>
                          <a:fillRect/>
                        </a:stretch>
                      </pic:blipFill>
                      <pic:spPr>
                        <a:xfrm>
                          <a:off x="0" y="0"/>
                          <a:ext cx="7315200" cy="190500"/>
                        </a:xfrm>
                        <a:prstGeom prst="rect"/>
                        <a:ln/>
                      </pic:spPr>
                    </pic:pic>
                  </a:graphicData>
                </a:graphic>
              </wp:anchor>
            </w:drawing>
          </mc:Fallback>
        </mc:AlternateContent>
      </w:r>
    </w:p>
    <w:p w14:paraId="75570836" w14:textId="77777777" w:rsidR="004416BD" w:rsidRDefault="004416BD">
      <w:pPr>
        <w:rPr>
          <w:rFonts w:ascii="Garamond" w:eastAsia="Garamond" w:hAnsi="Garamond" w:cs="Garamond"/>
          <w:b/>
          <w:bCs/>
          <w:sz w:val="72"/>
          <w:szCs w:val="72"/>
        </w:rPr>
      </w:pPr>
    </w:p>
    <w:p w14:paraId="26E305D1" w14:textId="77777777" w:rsidR="004416BD" w:rsidRDefault="004416BD">
      <w:pPr>
        <w:rPr>
          <w:rFonts w:ascii="Garamond" w:eastAsia="Garamond" w:hAnsi="Garamond" w:cs="Garamond"/>
          <w:b/>
          <w:bCs/>
          <w:sz w:val="28"/>
          <w:szCs w:val="28"/>
        </w:rPr>
      </w:pPr>
    </w:p>
    <w:p w14:paraId="6E62E2B0" w14:textId="77777777" w:rsidR="004416BD" w:rsidRDefault="004416BD">
      <w:pPr>
        <w:rPr>
          <w:rFonts w:ascii="Garamond" w:eastAsia="Garamond" w:hAnsi="Garamond" w:cs="Garamond"/>
          <w:b/>
          <w:bCs/>
          <w:sz w:val="28"/>
          <w:szCs w:val="28"/>
        </w:rPr>
      </w:pPr>
    </w:p>
    <w:p w14:paraId="629F69E1" w14:textId="77777777" w:rsidR="004416BD" w:rsidRDefault="004416BD">
      <w:pPr>
        <w:rPr>
          <w:rFonts w:ascii="Garamond" w:eastAsia="Garamond" w:hAnsi="Garamond" w:cs="Garamond"/>
          <w:b/>
          <w:bCs/>
          <w:sz w:val="72"/>
          <w:szCs w:val="72"/>
        </w:rPr>
      </w:pPr>
      <w:bookmarkStart w:id="0" w:name="_heading=h.slbhz5eslm7b" w:colFirst="0" w:colLast="0"/>
      <w:bookmarkEnd w:id="0"/>
    </w:p>
    <w:p w14:paraId="18ADC4F7" w14:textId="77777777" w:rsidR="004416BD" w:rsidRDefault="00057F67">
      <w:pPr>
        <w:spacing w:after="160" w:line="278" w:lineRule="auto"/>
        <w:jc w:val="left"/>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t>MESSAGE FROM PRESIDENT OF RAMANTHALI GRAMAPANCHAYATH</w:t>
      </w:r>
    </w:p>
    <w:p w14:paraId="5D6A049B" w14:textId="77777777" w:rsidR="004416BD" w:rsidRDefault="004416BD"/>
    <w:p w14:paraId="473F9616" w14:textId="77777777" w:rsidR="004416BD" w:rsidRDefault="00057F67">
      <w:pPr>
        <w:spacing w:line="360" w:lineRule="auto"/>
        <w:rPr>
          <w:b/>
          <w:bCs/>
        </w:rPr>
      </w:pPr>
      <w:r>
        <w:t xml:space="preserve">                 </w:t>
      </w:r>
      <w:sdt>
        <w:sdtPr>
          <w:tag w:val="goog_rdk_0"/>
          <w:id w:val="1365490346"/>
        </w:sdtPr>
        <w:sdtEndPr/>
        <w:sdtContent>
          <w:proofErr w:type="spellStart"/>
          <w:r>
            <w:rPr>
              <w:rFonts w:ascii="Baloo Chettan" w:eastAsia="Baloo Chettan" w:hAnsi="Baloo Chettan" w:cs="Baloo Chettan"/>
              <w:b/>
              <w:bCs/>
            </w:rPr>
            <w:t>കേരള</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സംസ്ഥാന</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ആരോഗ്യവ്യകുപ്പിന്റെ</w:t>
          </w:r>
          <w:proofErr w:type="spellEnd"/>
          <w:r>
            <w:rPr>
              <w:rFonts w:ascii="Baloo Chettan" w:eastAsia="Baloo Chettan" w:hAnsi="Baloo Chettan" w:cs="Baloo Chettan"/>
              <w:b/>
              <w:bCs/>
            </w:rPr>
            <w:t xml:space="preserve"> </w:t>
          </w:r>
          <w:proofErr w:type="spellStart"/>
          <w:proofErr w:type="gramStart"/>
          <w:r>
            <w:rPr>
              <w:rFonts w:ascii="Baloo Chettan" w:eastAsia="Baloo Chettan" w:hAnsi="Baloo Chettan" w:cs="Baloo Chettan"/>
              <w:b/>
              <w:bCs/>
            </w:rPr>
            <w:t>ആഭിമുഖ്യത്തി</w:t>
          </w:r>
          <w:proofErr w:type="spellEnd"/>
          <w:r>
            <w:rPr>
              <w:rFonts w:ascii="Baloo Chettan" w:eastAsia="Baloo Chettan" w:hAnsi="Baloo Chettan" w:cs="Baloo Chettan"/>
              <w:b/>
              <w:bCs/>
            </w:rPr>
            <w:t>ൽ</w:t>
          </w:r>
          <w:r>
            <w:rPr>
              <w:rFonts w:ascii="Baloo Chettan" w:eastAsia="Baloo Chettan" w:hAnsi="Baloo Chettan" w:cs="Baloo Chettan"/>
              <w:b/>
              <w:bCs/>
            </w:rPr>
            <w:t xml:space="preserve">  2026</w:t>
          </w:r>
          <w:proofErr w:type="gramEnd"/>
          <w:r>
            <w:rPr>
              <w:rFonts w:ascii="Baloo Chettan" w:eastAsia="Baloo Chettan" w:hAnsi="Baloo Chettan" w:cs="Baloo Chettan"/>
              <w:b/>
              <w:bCs/>
            </w:rPr>
            <w:t xml:space="preserve"> </w:t>
          </w:r>
          <w:proofErr w:type="spellStart"/>
          <w:r>
            <w:rPr>
              <w:rFonts w:ascii="Baloo Chettan" w:eastAsia="Baloo Chettan" w:hAnsi="Baloo Chettan" w:cs="Baloo Chettan"/>
              <w:b/>
              <w:bCs/>
            </w:rPr>
            <w:t>വർഷത്തെ</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പകർച്ചവ്യാധി</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പ്രതിരോധദുരന്ത</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നിവാരണ</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പ്രവാര്ത്തനങ്ങളെ</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കുറിച്ചുള്ള</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പ്രവർത്തന</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റിപോർട്ട്</w:t>
          </w:r>
          <w:proofErr w:type="spellEnd"/>
          <w:r>
            <w:rPr>
              <w:rFonts w:ascii="Baloo Chettan" w:eastAsia="Baloo Chettan" w:hAnsi="Baloo Chettan" w:cs="Baloo Chettan"/>
              <w:b/>
              <w:bCs/>
            </w:rPr>
            <w:t>/</w:t>
          </w:r>
          <w:proofErr w:type="spellStart"/>
          <w:r>
            <w:rPr>
              <w:rFonts w:ascii="Baloo Chettan" w:eastAsia="Baloo Chettan" w:hAnsi="Baloo Chettan" w:cs="Baloo Chettan"/>
              <w:b/>
              <w:bCs/>
            </w:rPr>
            <w:t>ആക്ഷ</w:t>
          </w:r>
          <w:proofErr w:type="spellEnd"/>
          <w:r>
            <w:rPr>
              <w:rFonts w:ascii="Baloo Chettan" w:eastAsia="Baloo Chettan" w:hAnsi="Baloo Chettan" w:cs="Baloo Chettan"/>
              <w:b/>
              <w:bCs/>
            </w:rPr>
            <w:t>ൻ</w:t>
          </w:r>
          <w:r>
            <w:rPr>
              <w:rFonts w:ascii="Baloo Chettan" w:eastAsia="Baloo Chettan" w:hAnsi="Baloo Chettan" w:cs="Baloo Chettan"/>
              <w:b/>
              <w:bCs/>
            </w:rPr>
            <w:t xml:space="preserve"> </w:t>
          </w:r>
          <w:proofErr w:type="spellStart"/>
          <w:r>
            <w:rPr>
              <w:rFonts w:ascii="Baloo Chettan" w:eastAsia="Baloo Chettan" w:hAnsi="Baloo Chettan" w:cs="Baloo Chettan"/>
              <w:b/>
              <w:bCs/>
            </w:rPr>
            <w:t>പ്ലാ</w:t>
          </w:r>
          <w:proofErr w:type="spellEnd"/>
          <w:r>
            <w:rPr>
              <w:rFonts w:ascii="Baloo Chettan" w:eastAsia="Baloo Chettan" w:hAnsi="Baloo Chettan" w:cs="Baloo Chettan"/>
              <w:b/>
              <w:bCs/>
            </w:rPr>
            <w:t>ൻ</w:t>
          </w:r>
          <w:r>
            <w:rPr>
              <w:rFonts w:ascii="Baloo Chettan" w:eastAsia="Baloo Chettan" w:hAnsi="Baloo Chettan" w:cs="Baloo Chettan"/>
              <w:b/>
              <w:bCs/>
            </w:rPr>
            <w:t xml:space="preserve"> </w:t>
          </w:r>
          <w:proofErr w:type="spellStart"/>
          <w:r>
            <w:rPr>
              <w:rFonts w:ascii="Baloo Chettan" w:eastAsia="Baloo Chettan" w:hAnsi="Baloo Chettan" w:cs="Baloo Chettan"/>
              <w:b/>
              <w:bCs/>
            </w:rPr>
            <w:t>കുടുംബ</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ആരോഗ്യ</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കേന്ദ്രം</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രാമന്തളിയും</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എട്ടിക്കുളവും</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സംയോജിച്ച്</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തയ്യാറാക്കിയിട്ടുണ്ട്</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പ്രസ്തുത</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പ്രവര്ത</w:t>
          </w:r>
          <w:r>
            <w:rPr>
              <w:rFonts w:ascii="Baloo Chettan" w:eastAsia="Baloo Chettan" w:hAnsi="Baloo Chettan" w:cs="Baloo Chettan"/>
              <w:b/>
              <w:bCs/>
            </w:rPr>
            <w:t>്തനങ്ങള്ക്ക്</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ഗ്രാമപഞ്ചായത്തിന്റെ</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എല്ലാ</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പിന്തുണയും</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പ്രഖ്യാപിക്കുകയും</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റിപ്പോർടിന്</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എല്ലാ</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ഭാവുകങ്ങളും</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ആശംസകളും</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നേരുകയും</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ചെയ്യുന്നു</w:t>
          </w:r>
          <w:proofErr w:type="spellEnd"/>
        </w:sdtContent>
      </w:sdt>
    </w:p>
    <w:p w14:paraId="6D6D936B" w14:textId="77777777" w:rsidR="004416BD" w:rsidRDefault="00057F67" w:rsidP="00153488">
      <w:pPr>
        <w:spacing w:line="360" w:lineRule="auto"/>
        <w:jc w:val="right"/>
        <w:rPr>
          <w:b/>
          <w:bCs/>
        </w:rPr>
      </w:pPr>
      <w:sdt>
        <w:sdtPr>
          <w:tag w:val="goog_rdk_1"/>
          <w:id w:val="1762524839"/>
        </w:sdtPr>
        <w:sdtEndPr/>
        <w:sdtContent>
          <w:r>
            <w:rPr>
              <w:rFonts w:ascii="Baloo Chettan" w:eastAsia="Baloo Chettan" w:hAnsi="Baloo Chettan" w:cs="Baloo Chettan"/>
              <w:b/>
              <w:bCs/>
            </w:rPr>
            <w:t xml:space="preserve">                  </w:t>
          </w:r>
          <w:r>
            <w:rPr>
              <w:rFonts w:ascii="Baloo Chettan" w:eastAsia="Baloo Chettan" w:hAnsi="Baloo Chettan" w:cs="Baloo Chettan"/>
              <w:b/>
              <w:bCs/>
            </w:rPr>
            <w:tab/>
            <w:t xml:space="preserve">                                                            </w:t>
          </w:r>
          <w:proofErr w:type="spellStart"/>
          <w:r>
            <w:rPr>
              <w:rFonts w:ascii="Baloo Chettan" w:eastAsia="Baloo Chettan" w:hAnsi="Baloo Chettan" w:cs="Baloo Chettan"/>
              <w:b/>
              <w:bCs/>
            </w:rPr>
            <w:t>പ്രസിഡൻറ്</w:t>
          </w:r>
          <w:proofErr w:type="spellEnd"/>
        </w:sdtContent>
      </w:sdt>
    </w:p>
    <w:p w14:paraId="1FBD7060" w14:textId="77777777" w:rsidR="004416BD" w:rsidRDefault="00057F67" w:rsidP="00153488">
      <w:pPr>
        <w:spacing w:line="360" w:lineRule="auto"/>
        <w:jc w:val="right"/>
        <w:rPr>
          <w:b/>
          <w:bCs/>
        </w:rPr>
      </w:pPr>
      <w:sdt>
        <w:sdtPr>
          <w:tag w:val="goog_rdk_2"/>
          <w:id w:val="207512155"/>
        </w:sdtPr>
        <w:sdtEndPr/>
        <w:sdtContent>
          <w:r>
            <w:rPr>
              <w:rFonts w:ascii="Baloo Chettan" w:eastAsia="Baloo Chettan" w:hAnsi="Baloo Chettan" w:cs="Baloo Chettan"/>
              <w:b/>
              <w:bCs/>
            </w:rPr>
            <w:t xml:space="preserve">                 </w:t>
          </w:r>
          <w:r>
            <w:rPr>
              <w:rFonts w:ascii="Baloo Chettan" w:eastAsia="Baloo Chettan" w:hAnsi="Baloo Chettan" w:cs="Baloo Chettan"/>
              <w:b/>
              <w:bCs/>
            </w:rPr>
            <w:tab/>
          </w:r>
          <w:r>
            <w:rPr>
              <w:rFonts w:ascii="Baloo Chettan" w:eastAsia="Baloo Chettan" w:hAnsi="Baloo Chettan" w:cs="Baloo Chettan"/>
              <w:b/>
              <w:bCs/>
            </w:rPr>
            <w:t xml:space="preserve">                                             </w:t>
          </w:r>
          <w:proofErr w:type="spellStart"/>
          <w:r>
            <w:rPr>
              <w:rFonts w:ascii="Baloo Chettan" w:eastAsia="Baloo Chettan" w:hAnsi="Baloo Chettan" w:cs="Baloo Chettan"/>
              <w:b/>
              <w:bCs/>
            </w:rPr>
            <w:t>രാമന്തളി</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ഗ്രാമ</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പഞ്ചായത്ത്</w:t>
          </w:r>
          <w:proofErr w:type="spellEnd"/>
        </w:sdtContent>
      </w:sdt>
    </w:p>
    <w:p w14:paraId="418CDA22" w14:textId="77777777" w:rsidR="004416BD" w:rsidRDefault="004416BD">
      <w:pPr>
        <w:spacing w:line="360" w:lineRule="auto"/>
        <w:rPr>
          <w:b/>
          <w:bCs/>
        </w:rPr>
      </w:pPr>
    </w:p>
    <w:p w14:paraId="53991A39" w14:textId="77777777" w:rsidR="004416BD" w:rsidRDefault="004416BD"/>
    <w:p w14:paraId="338FEEAD" w14:textId="77777777" w:rsidR="004416BD" w:rsidRDefault="004416BD"/>
    <w:p w14:paraId="33C420E4" w14:textId="77777777" w:rsidR="004416BD" w:rsidRDefault="004416BD"/>
    <w:p w14:paraId="062E8D98" w14:textId="77777777" w:rsidR="004416BD" w:rsidRDefault="004416BD"/>
    <w:p w14:paraId="42FAADA0" w14:textId="77777777" w:rsidR="004416BD" w:rsidRDefault="004416BD"/>
    <w:p w14:paraId="25E3AFD0" w14:textId="77777777" w:rsidR="004416BD" w:rsidRDefault="004416BD"/>
    <w:p w14:paraId="2ADC8C7D" w14:textId="77777777" w:rsidR="004416BD" w:rsidRDefault="004416BD"/>
    <w:p w14:paraId="6A066DA6" w14:textId="77777777" w:rsidR="004416BD" w:rsidRDefault="004416BD"/>
    <w:p w14:paraId="13A97C22" w14:textId="77777777" w:rsidR="004416BD" w:rsidRDefault="004416BD"/>
    <w:p w14:paraId="680BDD5F" w14:textId="77777777" w:rsidR="004416BD" w:rsidRDefault="004416BD"/>
    <w:p w14:paraId="2A38681E" w14:textId="77777777" w:rsidR="004416BD" w:rsidRDefault="004416BD"/>
    <w:p w14:paraId="50FF223C" w14:textId="77777777" w:rsidR="004416BD" w:rsidRDefault="004416BD"/>
    <w:p w14:paraId="66D141BE" w14:textId="77777777" w:rsidR="004416BD" w:rsidRDefault="00057F67">
      <w:pPr>
        <w:spacing w:after="160" w:line="278" w:lineRule="auto"/>
        <w:jc w:val="left"/>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lastRenderedPageBreak/>
        <w:t>MESSAGE FROM HEALTH STANDING COMMITTEE CHAIRMAN</w:t>
      </w:r>
    </w:p>
    <w:p w14:paraId="04D41016" w14:textId="77777777" w:rsidR="004416BD" w:rsidRDefault="00057F67">
      <w:pPr>
        <w:spacing w:line="360" w:lineRule="auto"/>
        <w:rPr>
          <w:b/>
          <w:bCs/>
        </w:rPr>
      </w:pPr>
      <w:sdt>
        <w:sdtPr>
          <w:tag w:val="goog_rdk_3"/>
          <w:id w:val="1103056773"/>
        </w:sdtPr>
        <w:sdtEndPr/>
        <w:sdtContent>
          <w:proofErr w:type="spellStart"/>
          <w:r>
            <w:rPr>
              <w:rFonts w:ascii="Baloo Chettan" w:eastAsia="Baloo Chettan" w:hAnsi="Baloo Chettan" w:cs="Baloo Chettan"/>
              <w:b/>
              <w:bCs/>
            </w:rPr>
            <w:t>കേരള</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സംസ്ഥാന</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ആരോഗ്യവ്യകുപ്പിന്റെ</w:t>
          </w:r>
          <w:proofErr w:type="spellEnd"/>
          <w:r>
            <w:rPr>
              <w:rFonts w:ascii="Baloo Chettan" w:eastAsia="Baloo Chettan" w:hAnsi="Baloo Chettan" w:cs="Baloo Chettan"/>
              <w:b/>
              <w:bCs/>
            </w:rPr>
            <w:t xml:space="preserve"> </w:t>
          </w:r>
          <w:proofErr w:type="spellStart"/>
          <w:proofErr w:type="gramStart"/>
          <w:r>
            <w:rPr>
              <w:rFonts w:ascii="Baloo Chettan" w:eastAsia="Baloo Chettan" w:hAnsi="Baloo Chettan" w:cs="Baloo Chettan"/>
              <w:b/>
              <w:bCs/>
            </w:rPr>
            <w:t>ആഭിമുഖ്യത്തി</w:t>
          </w:r>
          <w:proofErr w:type="spellEnd"/>
          <w:r>
            <w:rPr>
              <w:rFonts w:ascii="Baloo Chettan" w:eastAsia="Baloo Chettan" w:hAnsi="Baloo Chettan" w:cs="Baloo Chettan"/>
              <w:b/>
              <w:bCs/>
            </w:rPr>
            <w:t>ൽ</w:t>
          </w:r>
          <w:r>
            <w:rPr>
              <w:rFonts w:ascii="Baloo Chettan" w:eastAsia="Baloo Chettan" w:hAnsi="Baloo Chettan" w:cs="Baloo Chettan"/>
              <w:b/>
              <w:bCs/>
            </w:rPr>
            <w:t xml:space="preserve">  2026</w:t>
          </w:r>
          <w:proofErr w:type="gramEnd"/>
          <w:r>
            <w:rPr>
              <w:rFonts w:ascii="Baloo Chettan" w:eastAsia="Baloo Chettan" w:hAnsi="Baloo Chettan" w:cs="Baloo Chettan"/>
              <w:b/>
              <w:bCs/>
            </w:rPr>
            <w:t xml:space="preserve"> </w:t>
          </w:r>
          <w:proofErr w:type="spellStart"/>
          <w:r>
            <w:rPr>
              <w:rFonts w:ascii="Baloo Chettan" w:eastAsia="Baloo Chettan" w:hAnsi="Baloo Chettan" w:cs="Baloo Chettan"/>
              <w:b/>
              <w:bCs/>
            </w:rPr>
            <w:t>വർഷത്തെ</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പകർച്ചവ്യാധി</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പ്രതിരോധദുരന്ത</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നിവാരണ</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പ്രവാര്ത്തനങ്ങളെ</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കുറിച്ചുള്ള</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പ്രവർത്തന</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ആക്ഷ</w:t>
          </w:r>
          <w:proofErr w:type="spellEnd"/>
          <w:r>
            <w:rPr>
              <w:rFonts w:ascii="Baloo Chettan" w:eastAsia="Baloo Chettan" w:hAnsi="Baloo Chettan" w:cs="Baloo Chettan"/>
              <w:b/>
              <w:bCs/>
            </w:rPr>
            <w:t>ൻ</w:t>
          </w:r>
          <w:r>
            <w:rPr>
              <w:rFonts w:ascii="Baloo Chettan" w:eastAsia="Baloo Chettan" w:hAnsi="Baloo Chettan" w:cs="Baloo Chettan"/>
              <w:b/>
              <w:bCs/>
            </w:rPr>
            <w:t xml:space="preserve"> </w:t>
          </w:r>
          <w:proofErr w:type="spellStart"/>
          <w:r>
            <w:rPr>
              <w:rFonts w:ascii="Baloo Chettan" w:eastAsia="Baloo Chettan" w:hAnsi="Baloo Chettan" w:cs="Baloo Chettan"/>
              <w:b/>
              <w:bCs/>
            </w:rPr>
            <w:t>പ്ലാ</w:t>
          </w:r>
          <w:proofErr w:type="spellEnd"/>
          <w:r>
            <w:rPr>
              <w:rFonts w:ascii="Baloo Chettan" w:eastAsia="Baloo Chettan" w:hAnsi="Baloo Chettan" w:cs="Baloo Chettan"/>
              <w:b/>
              <w:bCs/>
            </w:rPr>
            <w:t>ൻ</w:t>
          </w:r>
          <w:r>
            <w:rPr>
              <w:rFonts w:ascii="Baloo Chettan" w:eastAsia="Baloo Chettan" w:hAnsi="Baloo Chettan" w:cs="Baloo Chettan"/>
              <w:b/>
              <w:bCs/>
            </w:rPr>
            <w:t xml:space="preserve"> </w:t>
          </w:r>
          <w:proofErr w:type="spellStart"/>
          <w:r>
            <w:rPr>
              <w:rFonts w:ascii="Baloo Chettan" w:eastAsia="Baloo Chettan" w:hAnsi="Baloo Chettan" w:cs="Baloo Chettan"/>
              <w:b/>
              <w:bCs/>
            </w:rPr>
            <w:t>കുടുംബ</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ആരോഗ്യ</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കേന്ദ്രം</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രാമന്തളിയും</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എട്ടിക്കുളവും</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സംയോജിച്ച്</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തയ്യാറാക്കിയിട്ടുണ്ട്</w:t>
          </w:r>
          <w:proofErr w:type="spellEnd"/>
          <w:r>
            <w:rPr>
              <w:rFonts w:ascii="Baloo Chettan" w:eastAsia="Baloo Chettan" w:hAnsi="Baloo Chettan" w:cs="Baloo Chettan"/>
              <w:b/>
              <w:bCs/>
            </w:rPr>
            <w:t xml:space="preserve"> . </w:t>
          </w:r>
          <w:proofErr w:type="spellStart"/>
          <w:r>
            <w:rPr>
              <w:rFonts w:ascii="Baloo Chettan" w:eastAsia="Baloo Chettan" w:hAnsi="Baloo Chettan" w:cs="Baloo Chettan"/>
              <w:b/>
              <w:bCs/>
            </w:rPr>
            <w:t>പ്രസ്തുത</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പ്രവര്ത്തനങ്ങള്</w:t>
          </w:r>
          <w:r>
            <w:rPr>
              <w:rFonts w:ascii="Baloo Chettan" w:eastAsia="Baloo Chettan" w:hAnsi="Baloo Chettan" w:cs="Baloo Chettan"/>
              <w:b/>
              <w:bCs/>
            </w:rPr>
            <w:t>ക്ക്</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ഗ്രാമപഞ്ചായത്തിന്റെ</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സർവമന</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പിന്തുണയും</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പ്രഖ്യാപിക്കുകയും</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റിപ്പോർടിന്</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എല്ലാ</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ഭാവുകങ്ങളും</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ആശംസകളും</w:t>
          </w:r>
          <w:proofErr w:type="spellEnd"/>
          <w:r>
            <w:rPr>
              <w:rFonts w:ascii="Baloo Chettan" w:eastAsia="Baloo Chettan" w:hAnsi="Baloo Chettan" w:cs="Baloo Chettan"/>
              <w:b/>
              <w:bCs/>
            </w:rPr>
            <w:t xml:space="preserve"> </w:t>
          </w:r>
          <w:proofErr w:type="spellStart"/>
          <w:proofErr w:type="gramStart"/>
          <w:r>
            <w:rPr>
              <w:rFonts w:ascii="Baloo Chettan" w:eastAsia="Baloo Chettan" w:hAnsi="Baloo Chettan" w:cs="Baloo Chettan"/>
              <w:b/>
              <w:bCs/>
            </w:rPr>
            <w:t>നേരുകയും</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ചെയ്യുന്നു</w:t>
          </w:r>
          <w:proofErr w:type="spellEnd"/>
          <w:proofErr w:type="gramEnd"/>
          <w:r>
            <w:rPr>
              <w:rFonts w:ascii="Baloo Chettan" w:eastAsia="Baloo Chettan" w:hAnsi="Baloo Chettan" w:cs="Baloo Chettan"/>
              <w:b/>
              <w:bCs/>
            </w:rPr>
            <w:t xml:space="preserve"> </w:t>
          </w:r>
        </w:sdtContent>
      </w:sdt>
    </w:p>
    <w:p w14:paraId="5679CB59" w14:textId="77777777" w:rsidR="004416BD" w:rsidRDefault="00057F67">
      <w:pPr>
        <w:spacing w:line="360" w:lineRule="auto"/>
        <w:ind w:right="-500"/>
        <w:rPr>
          <w:b/>
          <w:bCs/>
        </w:rPr>
      </w:pPr>
      <w:r>
        <w:rPr>
          <w:b/>
          <w:bCs/>
        </w:rPr>
        <w:t xml:space="preserve">                                                             </w:t>
      </w:r>
    </w:p>
    <w:p w14:paraId="197AE762" w14:textId="77777777" w:rsidR="004416BD" w:rsidRDefault="004416BD">
      <w:pPr>
        <w:spacing w:line="360" w:lineRule="auto"/>
        <w:ind w:right="-500"/>
        <w:rPr>
          <w:b/>
          <w:bCs/>
        </w:rPr>
      </w:pPr>
    </w:p>
    <w:p w14:paraId="1B0B4A1C" w14:textId="77777777" w:rsidR="004416BD" w:rsidRDefault="004416BD">
      <w:pPr>
        <w:ind w:right="-500"/>
        <w:rPr>
          <w:b/>
          <w:bCs/>
        </w:rPr>
      </w:pPr>
    </w:p>
    <w:p w14:paraId="1B26CDCB" w14:textId="77777777" w:rsidR="004416BD" w:rsidRDefault="00057F67" w:rsidP="00153488">
      <w:pPr>
        <w:ind w:right="-500"/>
        <w:jc w:val="right"/>
        <w:rPr>
          <w:b/>
          <w:bCs/>
        </w:rPr>
      </w:pPr>
      <w:sdt>
        <w:sdtPr>
          <w:tag w:val="goog_rdk_4"/>
          <w:id w:val="-1883550091"/>
        </w:sdtPr>
        <w:sdtEndPr/>
        <w:sdtContent>
          <w:r>
            <w:rPr>
              <w:rFonts w:ascii="Baloo Chettan" w:eastAsia="Baloo Chettan" w:hAnsi="Baloo Chettan" w:cs="Baloo Chettan"/>
              <w:b/>
              <w:bCs/>
            </w:rPr>
            <w:t xml:space="preserve">                                                   </w:t>
          </w:r>
          <w:proofErr w:type="spellStart"/>
          <w:r>
            <w:rPr>
              <w:rFonts w:ascii="Baloo Chettan" w:eastAsia="Baloo Chettan" w:hAnsi="Baloo Chettan" w:cs="Baloo Chettan"/>
              <w:b/>
              <w:bCs/>
            </w:rPr>
            <w:t>ആരോഗ്യ</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സ്റ്റാഡിങ്</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കമ്മിറ്റിചെയർമാ</w:t>
          </w:r>
          <w:proofErr w:type="spellEnd"/>
          <w:r>
            <w:rPr>
              <w:rFonts w:ascii="Baloo Chettan" w:eastAsia="Baloo Chettan" w:hAnsi="Baloo Chettan" w:cs="Baloo Chettan"/>
              <w:b/>
              <w:bCs/>
            </w:rPr>
            <w:t>ൻ</w:t>
          </w:r>
          <w:r>
            <w:rPr>
              <w:rFonts w:ascii="Baloo Chettan" w:eastAsia="Baloo Chettan" w:hAnsi="Baloo Chettan" w:cs="Baloo Chettan"/>
              <w:b/>
              <w:bCs/>
            </w:rPr>
            <w:t xml:space="preserve"> </w:t>
          </w:r>
        </w:sdtContent>
      </w:sdt>
    </w:p>
    <w:p w14:paraId="3AB1B25F" w14:textId="77777777" w:rsidR="004416BD" w:rsidRDefault="00057F67" w:rsidP="00153488">
      <w:pPr>
        <w:jc w:val="right"/>
        <w:rPr>
          <w:b/>
          <w:bCs/>
        </w:rPr>
      </w:pPr>
      <w:sdt>
        <w:sdtPr>
          <w:tag w:val="goog_rdk_5"/>
          <w:id w:val="2109679295"/>
        </w:sdtPr>
        <w:sdtEndPr/>
        <w:sdtContent>
          <w:r>
            <w:rPr>
              <w:rFonts w:ascii="Baloo Chettan" w:eastAsia="Baloo Chettan" w:hAnsi="Baloo Chettan" w:cs="Baloo Chettan"/>
              <w:b/>
              <w:bCs/>
            </w:rPr>
            <w:t xml:space="preserve">                                                                  </w:t>
          </w:r>
          <w:proofErr w:type="spellStart"/>
          <w:r>
            <w:rPr>
              <w:rFonts w:ascii="Baloo Chettan" w:eastAsia="Baloo Chettan" w:hAnsi="Baloo Chettan" w:cs="Baloo Chettan"/>
              <w:b/>
              <w:bCs/>
            </w:rPr>
            <w:t>രാമന്തളി</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ഗ്രാമ</w:t>
          </w:r>
          <w:proofErr w:type="spellEnd"/>
          <w:r>
            <w:rPr>
              <w:rFonts w:ascii="Baloo Chettan" w:eastAsia="Baloo Chettan" w:hAnsi="Baloo Chettan" w:cs="Baloo Chettan"/>
              <w:b/>
              <w:bCs/>
            </w:rPr>
            <w:t xml:space="preserve"> </w:t>
          </w:r>
          <w:proofErr w:type="spellStart"/>
          <w:r>
            <w:rPr>
              <w:rFonts w:ascii="Baloo Chettan" w:eastAsia="Baloo Chettan" w:hAnsi="Baloo Chettan" w:cs="Baloo Chettan"/>
              <w:b/>
              <w:bCs/>
            </w:rPr>
            <w:t>പഞ്ചായത്ത്</w:t>
          </w:r>
          <w:proofErr w:type="spellEnd"/>
          <w:r>
            <w:rPr>
              <w:rFonts w:ascii="Baloo Chettan" w:eastAsia="Baloo Chettan" w:hAnsi="Baloo Chettan" w:cs="Baloo Chettan"/>
              <w:b/>
              <w:bCs/>
            </w:rPr>
            <w:t xml:space="preserve"> </w:t>
          </w:r>
        </w:sdtContent>
      </w:sdt>
    </w:p>
    <w:p w14:paraId="4E14C73E" w14:textId="77777777" w:rsidR="004416BD" w:rsidRDefault="004416BD" w:rsidP="00153488">
      <w:pPr>
        <w:pStyle w:val="Heading1"/>
        <w:jc w:val="right"/>
        <w:rPr>
          <w:rFonts w:ascii="Garamond" w:eastAsia="Garamond" w:hAnsi="Garamond" w:cs="Garamond"/>
          <w:color w:val="000000"/>
        </w:rPr>
      </w:pPr>
      <w:bookmarkStart w:id="1" w:name="_heading=h.13mjpvnlva3r" w:colFirst="0" w:colLast="0"/>
      <w:bookmarkEnd w:id="1"/>
    </w:p>
    <w:p w14:paraId="0E2C8279" w14:textId="77777777" w:rsidR="004416BD" w:rsidRDefault="004416BD">
      <w:pPr>
        <w:rPr>
          <w:rFonts w:ascii="Garamond" w:eastAsia="Garamond" w:hAnsi="Garamond" w:cs="Garamond"/>
        </w:rPr>
      </w:pPr>
    </w:p>
    <w:p w14:paraId="5C96137A" w14:textId="77777777" w:rsidR="004416BD" w:rsidRDefault="004416BD">
      <w:pPr>
        <w:rPr>
          <w:rFonts w:ascii="Garamond" w:eastAsia="Garamond" w:hAnsi="Garamond" w:cs="Garamond"/>
        </w:rPr>
      </w:pPr>
    </w:p>
    <w:p w14:paraId="04762004" w14:textId="77777777" w:rsidR="004416BD" w:rsidRDefault="004416BD">
      <w:pPr>
        <w:rPr>
          <w:rFonts w:ascii="Garamond" w:eastAsia="Garamond" w:hAnsi="Garamond" w:cs="Garamond"/>
        </w:rPr>
      </w:pPr>
    </w:p>
    <w:p w14:paraId="42B6F41F" w14:textId="77777777" w:rsidR="004416BD" w:rsidRDefault="004416BD">
      <w:pPr>
        <w:rPr>
          <w:rFonts w:ascii="Garamond" w:eastAsia="Garamond" w:hAnsi="Garamond" w:cs="Garamond"/>
        </w:rPr>
      </w:pPr>
    </w:p>
    <w:p w14:paraId="7FC02BB7" w14:textId="77777777" w:rsidR="004416BD" w:rsidRDefault="004416BD">
      <w:pPr>
        <w:rPr>
          <w:rFonts w:ascii="Garamond" w:eastAsia="Garamond" w:hAnsi="Garamond" w:cs="Garamond"/>
        </w:rPr>
      </w:pPr>
    </w:p>
    <w:p w14:paraId="0A59FF40" w14:textId="77777777" w:rsidR="004416BD" w:rsidRDefault="004416BD">
      <w:pPr>
        <w:rPr>
          <w:rFonts w:ascii="Garamond" w:eastAsia="Garamond" w:hAnsi="Garamond" w:cs="Garamond"/>
        </w:rPr>
      </w:pPr>
    </w:p>
    <w:p w14:paraId="39A1DFCA" w14:textId="77777777" w:rsidR="004416BD" w:rsidRDefault="004416BD">
      <w:pPr>
        <w:rPr>
          <w:rFonts w:ascii="Garamond" w:eastAsia="Garamond" w:hAnsi="Garamond" w:cs="Garamond"/>
        </w:rPr>
      </w:pPr>
    </w:p>
    <w:p w14:paraId="1213224D" w14:textId="77777777" w:rsidR="004416BD" w:rsidRDefault="004416BD">
      <w:pPr>
        <w:rPr>
          <w:rFonts w:ascii="Garamond" w:eastAsia="Garamond" w:hAnsi="Garamond" w:cs="Garamond"/>
        </w:rPr>
      </w:pPr>
    </w:p>
    <w:p w14:paraId="03179641" w14:textId="77777777" w:rsidR="004416BD" w:rsidRDefault="004416BD">
      <w:pPr>
        <w:rPr>
          <w:rFonts w:ascii="Garamond" w:eastAsia="Garamond" w:hAnsi="Garamond" w:cs="Garamond"/>
        </w:rPr>
      </w:pPr>
    </w:p>
    <w:p w14:paraId="3AEBEA85" w14:textId="77777777" w:rsidR="004416BD" w:rsidRDefault="004416BD">
      <w:pPr>
        <w:spacing w:after="160" w:line="278" w:lineRule="auto"/>
        <w:rPr>
          <w:rFonts w:ascii="Garamond" w:eastAsia="Garamond" w:hAnsi="Garamond" w:cs="Garamond"/>
        </w:rPr>
      </w:pPr>
    </w:p>
    <w:p w14:paraId="0790BEEC" w14:textId="77777777" w:rsidR="004416BD" w:rsidRDefault="004416BD">
      <w:pPr>
        <w:spacing w:after="160" w:line="278" w:lineRule="auto"/>
        <w:rPr>
          <w:rFonts w:ascii="Garamond" w:eastAsia="Garamond" w:hAnsi="Garamond" w:cs="Garamond"/>
        </w:rPr>
      </w:pPr>
    </w:p>
    <w:p w14:paraId="56F91C9B" w14:textId="77777777" w:rsidR="004416BD" w:rsidRDefault="004416BD">
      <w:pPr>
        <w:spacing w:after="160" w:line="278" w:lineRule="auto"/>
        <w:rPr>
          <w:rFonts w:ascii="Garamond" w:eastAsia="Garamond" w:hAnsi="Garamond" w:cs="Garamond"/>
        </w:rPr>
      </w:pPr>
    </w:p>
    <w:p w14:paraId="2DCB3AFB" w14:textId="77777777" w:rsidR="004416BD" w:rsidRDefault="004416BD">
      <w:pPr>
        <w:spacing w:after="160" w:line="278" w:lineRule="auto"/>
        <w:rPr>
          <w:rFonts w:ascii="Garamond" w:eastAsia="Garamond" w:hAnsi="Garamond" w:cs="Garamond"/>
        </w:rPr>
      </w:pPr>
    </w:p>
    <w:p w14:paraId="68A26C66" w14:textId="77777777" w:rsidR="004416BD" w:rsidRDefault="004416BD">
      <w:pPr>
        <w:spacing w:after="160" w:line="278" w:lineRule="auto"/>
        <w:rPr>
          <w:rFonts w:ascii="Garamond" w:eastAsia="Garamond" w:hAnsi="Garamond" w:cs="Garamond"/>
        </w:rPr>
      </w:pPr>
    </w:p>
    <w:p w14:paraId="3A256E41" w14:textId="77777777" w:rsidR="004416BD" w:rsidRDefault="004416BD">
      <w:pPr>
        <w:spacing w:after="160" w:line="278" w:lineRule="auto"/>
        <w:rPr>
          <w:rFonts w:ascii="Garamond" w:eastAsia="Garamond" w:hAnsi="Garamond" w:cs="Garamond"/>
        </w:rPr>
      </w:pPr>
    </w:p>
    <w:p w14:paraId="49038E5A" w14:textId="77777777" w:rsidR="004416BD" w:rsidRDefault="004416BD">
      <w:pPr>
        <w:spacing w:after="160" w:line="278" w:lineRule="auto"/>
        <w:rPr>
          <w:rFonts w:ascii="Garamond" w:eastAsia="Garamond" w:hAnsi="Garamond" w:cs="Garamond"/>
        </w:rPr>
      </w:pPr>
    </w:p>
    <w:p w14:paraId="2878EB43" w14:textId="77777777" w:rsidR="004416BD" w:rsidRDefault="004416BD">
      <w:pPr>
        <w:spacing w:after="160" w:line="278" w:lineRule="auto"/>
        <w:rPr>
          <w:rFonts w:ascii="Garamond" w:eastAsia="Garamond" w:hAnsi="Garamond" w:cs="Garamond"/>
        </w:rPr>
      </w:pPr>
    </w:p>
    <w:p w14:paraId="41E637A4" w14:textId="77777777" w:rsidR="004416BD" w:rsidRDefault="00057F67">
      <w:pPr>
        <w:spacing w:after="160" w:line="278" w:lineRule="auto"/>
        <w:jc w:val="center"/>
        <w:rPr>
          <w:rFonts w:ascii="Garamond" w:eastAsia="Garamond" w:hAnsi="Garamond" w:cs="Garamond"/>
          <w:b/>
          <w:bCs/>
          <w:smallCaps/>
          <w:sz w:val="40"/>
          <w:szCs w:val="40"/>
          <w:u w:val="single"/>
        </w:rPr>
      </w:pPr>
      <w:r>
        <w:rPr>
          <w:rFonts w:ascii="Garamond" w:eastAsia="Garamond" w:hAnsi="Garamond" w:cs="Garamond"/>
          <w:b/>
          <w:bCs/>
          <w:smallCaps/>
          <w:sz w:val="40"/>
          <w:szCs w:val="40"/>
          <w:u w:val="single"/>
        </w:rPr>
        <w:t>MESSAGE BY MEDICAL OFFICER</w:t>
      </w:r>
    </w:p>
    <w:p w14:paraId="37F1614D" w14:textId="77777777" w:rsidR="004416BD" w:rsidRDefault="00057F67">
      <w:pPr>
        <w:spacing w:after="160" w:line="278" w:lineRule="auto"/>
        <w:rPr>
          <w:rFonts w:ascii="Garamond" w:eastAsia="Garamond" w:hAnsi="Garamond" w:cs="Garamond"/>
          <w:b/>
          <w:bCs/>
          <w:smallCaps/>
          <w:sz w:val="40"/>
          <w:szCs w:val="40"/>
        </w:rPr>
      </w:pPr>
      <w:r>
        <w:rPr>
          <w:rFonts w:ascii="Garamond" w:eastAsia="Garamond" w:hAnsi="Garamond" w:cs="Garamond"/>
          <w:b/>
          <w:bCs/>
          <w:smallCaps/>
          <w:sz w:val="40"/>
          <w:szCs w:val="40"/>
        </w:rPr>
        <w:t xml:space="preserve">   </w:t>
      </w:r>
    </w:p>
    <w:p w14:paraId="422E8ED4" w14:textId="77777777" w:rsidR="004416BD" w:rsidRDefault="00057F67">
      <w:pPr>
        <w:spacing w:after="160" w:line="278" w:lineRule="auto"/>
        <w:rPr>
          <w:rFonts w:ascii="Times New Roman" w:eastAsia="Times New Roman" w:hAnsi="Times New Roman" w:cs="Times New Roman"/>
          <w:b/>
          <w:bCs/>
          <w:smallCaps/>
          <w:sz w:val="26"/>
          <w:szCs w:val="26"/>
        </w:rPr>
      </w:pPr>
      <w:r>
        <w:rPr>
          <w:rFonts w:ascii="Times New Roman" w:eastAsia="Times New Roman" w:hAnsi="Times New Roman" w:cs="Times New Roman"/>
          <w:b/>
          <w:bCs/>
          <w:smallCaps/>
          <w:sz w:val="22"/>
          <w:szCs w:val="22"/>
        </w:rPr>
        <w:t xml:space="preserve">   </w:t>
      </w:r>
      <w:sdt>
        <w:sdtPr>
          <w:tag w:val="goog_rdk_6"/>
          <w:id w:val="160652897"/>
        </w:sdtPr>
        <w:sdtEndPr/>
        <w:sdtContent>
          <w:r>
            <w:rPr>
              <w:rFonts w:ascii="Baloo Chettan" w:eastAsia="Baloo Chettan" w:hAnsi="Baloo Chettan" w:cs="Baloo Chettan"/>
              <w:b/>
              <w:bCs/>
              <w:smallCaps/>
              <w:sz w:val="26"/>
              <w:szCs w:val="26"/>
            </w:rPr>
            <w:t xml:space="preserve">         </w:t>
          </w:r>
          <w:proofErr w:type="spellStart"/>
          <w:r>
            <w:rPr>
              <w:rFonts w:ascii="Baloo Chettan" w:eastAsia="Baloo Chettan" w:hAnsi="Baloo Chettan" w:cs="Baloo Chettan"/>
              <w:b/>
              <w:bCs/>
              <w:smallCaps/>
              <w:sz w:val="26"/>
              <w:szCs w:val="26"/>
            </w:rPr>
            <w:t>കുടുംബ</w:t>
          </w:r>
          <w:proofErr w:type="spellEnd"/>
          <w:r>
            <w:rPr>
              <w:rFonts w:ascii="Baloo Chettan" w:eastAsia="Baloo Chettan" w:hAnsi="Baloo Chettan" w:cs="Baloo Chettan"/>
              <w:b/>
              <w:bCs/>
              <w:smallCaps/>
              <w:sz w:val="26"/>
              <w:szCs w:val="26"/>
            </w:rPr>
            <w:t xml:space="preserve"> </w:t>
          </w:r>
          <w:proofErr w:type="spellStart"/>
          <w:r>
            <w:rPr>
              <w:rFonts w:ascii="Baloo Chettan" w:eastAsia="Baloo Chettan" w:hAnsi="Baloo Chettan" w:cs="Baloo Chettan"/>
              <w:b/>
              <w:bCs/>
              <w:smallCaps/>
              <w:sz w:val="26"/>
              <w:szCs w:val="26"/>
            </w:rPr>
            <w:t>ആരോഗ്യ</w:t>
          </w:r>
          <w:proofErr w:type="spellEnd"/>
          <w:r>
            <w:rPr>
              <w:rFonts w:ascii="Baloo Chettan" w:eastAsia="Baloo Chettan" w:hAnsi="Baloo Chettan" w:cs="Baloo Chettan"/>
              <w:b/>
              <w:bCs/>
              <w:smallCaps/>
              <w:sz w:val="26"/>
              <w:szCs w:val="26"/>
            </w:rPr>
            <w:t xml:space="preserve"> </w:t>
          </w:r>
          <w:proofErr w:type="spellStart"/>
          <w:r>
            <w:rPr>
              <w:rFonts w:ascii="Baloo Chettan" w:eastAsia="Baloo Chettan" w:hAnsi="Baloo Chettan" w:cs="Baloo Chettan"/>
              <w:b/>
              <w:bCs/>
              <w:smallCaps/>
              <w:sz w:val="26"/>
              <w:szCs w:val="26"/>
            </w:rPr>
            <w:t>കേന്ദ്രം</w:t>
          </w:r>
          <w:proofErr w:type="spellEnd"/>
          <w:r>
            <w:rPr>
              <w:rFonts w:ascii="Baloo Chettan" w:eastAsia="Baloo Chettan" w:hAnsi="Baloo Chettan" w:cs="Baloo Chettan"/>
              <w:b/>
              <w:bCs/>
              <w:smallCaps/>
              <w:sz w:val="26"/>
              <w:szCs w:val="26"/>
            </w:rPr>
            <w:t xml:space="preserve"> </w:t>
          </w:r>
          <w:proofErr w:type="spellStart"/>
          <w:proofErr w:type="gramStart"/>
          <w:r>
            <w:rPr>
              <w:rFonts w:ascii="Baloo Chettan" w:eastAsia="Baloo Chettan" w:hAnsi="Baloo Chettan" w:cs="Baloo Chettan"/>
              <w:b/>
              <w:bCs/>
              <w:smallCaps/>
              <w:sz w:val="26"/>
              <w:szCs w:val="26"/>
            </w:rPr>
            <w:t>രാമന്തളി</w:t>
          </w:r>
          <w:proofErr w:type="spellEnd"/>
          <w:r>
            <w:rPr>
              <w:rFonts w:ascii="Baloo Chettan" w:eastAsia="Baloo Chettan" w:hAnsi="Baloo Chettan" w:cs="Baloo Chettan"/>
              <w:b/>
              <w:bCs/>
              <w:smallCaps/>
              <w:sz w:val="26"/>
              <w:szCs w:val="26"/>
            </w:rPr>
            <w:t xml:space="preserve"> ,</w:t>
          </w:r>
          <w:proofErr w:type="spellStart"/>
          <w:r>
            <w:rPr>
              <w:rFonts w:ascii="Baloo Chettan" w:eastAsia="Baloo Chettan" w:hAnsi="Baloo Chettan" w:cs="Baloo Chettan"/>
              <w:b/>
              <w:bCs/>
              <w:smallCaps/>
              <w:sz w:val="26"/>
              <w:szCs w:val="26"/>
            </w:rPr>
            <w:t>എട്ടികുളം</w:t>
          </w:r>
          <w:proofErr w:type="spellEnd"/>
          <w:proofErr w:type="gramEnd"/>
          <w:r>
            <w:rPr>
              <w:rFonts w:ascii="Baloo Chettan" w:eastAsia="Baloo Chettan" w:hAnsi="Baloo Chettan" w:cs="Baloo Chettan"/>
              <w:b/>
              <w:bCs/>
              <w:smallCaps/>
              <w:sz w:val="26"/>
              <w:szCs w:val="26"/>
            </w:rPr>
            <w:t xml:space="preserve"> </w:t>
          </w:r>
          <w:proofErr w:type="spellStart"/>
          <w:r>
            <w:rPr>
              <w:rFonts w:ascii="Baloo Chettan" w:eastAsia="Baloo Chettan" w:hAnsi="Baloo Chettan" w:cs="Baloo Chettan"/>
              <w:b/>
              <w:bCs/>
              <w:smallCaps/>
              <w:sz w:val="26"/>
              <w:szCs w:val="26"/>
            </w:rPr>
            <w:t>സയുക്തമായി</w:t>
          </w:r>
          <w:proofErr w:type="spellEnd"/>
          <w:r>
            <w:rPr>
              <w:rFonts w:ascii="Baloo Chettan" w:eastAsia="Baloo Chettan" w:hAnsi="Baloo Chettan" w:cs="Baloo Chettan"/>
              <w:b/>
              <w:bCs/>
              <w:smallCaps/>
              <w:sz w:val="26"/>
              <w:szCs w:val="26"/>
            </w:rPr>
            <w:t xml:space="preserve"> </w:t>
          </w:r>
          <w:proofErr w:type="spellStart"/>
          <w:r>
            <w:rPr>
              <w:rFonts w:ascii="Baloo Chettan" w:eastAsia="Baloo Chettan" w:hAnsi="Baloo Chettan" w:cs="Baloo Chettan"/>
              <w:b/>
              <w:bCs/>
              <w:smallCaps/>
              <w:sz w:val="26"/>
              <w:szCs w:val="26"/>
            </w:rPr>
            <w:t>തയ്യാറാക്കിയ</w:t>
          </w:r>
          <w:proofErr w:type="spellEnd"/>
          <w:r>
            <w:rPr>
              <w:rFonts w:ascii="Baloo Chettan" w:eastAsia="Baloo Chettan" w:hAnsi="Baloo Chettan" w:cs="Baloo Chettan"/>
              <w:b/>
              <w:bCs/>
              <w:smallCaps/>
              <w:sz w:val="26"/>
              <w:szCs w:val="26"/>
            </w:rPr>
            <w:t xml:space="preserve"> </w:t>
          </w:r>
          <w:proofErr w:type="spellStart"/>
          <w:r>
            <w:rPr>
              <w:rFonts w:ascii="Baloo Chettan" w:eastAsia="Baloo Chettan" w:hAnsi="Baloo Chettan" w:cs="Baloo Chettan"/>
              <w:b/>
              <w:bCs/>
              <w:smallCaps/>
              <w:sz w:val="26"/>
              <w:szCs w:val="26"/>
            </w:rPr>
            <w:t>പകർച്ചവ്യാധി</w:t>
          </w:r>
          <w:proofErr w:type="spellEnd"/>
          <w:r>
            <w:rPr>
              <w:rFonts w:ascii="Baloo Chettan" w:eastAsia="Baloo Chettan" w:hAnsi="Baloo Chettan" w:cs="Baloo Chettan"/>
              <w:b/>
              <w:bCs/>
              <w:smallCaps/>
              <w:sz w:val="26"/>
              <w:szCs w:val="26"/>
            </w:rPr>
            <w:t xml:space="preserve"> </w:t>
          </w:r>
          <w:proofErr w:type="spellStart"/>
          <w:r>
            <w:rPr>
              <w:rFonts w:ascii="Baloo Chettan" w:eastAsia="Baloo Chettan" w:hAnsi="Baloo Chettan" w:cs="Baloo Chettan"/>
              <w:b/>
              <w:bCs/>
              <w:smallCaps/>
              <w:sz w:val="26"/>
              <w:szCs w:val="26"/>
            </w:rPr>
            <w:t>പ്രതിരോധ</w:t>
          </w:r>
          <w:proofErr w:type="spellEnd"/>
          <w:r>
            <w:rPr>
              <w:rFonts w:ascii="Baloo Chettan" w:eastAsia="Baloo Chettan" w:hAnsi="Baloo Chettan" w:cs="Baloo Chettan"/>
              <w:b/>
              <w:bCs/>
              <w:smallCaps/>
              <w:sz w:val="26"/>
              <w:szCs w:val="26"/>
            </w:rPr>
            <w:t xml:space="preserve"> </w:t>
          </w:r>
          <w:proofErr w:type="spellStart"/>
          <w:r>
            <w:rPr>
              <w:rFonts w:ascii="Baloo Chettan" w:eastAsia="Baloo Chettan" w:hAnsi="Baloo Chettan" w:cs="Baloo Chettan"/>
              <w:b/>
              <w:bCs/>
              <w:smallCaps/>
              <w:sz w:val="26"/>
              <w:szCs w:val="26"/>
            </w:rPr>
            <w:t>പ്രവർത്തന</w:t>
          </w:r>
          <w:proofErr w:type="spellEnd"/>
          <w:r>
            <w:rPr>
              <w:rFonts w:ascii="Baloo Chettan" w:eastAsia="Baloo Chettan" w:hAnsi="Baloo Chettan" w:cs="Baloo Chettan"/>
              <w:b/>
              <w:bCs/>
              <w:smallCaps/>
              <w:sz w:val="26"/>
              <w:szCs w:val="26"/>
            </w:rPr>
            <w:t xml:space="preserve"> </w:t>
          </w:r>
          <w:proofErr w:type="spellStart"/>
          <w:r>
            <w:rPr>
              <w:rFonts w:ascii="Baloo Chettan" w:eastAsia="Baloo Chettan" w:hAnsi="Baloo Chettan" w:cs="Baloo Chettan"/>
              <w:b/>
              <w:bCs/>
              <w:smallCaps/>
              <w:sz w:val="26"/>
              <w:szCs w:val="26"/>
            </w:rPr>
            <w:t>രേഖ</w:t>
          </w:r>
          <w:proofErr w:type="spellEnd"/>
          <w:r>
            <w:rPr>
              <w:rFonts w:ascii="Baloo Chettan" w:eastAsia="Baloo Chettan" w:hAnsi="Baloo Chettan" w:cs="Baloo Chettan"/>
              <w:b/>
              <w:bCs/>
              <w:smallCaps/>
              <w:sz w:val="26"/>
              <w:szCs w:val="26"/>
            </w:rPr>
            <w:t xml:space="preserve"> (</w:t>
          </w:r>
        </w:sdtContent>
      </w:sdt>
      <w:r>
        <w:rPr>
          <w:rFonts w:ascii="Arial" w:eastAsia="Arial" w:hAnsi="Arial" w:cs="Arial"/>
          <w:b/>
          <w:bCs/>
          <w:smallCaps/>
          <w:sz w:val="26"/>
          <w:szCs w:val="26"/>
        </w:rPr>
        <w:t>PANDEMIC PREPAREDNESS  PLAN</w:t>
      </w:r>
      <w:sdt>
        <w:sdtPr>
          <w:tag w:val="goog_rdk_7"/>
          <w:id w:val="803805757"/>
        </w:sdtPr>
        <w:sdtEndPr/>
        <w:sdtContent>
          <w:r>
            <w:rPr>
              <w:rFonts w:ascii="Baloo Chettan" w:eastAsia="Baloo Chettan" w:hAnsi="Baloo Chettan" w:cs="Baloo Chettan"/>
              <w:b/>
              <w:bCs/>
              <w:smallCaps/>
              <w:sz w:val="26"/>
              <w:szCs w:val="26"/>
            </w:rPr>
            <w:t xml:space="preserve">) </w:t>
          </w:r>
          <w:proofErr w:type="spellStart"/>
          <w:r>
            <w:rPr>
              <w:rFonts w:ascii="Baloo Chettan" w:eastAsia="Baloo Chettan" w:hAnsi="Baloo Chettan" w:cs="Baloo Chettan"/>
              <w:b/>
              <w:bCs/>
              <w:smallCaps/>
              <w:sz w:val="26"/>
              <w:szCs w:val="26"/>
            </w:rPr>
            <w:t>ഭാവിയി</w:t>
          </w:r>
          <w:proofErr w:type="spellEnd"/>
          <w:r>
            <w:rPr>
              <w:rFonts w:ascii="Baloo Chettan" w:eastAsia="Baloo Chettan" w:hAnsi="Baloo Chettan" w:cs="Baloo Chettan"/>
              <w:b/>
              <w:bCs/>
              <w:smallCaps/>
              <w:sz w:val="26"/>
              <w:szCs w:val="26"/>
            </w:rPr>
            <w:t>ൽ</w:t>
          </w:r>
          <w:r>
            <w:rPr>
              <w:rFonts w:ascii="Baloo Chettan" w:eastAsia="Baloo Chettan" w:hAnsi="Baloo Chettan" w:cs="Baloo Chettan"/>
              <w:b/>
              <w:bCs/>
              <w:smallCaps/>
              <w:sz w:val="26"/>
              <w:szCs w:val="26"/>
            </w:rPr>
            <w:t xml:space="preserve"> </w:t>
          </w:r>
          <w:proofErr w:type="spellStart"/>
          <w:r>
            <w:rPr>
              <w:rFonts w:ascii="Baloo Chettan" w:eastAsia="Baloo Chettan" w:hAnsi="Baloo Chettan" w:cs="Baloo Chettan"/>
              <w:b/>
              <w:bCs/>
              <w:smallCaps/>
              <w:sz w:val="26"/>
              <w:szCs w:val="26"/>
            </w:rPr>
            <w:t>രാമന്തളി</w:t>
          </w:r>
          <w:proofErr w:type="spellEnd"/>
          <w:r>
            <w:rPr>
              <w:rFonts w:ascii="Baloo Chettan" w:eastAsia="Baloo Chettan" w:hAnsi="Baloo Chettan" w:cs="Baloo Chettan"/>
              <w:b/>
              <w:bCs/>
              <w:smallCaps/>
              <w:sz w:val="26"/>
              <w:szCs w:val="26"/>
            </w:rPr>
            <w:t xml:space="preserve"> </w:t>
          </w:r>
          <w:proofErr w:type="spellStart"/>
          <w:r>
            <w:rPr>
              <w:rFonts w:ascii="Baloo Chettan" w:eastAsia="Baloo Chettan" w:hAnsi="Baloo Chettan" w:cs="Baloo Chettan"/>
              <w:b/>
              <w:bCs/>
              <w:smallCaps/>
              <w:sz w:val="26"/>
              <w:szCs w:val="26"/>
            </w:rPr>
            <w:t>ഗ്രാമ</w:t>
          </w:r>
          <w:proofErr w:type="spellEnd"/>
          <w:r>
            <w:rPr>
              <w:rFonts w:ascii="Baloo Chettan" w:eastAsia="Baloo Chettan" w:hAnsi="Baloo Chettan" w:cs="Baloo Chettan"/>
              <w:b/>
              <w:bCs/>
              <w:smallCaps/>
              <w:sz w:val="26"/>
              <w:szCs w:val="26"/>
            </w:rPr>
            <w:t xml:space="preserve"> </w:t>
          </w:r>
          <w:proofErr w:type="spellStart"/>
          <w:r>
            <w:rPr>
              <w:rFonts w:ascii="Baloo Chettan" w:eastAsia="Baloo Chettan" w:hAnsi="Baloo Chettan" w:cs="Baloo Chettan"/>
              <w:b/>
              <w:bCs/>
              <w:smallCaps/>
              <w:sz w:val="26"/>
              <w:szCs w:val="26"/>
            </w:rPr>
            <w:t>പഞ്ചായത്തി</w:t>
          </w:r>
          <w:proofErr w:type="spellEnd"/>
          <w:r>
            <w:rPr>
              <w:rFonts w:ascii="Baloo Chettan" w:eastAsia="Baloo Chettan" w:hAnsi="Baloo Chettan" w:cs="Baloo Chettan"/>
              <w:b/>
              <w:bCs/>
              <w:smallCaps/>
              <w:sz w:val="26"/>
              <w:szCs w:val="26"/>
            </w:rPr>
            <w:t>ൽ</w:t>
          </w:r>
          <w:r>
            <w:rPr>
              <w:rFonts w:ascii="Baloo Chettan" w:eastAsia="Baloo Chettan" w:hAnsi="Baloo Chettan" w:cs="Baloo Chettan"/>
              <w:b/>
              <w:bCs/>
              <w:smallCaps/>
              <w:sz w:val="26"/>
              <w:szCs w:val="26"/>
            </w:rPr>
            <w:t xml:space="preserve">  </w:t>
          </w:r>
          <w:proofErr w:type="spellStart"/>
          <w:r>
            <w:rPr>
              <w:rFonts w:ascii="Baloo Chettan" w:eastAsia="Baloo Chettan" w:hAnsi="Baloo Chettan" w:cs="Baloo Chettan"/>
              <w:b/>
              <w:bCs/>
              <w:smallCaps/>
              <w:sz w:val="26"/>
              <w:szCs w:val="26"/>
            </w:rPr>
            <w:t>ഉണ്ടാകാ</w:t>
          </w:r>
          <w:proofErr w:type="spellEnd"/>
          <w:r>
            <w:rPr>
              <w:rFonts w:ascii="Baloo Chettan" w:eastAsia="Baloo Chettan" w:hAnsi="Baloo Chettan" w:cs="Baloo Chettan"/>
              <w:b/>
              <w:bCs/>
              <w:smallCaps/>
              <w:sz w:val="26"/>
              <w:szCs w:val="26"/>
            </w:rPr>
            <w:t>ൻ</w:t>
          </w:r>
          <w:r>
            <w:rPr>
              <w:rFonts w:ascii="Baloo Chettan" w:eastAsia="Baloo Chettan" w:hAnsi="Baloo Chettan" w:cs="Baloo Chettan"/>
              <w:b/>
              <w:bCs/>
              <w:smallCaps/>
              <w:sz w:val="26"/>
              <w:szCs w:val="26"/>
            </w:rPr>
            <w:t xml:space="preserve">  </w:t>
          </w:r>
          <w:proofErr w:type="spellStart"/>
          <w:r>
            <w:rPr>
              <w:rFonts w:ascii="Baloo Chettan" w:eastAsia="Baloo Chettan" w:hAnsi="Baloo Chettan" w:cs="Baloo Chettan"/>
              <w:b/>
              <w:bCs/>
              <w:smallCaps/>
              <w:sz w:val="26"/>
              <w:szCs w:val="26"/>
            </w:rPr>
            <w:t>സാധ്യത</w:t>
          </w:r>
          <w:proofErr w:type="spellEnd"/>
          <w:r>
            <w:rPr>
              <w:rFonts w:ascii="Baloo Chettan" w:eastAsia="Baloo Chettan" w:hAnsi="Baloo Chettan" w:cs="Baloo Chettan"/>
              <w:b/>
              <w:bCs/>
              <w:smallCaps/>
              <w:sz w:val="26"/>
              <w:szCs w:val="26"/>
            </w:rPr>
            <w:t xml:space="preserve"> </w:t>
          </w:r>
          <w:proofErr w:type="spellStart"/>
          <w:r>
            <w:rPr>
              <w:rFonts w:ascii="Baloo Chettan" w:eastAsia="Baloo Chettan" w:hAnsi="Baloo Chettan" w:cs="Baloo Chettan"/>
              <w:b/>
              <w:bCs/>
              <w:smallCaps/>
              <w:sz w:val="26"/>
              <w:szCs w:val="26"/>
            </w:rPr>
            <w:t>ഉള്ള</w:t>
          </w:r>
          <w:proofErr w:type="spellEnd"/>
          <w:r>
            <w:rPr>
              <w:rFonts w:ascii="Baloo Chettan" w:eastAsia="Baloo Chettan" w:hAnsi="Baloo Chettan" w:cs="Baloo Chettan"/>
              <w:b/>
              <w:bCs/>
              <w:smallCaps/>
              <w:sz w:val="26"/>
              <w:szCs w:val="26"/>
            </w:rPr>
            <w:t xml:space="preserve"> </w:t>
          </w:r>
          <w:proofErr w:type="spellStart"/>
          <w:r>
            <w:rPr>
              <w:rFonts w:ascii="Baloo Chettan" w:eastAsia="Baloo Chettan" w:hAnsi="Baloo Chettan" w:cs="Baloo Chettan"/>
              <w:b/>
              <w:bCs/>
              <w:smallCaps/>
              <w:sz w:val="26"/>
              <w:szCs w:val="26"/>
            </w:rPr>
            <w:t>പകർച്ച</w:t>
          </w:r>
          <w:proofErr w:type="spellEnd"/>
          <w:r>
            <w:rPr>
              <w:rFonts w:ascii="Baloo Chettan" w:eastAsia="Baloo Chettan" w:hAnsi="Baloo Chettan" w:cs="Baloo Chettan"/>
              <w:b/>
              <w:bCs/>
              <w:smallCaps/>
              <w:sz w:val="26"/>
              <w:szCs w:val="26"/>
            </w:rPr>
            <w:t xml:space="preserve"> </w:t>
          </w:r>
          <w:proofErr w:type="spellStart"/>
          <w:r>
            <w:rPr>
              <w:rFonts w:ascii="Baloo Chettan" w:eastAsia="Baloo Chettan" w:hAnsi="Baloo Chettan" w:cs="Baloo Chettan"/>
              <w:b/>
              <w:bCs/>
              <w:smallCaps/>
              <w:sz w:val="26"/>
              <w:szCs w:val="26"/>
            </w:rPr>
            <w:t>വ്യാധികളെ</w:t>
          </w:r>
          <w:proofErr w:type="spellEnd"/>
          <w:r>
            <w:rPr>
              <w:rFonts w:ascii="Baloo Chettan" w:eastAsia="Baloo Chettan" w:hAnsi="Baloo Chettan" w:cs="Baloo Chettan"/>
              <w:b/>
              <w:bCs/>
              <w:smallCaps/>
              <w:sz w:val="26"/>
              <w:szCs w:val="26"/>
            </w:rPr>
            <w:t xml:space="preserve"> </w:t>
          </w:r>
          <w:proofErr w:type="spellStart"/>
          <w:r>
            <w:rPr>
              <w:rFonts w:ascii="Baloo Chettan" w:eastAsia="Baloo Chettan" w:hAnsi="Baloo Chettan" w:cs="Baloo Chettan"/>
              <w:b/>
              <w:bCs/>
              <w:smallCaps/>
              <w:sz w:val="26"/>
              <w:szCs w:val="26"/>
            </w:rPr>
            <w:t>പരാധിരോധിക്കാ</w:t>
          </w:r>
          <w:proofErr w:type="spellEnd"/>
          <w:r>
            <w:rPr>
              <w:rFonts w:ascii="Baloo Chettan" w:eastAsia="Baloo Chettan" w:hAnsi="Baloo Chettan" w:cs="Baloo Chettan"/>
              <w:b/>
              <w:bCs/>
              <w:smallCaps/>
              <w:sz w:val="26"/>
              <w:szCs w:val="26"/>
            </w:rPr>
            <w:t>ൻ</w:t>
          </w:r>
          <w:r>
            <w:rPr>
              <w:rFonts w:ascii="Baloo Chettan" w:eastAsia="Baloo Chettan" w:hAnsi="Baloo Chettan" w:cs="Baloo Chettan"/>
              <w:b/>
              <w:bCs/>
              <w:smallCaps/>
              <w:sz w:val="26"/>
              <w:szCs w:val="26"/>
            </w:rPr>
            <w:t xml:space="preserve">  </w:t>
          </w:r>
          <w:proofErr w:type="spellStart"/>
          <w:r>
            <w:rPr>
              <w:rFonts w:ascii="Baloo Chettan" w:eastAsia="Baloo Chettan" w:hAnsi="Baloo Chettan" w:cs="Baloo Chettan"/>
              <w:b/>
              <w:bCs/>
              <w:smallCaps/>
              <w:sz w:val="26"/>
              <w:szCs w:val="26"/>
            </w:rPr>
            <w:t>സഹായിക്കുമെന്ന്</w:t>
          </w:r>
          <w:proofErr w:type="spellEnd"/>
          <w:r>
            <w:rPr>
              <w:rFonts w:ascii="Baloo Chettan" w:eastAsia="Baloo Chettan" w:hAnsi="Baloo Chettan" w:cs="Baloo Chettan"/>
              <w:b/>
              <w:bCs/>
              <w:smallCaps/>
              <w:sz w:val="26"/>
              <w:szCs w:val="26"/>
            </w:rPr>
            <w:t xml:space="preserve"> </w:t>
          </w:r>
          <w:proofErr w:type="spellStart"/>
          <w:r>
            <w:rPr>
              <w:rFonts w:ascii="Baloo Chettan" w:eastAsia="Baloo Chettan" w:hAnsi="Baloo Chettan" w:cs="Baloo Chettan"/>
              <w:b/>
              <w:bCs/>
              <w:smallCaps/>
              <w:sz w:val="26"/>
              <w:szCs w:val="26"/>
            </w:rPr>
            <w:t>വിശ്വ</w:t>
          </w:r>
          <w:r>
            <w:rPr>
              <w:rFonts w:ascii="Baloo Chettan" w:eastAsia="Baloo Chettan" w:hAnsi="Baloo Chettan" w:cs="Baloo Chettan"/>
              <w:b/>
              <w:bCs/>
              <w:smallCaps/>
              <w:sz w:val="26"/>
              <w:szCs w:val="26"/>
            </w:rPr>
            <w:t>ാസമുണ്ട്</w:t>
          </w:r>
          <w:proofErr w:type="spellEnd"/>
        </w:sdtContent>
      </w:sdt>
    </w:p>
    <w:p w14:paraId="0F2A3C47" w14:textId="77777777" w:rsidR="004416BD" w:rsidRDefault="00057F67" w:rsidP="00153488">
      <w:pPr>
        <w:spacing w:before="240" w:after="240" w:line="278" w:lineRule="auto"/>
        <w:jc w:val="right"/>
        <w:rPr>
          <w:rFonts w:ascii="Times New Roman" w:eastAsia="Times New Roman" w:hAnsi="Times New Roman" w:cs="Times New Roman"/>
          <w:b/>
          <w:bCs/>
          <w:smallCaps/>
          <w:sz w:val="26"/>
          <w:szCs w:val="26"/>
        </w:rPr>
      </w:pPr>
      <w:sdt>
        <w:sdtPr>
          <w:tag w:val="goog_rdk_8"/>
          <w:id w:val="-1958951844"/>
        </w:sdtPr>
        <w:sdtEndPr/>
        <w:sdtContent>
          <w:r>
            <w:rPr>
              <w:rFonts w:ascii="Baloo Chettan" w:eastAsia="Baloo Chettan" w:hAnsi="Baloo Chettan" w:cs="Baloo Chettan"/>
              <w:b/>
              <w:bCs/>
              <w:smallCaps/>
              <w:sz w:val="26"/>
              <w:szCs w:val="26"/>
            </w:rPr>
            <w:t xml:space="preserve">                                                                        </w:t>
          </w:r>
          <w:proofErr w:type="spellStart"/>
          <w:r>
            <w:rPr>
              <w:rFonts w:ascii="Baloo Chettan" w:eastAsia="Baloo Chettan" w:hAnsi="Baloo Chettan" w:cs="Baloo Chettan"/>
              <w:b/>
              <w:bCs/>
              <w:smallCaps/>
              <w:sz w:val="26"/>
              <w:szCs w:val="26"/>
            </w:rPr>
            <w:t>മെഡിക്ക</w:t>
          </w:r>
          <w:proofErr w:type="spellEnd"/>
          <w:r>
            <w:rPr>
              <w:rFonts w:ascii="Baloo Chettan" w:eastAsia="Baloo Chettan" w:hAnsi="Baloo Chettan" w:cs="Baloo Chettan"/>
              <w:b/>
              <w:bCs/>
              <w:smallCaps/>
              <w:sz w:val="26"/>
              <w:szCs w:val="26"/>
            </w:rPr>
            <w:t>ൽ</w:t>
          </w:r>
          <w:r>
            <w:rPr>
              <w:rFonts w:ascii="Baloo Chettan" w:eastAsia="Baloo Chettan" w:hAnsi="Baloo Chettan" w:cs="Baloo Chettan"/>
              <w:b/>
              <w:bCs/>
              <w:smallCaps/>
              <w:sz w:val="26"/>
              <w:szCs w:val="26"/>
            </w:rPr>
            <w:t xml:space="preserve"> </w:t>
          </w:r>
          <w:proofErr w:type="spellStart"/>
          <w:r>
            <w:rPr>
              <w:rFonts w:ascii="Baloo Chettan" w:eastAsia="Baloo Chettan" w:hAnsi="Baloo Chettan" w:cs="Baloo Chettan"/>
              <w:b/>
              <w:bCs/>
              <w:smallCaps/>
              <w:sz w:val="26"/>
              <w:szCs w:val="26"/>
            </w:rPr>
            <w:t>ഓഫീസ</w:t>
          </w:r>
          <w:proofErr w:type="spellEnd"/>
          <w:r>
            <w:rPr>
              <w:rFonts w:ascii="Baloo Chettan" w:eastAsia="Baloo Chettan" w:hAnsi="Baloo Chettan" w:cs="Baloo Chettan"/>
              <w:b/>
              <w:bCs/>
              <w:smallCaps/>
              <w:sz w:val="26"/>
              <w:szCs w:val="26"/>
            </w:rPr>
            <w:t>ർ</w:t>
          </w:r>
        </w:sdtContent>
      </w:sdt>
    </w:p>
    <w:p w14:paraId="62571A6D" w14:textId="77777777" w:rsidR="004416BD" w:rsidRDefault="00057F67" w:rsidP="00153488">
      <w:pPr>
        <w:spacing w:before="240" w:after="240" w:line="278" w:lineRule="auto"/>
        <w:jc w:val="right"/>
        <w:rPr>
          <w:rFonts w:ascii="Times New Roman" w:eastAsia="Times New Roman" w:hAnsi="Times New Roman" w:cs="Times New Roman"/>
          <w:b/>
          <w:bCs/>
          <w:smallCaps/>
          <w:sz w:val="26"/>
          <w:szCs w:val="26"/>
        </w:rPr>
      </w:pPr>
      <w:sdt>
        <w:sdtPr>
          <w:tag w:val="goog_rdk_9"/>
          <w:id w:val="1171613010"/>
        </w:sdtPr>
        <w:sdtEndPr/>
        <w:sdtContent>
          <w:r>
            <w:rPr>
              <w:rFonts w:ascii="Baloo Chettan" w:eastAsia="Baloo Chettan" w:hAnsi="Baloo Chettan" w:cs="Baloo Chettan"/>
              <w:b/>
              <w:bCs/>
              <w:smallCaps/>
              <w:sz w:val="26"/>
              <w:szCs w:val="26"/>
            </w:rPr>
            <w:t xml:space="preserve">                        </w:t>
          </w:r>
          <w:proofErr w:type="spellStart"/>
          <w:r>
            <w:rPr>
              <w:rFonts w:ascii="Baloo Chettan" w:eastAsia="Baloo Chettan" w:hAnsi="Baloo Chettan" w:cs="Baloo Chettan"/>
              <w:b/>
              <w:bCs/>
              <w:smallCaps/>
              <w:sz w:val="26"/>
              <w:szCs w:val="26"/>
            </w:rPr>
            <w:t>കുടുംബ</w:t>
          </w:r>
          <w:proofErr w:type="spellEnd"/>
          <w:r>
            <w:rPr>
              <w:rFonts w:ascii="Baloo Chettan" w:eastAsia="Baloo Chettan" w:hAnsi="Baloo Chettan" w:cs="Baloo Chettan"/>
              <w:b/>
              <w:bCs/>
              <w:smallCaps/>
              <w:sz w:val="26"/>
              <w:szCs w:val="26"/>
            </w:rPr>
            <w:t xml:space="preserve"> </w:t>
          </w:r>
          <w:proofErr w:type="spellStart"/>
          <w:r>
            <w:rPr>
              <w:rFonts w:ascii="Baloo Chettan" w:eastAsia="Baloo Chettan" w:hAnsi="Baloo Chettan" w:cs="Baloo Chettan"/>
              <w:b/>
              <w:bCs/>
              <w:smallCaps/>
              <w:sz w:val="26"/>
              <w:szCs w:val="26"/>
            </w:rPr>
            <w:t>ആരോഗ്യ</w:t>
          </w:r>
          <w:proofErr w:type="spellEnd"/>
          <w:r>
            <w:rPr>
              <w:rFonts w:ascii="Baloo Chettan" w:eastAsia="Baloo Chettan" w:hAnsi="Baloo Chettan" w:cs="Baloo Chettan"/>
              <w:b/>
              <w:bCs/>
              <w:smallCaps/>
              <w:sz w:val="26"/>
              <w:szCs w:val="26"/>
            </w:rPr>
            <w:t xml:space="preserve"> </w:t>
          </w:r>
          <w:proofErr w:type="spellStart"/>
          <w:r>
            <w:rPr>
              <w:rFonts w:ascii="Baloo Chettan" w:eastAsia="Baloo Chettan" w:hAnsi="Baloo Chettan" w:cs="Baloo Chettan"/>
              <w:b/>
              <w:bCs/>
              <w:smallCaps/>
              <w:sz w:val="26"/>
              <w:szCs w:val="26"/>
            </w:rPr>
            <w:t>കേന്ദ്രം</w:t>
          </w:r>
          <w:proofErr w:type="spellEnd"/>
          <w:r>
            <w:rPr>
              <w:rFonts w:ascii="Baloo Chettan" w:eastAsia="Baloo Chettan" w:hAnsi="Baloo Chettan" w:cs="Baloo Chettan"/>
              <w:b/>
              <w:bCs/>
              <w:smallCaps/>
              <w:sz w:val="26"/>
              <w:szCs w:val="26"/>
            </w:rPr>
            <w:t xml:space="preserve"> </w:t>
          </w:r>
          <w:proofErr w:type="spellStart"/>
          <w:r>
            <w:rPr>
              <w:rFonts w:ascii="Baloo Chettan" w:eastAsia="Baloo Chettan" w:hAnsi="Baloo Chettan" w:cs="Baloo Chettan"/>
              <w:b/>
              <w:bCs/>
              <w:smallCaps/>
              <w:sz w:val="26"/>
              <w:szCs w:val="26"/>
            </w:rPr>
            <w:t>രാമന്തളി</w:t>
          </w:r>
          <w:proofErr w:type="spellEnd"/>
          <w:r>
            <w:rPr>
              <w:rFonts w:ascii="Baloo Chettan" w:eastAsia="Baloo Chettan" w:hAnsi="Baloo Chettan" w:cs="Baloo Chettan"/>
              <w:b/>
              <w:bCs/>
              <w:smallCaps/>
              <w:sz w:val="26"/>
              <w:szCs w:val="26"/>
            </w:rPr>
            <w:t xml:space="preserve">, </w:t>
          </w:r>
          <w:proofErr w:type="spellStart"/>
          <w:r>
            <w:rPr>
              <w:rFonts w:ascii="Baloo Chettan" w:eastAsia="Baloo Chettan" w:hAnsi="Baloo Chettan" w:cs="Baloo Chettan"/>
              <w:b/>
              <w:bCs/>
              <w:smallCaps/>
              <w:sz w:val="26"/>
              <w:szCs w:val="26"/>
            </w:rPr>
            <w:t>എട്ടിക്കുളം</w:t>
          </w:r>
          <w:proofErr w:type="spellEnd"/>
          <w:r>
            <w:rPr>
              <w:rFonts w:ascii="Baloo Chettan" w:eastAsia="Baloo Chettan" w:hAnsi="Baloo Chettan" w:cs="Baloo Chettan"/>
              <w:b/>
              <w:bCs/>
              <w:smallCaps/>
              <w:sz w:val="26"/>
              <w:szCs w:val="26"/>
            </w:rPr>
            <w:br/>
          </w:r>
          <w:r>
            <w:rPr>
              <w:rFonts w:ascii="Baloo Chettan" w:eastAsia="Baloo Chettan" w:hAnsi="Baloo Chettan" w:cs="Baloo Chettan"/>
              <w:b/>
              <w:bCs/>
              <w:smallCaps/>
              <w:sz w:val="26"/>
              <w:szCs w:val="26"/>
            </w:rPr>
            <w:br/>
          </w:r>
        </w:sdtContent>
      </w:sdt>
    </w:p>
    <w:p w14:paraId="429DAF00" w14:textId="77777777" w:rsidR="004416BD" w:rsidRDefault="004416BD">
      <w:pPr>
        <w:spacing w:after="160" w:line="278" w:lineRule="auto"/>
        <w:rPr>
          <w:rFonts w:ascii="Garamond" w:eastAsia="Garamond" w:hAnsi="Garamond" w:cs="Garamond"/>
          <w:b/>
          <w:bCs/>
          <w:smallCaps/>
          <w:sz w:val="40"/>
          <w:szCs w:val="40"/>
        </w:rPr>
      </w:pPr>
    </w:p>
    <w:p w14:paraId="364F5FF4" w14:textId="77777777" w:rsidR="004416BD" w:rsidRDefault="004416BD">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14:paraId="1E20DC06" w14:textId="77777777" w:rsidR="004416BD" w:rsidRDefault="004416BD">
      <w:pPr>
        <w:rPr>
          <w:rFonts w:ascii="Garamond" w:eastAsia="Garamond" w:hAnsi="Garamond" w:cs="Garamond"/>
        </w:rPr>
      </w:pPr>
    </w:p>
    <w:p w14:paraId="6DA5977C" w14:textId="77777777" w:rsidR="004416BD" w:rsidRDefault="004416BD">
      <w:pPr>
        <w:rPr>
          <w:rFonts w:ascii="Garamond" w:eastAsia="Garamond" w:hAnsi="Garamond" w:cs="Garamond"/>
        </w:rPr>
      </w:pPr>
    </w:p>
    <w:p w14:paraId="04B170ED" w14:textId="77777777" w:rsidR="004416BD" w:rsidRDefault="004416BD">
      <w:pPr>
        <w:rPr>
          <w:rFonts w:ascii="Garamond" w:eastAsia="Garamond" w:hAnsi="Garamond" w:cs="Garamond"/>
        </w:rPr>
      </w:pPr>
    </w:p>
    <w:p w14:paraId="2645F7C3" w14:textId="77777777" w:rsidR="004416BD" w:rsidRDefault="004416BD">
      <w:pPr>
        <w:rPr>
          <w:rFonts w:ascii="Garamond" w:eastAsia="Garamond" w:hAnsi="Garamond" w:cs="Garamond"/>
        </w:rPr>
      </w:pPr>
    </w:p>
    <w:p w14:paraId="653EA823" w14:textId="77777777" w:rsidR="004416BD" w:rsidRDefault="004416BD">
      <w:pPr>
        <w:rPr>
          <w:rFonts w:ascii="Garamond" w:eastAsia="Garamond" w:hAnsi="Garamond" w:cs="Garamond"/>
        </w:rPr>
        <w:sectPr w:rsidR="004416BD">
          <w:headerReference w:type="default" r:id="rId11"/>
          <w:footerReference w:type="default" r:id="rId12"/>
          <w:pgSz w:w="11906" w:h="16838"/>
          <w:pgMar w:top="1440" w:right="1440" w:bottom="1440" w:left="1440" w:header="708" w:footer="708" w:gutter="0"/>
          <w:pgNumType w:start="1"/>
          <w:cols w:space="720"/>
        </w:sectPr>
      </w:pPr>
    </w:p>
    <w:p w14:paraId="2FC53EAD" w14:textId="77777777" w:rsidR="004416BD" w:rsidRDefault="00057F67">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r>
        <w:rPr>
          <w:rFonts w:ascii="Garamond" w:eastAsia="Garamond" w:hAnsi="Garamond" w:cs="Garamond"/>
          <w:b/>
          <w:bCs/>
          <w:smallCaps/>
          <w:sz w:val="40"/>
          <w:szCs w:val="40"/>
        </w:rPr>
        <w:lastRenderedPageBreak/>
        <w:t>EXECUTIVE SUMMARY</w:t>
      </w:r>
    </w:p>
    <w:p w14:paraId="3D024545" w14:textId="77777777" w:rsidR="004416BD" w:rsidRDefault="004416BD">
      <w:pPr>
        <w:keepNext/>
        <w:keepLines/>
        <w:tabs>
          <w:tab w:val="left" w:pos="3996"/>
          <w:tab w:val="left" w:pos="5724"/>
        </w:tabs>
        <w:spacing w:before="240" w:after="120" w:line="278" w:lineRule="auto"/>
        <w:jc w:val="center"/>
        <w:rPr>
          <w:rFonts w:ascii="Garamond" w:eastAsia="Garamond" w:hAnsi="Garamond" w:cs="Garamond"/>
          <w:b/>
          <w:bCs/>
          <w:smallCaps/>
          <w:sz w:val="40"/>
          <w:szCs w:val="40"/>
        </w:rPr>
      </w:pPr>
    </w:p>
    <w:p w14:paraId="1B283A6A" w14:textId="77777777" w:rsidR="004416BD" w:rsidRDefault="00057F67">
      <w:pPr>
        <w:spacing w:before="240" w:after="240"/>
        <w:rPr>
          <w:rFonts w:ascii="Garamond" w:eastAsia="Garamond" w:hAnsi="Garamond" w:cs="Garamond"/>
        </w:rPr>
      </w:pPr>
      <w:r>
        <w:rPr>
          <w:rFonts w:ascii="Garamond" w:eastAsia="Garamond" w:hAnsi="Garamond" w:cs="Garamond"/>
        </w:rPr>
        <w:t xml:space="preserve">Family Health Centre (FHC) functions as the primary public healthcare institution serving the population of </w:t>
      </w:r>
      <w:proofErr w:type="spellStart"/>
      <w:r>
        <w:rPr>
          <w:rFonts w:ascii="Garamond" w:eastAsia="Garamond" w:hAnsi="Garamond" w:cs="Garamond"/>
        </w:rPr>
        <w:t>Ramanthali</w:t>
      </w:r>
      <w:proofErr w:type="spellEnd"/>
      <w:r>
        <w:rPr>
          <w:rFonts w:ascii="Garamond" w:eastAsia="Garamond" w:hAnsi="Garamond" w:cs="Garamond"/>
        </w:rPr>
        <w:t xml:space="preserve"> Grama Panchayath. The FHC plays a pivotal role in delivering comprehensive, accessible, and affordable healthcare services, with a strong</w:t>
      </w:r>
      <w:r>
        <w:rPr>
          <w:rFonts w:ascii="Garamond" w:eastAsia="Garamond" w:hAnsi="Garamond" w:cs="Garamond"/>
        </w:rPr>
        <w:t xml:space="preserve"> focus on preventive, promotive, curative, and rehabilitative care in accordance with national and state health programmes.</w:t>
      </w:r>
    </w:p>
    <w:p w14:paraId="7155BFE2" w14:textId="77777777" w:rsidR="004416BD" w:rsidRDefault="00057F67">
      <w:pPr>
        <w:spacing w:before="240" w:after="240"/>
        <w:rPr>
          <w:rFonts w:ascii="Garamond" w:eastAsia="Garamond" w:hAnsi="Garamond" w:cs="Garamond"/>
        </w:rPr>
      </w:pPr>
      <w:r>
        <w:rPr>
          <w:rFonts w:ascii="Garamond" w:eastAsia="Garamond" w:hAnsi="Garamond" w:cs="Garamond"/>
        </w:rPr>
        <w:t>The FHC caters to a predominantly rural population, addressing key public health priorities such as maternal and child health, commu</w:t>
      </w:r>
      <w:r>
        <w:rPr>
          <w:rFonts w:ascii="Garamond" w:eastAsia="Garamond" w:hAnsi="Garamond" w:cs="Garamond"/>
        </w:rPr>
        <w:t>nicable and non-communicable disease control, immunization, family welfare, adolescent health, and geriatric care. Regular outpatient services, home-based care through field health staff, and outreach activities ensure healthcare coverage even in geographi</w:t>
      </w:r>
      <w:r>
        <w:rPr>
          <w:rFonts w:ascii="Garamond" w:eastAsia="Garamond" w:hAnsi="Garamond" w:cs="Garamond"/>
        </w:rPr>
        <w:t>cally challenging areas. The institution actively implements national health missions, including the National Health Mission (NHM), National Tuberculosis Elimination Programme, National Programme for Prevention and Control of Cancer, Diabetes, Cardiovascul</w:t>
      </w:r>
      <w:r>
        <w:rPr>
          <w:rFonts w:ascii="Garamond" w:eastAsia="Garamond" w:hAnsi="Garamond" w:cs="Garamond"/>
        </w:rPr>
        <w:t>ar Diseases and Stroke (NPCDCS), and other disease surveillance initiatives.</w:t>
      </w:r>
    </w:p>
    <w:p w14:paraId="01AF36F8" w14:textId="77777777" w:rsidR="004416BD" w:rsidRDefault="00057F67">
      <w:pPr>
        <w:spacing w:before="240" w:after="240"/>
        <w:rPr>
          <w:rFonts w:ascii="Garamond" w:eastAsia="Garamond" w:hAnsi="Garamond" w:cs="Garamond"/>
        </w:rPr>
      </w:pPr>
      <w:proofErr w:type="spellStart"/>
      <w:r>
        <w:rPr>
          <w:rFonts w:ascii="Garamond" w:eastAsia="Garamond" w:hAnsi="Garamond" w:cs="Garamond"/>
        </w:rPr>
        <w:t>Ramanthali</w:t>
      </w:r>
      <w:proofErr w:type="spellEnd"/>
      <w:r>
        <w:rPr>
          <w:rFonts w:ascii="Garamond" w:eastAsia="Garamond" w:hAnsi="Garamond" w:cs="Garamond"/>
        </w:rPr>
        <w:t xml:space="preserve"> FHC works in close coordination with the Grama Panchayath, ASHA workers, Anganwadi centres, schools, and community-based organizations to strengthen community participa</w:t>
      </w:r>
      <w:r>
        <w:rPr>
          <w:rFonts w:ascii="Garamond" w:eastAsia="Garamond" w:hAnsi="Garamond" w:cs="Garamond"/>
        </w:rPr>
        <w:t>tion and improve health awareness. Emphasis is placed on early detection, timely referral, health education, and lifestyle modification to reduce disease burden and improve overall health outcomes.</w:t>
      </w:r>
    </w:p>
    <w:p w14:paraId="39DC70EE" w14:textId="77777777" w:rsidR="004416BD" w:rsidRDefault="00057F67">
      <w:pPr>
        <w:spacing w:before="240" w:after="240"/>
        <w:rPr>
          <w:rFonts w:ascii="Garamond" w:eastAsia="Garamond" w:hAnsi="Garamond" w:cs="Garamond"/>
        </w:rPr>
      </w:pPr>
      <w:r>
        <w:rPr>
          <w:rFonts w:ascii="Garamond" w:eastAsia="Garamond" w:hAnsi="Garamond" w:cs="Garamond"/>
        </w:rPr>
        <w:t>Despite constraints related to infrastructure, manpower, a</w:t>
      </w:r>
      <w:r>
        <w:rPr>
          <w:rFonts w:ascii="Garamond" w:eastAsia="Garamond" w:hAnsi="Garamond" w:cs="Garamond"/>
        </w:rPr>
        <w:t>nd increasing service demand, the FHC continues to enhance service delivery through effective planning, data-driven decision-making, and community engagement. Strengthening facilities, upgrading digital health systems, and expanding preventive services rem</w:t>
      </w:r>
      <w:r>
        <w:rPr>
          <w:rFonts w:ascii="Garamond" w:eastAsia="Garamond" w:hAnsi="Garamond" w:cs="Garamond"/>
        </w:rPr>
        <w:t>ain key focus areas for future development.</w:t>
      </w:r>
    </w:p>
    <w:p w14:paraId="58E53414" w14:textId="77777777" w:rsidR="004416BD" w:rsidRDefault="00057F67">
      <w:pPr>
        <w:spacing w:before="240" w:after="240"/>
        <w:rPr>
          <w:rFonts w:ascii="Garamond" w:eastAsia="Garamond" w:hAnsi="Garamond" w:cs="Garamond"/>
        </w:rPr>
      </w:pPr>
      <w:r>
        <w:rPr>
          <w:rFonts w:ascii="Garamond" w:eastAsia="Garamond" w:hAnsi="Garamond" w:cs="Garamond"/>
        </w:rPr>
        <w:t xml:space="preserve">Overall, </w:t>
      </w:r>
      <w:proofErr w:type="spellStart"/>
      <w:r>
        <w:rPr>
          <w:rFonts w:ascii="Garamond" w:eastAsia="Garamond" w:hAnsi="Garamond" w:cs="Garamond"/>
        </w:rPr>
        <w:t>Ramanthali</w:t>
      </w:r>
      <w:proofErr w:type="spellEnd"/>
      <w:r>
        <w:rPr>
          <w:rFonts w:ascii="Garamond" w:eastAsia="Garamond" w:hAnsi="Garamond" w:cs="Garamond"/>
        </w:rPr>
        <w:t xml:space="preserve"> Family Health Centre stands as a vital institution in safeguarding public health and improving the quality of life of the residents of </w:t>
      </w:r>
      <w:proofErr w:type="spellStart"/>
      <w:r>
        <w:rPr>
          <w:rFonts w:ascii="Garamond" w:eastAsia="Garamond" w:hAnsi="Garamond" w:cs="Garamond"/>
        </w:rPr>
        <w:t>Ramanthali</w:t>
      </w:r>
      <w:proofErr w:type="spellEnd"/>
      <w:r>
        <w:rPr>
          <w:rFonts w:ascii="Garamond" w:eastAsia="Garamond" w:hAnsi="Garamond" w:cs="Garamond"/>
        </w:rPr>
        <w:t xml:space="preserve"> Grama Panchayath</w:t>
      </w:r>
    </w:p>
    <w:p w14:paraId="6C0BB708" w14:textId="77777777" w:rsidR="004416BD" w:rsidRDefault="004416BD">
      <w:pPr>
        <w:ind w:left="1440"/>
        <w:rPr>
          <w:rFonts w:ascii="Garamond" w:eastAsia="Garamond" w:hAnsi="Garamond" w:cs="Garamond"/>
          <w:sz w:val="32"/>
          <w:szCs w:val="32"/>
        </w:rPr>
      </w:pPr>
    </w:p>
    <w:p w14:paraId="1879B0F5" w14:textId="77777777" w:rsidR="004416BD" w:rsidRDefault="004416BD">
      <w:pPr>
        <w:ind w:left="1440"/>
        <w:rPr>
          <w:rFonts w:ascii="Garamond" w:eastAsia="Garamond" w:hAnsi="Garamond" w:cs="Garamond"/>
          <w:sz w:val="32"/>
          <w:szCs w:val="32"/>
        </w:rPr>
        <w:sectPr w:rsidR="004416BD">
          <w:pgSz w:w="11906" w:h="16838"/>
          <w:pgMar w:top="1440" w:right="1440" w:bottom="1440" w:left="1440" w:header="708" w:footer="708" w:gutter="0"/>
          <w:cols w:space="720"/>
        </w:sectPr>
      </w:pPr>
    </w:p>
    <w:p w14:paraId="0F867502" w14:textId="77777777" w:rsidR="004416BD" w:rsidRDefault="004416BD">
      <w:pPr>
        <w:ind w:left="1440"/>
        <w:rPr>
          <w:rFonts w:ascii="Garamond" w:eastAsia="Garamond" w:hAnsi="Garamond" w:cs="Garamond"/>
          <w:sz w:val="32"/>
          <w:szCs w:val="32"/>
        </w:rPr>
      </w:pPr>
    </w:p>
    <w:p w14:paraId="34438493" w14:textId="77777777" w:rsidR="004416BD" w:rsidRDefault="00057F67">
      <w:pPr>
        <w:jc w:val="center"/>
        <w:rPr>
          <w:rFonts w:ascii="Garamond" w:eastAsia="Garamond" w:hAnsi="Garamond" w:cs="Garamond"/>
          <w:b/>
          <w:bCs/>
          <w:smallCaps/>
          <w:sz w:val="40"/>
          <w:szCs w:val="40"/>
        </w:rPr>
      </w:pPr>
      <w:r>
        <w:rPr>
          <w:rFonts w:ascii="Garamond" w:eastAsia="Garamond" w:hAnsi="Garamond" w:cs="Garamond"/>
          <w:b/>
          <w:bCs/>
          <w:smallCaps/>
          <w:sz w:val="40"/>
          <w:szCs w:val="40"/>
        </w:rPr>
        <w:t>LIST OF ABBREVIAT</w:t>
      </w:r>
      <w:r>
        <w:rPr>
          <w:rFonts w:ascii="Garamond" w:eastAsia="Garamond" w:hAnsi="Garamond" w:cs="Garamond"/>
          <w:b/>
          <w:bCs/>
          <w:smallCaps/>
          <w:sz w:val="40"/>
          <w:szCs w:val="40"/>
        </w:rPr>
        <w:t>IONS</w:t>
      </w:r>
    </w:p>
    <w:p w14:paraId="1D41D3BF" w14:textId="77777777" w:rsidR="004416BD" w:rsidRDefault="004416BD">
      <w:pPr>
        <w:spacing w:after="160" w:line="278" w:lineRule="auto"/>
        <w:rPr>
          <w:rFonts w:ascii="Garamond" w:eastAsia="Garamond" w:hAnsi="Garamond" w:cs="Garamond"/>
          <w:b/>
          <w:bCs/>
          <w:smallCaps/>
          <w:sz w:val="40"/>
          <w:szCs w:val="40"/>
        </w:rPr>
      </w:pPr>
    </w:p>
    <w:tbl>
      <w:tblPr>
        <w:tblStyle w:val="a"/>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7513"/>
      </w:tblGrid>
      <w:tr w:rsidR="004416BD" w14:paraId="3F3291C2" w14:textId="77777777">
        <w:tc>
          <w:tcPr>
            <w:tcW w:w="1838" w:type="dxa"/>
          </w:tcPr>
          <w:p w14:paraId="0164FFC9" w14:textId="77777777" w:rsidR="004416BD" w:rsidRDefault="00057F67">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LSGD/LSGI</w:t>
            </w:r>
          </w:p>
        </w:tc>
        <w:tc>
          <w:tcPr>
            <w:tcW w:w="7513" w:type="dxa"/>
          </w:tcPr>
          <w:p w14:paraId="1AB57ABE" w14:textId="77777777" w:rsidR="004416BD" w:rsidRDefault="00057F67">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Local Self Government Department / Local Self Government Institution</w:t>
            </w:r>
          </w:p>
        </w:tc>
      </w:tr>
      <w:tr w:rsidR="004416BD" w14:paraId="3754265D" w14:textId="77777777">
        <w:tc>
          <w:tcPr>
            <w:tcW w:w="1838" w:type="dxa"/>
          </w:tcPr>
          <w:p w14:paraId="120E9071" w14:textId="77777777" w:rsidR="004416BD" w:rsidRDefault="00057F67">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BMO</w:t>
            </w:r>
          </w:p>
        </w:tc>
        <w:tc>
          <w:tcPr>
            <w:tcW w:w="7513" w:type="dxa"/>
          </w:tcPr>
          <w:p w14:paraId="53C7E976" w14:textId="77777777" w:rsidR="004416BD" w:rsidRDefault="00057F67">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Block Medical Officer</w:t>
            </w:r>
          </w:p>
        </w:tc>
      </w:tr>
      <w:tr w:rsidR="004416BD" w14:paraId="137FD444" w14:textId="77777777">
        <w:tc>
          <w:tcPr>
            <w:tcW w:w="1838" w:type="dxa"/>
          </w:tcPr>
          <w:p w14:paraId="3250971A" w14:textId="77777777" w:rsidR="004416BD" w:rsidRDefault="00057F67">
            <w:pPr>
              <w:spacing w:after="160" w:line="278" w:lineRule="auto"/>
              <w:jc w:val="center"/>
              <w:rPr>
                <w:rFonts w:ascii="Garamond" w:eastAsia="Garamond" w:hAnsi="Garamond" w:cs="Garamond"/>
                <w:b/>
                <w:bCs/>
                <w:smallCaps/>
                <w:sz w:val="28"/>
                <w:szCs w:val="28"/>
              </w:rPr>
            </w:pPr>
            <w:r>
              <w:rPr>
                <w:rFonts w:ascii="Garamond" w:eastAsia="Garamond" w:hAnsi="Garamond" w:cs="Garamond"/>
                <w:b/>
                <w:bCs/>
                <w:smallCaps/>
                <w:sz w:val="28"/>
                <w:szCs w:val="28"/>
              </w:rPr>
              <w:t>IDSP</w:t>
            </w:r>
          </w:p>
        </w:tc>
        <w:tc>
          <w:tcPr>
            <w:tcW w:w="7513" w:type="dxa"/>
          </w:tcPr>
          <w:p w14:paraId="58C187B3" w14:textId="77777777" w:rsidR="004416BD" w:rsidRDefault="00057F67">
            <w:pPr>
              <w:spacing w:after="160" w:line="278" w:lineRule="auto"/>
              <w:jc w:val="center"/>
              <w:rPr>
                <w:rFonts w:ascii="Garamond" w:eastAsia="Garamond" w:hAnsi="Garamond" w:cs="Garamond"/>
                <w:b/>
                <w:bCs/>
                <w:smallCaps/>
                <w:sz w:val="28"/>
                <w:szCs w:val="28"/>
              </w:rPr>
            </w:pPr>
            <w:r>
              <w:rPr>
                <w:rFonts w:ascii="Garamond" w:eastAsia="Garamond" w:hAnsi="Garamond" w:cs="Garamond"/>
                <w:b/>
                <w:bCs/>
                <w:sz w:val="28"/>
                <w:szCs w:val="28"/>
              </w:rPr>
              <w:t>Integrated Disease Surveillance Programme</w:t>
            </w:r>
          </w:p>
        </w:tc>
      </w:tr>
      <w:tr w:rsidR="004416BD" w14:paraId="5545FFC9" w14:textId="77777777">
        <w:tc>
          <w:tcPr>
            <w:tcW w:w="183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9FF004F" w14:textId="77777777" w:rsidR="004416BD" w:rsidRDefault="00057F67">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NDMA</w:t>
            </w:r>
          </w:p>
        </w:tc>
        <w:tc>
          <w:tcPr>
            <w:tcW w:w="7513"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36BB94BE" w14:textId="77777777" w:rsidR="004416BD" w:rsidRDefault="00057F67">
            <w:pPr>
              <w:spacing w:before="240" w:after="160" w:line="276" w:lineRule="auto"/>
              <w:ind w:left="-100"/>
              <w:jc w:val="center"/>
              <w:rPr>
                <w:rFonts w:ascii="Garamond" w:eastAsia="Garamond" w:hAnsi="Garamond" w:cs="Garamond"/>
                <w:b/>
                <w:bCs/>
                <w:smallCaps/>
                <w:sz w:val="28"/>
                <w:szCs w:val="28"/>
              </w:rPr>
            </w:pPr>
            <w:proofErr w:type="spellStart"/>
            <w:r>
              <w:rPr>
                <w:rFonts w:ascii="Garamond" w:eastAsia="Garamond" w:hAnsi="Garamond" w:cs="Garamond"/>
                <w:b/>
                <w:bCs/>
                <w:smallCaps/>
                <w:sz w:val="28"/>
                <w:szCs w:val="28"/>
              </w:rPr>
              <w:t>NationalDisaster</w:t>
            </w:r>
            <w:proofErr w:type="spellEnd"/>
            <w:r>
              <w:rPr>
                <w:rFonts w:ascii="Garamond" w:eastAsia="Garamond" w:hAnsi="Garamond" w:cs="Garamond"/>
                <w:b/>
                <w:bCs/>
                <w:smallCaps/>
                <w:sz w:val="28"/>
                <w:szCs w:val="28"/>
              </w:rPr>
              <w:t xml:space="preserve"> Management Authority</w:t>
            </w:r>
          </w:p>
        </w:tc>
      </w:tr>
      <w:tr w:rsidR="004416BD" w14:paraId="7EBED789"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97295C9" w14:textId="77777777" w:rsidR="004416BD" w:rsidRDefault="00057F67">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PPE</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3BE94312" w14:textId="77777777" w:rsidR="004416BD" w:rsidRDefault="00057F67">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Personal Protective Equipment</w:t>
            </w:r>
          </w:p>
        </w:tc>
      </w:tr>
      <w:tr w:rsidR="004416BD" w14:paraId="5D64F488"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A5FA657" w14:textId="77777777" w:rsidR="004416BD" w:rsidRDefault="00057F67">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ICMR</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427D564F" w14:textId="77777777" w:rsidR="004416BD" w:rsidRDefault="00057F67">
            <w:pPr>
              <w:spacing w:before="240" w:after="160" w:line="276" w:lineRule="auto"/>
              <w:ind w:left="-100"/>
              <w:jc w:val="center"/>
              <w:rPr>
                <w:rFonts w:ascii="Garamond" w:eastAsia="Garamond" w:hAnsi="Garamond" w:cs="Garamond"/>
                <w:b/>
                <w:bCs/>
                <w:smallCaps/>
                <w:sz w:val="28"/>
                <w:szCs w:val="28"/>
              </w:rPr>
            </w:pPr>
            <w:proofErr w:type="spellStart"/>
            <w:r>
              <w:rPr>
                <w:rFonts w:ascii="Garamond" w:eastAsia="Garamond" w:hAnsi="Garamond" w:cs="Garamond"/>
                <w:b/>
                <w:bCs/>
                <w:smallCaps/>
                <w:sz w:val="28"/>
                <w:szCs w:val="28"/>
              </w:rPr>
              <w:t>IndianCouncil</w:t>
            </w:r>
            <w:proofErr w:type="spellEnd"/>
            <w:r>
              <w:rPr>
                <w:rFonts w:ascii="Garamond" w:eastAsia="Garamond" w:hAnsi="Garamond" w:cs="Garamond"/>
                <w:b/>
                <w:bCs/>
                <w:smallCaps/>
                <w:sz w:val="28"/>
                <w:szCs w:val="28"/>
              </w:rPr>
              <w:t xml:space="preserve"> of Medical Research</w:t>
            </w:r>
          </w:p>
        </w:tc>
      </w:tr>
      <w:tr w:rsidR="004416BD" w14:paraId="1F18C485"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505EB76" w14:textId="77777777" w:rsidR="004416BD" w:rsidRDefault="00057F67">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4F26D07A" w14:textId="77777777" w:rsidR="004416BD" w:rsidRDefault="00057F67">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Communicable Diseases</w:t>
            </w:r>
          </w:p>
        </w:tc>
      </w:tr>
      <w:tr w:rsidR="004416BD" w14:paraId="28AC8015" w14:textId="77777777">
        <w:tc>
          <w:tcPr>
            <w:tcW w:w="183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437E0E2" w14:textId="77777777" w:rsidR="004416BD" w:rsidRDefault="00057F67">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NCD</w:t>
            </w:r>
          </w:p>
        </w:tc>
        <w:tc>
          <w:tcPr>
            <w:tcW w:w="7513" w:type="dxa"/>
            <w:tcBorders>
              <w:top w:val="nil"/>
              <w:left w:val="nil"/>
              <w:bottom w:val="single" w:sz="5" w:space="0" w:color="000000"/>
              <w:right w:val="single" w:sz="5" w:space="0" w:color="000000"/>
            </w:tcBorders>
            <w:tcMar>
              <w:top w:w="0" w:type="dxa"/>
              <w:left w:w="100" w:type="dxa"/>
              <w:bottom w:w="0" w:type="dxa"/>
              <w:right w:w="100" w:type="dxa"/>
            </w:tcMar>
          </w:tcPr>
          <w:p w14:paraId="3EBB0B47" w14:textId="0CFE7515" w:rsidR="004416BD" w:rsidRDefault="00057F67">
            <w:pPr>
              <w:spacing w:before="240" w:after="160" w:line="276" w:lineRule="auto"/>
              <w:ind w:left="-100"/>
              <w:jc w:val="center"/>
              <w:rPr>
                <w:rFonts w:ascii="Garamond" w:eastAsia="Garamond" w:hAnsi="Garamond" w:cs="Garamond"/>
                <w:b/>
                <w:bCs/>
                <w:smallCaps/>
                <w:sz w:val="28"/>
                <w:szCs w:val="28"/>
              </w:rPr>
            </w:pPr>
            <w:r>
              <w:rPr>
                <w:rFonts w:ascii="Garamond" w:eastAsia="Garamond" w:hAnsi="Garamond" w:cs="Garamond"/>
                <w:b/>
                <w:bCs/>
                <w:smallCaps/>
                <w:sz w:val="28"/>
                <w:szCs w:val="28"/>
              </w:rPr>
              <w:t>NON-</w:t>
            </w:r>
            <w:r w:rsidR="009425FA">
              <w:rPr>
                <w:rFonts w:ascii="Garamond" w:eastAsia="Garamond" w:hAnsi="Garamond" w:cs="Garamond"/>
                <w:b/>
                <w:bCs/>
                <w:smallCaps/>
                <w:sz w:val="28"/>
                <w:szCs w:val="28"/>
              </w:rPr>
              <w:t>COMMUNICABLE DISEASES</w:t>
            </w:r>
          </w:p>
        </w:tc>
      </w:tr>
    </w:tbl>
    <w:p w14:paraId="7CBA5E92" w14:textId="77777777" w:rsidR="004416BD" w:rsidRDefault="004416BD">
      <w:pPr>
        <w:spacing w:after="160" w:line="278" w:lineRule="auto"/>
        <w:rPr>
          <w:rFonts w:ascii="Garamond" w:eastAsia="Garamond" w:hAnsi="Garamond" w:cs="Garamond"/>
          <w:b/>
          <w:bCs/>
          <w:smallCaps/>
          <w:sz w:val="40"/>
          <w:szCs w:val="40"/>
        </w:rPr>
      </w:pPr>
    </w:p>
    <w:p w14:paraId="14CB090B" w14:textId="77777777" w:rsidR="004416BD" w:rsidRDefault="00057F67">
      <w:pPr>
        <w:spacing w:after="160" w:line="278" w:lineRule="auto"/>
        <w:rPr>
          <w:rFonts w:ascii="Garamond" w:eastAsia="Garamond" w:hAnsi="Garamond" w:cs="Garamond"/>
          <w:b/>
          <w:bCs/>
          <w:smallCaps/>
          <w:sz w:val="40"/>
          <w:szCs w:val="40"/>
        </w:rPr>
      </w:pPr>
      <w:r>
        <w:br w:type="page"/>
      </w:r>
    </w:p>
    <w:p w14:paraId="4C26A42A" w14:textId="77777777" w:rsidR="004416BD" w:rsidRDefault="004416BD">
      <w:pPr>
        <w:spacing w:after="160" w:line="278" w:lineRule="auto"/>
        <w:rPr>
          <w:rFonts w:ascii="Garamond" w:eastAsia="Garamond" w:hAnsi="Garamond" w:cs="Garamond"/>
          <w:b/>
          <w:bCs/>
          <w:smallCaps/>
          <w:sz w:val="40"/>
          <w:szCs w:val="40"/>
        </w:rPr>
      </w:pPr>
    </w:p>
    <w:p w14:paraId="0174CFCE" w14:textId="77777777" w:rsidR="004416BD" w:rsidRDefault="00057F67">
      <w:pPr>
        <w:jc w:val="center"/>
        <w:rPr>
          <w:rFonts w:ascii="Garamond" w:eastAsia="Garamond" w:hAnsi="Garamond" w:cs="Garamond"/>
          <w:b/>
          <w:bCs/>
          <w:smallCaps/>
          <w:sz w:val="32"/>
          <w:szCs w:val="32"/>
        </w:rPr>
      </w:pPr>
      <w:r>
        <w:rPr>
          <w:rFonts w:ascii="Garamond" w:eastAsia="Garamond" w:hAnsi="Garamond" w:cs="Garamond"/>
          <w:b/>
          <w:bCs/>
          <w:smallCaps/>
          <w:sz w:val="32"/>
          <w:szCs w:val="32"/>
        </w:rPr>
        <w:t>TABLE OF CONTENTS</w:t>
      </w:r>
    </w:p>
    <w:p w14:paraId="7954BE91" w14:textId="77777777" w:rsidR="004416BD" w:rsidRDefault="004416BD">
      <w:pPr>
        <w:jc w:val="center"/>
        <w:rPr>
          <w:rFonts w:ascii="Garamond" w:eastAsia="Garamond" w:hAnsi="Garamond" w:cs="Garamond"/>
          <w:b/>
          <w:bCs/>
          <w:smallCaps/>
          <w:sz w:val="40"/>
          <w:szCs w:val="40"/>
        </w:rPr>
      </w:pPr>
    </w:p>
    <w:sdt>
      <w:sdtPr>
        <w:id w:val="2029819746"/>
        <w:docPartObj>
          <w:docPartGallery w:val="Table of Contents"/>
          <w:docPartUnique/>
        </w:docPartObj>
      </w:sdtPr>
      <w:sdtEndPr/>
      <w:sdtContent>
        <w:p w14:paraId="431FAB60" w14:textId="77777777" w:rsidR="004416BD" w:rsidRDefault="00057F67">
          <w:pPr>
            <w:pBdr>
              <w:top w:val="nil"/>
              <w:left w:val="nil"/>
              <w:bottom w:val="nil"/>
              <w:right w:val="nil"/>
              <w:between w:val="nil"/>
            </w:pBdr>
            <w:tabs>
              <w:tab w:val="right" w:pos="9016"/>
            </w:tabs>
            <w:spacing w:after="100"/>
            <w:rPr>
              <w:color w:val="000000"/>
            </w:rPr>
          </w:pPr>
          <w:r>
            <w:fldChar w:fldCharType="begin"/>
          </w:r>
          <w:r>
            <w:instrText xml:space="preserve"> TOC \h \u \z \t "Heading 1,1,Heading 2,2,Heading 5,5,Heading 6,6,"</w:instrText>
          </w:r>
          <w:r>
            <w:fldChar w:fldCharType="separate"/>
          </w:r>
          <w:hyperlink w:anchor="_heading=h.13mjpvnlva3r">
            <w:r>
              <w:rPr>
                <w:color w:val="000000"/>
              </w:rPr>
              <w:tab/>
              <w:t>3</w:t>
            </w:r>
          </w:hyperlink>
        </w:p>
        <w:p w14:paraId="30FE5A11" w14:textId="77777777" w:rsidR="004416BD" w:rsidRDefault="00057F67">
          <w:pPr>
            <w:pBdr>
              <w:top w:val="nil"/>
              <w:left w:val="nil"/>
              <w:bottom w:val="nil"/>
              <w:right w:val="nil"/>
              <w:between w:val="nil"/>
            </w:pBdr>
            <w:tabs>
              <w:tab w:val="right" w:pos="9016"/>
            </w:tabs>
            <w:spacing w:after="100"/>
            <w:rPr>
              <w:color w:val="000000"/>
            </w:rPr>
          </w:pPr>
          <w:hyperlink w:anchor="_heading=h.fdnxwrrxpapd">
            <w:r>
              <w:rPr>
                <w:rFonts w:ascii="Garamond" w:eastAsia="Garamond" w:hAnsi="Garamond" w:cs="Garamond"/>
                <w:color w:val="000000"/>
              </w:rPr>
              <w:t>INTRODUCTION</w:t>
            </w:r>
          </w:hyperlink>
          <w:hyperlink w:anchor="_heading=h.fdnxwrrxpapd">
            <w:r>
              <w:rPr>
                <w:color w:val="000000"/>
              </w:rPr>
              <w:tab/>
              <w:t>9</w:t>
            </w:r>
          </w:hyperlink>
        </w:p>
        <w:p w14:paraId="28D21000" w14:textId="77777777" w:rsidR="004416BD" w:rsidRDefault="00057F67">
          <w:pPr>
            <w:pBdr>
              <w:top w:val="nil"/>
              <w:left w:val="nil"/>
              <w:bottom w:val="nil"/>
              <w:right w:val="nil"/>
              <w:between w:val="nil"/>
            </w:pBdr>
            <w:tabs>
              <w:tab w:val="left" w:pos="480"/>
              <w:tab w:val="right" w:pos="9016"/>
            </w:tabs>
            <w:spacing w:after="100"/>
            <w:rPr>
              <w:color w:val="000000"/>
            </w:rPr>
          </w:pPr>
          <w:hyperlink w:anchor="_heading=h.mswx71xsg7dh">
            <w:r>
              <w:rPr>
                <w:rFonts w:ascii="Garamond" w:eastAsia="Garamond" w:hAnsi="Garamond" w:cs="Garamond"/>
                <w:color w:val="000000"/>
              </w:rPr>
              <w:t>●</w:t>
            </w:r>
          </w:hyperlink>
          <w:hyperlink w:anchor="_heading=h.mswx71xsg7dh">
            <w:r>
              <w:rPr>
                <w:color w:val="000000"/>
              </w:rPr>
              <w:tab/>
            </w:r>
          </w:hyperlink>
          <w:r>
            <w:fldChar w:fldCharType="begin"/>
          </w:r>
          <w:r>
            <w:instrText xml:space="preserve"> PAGEREF _heading=h.mswx71xsg7dh \h </w:instrText>
          </w:r>
          <w:r>
            <w:fldChar w:fldCharType="separate"/>
          </w:r>
          <w:r>
            <w:rPr>
              <w:rFonts w:ascii="Garamond" w:eastAsia="Garamond" w:hAnsi="Garamond" w:cs="Garamond"/>
              <w:color w:val="000000"/>
            </w:rPr>
            <w:t>Background of the PPP</w:t>
          </w:r>
          <w:hyperlink w:anchor="_heading=h.mswx71xsg7dh" w:history="1"/>
          <w:r>
            <w:rPr>
              <w:color w:val="000000"/>
            </w:rPr>
            <w:tab/>
            <w:t>9</w:t>
          </w:r>
        </w:p>
        <w:p w14:paraId="1DBC90F7" w14:textId="77777777" w:rsidR="004416BD" w:rsidRDefault="00057F67">
          <w:pPr>
            <w:pBdr>
              <w:top w:val="nil"/>
              <w:left w:val="nil"/>
              <w:bottom w:val="nil"/>
              <w:right w:val="nil"/>
              <w:between w:val="nil"/>
            </w:pBdr>
            <w:tabs>
              <w:tab w:val="right" w:pos="9016"/>
            </w:tabs>
            <w:spacing w:after="100"/>
            <w:rPr>
              <w:color w:val="000000"/>
            </w:rPr>
          </w:pPr>
          <w:r>
            <w:fldChar w:fldCharType="end"/>
          </w:r>
          <w:hyperlink w:anchor="_heading=h.4lu6yxwpumgt">
            <w:r>
              <w:rPr>
                <w:rFonts w:ascii="Garamond" w:eastAsia="Garamond" w:hAnsi="Garamond" w:cs="Garamond"/>
                <w:color w:val="000000"/>
              </w:rPr>
              <w:t>LSGD AT A GLANCE</w:t>
            </w:r>
          </w:hyperlink>
          <w:hyperlink w:anchor="_heading=h.4lu6yxwpumgt">
            <w:r>
              <w:rPr>
                <w:color w:val="000000"/>
              </w:rPr>
              <w:tab/>
              <w:t>9</w:t>
            </w:r>
          </w:hyperlink>
        </w:p>
        <w:p w14:paraId="661219B6" w14:textId="77777777" w:rsidR="004416BD" w:rsidRDefault="00057F67">
          <w:pPr>
            <w:pBdr>
              <w:top w:val="nil"/>
              <w:left w:val="nil"/>
              <w:bottom w:val="nil"/>
              <w:right w:val="nil"/>
              <w:between w:val="nil"/>
            </w:pBdr>
            <w:tabs>
              <w:tab w:val="right" w:pos="9016"/>
            </w:tabs>
            <w:spacing w:after="100"/>
            <w:ind w:left="240"/>
            <w:rPr>
              <w:color w:val="000000"/>
            </w:rPr>
          </w:pPr>
          <w:hyperlink w:anchor="_heading=h.misnc1tq29m0">
            <w:r>
              <w:rPr>
                <w:rFonts w:ascii="Garamond" w:eastAsia="Garamond" w:hAnsi="Garamond" w:cs="Garamond"/>
                <w:color w:val="000000"/>
              </w:rPr>
              <w:t>INTEGRATED HEALTH INFRASTRUCTURE MAP OF PANCHAYAT</w:t>
            </w:r>
          </w:hyperlink>
          <w:hyperlink w:anchor="_heading=h.misnc1tq29m0">
            <w:r>
              <w:rPr>
                <w:color w:val="000000"/>
              </w:rPr>
              <w:tab/>
              <w:t>10</w:t>
            </w:r>
          </w:hyperlink>
        </w:p>
        <w:p w14:paraId="5F714DFB" w14:textId="77777777" w:rsidR="004416BD" w:rsidRDefault="00057F67">
          <w:pPr>
            <w:pBdr>
              <w:top w:val="nil"/>
              <w:left w:val="nil"/>
              <w:bottom w:val="nil"/>
              <w:right w:val="nil"/>
              <w:between w:val="nil"/>
            </w:pBdr>
            <w:tabs>
              <w:tab w:val="right" w:pos="9016"/>
            </w:tabs>
            <w:spacing w:after="100"/>
            <w:rPr>
              <w:color w:val="000000"/>
            </w:rPr>
          </w:pPr>
          <w:hyperlink w:anchor="_heading=h.tm1w13eudz5u">
            <w:r>
              <w:rPr>
                <w:rFonts w:ascii="Garamond" w:eastAsia="Garamond" w:hAnsi="Garamond" w:cs="Garamond"/>
                <w:color w:val="000000"/>
              </w:rPr>
              <w:t>GENERAL PROFILE OF THE LSGI’S</w:t>
            </w:r>
          </w:hyperlink>
          <w:hyperlink w:anchor="_heading=h.tm1w13eudz5u">
            <w:r>
              <w:rPr>
                <w:color w:val="000000"/>
              </w:rPr>
              <w:tab/>
              <w:t>13</w:t>
            </w:r>
          </w:hyperlink>
        </w:p>
        <w:p w14:paraId="18C9817C" w14:textId="77777777" w:rsidR="004416BD" w:rsidRDefault="00057F67">
          <w:pPr>
            <w:pBdr>
              <w:top w:val="nil"/>
              <w:left w:val="nil"/>
              <w:bottom w:val="nil"/>
              <w:right w:val="nil"/>
              <w:between w:val="nil"/>
            </w:pBdr>
            <w:tabs>
              <w:tab w:val="right" w:pos="9016"/>
            </w:tabs>
            <w:spacing w:after="100"/>
            <w:ind w:left="240"/>
            <w:rPr>
              <w:color w:val="000000"/>
            </w:rPr>
          </w:pPr>
          <w:hyperlink w:anchor="_heading=h.sdckkpjmyh5k">
            <w:r>
              <w:rPr>
                <w:rFonts w:ascii="Garamond" w:eastAsia="Garamond" w:hAnsi="Garamond" w:cs="Garamond"/>
                <w:color w:val="000000"/>
              </w:rPr>
              <w:t>Background of the LSGI</w:t>
            </w:r>
          </w:hyperlink>
          <w:hyperlink w:anchor="_heading=h.sdckkpjmyh5k">
            <w:r>
              <w:rPr>
                <w:color w:val="000000"/>
              </w:rPr>
              <w:tab/>
              <w:t>13</w:t>
            </w:r>
          </w:hyperlink>
        </w:p>
        <w:p w14:paraId="057929B9" w14:textId="77777777" w:rsidR="004416BD" w:rsidRDefault="00057F67">
          <w:pPr>
            <w:pBdr>
              <w:top w:val="nil"/>
              <w:left w:val="nil"/>
              <w:bottom w:val="nil"/>
              <w:right w:val="nil"/>
              <w:between w:val="nil"/>
            </w:pBdr>
            <w:tabs>
              <w:tab w:val="right" w:pos="9016"/>
            </w:tabs>
            <w:spacing w:after="100"/>
            <w:ind w:left="240"/>
            <w:rPr>
              <w:color w:val="000000"/>
            </w:rPr>
          </w:pPr>
          <w:hyperlink w:anchor="_heading=h.y3d00mjygg6u">
            <w:r>
              <w:rPr>
                <w:rFonts w:ascii="Garamond" w:eastAsia="Garamond" w:hAnsi="Garamond" w:cs="Garamond"/>
                <w:color w:val="000000"/>
              </w:rPr>
              <w:t>Demographic and Vulnerable Population</w:t>
            </w:r>
          </w:hyperlink>
          <w:hyperlink w:anchor="_heading=h.y3d00mjygg6u">
            <w:r>
              <w:rPr>
                <w:color w:val="000000"/>
              </w:rPr>
              <w:tab/>
              <w:t>14</w:t>
            </w:r>
          </w:hyperlink>
        </w:p>
        <w:p w14:paraId="1442501D" w14:textId="77777777" w:rsidR="004416BD" w:rsidRDefault="00057F67">
          <w:pPr>
            <w:pBdr>
              <w:top w:val="nil"/>
              <w:left w:val="nil"/>
              <w:bottom w:val="nil"/>
              <w:right w:val="nil"/>
              <w:between w:val="nil"/>
            </w:pBdr>
            <w:tabs>
              <w:tab w:val="right" w:pos="9016"/>
            </w:tabs>
            <w:spacing w:after="100"/>
            <w:ind w:left="240"/>
            <w:rPr>
              <w:color w:val="000000"/>
            </w:rPr>
          </w:pPr>
          <w:hyperlink w:anchor="_heading=h.7cu7bpds7k65">
            <w:r>
              <w:rPr>
                <w:rFonts w:ascii="Garamond" w:eastAsia="Garamond" w:hAnsi="Garamond" w:cs="Garamond"/>
                <w:color w:val="000000"/>
              </w:rPr>
              <w:t>Clinical Vulnerability</w:t>
            </w:r>
          </w:hyperlink>
          <w:hyperlink w:anchor="_heading=h.7cu7bpds7k65">
            <w:r>
              <w:rPr>
                <w:color w:val="000000"/>
              </w:rPr>
              <w:tab/>
              <w:t>16</w:t>
            </w:r>
          </w:hyperlink>
        </w:p>
        <w:p w14:paraId="4F081AF6" w14:textId="77777777" w:rsidR="004416BD" w:rsidRDefault="00057F67">
          <w:pPr>
            <w:pBdr>
              <w:top w:val="nil"/>
              <w:left w:val="nil"/>
              <w:bottom w:val="nil"/>
              <w:right w:val="nil"/>
              <w:between w:val="nil"/>
            </w:pBdr>
            <w:tabs>
              <w:tab w:val="right" w:pos="9016"/>
            </w:tabs>
            <w:spacing w:after="100"/>
            <w:rPr>
              <w:color w:val="000000"/>
            </w:rPr>
          </w:pPr>
          <w:hyperlink w:anchor="_heading=h.amf6zpuub7w6">
            <w:r>
              <w:rPr>
                <w:rFonts w:ascii="Garamond" w:eastAsia="Garamond" w:hAnsi="Garamond" w:cs="Garamond"/>
                <w:color w:val="000000"/>
              </w:rPr>
              <w:t>INFRASTRUCTURE &amp; RESOURCE INVENTORY</w:t>
            </w:r>
          </w:hyperlink>
          <w:hyperlink w:anchor="_heading=h.amf6zpuub7w6">
            <w:r>
              <w:rPr>
                <w:color w:val="000000"/>
              </w:rPr>
              <w:tab/>
              <w:t>18</w:t>
            </w:r>
          </w:hyperlink>
        </w:p>
        <w:p w14:paraId="04FF3294" w14:textId="77777777" w:rsidR="004416BD" w:rsidRDefault="00057F67">
          <w:pPr>
            <w:pBdr>
              <w:top w:val="nil"/>
              <w:left w:val="nil"/>
              <w:bottom w:val="nil"/>
              <w:right w:val="nil"/>
              <w:between w:val="nil"/>
            </w:pBdr>
            <w:tabs>
              <w:tab w:val="right" w:pos="9016"/>
            </w:tabs>
            <w:spacing w:after="100"/>
            <w:ind w:left="240"/>
            <w:rPr>
              <w:color w:val="000000"/>
            </w:rPr>
          </w:pPr>
          <w:hyperlink w:anchor="_heading=h.w3cs5n3t59ds">
            <w:r>
              <w:rPr>
                <w:rFonts w:ascii="Garamond" w:eastAsia="Garamond" w:hAnsi="Garamond" w:cs="Garamond"/>
                <w:color w:val="000000"/>
              </w:rPr>
              <w:t>Health Facility Directory &amp; Basic Capacity in the LSGD</w:t>
            </w:r>
          </w:hyperlink>
          <w:hyperlink w:anchor="_heading=h.w3cs5n3t59ds">
            <w:r>
              <w:rPr>
                <w:color w:val="000000"/>
              </w:rPr>
              <w:tab/>
              <w:t>18</w:t>
            </w:r>
          </w:hyperlink>
        </w:p>
        <w:p w14:paraId="4D43F7C2" w14:textId="77777777" w:rsidR="004416BD" w:rsidRDefault="00057F67">
          <w:pPr>
            <w:pBdr>
              <w:top w:val="nil"/>
              <w:left w:val="nil"/>
              <w:bottom w:val="nil"/>
              <w:right w:val="nil"/>
              <w:between w:val="nil"/>
            </w:pBdr>
            <w:tabs>
              <w:tab w:val="right" w:pos="9016"/>
            </w:tabs>
            <w:spacing w:after="100"/>
            <w:ind w:left="240"/>
            <w:rPr>
              <w:color w:val="000000"/>
            </w:rPr>
          </w:pPr>
          <w:hyperlink w:anchor="_heading=h.ng8jp2fipdy5">
            <w:r>
              <w:rPr>
                <w:rFonts w:ascii="Garamond" w:eastAsia="Garamond" w:hAnsi="Garamond" w:cs="Garamond"/>
                <w:color w:val="000000"/>
              </w:rPr>
              <w:t>Private Clinics</w:t>
            </w:r>
          </w:hyperlink>
          <w:hyperlink w:anchor="_heading=h.ng8jp2fipdy5">
            <w:r>
              <w:rPr>
                <w:color w:val="000000"/>
              </w:rPr>
              <w:tab/>
              <w:t>19</w:t>
            </w:r>
          </w:hyperlink>
        </w:p>
        <w:p w14:paraId="4384BCD2" w14:textId="77777777" w:rsidR="004416BD" w:rsidRDefault="00057F67">
          <w:pPr>
            <w:pBdr>
              <w:top w:val="nil"/>
              <w:left w:val="nil"/>
              <w:bottom w:val="nil"/>
              <w:right w:val="nil"/>
              <w:between w:val="nil"/>
            </w:pBdr>
            <w:tabs>
              <w:tab w:val="right" w:pos="9016"/>
            </w:tabs>
            <w:spacing w:after="100"/>
            <w:ind w:left="240"/>
            <w:rPr>
              <w:color w:val="000000"/>
            </w:rPr>
          </w:pPr>
          <w:hyperlink w:anchor="_heading=h.xakzg0xpcyw7">
            <w:r>
              <w:rPr>
                <w:rFonts w:ascii="Garamond" w:eastAsia="Garamond" w:hAnsi="Garamond" w:cs="Garamond"/>
                <w:color w:val="000000"/>
              </w:rPr>
              <w:t>Healthcare Education &amp; Training Institutions</w:t>
            </w:r>
          </w:hyperlink>
          <w:hyperlink w:anchor="_heading=h.xakzg0xpcyw7">
            <w:r>
              <w:rPr>
                <w:color w:val="000000"/>
              </w:rPr>
              <w:tab/>
              <w:t>20</w:t>
            </w:r>
          </w:hyperlink>
        </w:p>
        <w:p w14:paraId="564C9AFB" w14:textId="77777777" w:rsidR="004416BD" w:rsidRDefault="00057F67">
          <w:pPr>
            <w:pBdr>
              <w:top w:val="nil"/>
              <w:left w:val="nil"/>
              <w:bottom w:val="nil"/>
              <w:right w:val="nil"/>
              <w:between w:val="nil"/>
            </w:pBdr>
            <w:tabs>
              <w:tab w:val="right" w:pos="9016"/>
            </w:tabs>
            <w:spacing w:after="100"/>
            <w:ind w:left="240"/>
            <w:rPr>
              <w:color w:val="000000"/>
            </w:rPr>
          </w:pPr>
          <w:hyperlink w:anchor="_heading=h.lnw50mukhdgm">
            <w:r>
              <w:rPr>
                <w:rFonts w:ascii="Garamond" w:eastAsia="Garamond" w:hAnsi="Garamond" w:cs="Garamond"/>
                <w:color w:val="000000"/>
              </w:rPr>
              <w:t>Specialized Services &amp; Emergency Inventory</w:t>
            </w:r>
          </w:hyperlink>
          <w:hyperlink w:anchor="_heading=h.lnw50mukhdgm">
            <w:r>
              <w:rPr>
                <w:color w:val="000000"/>
              </w:rPr>
              <w:tab/>
              <w:t>20</w:t>
            </w:r>
          </w:hyperlink>
        </w:p>
        <w:p w14:paraId="53E26F17" w14:textId="77777777" w:rsidR="004416BD" w:rsidRDefault="00057F67">
          <w:pPr>
            <w:pBdr>
              <w:top w:val="nil"/>
              <w:left w:val="nil"/>
              <w:bottom w:val="nil"/>
              <w:right w:val="nil"/>
              <w:between w:val="nil"/>
            </w:pBdr>
            <w:tabs>
              <w:tab w:val="right" w:pos="9016"/>
            </w:tabs>
            <w:spacing w:after="100"/>
            <w:ind w:left="240"/>
            <w:rPr>
              <w:color w:val="000000"/>
            </w:rPr>
          </w:pPr>
          <w:hyperlink w:anchor="_heading=h.wck06xlaotkf">
            <w:r>
              <w:rPr>
                <w:rFonts w:ascii="Garamond" w:eastAsia="Garamond" w:hAnsi="Garamond" w:cs="Garamond"/>
                <w:color w:val="000000"/>
              </w:rPr>
              <w:t>Oxygen &amp; Diagnostic Capa</w:t>
            </w:r>
            <w:r>
              <w:rPr>
                <w:rFonts w:ascii="Garamond" w:eastAsia="Garamond" w:hAnsi="Garamond" w:cs="Garamond"/>
                <w:color w:val="000000"/>
              </w:rPr>
              <w:t>city</w:t>
            </w:r>
          </w:hyperlink>
          <w:hyperlink w:anchor="_heading=h.wck06xlaotkf">
            <w:r>
              <w:rPr>
                <w:color w:val="000000"/>
              </w:rPr>
              <w:tab/>
              <w:t>21</w:t>
            </w:r>
          </w:hyperlink>
        </w:p>
        <w:p w14:paraId="30CCB261" w14:textId="77777777" w:rsidR="004416BD" w:rsidRDefault="00057F67">
          <w:pPr>
            <w:pBdr>
              <w:top w:val="nil"/>
              <w:left w:val="nil"/>
              <w:bottom w:val="nil"/>
              <w:right w:val="nil"/>
              <w:between w:val="nil"/>
            </w:pBdr>
            <w:tabs>
              <w:tab w:val="right" w:pos="9016"/>
            </w:tabs>
            <w:spacing w:after="100"/>
            <w:ind w:left="240"/>
            <w:rPr>
              <w:color w:val="000000"/>
            </w:rPr>
          </w:pPr>
          <w:hyperlink w:anchor="_heading=h.buu5v1nwq0r">
            <w:r>
              <w:rPr>
                <w:rFonts w:ascii="Garamond" w:eastAsia="Garamond" w:hAnsi="Garamond" w:cs="Garamond"/>
                <w:color w:val="000000"/>
              </w:rPr>
              <w:t>Diagnostics facility mapping at the LSGI level</w:t>
            </w:r>
          </w:hyperlink>
          <w:hyperlink w:anchor="_heading=h.buu5v1nwq0r">
            <w:r>
              <w:rPr>
                <w:color w:val="000000"/>
              </w:rPr>
              <w:tab/>
              <w:t>22</w:t>
            </w:r>
          </w:hyperlink>
        </w:p>
        <w:p w14:paraId="37E3F1BB" w14:textId="77777777" w:rsidR="004416BD" w:rsidRDefault="00057F67">
          <w:pPr>
            <w:pBdr>
              <w:top w:val="nil"/>
              <w:left w:val="nil"/>
              <w:bottom w:val="nil"/>
              <w:right w:val="nil"/>
              <w:between w:val="nil"/>
            </w:pBdr>
            <w:tabs>
              <w:tab w:val="right" w:pos="9016"/>
            </w:tabs>
            <w:spacing w:after="100"/>
            <w:ind w:left="240"/>
            <w:rPr>
              <w:color w:val="000000"/>
            </w:rPr>
          </w:pPr>
          <w:hyperlink w:anchor="_heading=h.7xpjkiir88is">
            <w:r>
              <w:rPr>
                <w:rFonts w:ascii="Garamond" w:eastAsia="Garamond" w:hAnsi="Garamond" w:cs="Garamond"/>
                <w:color w:val="000000"/>
              </w:rPr>
              <w:t>Laboratory Ident</w:t>
            </w:r>
            <w:r>
              <w:rPr>
                <w:rFonts w:ascii="Garamond" w:eastAsia="Garamond" w:hAnsi="Garamond" w:cs="Garamond"/>
                <w:color w:val="000000"/>
              </w:rPr>
              <w:t>ification &amp; Basic Details</w:t>
            </w:r>
          </w:hyperlink>
          <w:hyperlink w:anchor="_heading=h.7xpjkiir88is">
            <w:r>
              <w:rPr>
                <w:color w:val="000000"/>
              </w:rPr>
              <w:tab/>
              <w:t>22</w:t>
            </w:r>
          </w:hyperlink>
        </w:p>
        <w:p w14:paraId="3EBD5924" w14:textId="77777777" w:rsidR="004416BD" w:rsidRDefault="00057F67">
          <w:pPr>
            <w:pBdr>
              <w:top w:val="nil"/>
              <w:left w:val="nil"/>
              <w:bottom w:val="nil"/>
              <w:right w:val="nil"/>
              <w:between w:val="nil"/>
            </w:pBdr>
            <w:tabs>
              <w:tab w:val="right" w:pos="9016"/>
            </w:tabs>
            <w:spacing w:after="100"/>
            <w:ind w:left="240"/>
            <w:rPr>
              <w:color w:val="000000"/>
            </w:rPr>
          </w:pPr>
          <w:hyperlink w:anchor="_heading=h.hx0e5w67j168">
            <w:r>
              <w:rPr>
                <w:rFonts w:ascii="Garamond" w:eastAsia="Garamond" w:hAnsi="Garamond" w:cs="Garamond"/>
                <w:color w:val="000000"/>
              </w:rPr>
              <w:t>Social and Community Infrastructure for surge plan</w:t>
            </w:r>
          </w:hyperlink>
          <w:hyperlink w:anchor="_heading=h.hx0e5w67j168">
            <w:r>
              <w:rPr>
                <w:color w:val="000000"/>
              </w:rPr>
              <w:tab/>
              <w:t>22</w:t>
            </w:r>
          </w:hyperlink>
        </w:p>
        <w:p w14:paraId="01119B7D" w14:textId="77777777" w:rsidR="004416BD" w:rsidRDefault="00057F67">
          <w:pPr>
            <w:pBdr>
              <w:top w:val="nil"/>
              <w:left w:val="nil"/>
              <w:bottom w:val="nil"/>
              <w:right w:val="nil"/>
              <w:between w:val="nil"/>
            </w:pBdr>
            <w:tabs>
              <w:tab w:val="right" w:pos="9016"/>
            </w:tabs>
            <w:spacing w:after="100"/>
            <w:rPr>
              <w:color w:val="000000"/>
            </w:rPr>
          </w:pPr>
          <w:hyperlink w:anchor="_heading=h.u2l4zv2ktmji">
            <w:r>
              <w:rPr>
                <w:rFonts w:ascii="Garamond" w:eastAsia="Garamond" w:hAnsi="Garamond" w:cs="Garamond"/>
                <w:color w:val="000000"/>
              </w:rPr>
              <w:t>Human resources</w:t>
            </w:r>
          </w:hyperlink>
          <w:hyperlink w:anchor="_heading=h.u2l4zv2ktmji">
            <w:r>
              <w:rPr>
                <w:color w:val="000000"/>
              </w:rPr>
              <w:tab/>
              <w:t>24</w:t>
            </w:r>
          </w:hyperlink>
        </w:p>
        <w:p w14:paraId="1B86C2FC" w14:textId="77777777" w:rsidR="004416BD" w:rsidRDefault="00057F67">
          <w:pPr>
            <w:pBdr>
              <w:top w:val="nil"/>
              <w:left w:val="nil"/>
              <w:bottom w:val="nil"/>
              <w:right w:val="nil"/>
              <w:between w:val="nil"/>
            </w:pBdr>
            <w:tabs>
              <w:tab w:val="right" w:pos="9016"/>
            </w:tabs>
            <w:spacing w:after="100"/>
            <w:ind w:left="240"/>
            <w:rPr>
              <w:color w:val="000000"/>
            </w:rPr>
          </w:pPr>
          <w:hyperlink w:anchor="_heading=h.ymc10fyqxa6u">
            <w:r>
              <w:rPr>
                <w:rFonts w:ascii="Garamond" w:eastAsia="Garamond" w:hAnsi="Garamond" w:cs="Garamond"/>
                <w:color w:val="000000"/>
              </w:rPr>
              <w:t>Community &amp; Support Cadre</w:t>
            </w:r>
          </w:hyperlink>
          <w:hyperlink w:anchor="_heading=h.ymc10fyqxa6u">
            <w:r>
              <w:rPr>
                <w:color w:val="000000"/>
              </w:rPr>
              <w:tab/>
              <w:t>25</w:t>
            </w:r>
          </w:hyperlink>
        </w:p>
        <w:p w14:paraId="1BF2F659" w14:textId="77777777" w:rsidR="004416BD" w:rsidRDefault="00057F67">
          <w:pPr>
            <w:pBdr>
              <w:top w:val="nil"/>
              <w:left w:val="nil"/>
              <w:bottom w:val="nil"/>
              <w:right w:val="nil"/>
              <w:between w:val="nil"/>
            </w:pBdr>
            <w:tabs>
              <w:tab w:val="right" w:pos="9016"/>
            </w:tabs>
            <w:spacing w:after="100"/>
            <w:ind w:left="240"/>
            <w:rPr>
              <w:color w:val="000000"/>
            </w:rPr>
          </w:pPr>
          <w:hyperlink w:anchor="_heading=h.zbtrwrie3eiz">
            <w:r>
              <w:rPr>
                <w:rFonts w:ascii="Garamond" w:eastAsia="Garamond" w:hAnsi="Garamond" w:cs="Garamond"/>
                <w:color w:val="000000"/>
              </w:rPr>
              <w:t>Community Org</w:t>
            </w:r>
            <w:r>
              <w:rPr>
                <w:rFonts w:ascii="Garamond" w:eastAsia="Garamond" w:hAnsi="Garamond" w:cs="Garamond"/>
                <w:color w:val="000000"/>
              </w:rPr>
              <w:t>anizations</w:t>
            </w:r>
          </w:hyperlink>
          <w:hyperlink w:anchor="_heading=h.zbtrwrie3eiz">
            <w:r>
              <w:rPr>
                <w:color w:val="000000"/>
              </w:rPr>
              <w:tab/>
              <w:t>26</w:t>
            </w:r>
          </w:hyperlink>
        </w:p>
        <w:p w14:paraId="52E1672C" w14:textId="77777777" w:rsidR="004416BD" w:rsidRDefault="00057F67">
          <w:pPr>
            <w:pBdr>
              <w:top w:val="nil"/>
              <w:left w:val="nil"/>
              <w:bottom w:val="nil"/>
              <w:right w:val="nil"/>
              <w:between w:val="nil"/>
            </w:pBdr>
            <w:tabs>
              <w:tab w:val="right" w:pos="9016"/>
            </w:tabs>
            <w:spacing w:after="100"/>
            <w:ind w:left="240"/>
            <w:rPr>
              <w:color w:val="000000"/>
            </w:rPr>
          </w:pPr>
          <w:hyperlink w:anchor="_heading=h.c7f38cl0upjb">
            <w:r>
              <w:rPr>
                <w:rFonts w:ascii="Garamond" w:eastAsia="Garamond" w:hAnsi="Garamond" w:cs="Garamond"/>
                <w:color w:val="000000"/>
              </w:rPr>
              <w:t>Administrative &amp; Emergency Services</w:t>
            </w:r>
          </w:hyperlink>
          <w:hyperlink w:anchor="_heading=h.c7f38cl0upjb">
            <w:r>
              <w:rPr>
                <w:color w:val="000000"/>
              </w:rPr>
              <w:tab/>
              <w:t>27</w:t>
            </w:r>
          </w:hyperlink>
        </w:p>
        <w:p w14:paraId="2C3FD2F9" w14:textId="77777777" w:rsidR="004416BD" w:rsidRDefault="00057F67">
          <w:pPr>
            <w:pBdr>
              <w:top w:val="nil"/>
              <w:left w:val="nil"/>
              <w:bottom w:val="nil"/>
              <w:right w:val="nil"/>
              <w:between w:val="nil"/>
            </w:pBdr>
            <w:tabs>
              <w:tab w:val="right" w:pos="9016"/>
            </w:tabs>
            <w:spacing w:after="100"/>
            <w:ind w:left="240"/>
            <w:rPr>
              <w:color w:val="000000"/>
            </w:rPr>
          </w:pPr>
          <w:hyperlink w:anchor="_heading=h.s5fvy59x4p4r">
            <w:r>
              <w:rPr>
                <w:rFonts w:ascii="Garamond" w:eastAsia="Garamond" w:hAnsi="Garamond" w:cs="Garamond"/>
                <w:color w:val="000000"/>
              </w:rPr>
              <w:t>Information regarding resources</w:t>
            </w:r>
          </w:hyperlink>
          <w:hyperlink w:anchor="_heading=h.s5fvy59x4p4r">
            <w:r>
              <w:rPr>
                <w:color w:val="000000"/>
              </w:rPr>
              <w:tab/>
              <w:t>27</w:t>
            </w:r>
          </w:hyperlink>
        </w:p>
        <w:p w14:paraId="278D5D4B" w14:textId="77777777" w:rsidR="004416BD" w:rsidRDefault="00057F67">
          <w:pPr>
            <w:pBdr>
              <w:top w:val="nil"/>
              <w:left w:val="nil"/>
              <w:bottom w:val="nil"/>
              <w:right w:val="nil"/>
              <w:between w:val="nil"/>
            </w:pBdr>
            <w:tabs>
              <w:tab w:val="right" w:pos="9016"/>
            </w:tabs>
            <w:spacing w:after="100"/>
            <w:rPr>
              <w:color w:val="000000"/>
            </w:rPr>
          </w:pPr>
          <w:hyperlink w:anchor="_heading=h.dptoshnmrp4s">
            <w:r>
              <w:rPr>
                <w:rFonts w:ascii="Garamond" w:eastAsia="Garamond" w:hAnsi="Garamond" w:cs="Garamond"/>
                <w:color w:val="000000"/>
              </w:rPr>
              <w:t>ONE HEALTH &amp; ENVIRONMENTAL SURVEILLANCE</w:t>
            </w:r>
          </w:hyperlink>
          <w:hyperlink w:anchor="_heading=h.dptoshnmrp4s">
            <w:r>
              <w:rPr>
                <w:color w:val="000000"/>
              </w:rPr>
              <w:tab/>
              <w:t>28</w:t>
            </w:r>
          </w:hyperlink>
        </w:p>
        <w:p w14:paraId="7540E0FB" w14:textId="77777777" w:rsidR="004416BD" w:rsidRDefault="00057F67">
          <w:pPr>
            <w:pBdr>
              <w:top w:val="nil"/>
              <w:left w:val="nil"/>
              <w:bottom w:val="nil"/>
              <w:right w:val="nil"/>
              <w:between w:val="nil"/>
            </w:pBdr>
            <w:tabs>
              <w:tab w:val="right" w:pos="9016"/>
            </w:tabs>
            <w:spacing w:after="100"/>
            <w:ind w:left="240"/>
            <w:rPr>
              <w:color w:val="000000"/>
            </w:rPr>
          </w:pPr>
          <w:hyperlink w:anchor="_heading=h.seynvhoj9uaa">
            <w:r>
              <w:rPr>
                <w:rFonts w:ascii="Garamond" w:eastAsia="Garamond" w:hAnsi="Garamond" w:cs="Garamond"/>
                <w:color w:val="000000"/>
              </w:rPr>
              <w:t>Animal &amp; Bird Population</w:t>
            </w:r>
          </w:hyperlink>
          <w:hyperlink w:anchor="_heading=h.seynvhoj9uaa">
            <w:r>
              <w:rPr>
                <w:color w:val="000000"/>
              </w:rPr>
              <w:tab/>
              <w:t>28</w:t>
            </w:r>
          </w:hyperlink>
        </w:p>
        <w:p w14:paraId="5503FC1C" w14:textId="77777777" w:rsidR="004416BD" w:rsidRDefault="00057F67">
          <w:pPr>
            <w:pBdr>
              <w:top w:val="nil"/>
              <w:left w:val="nil"/>
              <w:bottom w:val="nil"/>
              <w:right w:val="nil"/>
              <w:between w:val="nil"/>
            </w:pBdr>
            <w:tabs>
              <w:tab w:val="right" w:pos="9016"/>
            </w:tabs>
            <w:spacing w:after="100"/>
            <w:ind w:left="240"/>
            <w:rPr>
              <w:color w:val="000000"/>
            </w:rPr>
          </w:pPr>
          <w:hyperlink w:anchor="_heading=h.etnutyhg04u2">
            <w:r>
              <w:rPr>
                <w:rFonts w:ascii="Garamond" w:eastAsia="Garamond" w:hAnsi="Garamond" w:cs="Garamond"/>
                <w:color w:val="000000"/>
              </w:rPr>
              <w:t>Veterinary Infrastructure</w:t>
            </w:r>
          </w:hyperlink>
          <w:hyperlink w:anchor="_heading=h.etnutyhg04u2">
            <w:r>
              <w:rPr>
                <w:color w:val="000000"/>
              </w:rPr>
              <w:tab/>
              <w:t>29</w:t>
            </w:r>
          </w:hyperlink>
        </w:p>
        <w:p w14:paraId="14EBB2FD" w14:textId="77777777" w:rsidR="004416BD" w:rsidRDefault="00057F67">
          <w:pPr>
            <w:pBdr>
              <w:top w:val="nil"/>
              <w:left w:val="nil"/>
              <w:bottom w:val="nil"/>
              <w:right w:val="nil"/>
              <w:between w:val="nil"/>
            </w:pBdr>
            <w:tabs>
              <w:tab w:val="right" w:pos="9016"/>
            </w:tabs>
            <w:spacing w:after="100"/>
            <w:ind w:left="240"/>
            <w:rPr>
              <w:color w:val="000000"/>
            </w:rPr>
          </w:pPr>
          <w:hyperlink w:anchor="_heading=h.7x5ix5vhy35v">
            <w:r>
              <w:rPr>
                <w:rFonts w:ascii="Garamond" w:eastAsia="Garamond" w:hAnsi="Garamond" w:cs="Garamond"/>
                <w:color w:val="000000"/>
              </w:rPr>
              <w:t>Veterinary Doctors &amp; Workforce</w:t>
            </w:r>
          </w:hyperlink>
          <w:hyperlink w:anchor="_heading=h.7x5ix5vhy35v">
            <w:r>
              <w:rPr>
                <w:color w:val="000000"/>
              </w:rPr>
              <w:tab/>
              <w:t>30</w:t>
            </w:r>
          </w:hyperlink>
        </w:p>
        <w:p w14:paraId="313E4E35" w14:textId="77777777" w:rsidR="004416BD" w:rsidRDefault="00057F67">
          <w:pPr>
            <w:pBdr>
              <w:top w:val="nil"/>
              <w:left w:val="nil"/>
              <w:bottom w:val="nil"/>
              <w:right w:val="nil"/>
              <w:between w:val="nil"/>
            </w:pBdr>
            <w:tabs>
              <w:tab w:val="right" w:pos="9016"/>
            </w:tabs>
            <w:spacing w:after="100"/>
            <w:ind w:left="240"/>
            <w:rPr>
              <w:color w:val="000000"/>
            </w:rPr>
          </w:pPr>
          <w:hyperlink w:anchor="_heading=h.kc3vhlui2x8j">
            <w:r>
              <w:rPr>
                <w:rFonts w:ascii="Garamond" w:eastAsia="Garamond" w:hAnsi="Garamond" w:cs="Garamond"/>
                <w:color w:val="000000"/>
              </w:rPr>
              <w:t>High-Risk Interface Points (Surveillance Sites)</w:t>
            </w:r>
          </w:hyperlink>
          <w:hyperlink w:anchor="_heading=h.kc3vhlui2x8j">
            <w:r>
              <w:rPr>
                <w:color w:val="000000"/>
              </w:rPr>
              <w:tab/>
              <w:t>3</w:t>
            </w:r>
            <w:r>
              <w:rPr>
                <w:color w:val="000000"/>
              </w:rPr>
              <w:t>0</w:t>
            </w:r>
          </w:hyperlink>
        </w:p>
        <w:p w14:paraId="3E4B06DE" w14:textId="77777777" w:rsidR="004416BD" w:rsidRDefault="00057F67">
          <w:pPr>
            <w:pBdr>
              <w:top w:val="nil"/>
              <w:left w:val="nil"/>
              <w:bottom w:val="nil"/>
              <w:right w:val="nil"/>
              <w:between w:val="nil"/>
            </w:pBdr>
            <w:tabs>
              <w:tab w:val="right" w:pos="9016"/>
            </w:tabs>
            <w:spacing w:after="100"/>
            <w:ind w:left="240"/>
            <w:rPr>
              <w:color w:val="000000"/>
            </w:rPr>
          </w:pPr>
          <w:hyperlink w:anchor="_heading=h.3n5n41fpltpj">
            <w:r>
              <w:rPr>
                <w:rFonts w:ascii="Garamond" w:eastAsia="Garamond" w:hAnsi="Garamond" w:cs="Garamond"/>
                <w:color w:val="000000"/>
              </w:rPr>
              <w:t>Environmental Risk Mapping</w:t>
            </w:r>
          </w:hyperlink>
          <w:hyperlink w:anchor="_heading=h.3n5n41fpltpj">
            <w:r>
              <w:rPr>
                <w:color w:val="000000"/>
              </w:rPr>
              <w:tab/>
              <w:t>31</w:t>
            </w:r>
          </w:hyperlink>
        </w:p>
        <w:p w14:paraId="5F5354A7" w14:textId="77777777" w:rsidR="004416BD" w:rsidRDefault="00057F67">
          <w:pPr>
            <w:pBdr>
              <w:top w:val="nil"/>
              <w:left w:val="nil"/>
              <w:bottom w:val="nil"/>
              <w:right w:val="nil"/>
              <w:between w:val="nil"/>
            </w:pBdr>
            <w:tabs>
              <w:tab w:val="right" w:pos="9016"/>
            </w:tabs>
            <w:spacing w:after="100"/>
            <w:ind w:left="240"/>
            <w:rPr>
              <w:color w:val="000000"/>
            </w:rPr>
          </w:pPr>
          <w:hyperlink w:anchor="_heading=h.1fgnhmdcafrw">
            <w:r>
              <w:rPr>
                <w:rFonts w:ascii="Garamond" w:eastAsia="Garamond" w:hAnsi="Garamond" w:cs="Garamond"/>
                <w:color w:val="000000"/>
              </w:rPr>
              <w:t>Disease Seasonality Mapping</w:t>
            </w:r>
          </w:hyperlink>
          <w:hyperlink w:anchor="_heading=h.1fgnhmdcafrw">
            <w:r>
              <w:rPr>
                <w:color w:val="000000"/>
              </w:rPr>
              <w:tab/>
              <w:t>32</w:t>
            </w:r>
          </w:hyperlink>
        </w:p>
        <w:p w14:paraId="1AE37AFD" w14:textId="77777777" w:rsidR="004416BD" w:rsidRDefault="00057F67">
          <w:pPr>
            <w:pBdr>
              <w:top w:val="nil"/>
              <w:left w:val="nil"/>
              <w:bottom w:val="nil"/>
              <w:right w:val="nil"/>
              <w:between w:val="nil"/>
            </w:pBdr>
            <w:tabs>
              <w:tab w:val="right" w:pos="9016"/>
            </w:tabs>
            <w:spacing w:after="100"/>
            <w:ind w:left="240"/>
            <w:rPr>
              <w:color w:val="000000"/>
            </w:rPr>
          </w:pPr>
          <w:hyperlink w:anchor="_heading=h.g6i3aetnb089">
            <w:r>
              <w:rPr>
                <w:rFonts w:ascii="Garamond" w:eastAsia="Garamond" w:hAnsi="Garamond" w:cs="Garamond"/>
                <w:color w:val="000000"/>
              </w:rPr>
              <w:t>Vulnerability Mapping</w:t>
            </w:r>
          </w:hyperlink>
          <w:hyperlink w:anchor="_heading=h.g6i3aetnb089">
            <w:r>
              <w:rPr>
                <w:color w:val="000000"/>
              </w:rPr>
              <w:tab/>
              <w:t>33</w:t>
            </w:r>
          </w:hyperlink>
        </w:p>
        <w:p w14:paraId="23F1FA1A" w14:textId="77777777" w:rsidR="004416BD" w:rsidRDefault="00057F67">
          <w:pPr>
            <w:pBdr>
              <w:top w:val="nil"/>
              <w:left w:val="nil"/>
              <w:bottom w:val="nil"/>
              <w:right w:val="nil"/>
              <w:between w:val="nil"/>
            </w:pBdr>
            <w:tabs>
              <w:tab w:val="right" w:pos="9016"/>
            </w:tabs>
            <w:spacing w:after="100"/>
            <w:rPr>
              <w:color w:val="000000"/>
            </w:rPr>
          </w:pPr>
          <w:hyperlink w:anchor="_heading=h.fq8oi4cf1vie">
            <w:r>
              <w:rPr>
                <w:rFonts w:ascii="Garamond" w:eastAsia="Garamond" w:hAnsi="Garamond" w:cs="Garamond"/>
                <w:color w:val="000000"/>
              </w:rPr>
              <w:t>EPIDEMIOLOGICAL TRENDS (2021–2025)</w:t>
            </w:r>
          </w:hyperlink>
          <w:hyperlink w:anchor="_heading=h.fq8oi4cf1vie">
            <w:r>
              <w:rPr>
                <w:color w:val="000000"/>
              </w:rPr>
              <w:tab/>
              <w:t>34</w:t>
            </w:r>
          </w:hyperlink>
        </w:p>
        <w:p w14:paraId="15148825" w14:textId="77777777" w:rsidR="004416BD" w:rsidRDefault="00057F67">
          <w:pPr>
            <w:pBdr>
              <w:top w:val="nil"/>
              <w:left w:val="nil"/>
              <w:bottom w:val="nil"/>
              <w:right w:val="nil"/>
              <w:between w:val="nil"/>
            </w:pBdr>
            <w:tabs>
              <w:tab w:val="right" w:pos="9016"/>
            </w:tabs>
            <w:spacing w:after="100"/>
            <w:ind w:left="240"/>
            <w:rPr>
              <w:color w:val="000000"/>
            </w:rPr>
          </w:pPr>
          <w:hyperlink w:anchor="_heading=h.vsnzlyapj9bm">
            <w:r>
              <w:rPr>
                <w:rFonts w:ascii="Garamond" w:eastAsia="Garamond" w:hAnsi="Garamond" w:cs="Garamond"/>
                <w:color w:val="000000"/>
              </w:rPr>
              <w:t>Disease Burden among human beings(Last 5 Years)</w:t>
            </w:r>
          </w:hyperlink>
          <w:hyperlink w:anchor="_heading=h.vsnzlyapj9bm">
            <w:r>
              <w:rPr>
                <w:color w:val="000000"/>
              </w:rPr>
              <w:tab/>
              <w:t>34</w:t>
            </w:r>
          </w:hyperlink>
        </w:p>
        <w:p w14:paraId="4FB7BEF8" w14:textId="77777777" w:rsidR="004416BD" w:rsidRDefault="00057F67">
          <w:pPr>
            <w:pBdr>
              <w:top w:val="nil"/>
              <w:left w:val="nil"/>
              <w:bottom w:val="nil"/>
              <w:right w:val="nil"/>
              <w:between w:val="nil"/>
            </w:pBdr>
            <w:tabs>
              <w:tab w:val="right" w:pos="9016"/>
            </w:tabs>
            <w:spacing w:after="100"/>
            <w:ind w:left="240"/>
            <w:rPr>
              <w:color w:val="000000"/>
            </w:rPr>
          </w:pPr>
          <w:hyperlink w:anchor="_heading=h.awelzf3znz65">
            <w:r>
              <w:rPr>
                <w:rFonts w:ascii="Garamond" w:eastAsia="Garamond" w:hAnsi="Garamond" w:cs="Garamond"/>
                <w:color w:val="000000"/>
              </w:rPr>
              <w:t>*(use the above tab</w:t>
            </w:r>
            <w:r>
              <w:rPr>
                <w:rFonts w:ascii="Garamond" w:eastAsia="Garamond" w:hAnsi="Garamond" w:cs="Garamond"/>
                <w:color w:val="000000"/>
              </w:rPr>
              <w:t>le data to create the graph/diagram)</w:t>
            </w:r>
          </w:hyperlink>
          <w:hyperlink w:anchor="_heading=h.awelzf3znz65">
            <w:r>
              <w:rPr>
                <w:color w:val="000000"/>
              </w:rPr>
              <w:tab/>
              <w:t>36</w:t>
            </w:r>
          </w:hyperlink>
        </w:p>
        <w:p w14:paraId="57260D87" w14:textId="77777777" w:rsidR="004416BD" w:rsidRDefault="00057F67">
          <w:pPr>
            <w:pBdr>
              <w:top w:val="nil"/>
              <w:left w:val="nil"/>
              <w:bottom w:val="nil"/>
              <w:right w:val="nil"/>
              <w:between w:val="nil"/>
            </w:pBdr>
            <w:tabs>
              <w:tab w:val="right" w:pos="9016"/>
            </w:tabs>
            <w:spacing w:after="100"/>
            <w:ind w:left="240"/>
            <w:rPr>
              <w:color w:val="000000"/>
            </w:rPr>
          </w:pPr>
          <w:hyperlink w:anchor="_heading=h.6znnuhchkez9">
            <w:r>
              <w:rPr>
                <w:rFonts w:ascii="Garamond" w:eastAsia="Garamond" w:hAnsi="Garamond" w:cs="Garamond"/>
                <w:color w:val="000000"/>
              </w:rPr>
              <w:t>Seasonal Trend Analysis</w:t>
            </w:r>
          </w:hyperlink>
          <w:hyperlink w:anchor="_heading=h.6znnuhchkez9">
            <w:r>
              <w:rPr>
                <w:color w:val="000000"/>
              </w:rPr>
              <w:tab/>
              <w:t>37</w:t>
            </w:r>
          </w:hyperlink>
        </w:p>
        <w:p w14:paraId="69E1E149" w14:textId="77777777" w:rsidR="004416BD" w:rsidRDefault="00057F67">
          <w:pPr>
            <w:pBdr>
              <w:top w:val="nil"/>
              <w:left w:val="nil"/>
              <w:bottom w:val="nil"/>
              <w:right w:val="nil"/>
              <w:between w:val="nil"/>
            </w:pBdr>
            <w:tabs>
              <w:tab w:val="right" w:pos="9016"/>
            </w:tabs>
            <w:spacing w:after="100"/>
            <w:ind w:left="240"/>
            <w:rPr>
              <w:color w:val="000000"/>
            </w:rPr>
          </w:pPr>
          <w:hyperlink w:anchor="_heading=h.ecu83ju3n68b">
            <w:r>
              <w:rPr>
                <w:rFonts w:ascii="Garamond" w:eastAsia="Garamond" w:hAnsi="Garamond" w:cs="Garamond"/>
                <w:color w:val="000000"/>
              </w:rPr>
              <w:t>Outco</w:t>
            </w:r>
            <w:r>
              <w:rPr>
                <w:rFonts w:ascii="Garamond" w:eastAsia="Garamond" w:hAnsi="Garamond" w:cs="Garamond"/>
                <w:color w:val="000000"/>
              </w:rPr>
              <w:t>me-Based Trend Analysis- 2025</w:t>
            </w:r>
          </w:hyperlink>
          <w:hyperlink w:anchor="_heading=h.ecu83ju3n68b">
            <w:r>
              <w:rPr>
                <w:color w:val="000000"/>
              </w:rPr>
              <w:tab/>
              <w:t>39</w:t>
            </w:r>
          </w:hyperlink>
        </w:p>
        <w:p w14:paraId="198CA748" w14:textId="77777777" w:rsidR="004416BD" w:rsidRDefault="00057F67">
          <w:pPr>
            <w:pBdr>
              <w:top w:val="nil"/>
              <w:left w:val="nil"/>
              <w:bottom w:val="nil"/>
              <w:right w:val="nil"/>
              <w:between w:val="nil"/>
            </w:pBdr>
            <w:tabs>
              <w:tab w:val="right" w:pos="9016"/>
            </w:tabs>
            <w:spacing w:after="100"/>
            <w:ind w:left="240"/>
            <w:rPr>
              <w:color w:val="000000"/>
            </w:rPr>
          </w:pPr>
          <w:hyperlink w:anchor="_heading=h.lndv6ncw9co3">
            <w:r>
              <w:rPr>
                <w:rFonts w:ascii="Garamond" w:eastAsia="Garamond" w:hAnsi="Garamond" w:cs="Garamond"/>
                <w:color w:val="000000"/>
              </w:rPr>
              <w:t>Transmission Trend- 2025</w:t>
            </w:r>
          </w:hyperlink>
          <w:hyperlink w:anchor="_heading=h.lndv6ncw9co3">
            <w:r>
              <w:rPr>
                <w:color w:val="000000"/>
              </w:rPr>
              <w:tab/>
              <w:t>40</w:t>
            </w:r>
          </w:hyperlink>
        </w:p>
        <w:p w14:paraId="43FA2F00" w14:textId="77777777" w:rsidR="004416BD" w:rsidRDefault="00057F67">
          <w:pPr>
            <w:pBdr>
              <w:top w:val="nil"/>
              <w:left w:val="nil"/>
              <w:bottom w:val="nil"/>
              <w:right w:val="nil"/>
              <w:between w:val="nil"/>
            </w:pBdr>
            <w:tabs>
              <w:tab w:val="right" w:pos="9016"/>
            </w:tabs>
            <w:spacing w:after="100"/>
            <w:ind w:left="240"/>
            <w:rPr>
              <w:color w:val="000000"/>
            </w:rPr>
          </w:pPr>
          <w:hyperlink w:anchor="_heading=h.ff3e0k1r340x">
            <w:r>
              <w:rPr>
                <w:rFonts w:ascii="Garamond" w:eastAsia="Garamond" w:hAnsi="Garamond" w:cs="Garamond"/>
                <w:color w:val="000000"/>
              </w:rPr>
              <w:t xml:space="preserve">Integrated </w:t>
            </w:r>
            <w:r>
              <w:rPr>
                <w:rFonts w:ascii="Garamond" w:eastAsia="Garamond" w:hAnsi="Garamond" w:cs="Garamond"/>
                <w:color w:val="000000"/>
              </w:rPr>
              <w:t>Disease Hotspot Map (2021–2025)</w:t>
            </w:r>
          </w:hyperlink>
          <w:hyperlink w:anchor="_heading=h.ff3e0k1r340x">
            <w:r>
              <w:rPr>
                <w:color w:val="000000"/>
              </w:rPr>
              <w:tab/>
              <w:t>42</w:t>
            </w:r>
          </w:hyperlink>
        </w:p>
        <w:p w14:paraId="6FE9F587" w14:textId="77777777" w:rsidR="004416BD" w:rsidRDefault="00057F67">
          <w:pPr>
            <w:pBdr>
              <w:top w:val="nil"/>
              <w:left w:val="nil"/>
              <w:bottom w:val="nil"/>
              <w:right w:val="nil"/>
              <w:between w:val="nil"/>
            </w:pBdr>
            <w:tabs>
              <w:tab w:val="right" w:pos="9016"/>
            </w:tabs>
            <w:spacing w:after="100"/>
            <w:rPr>
              <w:color w:val="000000"/>
            </w:rPr>
          </w:pPr>
          <w:hyperlink w:anchor="_heading=h.g1u0gv68vut6">
            <w:r>
              <w:rPr>
                <w:rFonts w:ascii="Garamond" w:eastAsia="Garamond" w:hAnsi="Garamond" w:cs="Garamond"/>
                <w:color w:val="000000"/>
              </w:rPr>
              <w:t>Preparedness and Response Protocol at LSG Level</w:t>
            </w:r>
          </w:hyperlink>
          <w:hyperlink w:anchor="_heading=h.g1u0gv68vut6">
            <w:r>
              <w:rPr>
                <w:color w:val="000000"/>
              </w:rPr>
              <w:tab/>
              <w:t>44</w:t>
            </w:r>
          </w:hyperlink>
        </w:p>
        <w:p w14:paraId="7D7D36C6" w14:textId="77777777" w:rsidR="004416BD" w:rsidRDefault="00057F67">
          <w:pPr>
            <w:pBdr>
              <w:top w:val="nil"/>
              <w:left w:val="nil"/>
              <w:bottom w:val="nil"/>
              <w:right w:val="nil"/>
              <w:between w:val="nil"/>
            </w:pBdr>
            <w:tabs>
              <w:tab w:val="right" w:pos="9016"/>
            </w:tabs>
            <w:spacing w:after="100"/>
            <w:ind w:left="240"/>
            <w:rPr>
              <w:color w:val="000000"/>
            </w:rPr>
          </w:pPr>
          <w:hyperlink w:anchor="_heading=h.60ylztr50ly">
            <w:r>
              <w:rPr>
                <w:rFonts w:ascii="Garamond" w:eastAsia="Garamond" w:hAnsi="Garamond" w:cs="Garamond"/>
                <w:color w:val="000000"/>
              </w:rPr>
              <w:t>Constitution of One Health Committee</w:t>
            </w:r>
          </w:hyperlink>
          <w:hyperlink w:anchor="_heading=h.60ylztr50ly">
            <w:r>
              <w:rPr>
                <w:color w:val="000000"/>
              </w:rPr>
              <w:tab/>
              <w:t>44</w:t>
            </w:r>
          </w:hyperlink>
        </w:p>
        <w:p w14:paraId="47AB3826" w14:textId="77777777" w:rsidR="004416BD" w:rsidRDefault="00057F67">
          <w:pPr>
            <w:pBdr>
              <w:top w:val="nil"/>
              <w:left w:val="nil"/>
              <w:bottom w:val="nil"/>
              <w:right w:val="nil"/>
              <w:between w:val="nil"/>
            </w:pBdr>
            <w:tabs>
              <w:tab w:val="right" w:pos="9016"/>
            </w:tabs>
            <w:spacing w:after="100"/>
            <w:ind w:left="240"/>
            <w:rPr>
              <w:color w:val="000000"/>
            </w:rPr>
          </w:pPr>
          <w:hyperlink w:anchor="_heading=h.9wbu5jtsvpyz">
            <w:r>
              <w:rPr>
                <w:rFonts w:ascii="Garamond" w:eastAsia="Garamond" w:hAnsi="Garamond" w:cs="Garamond"/>
                <w:color w:val="000000"/>
              </w:rPr>
              <w:t>Pandemic Response Workforce</w:t>
            </w:r>
          </w:hyperlink>
          <w:hyperlink w:anchor="_heading=h.9wbu5jtsvpyz">
            <w:r>
              <w:rPr>
                <w:color w:val="000000"/>
              </w:rPr>
              <w:tab/>
              <w:t>45</w:t>
            </w:r>
          </w:hyperlink>
        </w:p>
        <w:p w14:paraId="0E95EB24" w14:textId="77777777" w:rsidR="004416BD" w:rsidRDefault="00057F67">
          <w:pPr>
            <w:pBdr>
              <w:top w:val="nil"/>
              <w:left w:val="nil"/>
              <w:bottom w:val="nil"/>
              <w:right w:val="nil"/>
              <w:between w:val="nil"/>
            </w:pBdr>
            <w:tabs>
              <w:tab w:val="right" w:pos="9016"/>
            </w:tabs>
            <w:spacing w:after="100"/>
            <w:ind w:left="240"/>
            <w:rPr>
              <w:color w:val="000000"/>
            </w:rPr>
          </w:pPr>
          <w:hyperlink w:anchor="_heading=h.xlrcfah9kaa5">
            <w:r>
              <w:rPr>
                <w:rFonts w:ascii="Garamond" w:eastAsia="Garamond" w:hAnsi="Garamond" w:cs="Garamond"/>
                <w:color w:val="000000"/>
              </w:rPr>
              <w:t>Activities and Measures before and during Pandemic</w:t>
            </w:r>
          </w:hyperlink>
          <w:hyperlink w:anchor="_heading=h.xlrcfah9kaa5">
            <w:r>
              <w:rPr>
                <w:color w:val="000000"/>
              </w:rPr>
              <w:tab/>
              <w:t>47</w:t>
            </w:r>
          </w:hyperlink>
        </w:p>
        <w:p w14:paraId="286A75AF" w14:textId="77777777" w:rsidR="004416BD" w:rsidRDefault="00057F67">
          <w:pPr>
            <w:pBdr>
              <w:top w:val="nil"/>
              <w:left w:val="nil"/>
              <w:bottom w:val="nil"/>
              <w:right w:val="nil"/>
              <w:between w:val="nil"/>
            </w:pBdr>
            <w:tabs>
              <w:tab w:val="right" w:pos="9016"/>
            </w:tabs>
            <w:spacing w:after="100"/>
            <w:ind w:left="240"/>
            <w:rPr>
              <w:color w:val="000000"/>
            </w:rPr>
          </w:pPr>
          <w:hyperlink w:anchor="_heading=h.nx5ou0fcrdw5">
            <w:r>
              <w:rPr>
                <w:rFonts w:ascii="Garamond" w:eastAsia="Garamond" w:hAnsi="Garamond" w:cs="Garamond"/>
                <w:color w:val="000000"/>
              </w:rPr>
              <w:t>PHASE 1 - Alert / Preparation</w:t>
            </w:r>
          </w:hyperlink>
          <w:hyperlink w:anchor="_heading=h.nx5ou0fcrdw5">
            <w:r>
              <w:rPr>
                <w:color w:val="000000"/>
              </w:rPr>
              <w:tab/>
              <w:t>47</w:t>
            </w:r>
          </w:hyperlink>
        </w:p>
        <w:p w14:paraId="1731777E" w14:textId="77777777" w:rsidR="004416BD" w:rsidRDefault="00057F67">
          <w:pPr>
            <w:pBdr>
              <w:top w:val="nil"/>
              <w:left w:val="nil"/>
              <w:bottom w:val="nil"/>
              <w:right w:val="nil"/>
              <w:between w:val="nil"/>
            </w:pBdr>
            <w:tabs>
              <w:tab w:val="right" w:pos="9016"/>
            </w:tabs>
            <w:spacing w:after="100"/>
            <w:ind w:left="240"/>
            <w:rPr>
              <w:color w:val="000000"/>
            </w:rPr>
          </w:pPr>
          <w:hyperlink w:anchor="_heading=h.h9g12f4q82bm">
            <w:r>
              <w:rPr>
                <w:rFonts w:ascii="Garamond" w:eastAsia="Garamond" w:hAnsi="Garamond" w:cs="Garamond"/>
                <w:color w:val="000000"/>
              </w:rPr>
              <w:t>PHASE 2 - Active Response</w:t>
            </w:r>
          </w:hyperlink>
          <w:hyperlink w:anchor="_heading=h.h9g12f4q82bm">
            <w:r>
              <w:rPr>
                <w:color w:val="000000"/>
              </w:rPr>
              <w:tab/>
              <w:t>50</w:t>
            </w:r>
          </w:hyperlink>
        </w:p>
        <w:p w14:paraId="5FC1EA19" w14:textId="77777777" w:rsidR="004416BD" w:rsidRDefault="00057F67">
          <w:pPr>
            <w:pBdr>
              <w:top w:val="nil"/>
              <w:left w:val="nil"/>
              <w:bottom w:val="nil"/>
              <w:right w:val="nil"/>
              <w:between w:val="nil"/>
            </w:pBdr>
            <w:tabs>
              <w:tab w:val="right" w:pos="9016"/>
            </w:tabs>
            <w:spacing w:after="100"/>
            <w:ind w:left="240"/>
            <w:rPr>
              <w:color w:val="000000"/>
            </w:rPr>
          </w:pPr>
          <w:hyperlink w:anchor="_heading=h.et68mgirpvhx">
            <w:r>
              <w:rPr>
                <w:rFonts w:ascii="Garamond" w:eastAsia="Garamond" w:hAnsi="Garamond" w:cs="Garamond"/>
                <w:color w:val="000000"/>
              </w:rPr>
              <w:t>Standard Screening Protocol</w:t>
            </w:r>
          </w:hyperlink>
          <w:hyperlink w:anchor="_heading=h.et68mgirpvhx">
            <w:r>
              <w:rPr>
                <w:color w:val="000000"/>
              </w:rPr>
              <w:tab/>
              <w:t>51</w:t>
            </w:r>
          </w:hyperlink>
        </w:p>
        <w:p w14:paraId="2D3EAC4E" w14:textId="77777777" w:rsidR="004416BD" w:rsidRDefault="00057F67">
          <w:pPr>
            <w:pBdr>
              <w:top w:val="nil"/>
              <w:left w:val="nil"/>
              <w:bottom w:val="nil"/>
              <w:right w:val="nil"/>
              <w:between w:val="nil"/>
            </w:pBdr>
            <w:tabs>
              <w:tab w:val="right" w:pos="9016"/>
            </w:tabs>
            <w:spacing w:after="100"/>
            <w:ind w:left="240"/>
            <w:rPr>
              <w:color w:val="000000"/>
            </w:rPr>
          </w:pPr>
          <w:hyperlink w:anchor="_heading=h.lzlsx0onkzd0">
            <w:r>
              <w:rPr>
                <w:rFonts w:ascii="Garamond" w:eastAsia="Garamond" w:hAnsi="Garamond" w:cs="Garamond"/>
                <w:color w:val="000000"/>
              </w:rPr>
              <w:t>PHASE 3 - Surge Capacity</w:t>
            </w:r>
          </w:hyperlink>
          <w:hyperlink w:anchor="_heading=h.lzlsx0onkzd0">
            <w:r>
              <w:rPr>
                <w:color w:val="000000"/>
              </w:rPr>
              <w:tab/>
              <w:t>60</w:t>
            </w:r>
          </w:hyperlink>
        </w:p>
        <w:p w14:paraId="58650367" w14:textId="77777777" w:rsidR="004416BD" w:rsidRDefault="00057F67">
          <w:pPr>
            <w:pBdr>
              <w:top w:val="nil"/>
              <w:left w:val="nil"/>
              <w:bottom w:val="nil"/>
              <w:right w:val="nil"/>
              <w:between w:val="nil"/>
            </w:pBdr>
            <w:tabs>
              <w:tab w:val="right" w:pos="9016"/>
            </w:tabs>
            <w:spacing w:after="100"/>
            <w:ind w:left="240"/>
            <w:rPr>
              <w:color w:val="000000"/>
            </w:rPr>
          </w:pPr>
          <w:hyperlink w:anchor="_heading=h.tyysqu6sk0vs">
            <w:r>
              <w:rPr>
                <w:rFonts w:ascii="Garamond" w:eastAsia="Garamond" w:hAnsi="Garamond" w:cs="Garamond"/>
                <w:color w:val="000000"/>
              </w:rPr>
              <w:t>Conversion of Community Facilities</w:t>
            </w:r>
          </w:hyperlink>
          <w:hyperlink w:anchor="_heading=h.tyysqu6sk0vs">
            <w:r>
              <w:rPr>
                <w:color w:val="000000"/>
              </w:rPr>
              <w:tab/>
              <w:t>60</w:t>
            </w:r>
          </w:hyperlink>
        </w:p>
        <w:p w14:paraId="364062CE" w14:textId="77777777" w:rsidR="004416BD" w:rsidRDefault="00057F67">
          <w:pPr>
            <w:pBdr>
              <w:top w:val="nil"/>
              <w:left w:val="nil"/>
              <w:bottom w:val="nil"/>
              <w:right w:val="nil"/>
              <w:between w:val="nil"/>
            </w:pBdr>
            <w:tabs>
              <w:tab w:val="right" w:pos="9016"/>
            </w:tabs>
            <w:spacing w:after="100"/>
            <w:rPr>
              <w:color w:val="000000"/>
            </w:rPr>
          </w:pPr>
          <w:hyperlink w:anchor="_heading=h.jm0ivtddeg6w">
            <w:r>
              <w:rPr>
                <w:rFonts w:ascii="Garamond" w:eastAsia="Garamond" w:hAnsi="Garamond" w:cs="Garamond"/>
                <w:color w:val="000000"/>
              </w:rPr>
              <w:t>CONCLUSION</w:t>
            </w:r>
          </w:hyperlink>
          <w:hyperlink w:anchor="_heading=h.jm0ivtddeg6w">
            <w:r>
              <w:rPr>
                <w:color w:val="000000"/>
              </w:rPr>
              <w:tab/>
              <w:t>61</w:t>
            </w:r>
          </w:hyperlink>
        </w:p>
        <w:p w14:paraId="5F1B5140" w14:textId="77777777" w:rsidR="004416BD" w:rsidRDefault="00057F67">
          <w:pPr>
            <w:pBdr>
              <w:top w:val="nil"/>
              <w:left w:val="nil"/>
              <w:bottom w:val="nil"/>
              <w:right w:val="nil"/>
              <w:between w:val="nil"/>
            </w:pBdr>
            <w:tabs>
              <w:tab w:val="right" w:pos="9016"/>
            </w:tabs>
            <w:spacing w:after="100"/>
            <w:rPr>
              <w:color w:val="000000"/>
            </w:rPr>
          </w:pPr>
          <w:hyperlink w:anchor="_heading=h.zcuelkn1qx2h">
            <w:r>
              <w:rPr>
                <w:rFonts w:ascii="Garamond" w:eastAsia="Garamond" w:hAnsi="Garamond" w:cs="Garamond"/>
                <w:color w:val="000000"/>
              </w:rPr>
              <w:t>RECOMMENDATIONS</w:t>
            </w:r>
          </w:hyperlink>
          <w:hyperlink w:anchor="_heading=h.zcuelkn1qx2h">
            <w:r>
              <w:rPr>
                <w:color w:val="000000"/>
              </w:rPr>
              <w:tab/>
              <w:t>62</w:t>
            </w:r>
          </w:hyperlink>
        </w:p>
        <w:p w14:paraId="3608EAFA" w14:textId="77777777" w:rsidR="004416BD" w:rsidRDefault="00057F67">
          <w:pPr>
            <w:pBdr>
              <w:top w:val="nil"/>
              <w:left w:val="nil"/>
              <w:bottom w:val="nil"/>
              <w:right w:val="nil"/>
              <w:between w:val="nil"/>
            </w:pBdr>
            <w:tabs>
              <w:tab w:val="right" w:pos="9016"/>
            </w:tabs>
            <w:spacing w:after="100"/>
            <w:rPr>
              <w:color w:val="000000"/>
            </w:rPr>
          </w:pPr>
          <w:hyperlink w:anchor="_heading=h.wy57vl7by2ce">
            <w:r>
              <w:rPr>
                <w:rFonts w:ascii="Garamond" w:eastAsia="Garamond" w:hAnsi="Garamond" w:cs="Garamond"/>
                <w:color w:val="000000"/>
              </w:rPr>
              <w:t>ANNEXURE</w:t>
            </w:r>
          </w:hyperlink>
          <w:hyperlink w:anchor="_heading=h.wy57vl7by2ce">
            <w:r>
              <w:rPr>
                <w:color w:val="000000"/>
              </w:rPr>
              <w:tab/>
              <w:t>63</w:t>
            </w:r>
          </w:hyperlink>
        </w:p>
        <w:p w14:paraId="0F2B53C9" w14:textId="77777777" w:rsidR="004416BD" w:rsidRDefault="00057F67">
          <w:pPr>
            <w:pBdr>
              <w:top w:val="nil"/>
              <w:left w:val="nil"/>
              <w:bottom w:val="nil"/>
              <w:right w:val="nil"/>
              <w:between w:val="nil"/>
            </w:pBdr>
            <w:tabs>
              <w:tab w:val="left" w:pos="720"/>
              <w:tab w:val="right" w:pos="9016"/>
            </w:tabs>
            <w:spacing w:after="100"/>
            <w:ind w:left="240"/>
            <w:rPr>
              <w:color w:val="000000"/>
            </w:rPr>
          </w:pPr>
          <w:hyperlink w:anchor="_heading=h.p94z2us2yhx9">
            <w:r>
              <w:rPr>
                <w:rFonts w:ascii="Garamond" w:eastAsia="Garamond" w:hAnsi="Garamond" w:cs="Garamond"/>
                <w:color w:val="000000"/>
              </w:rPr>
              <w:t>1.</w:t>
            </w:r>
          </w:hyperlink>
          <w:hyperlink w:anchor="_heading=h.p94z2us2yhx9">
            <w:r>
              <w:rPr>
                <w:color w:val="000000"/>
              </w:rPr>
              <w:tab/>
            </w:r>
          </w:hyperlink>
          <w:r>
            <w:fldChar w:fldCharType="begin"/>
          </w:r>
          <w:r>
            <w:instrText xml:space="preserve"> PAGEREF _heading=h.p94z2us2yhx9 \h </w:instrText>
          </w:r>
          <w:r>
            <w:fldChar w:fldCharType="separate"/>
          </w:r>
          <w:r>
            <w:rPr>
              <w:rFonts w:ascii="Garamond" w:eastAsia="Garamond" w:hAnsi="Garamond" w:cs="Garamond"/>
              <w:color w:val="000000"/>
            </w:rPr>
            <w:t>IMPORTANT PHONE NUMBERS</w:t>
          </w:r>
          <w:hyperlink w:anchor="_heading=h.p94z2us2yhx9" w:history="1"/>
          <w:r>
            <w:rPr>
              <w:color w:val="000000"/>
            </w:rPr>
            <w:tab/>
            <w:t>63</w:t>
          </w:r>
        </w:p>
        <w:p w14:paraId="0C3A0D21" w14:textId="77777777" w:rsidR="004416BD" w:rsidRDefault="00057F67">
          <w:pPr>
            <w:widowControl w:val="0"/>
            <w:tabs>
              <w:tab w:val="right" w:pos="12000"/>
            </w:tabs>
            <w:spacing w:before="60" w:line="240" w:lineRule="auto"/>
            <w:ind w:left="360"/>
            <w:jc w:val="left"/>
            <w:rPr>
              <w:rFonts w:ascii="Garamond" w:eastAsia="Garamond" w:hAnsi="Garamond" w:cs="Garamond"/>
              <w:sz w:val="22"/>
              <w:szCs w:val="22"/>
            </w:rPr>
          </w:pPr>
          <w:r>
            <w:fldChar w:fldCharType="end"/>
          </w:r>
          <w:r>
            <w:fldChar w:fldCharType="end"/>
          </w:r>
        </w:p>
      </w:sdtContent>
    </w:sdt>
    <w:p w14:paraId="2A166CED" w14:textId="77777777" w:rsidR="004416BD" w:rsidRDefault="004416BD">
      <w:pPr>
        <w:rPr>
          <w:rFonts w:ascii="Garamond" w:eastAsia="Garamond" w:hAnsi="Garamond" w:cs="Garamond"/>
        </w:rPr>
      </w:pPr>
    </w:p>
    <w:p w14:paraId="395D93F1" w14:textId="77777777" w:rsidR="004416BD" w:rsidRDefault="004416BD">
      <w:pPr>
        <w:rPr>
          <w:rFonts w:ascii="Garamond" w:eastAsia="Garamond" w:hAnsi="Garamond" w:cs="Garamond"/>
        </w:rPr>
      </w:pPr>
    </w:p>
    <w:p w14:paraId="56016834" w14:textId="77777777" w:rsidR="004416BD" w:rsidRDefault="004416BD">
      <w:pPr>
        <w:rPr>
          <w:rFonts w:ascii="Garamond" w:eastAsia="Garamond" w:hAnsi="Garamond" w:cs="Garamond"/>
        </w:rPr>
      </w:pPr>
    </w:p>
    <w:p w14:paraId="0F078310" w14:textId="77777777" w:rsidR="004416BD" w:rsidRDefault="004416BD">
      <w:pPr>
        <w:rPr>
          <w:rFonts w:ascii="Garamond" w:eastAsia="Garamond" w:hAnsi="Garamond" w:cs="Garamond"/>
        </w:rPr>
      </w:pPr>
    </w:p>
    <w:p w14:paraId="2E3BAD11" w14:textId="77777777" w:rsidR="004416BD" w:rsidRDefault="004416BD">
      <w:pPr>
        <w:rPr>
          <w:rFonts w:ascii="Garamond" w:eastAsia="Garamond" w:hAnsi="Garamond" w:cs="Garamond"/>
        </w:rPr>
      </w:pPr>
    </w:p>
    <w:p w14:paraId="426B3E1E" w14:textId="77777777" w:rsidR="004416BD" w:rsidRDefault="004416BD">
      <w:pPr>
        <w:rPr>
          <w:rFonts w:ascii="Garamond" w:eastAsia="Garamond" w:hAnsi="Garamond" w:cs="Garamond"/>
        </w:rPr>
      </w:pPr>
    </w:p>
    <w:p w14:paraId="273ACFAE" w14:textId="77777777" w:rsidR="004416BD" w:rsidRDefault="004416BD">
      <w:pPr>
        <w:rPr>
          <w:rFonts w:ascii="Garamond" w:eastAsia="Garamond" w:hAnsi="Garamond" w:cs="Garamond"/>
        </w:rPr>
      </w:pPr>
    </w:p>
    <w:p w14:paraId="163E0454" w14:textId="77777777" w:rsidR="004416BD" w:rsidRDefault="00057F67">
      <w:pPr>
        <w:pStyle w:val="Heading1"/>
        <w:ind w:left="425"/>
        <w:jc w:val="center"/>
        <w:rPr>
          <w:rFonts w:ascii="Garamond" w:eastAsia="Garamond" w:hAnsi="Garamond" w:cs="Garamond"/>
          <w:color w:val="000000"/>
        </w:rPr>
      </w:pPr>
      <w:bookmarkStart w:id="2" w:name="_heading=h.fdnxwrrxpapd" w:colFirst="0" w:colLast="0"/>
      <w:bookmarkEnd w:id="2"/>
      <w:r>
        <w:rPr>
          <w:rFonts w:ascii="Garamond" w:eastAsia="Garamond" w:hAnsi="Garamond" w:cs="Garamond"/>
          <w:color w:val="000000"/>
        </w:rPr>
        <w:t>INTRODUCTION</w:t>
      </w:r>
    </w:p>
    <w:p w14:paraId="6438D43E" w14:textId="77777777" w:rsidR="004416BD" w:rsidRDefault="00057F67">
      <w:pPr>
        <w:pStyle w:val="Heading1"/>
        <w:numPr>
          <w:ilvl w:val="0"/>
          <w:numId w:val="15"/>
        </w:numPr>
        <w:spacing w:after="0"/>
        <w:jc w:val="left"/>
        <w:rPr>
          <w:rFonts w:ascii="Garamond" w:eastAsia="Garamond" w:hAnsi="Garamond" w:cs="Garamond"/>
          <w:color w:val="000000"/>
        </w:rPr>
      </w:pPr>
      <w:bookmarkStart w:id="3" w:name="_heading=h.mswx71xsg7dh" w:colFirst="0" w:colLast="0"/>
      <w:bookmarkEnd w:id="3"/>
      <w:r>
        <w:rPr>
          <w:rFonts w:ascii="Garamond" w:eastAsia="Garamond" w:hAnsi="Garamond" w:cs="Garamond"/>
          <w:color w:val="000000"/>
        </w:rPr>
        <w:t>Background of the PPP</w:t>
      </w:r>
    </w:p>
    <w:p w14:paraId="73334488" w14:textId="77777777" w:rsidR="004416BD" w:rsidRDefault="00057F67">
      <w:pPr>
        <w:pBdr>
          <w:top w:val="nil"/>
          <w:left w:val="nil"/>
          <w:bottom w:val="nil"/>
          <w:right w:val="nil"/>
          <w:between w:val="nil"/>
        </w:pBdr>
        <w:spacing w:line="240" w:lineRule="auto"/>
        <w:ind w:left="720"/>
        <w:jc w:val="left"/>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Ramanthali</w:t>
      </w:r>
      <w:proofErr w:type="spellEnd"/>
      <w:r>
        <w:rPr>
          <w:rFonts w:ascii="Times New Roman" w:eastAsia="Times New Roman" w:hAnsi="Times New Roman" w:cs="Times New Roman"/>
          <w:color w:val="000000"/>
        </w:rPr>
        <w:t xml:space="preserve"> Local Self Government Department (LSGD) is a coastal Grama Panchayat located in </w:t>
      </w:r>
      <w:proofErr w:type="spellStart"/>
      <w:r>
        <w:rPr>
          <w:rFonts w:ascii="Times New Roman" w:eastAsia="Times New Roman" w:hAnsi="Times New Roman" w:cs="Times New Roman"/>
          <w:color w:val="000000"/>
        </w:rPr>
        <w:t>Payyanur</w:t>
      </w:r>
      <w:proofErr w:type="spellEnd"/>
      <w:r>
        <w:rPr>
          <w:rFonts w:ascii="Times New Roman" w:eastAsia="Times New Roman" w:hAnsi="Times New Roman" w:cs="Times New Roman"/>
          <w:color w:val="000000"/>
        </w:rPr>
        <w:t xml:space="preserve"> Block of Kannur district, Kerala. Geographically, it lies along the Arabian Sea coast, characterized by a mix of coastal settlements, fishing communities, i</w:t>
      </w:r>
      <w:r>
        <w:rPr>
          <w:rFonts w:ascii="Times New Roman" w:eastAsia="Times New Roman" w:hAnsi="Times New Roman" w:cs="Times New Roman"/>
          <w:color w:val="000000"/>
        </w:rPr>
        <w:t>nland residential areas, and small-scale commercial establishments. Its coastal location significantly influences the socio-economic profile, occupational pattern, and public health dynamics of the area.</w:t>
      </w:r>
    </w:p>
    <w:p w14:paraId="10D918D5" w14:textId="77777777" w:rsidR="004416BD" w:rsidRDefault="00057F67">
      <w:pPr>
        <w:pBdr>
          <w:top w:val="nil"/>
          <w:left w:val="nil"/>
          <w:bottom w:val="nil"/>
          <w:right w:val="nil"/>
          <w:between w:val="nil"/>
        </w:pBdr>
        <w:spacing w:line="240" w:lineRule="auto"/>
        <w:ind w:left="720"/>
        <w:jc w:val="left"/>
        <w:rPr>
          <w:rFonts w:ascii="Times New Roman" w:eastAsia="Times New Roman" w:hAnsi="Times New Roman" w:cs="Times New Roman"/>
          <w:color w:val="000000"/>
        </w:rPr>
      </w:pPr>
      <w:r>
        <w:rPr>
          <w:rFonts w:ascii="Times New Roman" w:eastAsia="Times New Roman" w:hAnsi="Times New Roman" w:cs="Times New Roman"/>
          <w:color w:val="000000"/>
        </w:rPr>
        <w:t xml:space="preserve">A pandemic preparedness plan is essential to ensure </w:t>
      </w:r>
      <w:r>
        <w:rPr>
          <w:rFonts w:ascii="Times New Roman" w:eastAsia="Times New Roman" w:hAnsi="Times New Roman" w:cs="Times New Roman"/>
          <w:color w:val="000000"/>
        </w:rPr>
        <w:t xml:space="preserve">early detection, rapid response, coordinated containment, and continuity of essential health services during public health emergencies. Strengthening preparedness at the LSG level is critical because local governments serve as the first administrative and </w:t>
      </w:r>
      <w:r>
        <w:rPr>
          <w:rFonts w:ascii="Times New Roman" w:eastAsia="Times New Roman" w:hAnsi="Times New Roman" w:cs="Times New Roman"/>
          <w:color w:val="000000"/>
        </w:rPr>
        <w:t>operational units for implementing surveillance, risk communication, quarantine support, and community mobilization. Effective preparedness reduces morbidity, mortality, social disruption, and economic loss.</w:t>
      </w:r>
    </w:p>
    <w:p w14:paraId="739A6DEE" w14:textId="77777777" w:rsidR="004416BD" w:rsidRDefault="00057F67">
      <w:pPr>
        <w:pStyle w:val="Heading1"/>
        <w:jc w:val="center"/>
        <w:rPr>
          <w:rFonts w:ascii="Garamond" w:eastAsia="Garamond" w:hAnsi="Garamond" w:cs="Garamond"/>
          <w:color w:val="000000"/>
        </w:rPr>
      </w:pPr>
      <w:bookmarkStart w:id="4" w:name="_heading=h.4lu6yxwpumgt" w:colFirst="0" w:colLast="0"/>
      <w:bookmarkEnd w:id="4"/>
      <w:r>
        <w:rPr>
          <w:rFonts w:ascii="Garamond" w:eastAsia="Garamond" w:hAnsi="Garamond" w:cs="Garamond"/>
          <w:color w:val="000000"/>
        </w:rPr>
        <w:t>LSGD AT A GLANCE</w:t>
      </w:r>
    </w:p>
    <w:p w14:paraId="06783967" w14:textId="77777777" w:rsidR="004416BD" w:rsidRDefault="00057F67">
      <w:pPr>
        <w:numPr>
          <w:ilvl w:val="0"/>
          <w:numId w:val="16"/>
        </w:numPr>
        <w:rPr>
          <w:rFonts w:ascii="Garamond" w:eastAsia="Garamond" w:hAnsi="Garamond" w:cs="Garamond"/>
        </w:rPr>
      </w:pPr>
      <w:r>
        <w:rPr>
          <w:rFonts w:ascii="Garamond" w:eastAsia="Garamond" w:hAnsi="Garamond" w:cs="Garamond"/>
        </w:rPr>
        <w:t>Geographical boundaries with po</w:t>
      </w:r>
      <w:r>
        <w:rPr>
          <w:rFonts w:ascii="Garamond" w:eastAsia="Garamond" w:hAnsi="Garamond" w:cs="Garamond"/>
        </w:rPr>
        <w:t>litical map (based on latest delimitation)</w:t>
      </w:r>
    </w:p>
    <w:p w14:paraId="4D3ED44C" w14:textId="77777777" w:rsidR="004416BD" w:rsidRDefault="00057F67">
      <w:pPr>
        <w:ind w:left="720"/>
        <w:rPr>
          <w:rFonts w:ascii="Garamond" w:eastAsia="Garamond" w:hAnsi="Garamond" w:cs="Garamond"/>
        </w:rPr>
      </w:pPr>
      <w:r>
        <w:rPr>
          <w:noProof/>
        </w:rPr>
        <w:drawing>
          <wp:inline distT="0" distB="0" distL="0" distR="0" wp14:anchorId="5666E6AB" wp14:editId="44AC10E0">
            <wp:extent cx="5156200" cy="3957955"/>
            <wp:effectExtent l="0" t="0" r="0" b="0"/>
            <wp:docPr id="17"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13"/>
                    <a:srcRect l="21650" t="14925"/>
                    <a:stretch>
                      <a:fillRect/>
                    </a:stretch>
                  </pic:blipFill>
                  <pic:spPr>
                    <a:xfrm>
                      <a:off x="0" y="0"/>
                      <a:ext cx="5156200" cy="3957955"/>
                    </a:xfrm>
                    <a:prstGeom prst="rect">
                      <a:avLst/>
                    </a:prstGeom>
                    <a:ln/>
                  </pic:spPr>
                </pic:pic>
              </a:graphicData>
            </a:graphic>
          </wp:inline>
        </w:drawing>
      </w:r>
    </w:p>
    <w:p w14:paraId="7E634411" w14:textId="77777777" w:rsidR="004416BD" w:rsidRDefault="004416BD">
      <w:pPr>
        <w:ind w:left="720"/>
        <w:rPr>
          <w:rFonts w:ascii="Garamond" w:eastAsia="Garamond" w:hAnsi="Garamond" w:cs="Garamond"/>
        </w:rPr>
      </w:pPr>
    </w:p>
    <w:p w14:paraId="5BC181E6" w14:textId="77777777" w:rsidR="004416BD" w:rsidRPr="009425FA" w:rsidRDefault="004416BD" w:rsidP="009425FA">
      <w:pPr>
        <w:ind w:left="720"/>
        <w:rPr>
          <w:rFonts w:ascii="Garamond" w:eastAsia="Garamond" w:hAnsi="Garamond" w:cs="Garamond"/>
        </w:rPr>
      </w:pPr>
    </w:p>
    <w:p w14:paraId="29A1355D" w14:textId="77777777" w:rsidR="004416BD" w:rsidRDefault="00057F67">
      <w:pPr>
        <w:numPr>
          <w:ilvl w:val="0"/>
          <w:numId w:val="16"/>
        </w:numPr>
        <w:rPr>
          <w:rFonts w:ascii="Garamond" w:eastAsia="Garamond" w:hAnsi="Garamond" w:cs="Garamond"/>
        </w:rPr>
      </w:pPr>
      <w:r>
        <w:rPr>
          <w:rFonts w:ascii="Garamond" w:eastAsia="Garamond" w:hAnsi="Garamond" w:cs="Garamond"/>
        </w:rPr>
        <w:t>Baseline data</w:t>
      </w:r>
    </w:p>
    <w:p w14:paraId="2888FE56" w14:textId="77777777" w:rsidR="004416BD" w:rsidRDefault="004416BD">
      <w:pPr>
        <w:ind w:left="720"/>
        <w:rPr>
          <w:rFonts w:ascii="Garamond" w:eastAsia="Garamond" w:hAnsi="Garamond" w:cs="Garamond"/>
        </w:rPr>
      </w:pPr>
    </w:p>
    <w:p w14:paraId="2A920302" w14:textId="77777777" w:rsidR="004416BD" w:rsidRDefault="00057F67">
      <w:pPr>
        <w:numPr>
          <w:ilvl w:val="0"/>
          <w:numId w:val="16"/>
        </w:numPr>
        <w:rPr>
          <w:rFonts w:ascii="Garamond" w:eastAsia="Garamond" w:hAnsi="Garamond" w:cs="Garamond"/>
        </w:rPr>
      </w:pPr>
      <w:r>
        <w:rPr>
          <w:rFonts w:ascii="Garamond" w:eastAsia="Garamond" w:hAnsi="Garamond" w:cs="Garamond"/>
        </w:rPr>
        <w:t xml:space="preserve">Ward division - </w:t>
      </w:r>
    </w:p>
    <w:tbl>
      <w:tblPr>
        <w:tblStyle w:val="a0"/>
        <w:tblW w:w="861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35"/>
        <w:gridCol w:w="1035"/>
        <w:gridCol w:w="1035"/>
        <w:gridCol w:w="1035"/>
        <w:gridCol w:w="1035"/>
        <w:gridCol w:w="1035"/>
        <w:gridCol w:w="1035"/>
        <w:gridCol w:w="1365"/>
      </w:tblGrid>
      <w:tr w:rsidR="004416BD" w14:paraId="225912D1" w14:textId="77777777">
        <w:tc>
          <w:tcPr>
            <w:tcW w:w="1035" w:type="dxa"/>
            <w:tcMar>
              <w:top w:w="100" w:type="dxa"/>
              <w:left w:w="100" w:type="dxa"/>
              <w:bottom w:w="100" w:type="dxa"/>
              <w:right w:w="100" w:type="dxa"/>
            </w:tcMar>
          </w:tcPr>
          <w:p w14:paraId="3E8A2E6E" w14:textId="77777777" w:rsidR="004416BD" w:rsidRDefault="00057F67">
            <w:pPr>
              <w:widowControl w:val="0"/>
              <w:spacing w:line="240" w:lineRule="auto"/>
              <w:jc w:val="left"/>
              <w:rPr>
                <w:rFonts w:ascii="Garamond" w:eastAsia="Garamond" w:hAnsi="Garamond" w:cs="Garamond"/>
              </w:rPr>
            </w:pPr>
            <w:r>
              <w:rPr>
                <w:rFonts w:ascii="Garamond" w:eastAsia="Garamond" w:hAnsi="Garamond" w:cs="Garamond"/>
              </w:rPr>
              <w:t>Ward</w:t>
            </w:r>
          </w:p>
        </w:tc>
        <w:tc>
          <w:tcPr>
            <w:tcW w:w="1035" w:type="dxa"/>
            <w:tcMar>
              <w:top w:w="100" w:type="dxa"/>
              <w:left w:w="100" w:type="dxa"/>
              <w:bottom w:w="100" w:type="dxa"/>
              <w:right w:w="100" w:type="dxa"/>
            </w:tcMar>
          </w:tcPr>
          <w:p w14:paraId="56240F78" w14:textId="77777777" w:rsidR="004416BD" w:rsidRDefault="00057F67">
            <w:pPr>
              <w:widowControl w:val="0"/>
              <w:spacing w:line="240" w:lineRule="auto"/>
              <w:jc w:val="left"/>
              <w:rPr>
                <w:rFonts w:ascii="Garamond" w:eastAsia="Garamond" w:hAnsi="Garamond" w:cs="Garamond"/>
              </w:rPr>
            </w:pPr>
            <w:r>
              <w:rPr>
                <w:rFonts w:ascii="Garamond" w:eastAsia="Garamond" w:hAnsi="Garamond" w:cs="Garamond"/>
              </w:rPr>
              <w:t>Houses</w:t>
            </w:r>
          </w:p>
        </w:tc>
        <w:tc>
          <w:tcPr>
            <w:tcW w:w="1035" w:type="dxa"/>
            <w:tcMar>
              <w:top w:w="100" w:type="dxa"/>
              <w:left w:w="100" w:type="dxa"/>
              <w:bottom w:w="100" w:type="dxa"/>
              <w:right w:w="100" w:type="dxa"/>
            </w:tcMar>
          </w:tcPr>
          <w:p w14:paraId="407262CF" w14:textId="77777777" w:rsidR="004416BD" w:rsidRDefault="00057F67">
            <w:pPr>
              <w:widowControl w:val="0"/>
              <w:spacing w:line="240" w:lineRule="auto"/>
              <w:jc w:val="left"/>
              <w:rPr>
                <w:rFonts w:ascii="Garamond" w:eastAsia="Garamond" w:hAnsi="Garamond" w:cs="Garamond"/>
              </w:rPr>
            </w:pPr>
            <w:r>
              <w:rPr>
                <w:rFonts w:ascii="Garamond" w:eastAsia="Garamond" w:hAnsi="Garamond" w:cs="Garamond"/>
              </w:rPr>
              <w:t>Population</w:t>
            </w:r>
          </w:p>
        </w:tc>
        <w:tc>
          <w:tcPr>
            <w:tcW w:w="1035" w:type="dxa"/>
            <w:tcMar>
              <w:top w:w="100" w:type="dxa"/>
              <w:left w:w="100" w:type="dxa"/>
              <w:bottom w:w="100" w:type="dxa"/>
              <w:right w:w="100" w:type="dxa"/>
            </w:tcMar>
          </w:tcPr>
          <w:p w14:paraId="7F456E78" w14:textId="77777777" w:rsidR="004416BD" w:rsidRDefault="00057F67">
            <w:pPr>
              <w:widowControl w:val="0"/>
              <w:spacing w:line="240" w:lineRule="auto"/>
              <w:jc w:val="left"/>
              <w:rPr>
                <w:rFonts w:ascii="Garamond" w:eastAsia="Garamond" w:hAnsi="Garamond" w:cs="Garamond"/>
              </w:rPr>
            </w:pPr>
            <w:r>
              <w:rPr>
                <w:rFonts w:ascii="Garamond" w:eastAsia="Garamond" w:hAnsi="Garamond" w:cs="Garamond"/>
              </w:rPr>
              <w:t>Migrants</w:t>
            </w:r>
          </w:p>
        </w:tc>
        <w:tc>
          <w:tcPr>
            <w:tcW w:w="1035" w:type="dxa"/>
            <w:tcMar>
              <w:top w:w="100" w:type="dxa"/>
              <w:left w:w="100" w:type="dxa"/>
              <w:bottom w:w="100" w:type="dxa"/>
              <w:right w:w="100" w:type="dxa"/>
            </w:tcMar>
          </w:tcPr>
          <w:p w14:paraId="25ABF88B" w14:textId="77777777" w:rsidR="004416BD" w:rsidRDefault="00057F67">
            <w:pPr>
              <w:widowControl w:val="0"/>
              <w:spacing w:line="240" w:lineRule="auto"/>
              <w:jc w:val="left"/>
              <w:rPr>
                <w:rFonts w:ascii="Garamond" w:eastAsia="Garamond" w:hAnsi="Garamond" w:cs="Garamond"/>
              </w:rPr>
            </w:pPr>
            <w:r>
              <w:rPr>
                <w:rFonts w:ascii="Garamond" w:eastAsia="Garamond" w:hAnsi="Garamond" w:cs="Garamond"/>
              </w:rPr>
              <w:t>Wells</w:t>
            </w:r>
          </w:p>
        </w:tc>
        <w:tc>
          <w:tcPr>
            <w:tcW w:w="1035" w:type="dxa"/>
            <w:tcMar>
              <w:top w:w="100" w:type="dxa"/>
              <w:left w:w="100" w:type="dxa"/>
              <w:bottom w:w="100" w:type="dxa"/>
              <w:right w:w="100" w:type="dxa"/>
            </w:tcMar>
          </w:tcPr>
          <w:p w14:paraId="516AA537" w14:textId="77777777" w:rsidR="004416BD" w:rsidRDefault="00057F67">
            <w:pPr>
              <w:widowControl w:val="0"/>
              <w:spacing w:line="240" w:lineRule="auto"/>
              <w:jc w:val="left"/>
              <w:rPr>
                <w:rFonts w:ascii="Garamond" w:eastAsia="Garamond" w:hAnsi="Garamond" w:cs="Garamond"/>
              </w:rPr>
            </w:pPr>
            <w:r>
              <w:rPr>
                <w:rFonts w:ascii="Garamond" w:eastAsia="Garamond" w:hAnsi="Garamond" w:cs="Garamond"/>
              </w:rPr>
              <w:t>Hot</w:t>
            </w:r>
          </w:p>
          <w:p w14:paraId="03511C15" w14:textId="77777777" w:rsidR="004416BD" w:rsidRDefault="00057F67">
            <w:pPr>
              <w:widowControl w:val="0"/>
              <w:spacing w:line="240" w:lineRule="auto"/>
              <w:jc w:val="left"/>
              <w:rPr>
                <w:rFonts w:ascii="Garamond" w:eastAsia="Garamond" w:hAnsi="Garamond" w:cs="Garamond"/>
              </w:rPr>
            </w:pPr>
            <w:r>
              <w:rPr>
                <w:rFonts w:ascii="Garamond" w:eastAsia="Garamond" w:hAnsi="Garamond" w:cs="Garamond"/>
              </w:rPr>
              <w:t>spots</w:t>
            </w:r>
          </w:p>
        </w:tc>
        <w:tc>
          <w:tcPr>
            <w:tcW w:w="1035" w:type="dxa"/>
            <w:tcMar>
              <w:top w:w="100" w:type="dxa"/>
              <w:left w:w="100" w:type="dxa"/>
              <w:bottom w:w="100" w:type="dxa"/>
              <w:right w:w="100" w:type="dxa"/>
            </w:tcMar>
          </w:tcPr>
          <w:p w14:paraId="59AEF0B9" w14:textId="77777777" w:rsidR="004416BD" w:rsidRDefault="00057F67">
            <w:pPr>
              <w:widowControl w:val="0"/>
              <w:spacing w:line="240" w:lineRule="auto"/>
              <w:jc w:val="left"/>
              <w:rPr>
                <w:rFonts w:ascii="Garamond" w:eastAsia="Garamond" w:hAnsi="Garamond" w:cs="Garamond"/>
              </w:rPr>
            </w:pPr>
            <w:r>
              <w:rPr>
                <w:rFonts w:ascii="Garamond" w:eastAsia="Garamond" w:hAnsi="Garamond" w:cs="Garamond"/>
              </w:rPr>
              <w:t>Ed. Institutions</w:t>
            </w:r>
          </w:p>
        </w:tc>
        <w:tc>
          <w:tcPr>
            <w:tcW w:w="1365" w:type="dxa"/>
            <w:tcMar>
              <w:top w:w="100" w:type="dxa"/>
              <w:left w:w="100" w:type="dxa"/>
              <w:bottom w:w="100" w:type="dxa"/>
              <w:right w:w="100" w:type="dxa"/>
            </w:tcMar>
          </w:tcPr>
          <w:p w14:paraId="2755D1A9" w14:textId="77777777" w:rsidR="004416BD" w:rsidRDefault="00057F67">
            <w:pPr>
              <w:widowControl w:val="0"/>
              <w:spacing w:line="240" w:lineRule="auto"/>
              <w:jc w:val="left"/>
              <w:rPr>
                <w:rFonts w:ascii="Garamond" w:eastAsia="Garamond" w:hAnsi="Garamond" w:cs="Garamond"/>
              </w:rPr>
            </w:pPr>
            <w:r>
              <w:rPr>
                <w:rFonts w:ascii="Garamond" w:eastAsia="Garamond" w:hAnsi="Garamond" w:cs="Garamond"/>
              </w:rPr>
              <w:t xml:space="preserve">Hosp </w:t>
            </w:r>
            <w:proofErr w:type="spellStart"/>
            <w:r>
              <w:rPr>
                <w:rFonts w:ascii="Garamond" w:eastAsia="Garamond" w:hAnsi="Garamond" w:cs="Garamond"/>
              </w:rPr>
              <w:t>pvt</w:t>
            </w:r>
            <w:proofErr w:type="spellEnd"/>
            <w:r>
              <w:rPr>
                <w:rFonts w:ascii="Garamond" w:eastAsia="Garamond" w:hAnsi="Garamond" w:cs="Garamond"/>
              </w:rPr>
              <w:t>/govt.</w:t>
            </w:r>
          </w:p>
        </w:tc>
      </w:tr>
      <w:tr w:rsidR="004416BD" w14:paraId="2A14011D" w14:textId="77777777">
        <w:tc>
          <w:tcPr>
            <w:tcW w:w="1035" w:type="dxa"/>
            <w:tcMar>
              <w:top w:w="100" w:type="dxa"/>
              <w:left w:w="100" w:type="dxa"/>
              <w:bottom w:w="100" w:type="dxa"/>
              <w:right w:w="100" w:type="dxa"/>
            </w:tcMar>
          </w:tcPr>
          <w:p w14:paraId="4E33AE45" w14:textId="77777777" w:rsidR="004416BD" w:rsidRDefault="00057F67">
            <w:pPr>
              <w:widowControl w:val="0"/>
              <w:spacing w:line="240" w:lineRule="auto"/>
              <w:jc w:val="left"/>
              <w:rPr>
                <w:rFonts w:ascii="Garamond" w:eastAsia="Garamond" w:hAnsi="Garamond" w:cs="Garamond"/>
              </w:rPr>
            </w:pPr>
            <w:r>
              <w:rPr>
                <w:rFonts w:ascii="Garamond" w:eastAsia="Garamond" w:hAnsi="Garamond" w:cs="Garamond"/>
              </w:rPr>
              <w:t>18</w:t>
            </w:r>
          </w:p>
        </w:tc>
        <w:tc>
          <w:tcPr>
            <w:tcW w:w="1035" w:type="dxa"/>
            <w:tcMar>
              <w:top w:w="100" w:type="dxa"/>
              <w:left w:w="100" w:type="dxa"/>
              <w:bottom w:w="100" w:type="dxa"/>
              <w:right w:w="100" w:type="dxa"/>
            </w:tcMar>
          </w:tcPr>
          <w:p w14:paraId="2FB17ECF" w14:textId="77777777" w:rsidR="004416BD" w:rsidRDefault="00057F67">
            <w:pPr>
              <w:widowControl w:val="0"/>
              <w:spacing w:line="240" w:lineRule="auto"/>
              <w:jc w:val="left"/>
              <w:rPr>
                <w:rFonts w:ascii="Garamond" w:eastAsia="Garamond" w:hAnsi="Garamond" w:cs="Garamond"/>
              </w:rPr>
            </w:pPr>
            <w:r>
              <w:rPr>
                <w:rFonts w:ascii="Garamond" w:eastAsia="Garamond" w:hAnsi="Garamond" w:cs="Garamond"/>
              </w:rPr>
              <w:t>5792</w:t>
            </w:r>
          </w:p>
        </w:tc>
        <w:tc>
          <w:tcPr>
            <w:tcW w:w="1035" w:type="dxa"/>
            <w:tcMar>
              <w:top w:w="100" w:type="dxa"/>
              <w:left w:w="100" w:type="dxa"/>
              <w:bottom w:w="100" w:type="dxa"/>
              <w:right w:w="100" w:type="dxa"/>
            </w:tcMar>
          </w:tcPr>
          <w:p w14:paraId="475A9AB3" w14:textId="77777777" w:rsidR="004416BD" w:rsidRDefault="00057F67">
            <w:pPr>
              <w:widowControl w:val="0"/>
              <w:spacing w:line="240" w:lineRule="auto"/>
              <w:jc w:val="left"/>
              <w:rPr>
                <w:rFonts w:ascii="Garamond" w:eastAsia="Garamond" w:hAnsi="Garamond" w:cs="Garamond"/>
              </w:rPr>
            </w:pPr>
            <w:r>
              <w:rPr>
                <w:rFonts w:ascii="Garamond" w:eastAsia="Garamond" w:hAnsi="Garamond" w:cs="Garamond"/>
              </w:rPr>
              <w:t>28910</w:t>
            </w:r>
          </w:p>
        </w:tc>
        <w:tc>
          <w:tcPr>
            <w:tcW w:w="1035" w:type="dxa"/>
            <w:tcMar>
              <w:top w:w="100" w:type="dxa"/>
              <w:left w:w="100" w:type="dxa"/>
              <w:bottom w:w="100" w:type="dxa"/>
              <w:right w:w="100" w:type="dxa"/>
            </w:tcMar>
          </w:tcPr>
          <w:p w14:paraId="79ED9426" w14:textId="77777777" w:rsidR="004416BD" w:rsidRDefault="00057F67">
            <w:pPr>
              <w:widowControl w:val="0"/>
              <w:spacing w:line="240" w:lineRule="auto"/>
              <w:jc w:val="left"/>
              <w:rPr>
                <w:rFonts w:ascii="Garamond" w:eastAsia="Garamond" w:hAnsi="Garamond" w:cs="Garamond"/>
              </w:rPr>
            </w:pPr>
            <w:r>
              <w:rPr>
                <w:rFonts w:ascii="Garamond" w:eastAsia="Garamond" w:hAnsi="Garamond" w:cs="Garamond"/>
              </w:rPr>
              <w:t>458</w:t>
            </w:r>
          </w:p>
        </w:tc>
        <w:tc>
          <w:tcPr>
            <w:tcW w:w="1035" w:type="dxa"/>
            <w:tcMar>
              <w:top w:w="100" w:type="dxa"/>
              <w:left w:w="100" w:type="dxa"/>
              <w:bottom w:w="100" w:type="dxa"/>
              <w:right w:w="100" w:type="dxa"/>
            </w:tcMar>
          </w:tcPr>
          <w:p w14:paraId="2A596ED1" w14:textId="77777777" w:rsidR="004416BD" w:rsidRDefault="00057F67">
            <w:pPr>
              <w:widowControl w:val="0"/>
              <w:spacing w:line="240" w:lineRule="auto"/>
              <w:jc w:val="left"/>
              <w:rPr>
                <w:rFonts w:ascii="Garamond" w:eastAsia="Garamond" w:hAnsi="Garamond" w:cs="Garamond"/>
              </w:rPr>
            </w:pPr>
            <w:r>
              <w:rPr>
                <w:rFonts w:ascii="Garamond" w:eastAsia="Garamond" w:hAnsi="Garamond" w:cs="Garamond"/>
              </w:rPr>
              <w:t>4652</w:t>
            </w:r>
          </w:p>
        </w:tc>
        <w:tc>
          <w:tcPr>
            <w:tcW w:w="1035" w:type="dxa"/>
            <w:tcMar>
              <w:top w:w="100" w:type="dxa"/>
              <w:left w:w="100" w:type="dxa"/>
              <w:bottom w:w="100" w:type="dxa"/>
              <w:right w:w="100" w:type="dxa"/>
            </w:tcMar>
          </w:tcPr>
          <w:p w14:paraId="43FD08E4" w14:textId="77777777" w:rsidR="004416BD" w:rsidRDefault="00057F67">
            <w:pPr>
              <w:widowControl w:val="0"/>
              <w:spacing w:line="240" w:lineRule="auto"/>
              <w:jc w:val="left"/>
              <w:rPr>
                <w:rFonts w:ascii="Garamond" w:eastAsia="Garamond" w:hAnsi="Garamond" w:cs="Garamond"/>
              </w:rPr>
            </w:pPr>
            <w:r>
              <w:rPr>
                <w:rFonts w:ascii="Garamond" w:eastAsia="Garamond" w:hAnsi="Garamond" w:cs="Garamond"/>
              </w:rPr>
              <w:t>1</w:t>
            </w:r>
          </w:p>
        </w:tc>
        <w:tc>
          <w:tcPr>
            <w:tcW w:w="1035" w:type="dxa"/>
            <w:tcMar>
              <w:top w:w="100" w:type="dxa"/>
              <w:left w:w="100" w:type="dxa"/>
              <w:bottom w:w="100" w:type="dxa"/>
              <w:right w:w="100" w:type="dxa"/>
            </w:tcMar>
          </w:tcPr>
          <w:p w14:paraId="5D4AD8CF" w14:textId="77777777" w:rsidR="004416BD" w:rsidRDefault="00057F67">
            <w:pPr>
              <w:widowControl w:val="0"/>
              <w:spacing w:line="240" w:lineRule="auto"/>
              <w:jc w:val="left"/>
              <w:rPr>
                <w:rFonts w:ascii="Garamond" w:eastAsia="Garamond" w:hAnsi="Garamond" w:cs="Garamond"/>
              </w:rPr>
            </w:pPr>
            <w:r>
              <w:rPr>
                <w:rFonts w:ascii="Garamond" w:eastAsia="Garamond" w:hAnsi="Garamond" w:cs="Garamond"/>
              </w:rPr>
              <w:t>13</w:t>
            </w:r>
          </w:p>
        </w:tc>
        <w:tc>
          <w:tcPr>
            <w:tcW w:w="1365" w:type="dxa"/>
            <w:tcMar>
              <w:top w:w="100" w:type="dxa"/>
              <w:left w:w="100" w:type="dxa"/>
              <w:bottom w:w="100" w:type="dxa"/>
              <w:right w:w="100" w:type="dxa"/>
            </w:tcMar>
          </w:tcPr>
          <w:p w14:paraId="1B6C7011" w14:textId="77777777" w:rsidR="004416BD" w:rsidRDefault="00057F67">
            <w:pPr>
              <w:widowControl w:val="0"/>
              <w:spacing w:line="240" w:lineRule="auto"/>
              <w:jc w:val="left"/>
              <w:rPr>
                <w:rFonts w:ascii="Garamond" w:eastAsia="Garamond" w:hAnsi="Garamond" w:cs="Garamond"/>
              </w:rPr>
            </w:pPr>
            <w:r>
              <w:rPr>
                <w:rFonts w:ascii="Garamond" w:eastAsia="Garamond" w:hAnsi="Garamond" w:cs="Garamond"/>
              </w:rPr>
              <w:t>4</w:t>
            </w:r>
          </w:p>
        </w:tc>
      </w:tr>
    </w:tbl>
    <w:p w14:paraId="5C7B6D35" w14:textId="77777777" w:rsidR="004416BD" w:rsidRDefault="004416BD">
      <w:pPr>
        <w:ind w:left="720"/>
        <w:rPr>
          <w:rFonts w:ascii="Garamond" w:eastAsia="Garamond" w:hAnsi="Garamond" w:cs="Garamond"/>
        </w:rPr>
      </w:pPr>
    </w:p>
    <w:p w14:paraId="06196286" w14:textId="77777777" w:rsidR="004416BD" w:rsidRDefault="00057F67">
      <w:pPr>
        <w:numPr>
          <w:ilvl w:val="0"/>
          <w:numId w:val="16"/>
        </w:numPr>
        <w:rPr>
          <w:rFonts w:ascii="Garamond" w:eastAsia="Garamond" w:hAnsi="Garamond" w:cs="Garamond"/>
          <w:color w:val="EE0000"/>
        </w:rPr>
      </w:pPr>
      <w:r>
        <w:rPr>
          <w:rFonts w:ascii="Garamond" w:eastAsia="Garamond" w:hAnsi="Garamond" w:cs="Garamond"/>
          <w:color w:val="EE0000"/>
        </w:rPr>
        <w:t>Risk stratification among wards in the context of Communicable diseases and hazards</w:t>
      </w:r>
    </w:p>
    <w:p w14:paraId="16E5611C" w14:textId="77777777" w:rsidR="004416BD" w:rsidRDefault="00057F67">
      <w:pPr>
        <w:numPr>
          <w:ilvl w:val="0"/>
          <w:numId w:val="16"/>
        </w:numPr>
        <w:rPr>
          <w:rFonts w:ascii="Garamond" w:eastAsia="Garamond" w:hAnsi="Garamond" w:cs="Garamond"/>
          <w:color w:val="EE0000"/>
        </w:rPr>
      </w:pPr>
      <w:r>
        <w:rPr>
          <w:rFonts w:ascii="Garamond" w:eastAsia="Garamond" w:hAnsi="Garamond" w:cs="Garamond"/>
          <w:color w:val="EE0000"/>
        </w:rPr>
        <w:t>Major Roads/rivers</w:t>
      </w:r>
    </w:p>
    <w:p w14:paraId="78CB2C03" w14:textId="77777777" w:rsidR="004416BD" w:rsidRDefault="00057F67">
      <w:pPr>
        <w:numPr>
          <w:ilvl w:val="0"/>
          <w:numId w:val="16"/>
        </w:numPr>
        <w:rPr>
          <w:rFonts w:ascii="Garamond" w:eastAsia="Garamond" w:hAnsi="Garamond" w:cs="Garamond"/>
          <w:color w:val="EE0000"/>
        </w:rPr>
      </w:pPr>
      <w:r>
        <w:rPr>
          <w:rFonts w:ascii="Garamond" w:eastAsia="Garamond" w:hAnsi="Garamond" w:cs="Garamond"/>
          <w:color w:val="EE0000"/>
        </w:rPr>
        <w:t>Major establishments with geospatial mapping</w:t>
      </w:r>
    </w:p>
    <w:p w14:paraId="25645BD0" w14:textId="77777777" w:rsidR="004416BD" w:rsidRDefault="00057F67">
      <w:pPr>
        <w:numPr>
          <w:ilvl w:val="0"/>
          <w:numId w:val="16"/>
        </w:numPr>
        <w:rPr>
          <w:rFonts w:ascii="Garamond" w:eastAsia="Garamond" w:hAnsi="Garamond" w:cs="Garamond"/>
          <w:color w:val="EE0000"/>
        </w:rPr>
      </w:pPr>
      <w:r>
        <w:rPr>
          <w:rFonts w:ascii="Garamond" w:eastAsia="Garamond" w:hAnsi="Garamond" w:cs="Garamond"/>
          <w:color w:val="EE0000"/>
        </w:rPr>
        <w:t>occupational groups, socio cultural groups, migration &amp; mobility patterns</w:t>
      </w:r>
    </w:p>
    <w:p w14:paraId="1623039F" w14:textId="77777777" w:rsidR="004416BD" w:rsidRDefault="00057F67">
      <w:pPr>
        <w:numPr>
          <w:ilvl w:val="0"/>
          <w:numId w:val="16"/>
        </w:numPr>
        <w:rPr>
          <w:rFonts w:ascii="Garamond" w:eastAsia="Garamond" w:hAnsi="Garamond" w:cs="Garamond"/>
          <w:i/>
          <w:iCs/>
          <w:color w:val="EE0000"/>
        </w:rPr>
      </w:pPr>
      <w:r>
        <w:rPr>
          <w:rFonts w:ascii="Garamond" w:eastAsia="Garamond" w:hAnsi="Garamond" w:cs="Garamond"/>
          <w:i/>
          <w:iCs/>
          <w:color w:val="EE0000"/>
        </w:rPr>
        <w:t xml:space="preserve">Vulnerability mapping </w:t>
      </w:r>
    </w:p>
    <w:p w14:paraId="584EA20F" w14:textId="77777777" w:rsidR="004416BD" w:rsidRDefault="00057F67">
      <w:pPr>
        <w:numPr>
          <w:ilvl w:val="0"/>
          <w:numId w:val="16"/>
        </w:numPr>
        <w:rPr>
          <w:rFonts w:ascii="Garamond" w:eastAsia="Garamond" w:hAnsi="Garamond" w:cs="Garamond"/>
          <w:color w:val="EE0000"/>
        </w:rPr>
      </w:pPr>
      <w:r>
        <w:rPr>
          <w:rFonts w:ascii="Garamond" w:eastAsia="Garamond" w:hAnsi="Garamond" w:cs="Garamond"/>
          <w:color w:val="EE0000"/>
        </w:rPr>
        <w:t>Disaster pr</w:t>
      </w:r>
      <w:r>
        <w:rPr>
          <w:rFonts w:ascii="Garamond" w:eastAsia="Garamond" w:hAnsi="Garamond" w:cs="Garamond"/>
          <w:color w:val="EE0000"/>
        </w:rPr>
        <w:t>one areas (geographic vulnerability)</w:t>
      </w:r>
    </w:p>
    <w:p w14:paraId="5BABF53C" w14:textId="77777777" w:rsidR="004416BD" w:rsidRDefault="004416BD">
      <w:pPr>
        <w:ind w:left="720"/>
        <w:rPr>
          <w:rFonts w:ascii="Garamond" w:eastAsia="Garamond" w:hAnsi="Garamond" w:cs="Garamond"/>
        </w:rPr>
      </w:pPr>
    </w:p>
    <w:p w14:paraId="6EEBEC31" w14:textId="77777777" w:rsidR="004416BD" w:rsidRDefault="00057F67">
      <w:pPr>
        <w:rPr>
          <w:rFonts w:ascii="Garamond" w:eastAsia="Garamond" w:hAnsi="Garamond" w:cs="Garamond"/>
          <w:b/>
          <w:bCs/>
        </w:rPr>
      </w:pPr>
      <w:r>
        <w:rPr>
          <w:rFonts w:ascii="Garamond" w:eastAsia="Garamond" w:hAnsi="Garamond" w:cs="Garamond"/>
          <w:b/>
          <w:bCs/>
        </w:rPr>
        <w:t>Maps - ward-based (Mention source also)</w:t>
      </w:r>
    </w:p>
    <w:p w14:paraId="6BD0F521" w14:textId="77777777" w:rsidR="004416BD" w:rsidRDefault="004416BD">
      <w:pPr>
        <w:rPr>
          <w:rFonts w:ascii="Garamond" w:eastAsia="Garamond" w:hAnsi="Garamond" w:cs="Garamond"/>
        </w:rPr>
      </w:pPr>
    </w:p>
    <w:p w14:paraId="4A58F164" w14:textId="5DD300DA" w:rsidR="004416BD" w:rsidRDefault="00057F67">
      <w:pPr>
        <w:numPr>
          <w:ilvl w:val="0"/>
          <w:numId w:val="13"/>
        </w:numPr>
        <w:rPr>
          <w:rFonts w:ascii="Garamond" w:eastAsia="Garamond" w:hAnsi="Garamond" w:cs="Garamond"/>
        </w:rPr>
      </w:pPr>
      <w:r>
        <w:rPr>
          <w:rFonts w:ascii="Garamond" w:eastAsia="Garamond" w:hAnsi="Garamond" w:cs="Garamond"/>
          <w:b/>
          <w:bCs/>
        </w:rPr>
        <w:t>Geographical boundaries</w:t>
      </w:r>
      <w:r>
        <w:rPr>
          <w:rFonts w:ascii="Garamond" w:eastAsia="Garamond" w:hAnsi="Garamond" w:cs="Garamond"/>
        </w:rPr>
        <w:t xml:space="preserve"> – </w:t>
      </w:r>
      <w:r w:rsidR="009425FA">
        <w:rPr>
          <w:rFonts w:ascii="Garamond" w:eastAsia="Garamond" w:hAnsi="Garamond" w:cs="Garamond"/>
        </w:rPr>
        <w:t>North:</w:t>
      </w:r>
      <w:r>
        <w:rPr>
          <w:rFonts w:ascii="Garamond" w:eastAsia="Garamond" w:hAnsi="Garamond" w:cs="Garamond"/>
        </w:rPr>
        <w:t xml:space="preserve"> </w:t>
      </w:r>
      <w:proofErr w:type="spellStart"/>
      <w:r>
        <w:rPr>
          <w:rFonts w:ascii="Garamond" w:eastAsia="Garamond" w:hAnsi="Garamond" w:cs="Garamond"/>
        </w:rPr>
        <w:t>Kavvayi</w:t>
      </w:r>
      <w:proofErr w:type="spellEnd"/>
      <w:r>
        <w:rPr>
          <w:rFonts w:ascii="Garamond" w:eastAsia="Garamond" w:hAnsi="Garamond" w:cs="Garamond"/>
        </w:rPr>
        <w:t xml:space="preserve"> River, </w:t>
      </w:r>
      <w:proofErr w:type="gramStart"/>
      <w:r>
        <w:rPr>
          <w:rFonts w:ascii="Garamond" w:eastAsia="Garamond" w:hAnsi="Garamond" w:cs="Garamond"/>
        </w:rPr>
        <w:t>East :</w:t>
      </w:r>
      <w:proofErr w:type="gramEnd"/>
      <w:r>
        <w:rPr>
          <w:rFonts w:ascii="Garamond" w:eastAsia="Garamond" w:hAnsi="Garamond" w:cs="Garamond"/>
        </w:rPr>
        <w:t xml:space="preserve"> </w:t>
      </w:r>
      <w:proofErr w:type="spellStart"/>
      <w:r>
        <w:rPr>
          <w:rFonts w:ascii="Garamond" w:eastAsia="Garamond" w:hAnsi="Garamond" w:cs="Garamond"/>
        </w:rPr>
        <w:t>Puthiya</w:t>
      </w:r>
      <w:proofErr w:type="spellEnd"/>
      <w:r>
        <w:rPr>
          <w:rFonts w:ascii="Garamond" w:eastAsia="Garamond" w:hAnsi="Garamond" w:cs="Garamond"/>
        </w:rPr>
        <w:t xml:space="preserve"> </w:t>
      </w:r>
      <w:proofErr w:type="spellStart"/>
      <w:r>
        <w:rPr>
          <w:rFonts w:ascii="Garamond" w:eastAsia="Garamond" w:hAnsi="Garamond" w:cs="Garamond"/>
        </w:rPr>
        <w:t>Puzha</w:t>
      </w:r>
      <w:proofErr w:type="spellEnd"/>
      <w:r>
        <w:rPr>
          <w:rFonts w:ascii="Garamond" w:eastAsia="Garamond" w:hAnsi="Garamond" w:cs="Garamond"/>
        </w:rPr>
        <w:t xml:space="preserve">, West : Eran River , South : INA </w:t>
      </w:r>
      <w:proofErr w:type="spellStart"/>
      <w:r>
        <w:rPr>
          <w:rFonts w:ascii="Garamond" w:eastAsia="Garamond" w:hAnsi="Garamond" w:cs="Garamond"/>
        </w:rPr>
        <w:t>Ramanthali</w:t>
      </w:r>
      <w:proofErr w:type="spellEnd"/>
      <w:r>
        <w:rPr>
          <w:rFonts w:ascii="Garamond" w:eastAsia="Garamond" w:hAnsi="Garamond" w:cs="Garamond"/>
        </w:rPr>
        <w:t xml:space="preserve"> &amp; FHC </w:t>
      </w:r>
      <w:proofErr w:type="spellStart"/>
      <w:r>
        <w:rPr>
          <w:rFonts w:ascii="Garamond" w:eastAsia="Garamond" w:hAnsi="Garamond" w:cs="Garamond"/>
        </w:rPr>
        <w:t>Ettikula</w:t>
      </w:r>
      <w:proofErr w:type="spellEnd"/>
      <w:r>
        <w:rPr>
          <w:rFonts w:ascii="Garamond" w:eastAsia="Garamond" w:hAnsi="Garamond" w:cs="Garamond"/>
        </w:rPr>
        <w:t xml:space="preserve"> area</w:t>
      </w:r>
    </w:p>
    <w:p w14:paraId="513173A7" w14:textId="77777777" w:rsidR="004416BD" w:rsidRDefault="00057F67">
      <w:pPr>
        <w:numPr>
          <w:ilvl w:val="0"/>
          <w:numId w:val="13"/>
        </w:numPr>
        <w:rPr>
          <w:rFonts w:ascii="Garamond" w:eastAsia="Garamond" w:hAnsi="Garamond" w:cs="Garamond"/>
          <w:b/>
          <w:bCs/>
        </w:rPr>
      </w:pPr>
      <w:r>
        <w:rPr>
          <w:rFonts w:ascii="Garamond" w:eastAsia="Garamond" w:hAnsi="Garamond" w:cs="Garamond"/>
          <w:b/>
          <w:bCs/>
        </w:rPr>
        <w:t>Health infrastructure map</w:t>
      </w:r>
    </w:p>
    <w:p w14:paraId="712E9DD7" w14:textId="77777777" w:rsidR="004416BD" w:rsidRDefault="004416BD">
      <w:pPr>
        <w:ind w:left="720"/>
        <w:rPr>
          <w:rFonts w:ascii="Garamond" w:eastAsia="Garamond" w:hAnsi="Garamond" w:cs="Garamond"/>
        </w:rPr>
      </w:pPr>
    </w:p>
    <w:p w14:paraId="246A2895" w14:textId="77777777" w:rsidR="004416BD" w:rsidRDefault="004416BD">
      <w:pPr>
        <w:ind w:left="720"/>
        <w:rPr>
          <w:rFonts w:ascii="Garamond" w:eastAsia="Garamond" w:hAnsi="Garamond" w:cs="Garamond"/>
          <w:b/>
          <w:bCs/>
        </w:rPr>
      </w:pPr>
    </w:p>
    <w:p w14:paraId="17A3B020" w14:textId="77777777" w:rsidR="004416BD" w:rsidRDefault="004416BD">
      <w:pPr>
        <w:ind w:left="720"/>
        <w:rPr>
          <w:rFonts w:ascii="Garamond" w:eastAsia="Garamond" w:hAnsi="Garamond" w:cs="Garamond"/>
          <w:b/>
          <w:bCs/>
        </w:rPr>
      </w:pPr>
    </w:p>
    <w:p w14:paraId="7DA886D9" w14:textId="77777777" w:rsidR="004416BD" w:rsidRDefault="004416BD">
      <w:pPr>
        <w:ind w:left="720"/>
        <w:rPr>
          <w:rFonts w:ascii="Garamond" w:eastAsia="Garamond" w:hAnsi="Garamond" w:cs="Garamond"/>
          <w:b/>
          <w:bCs/>
        </w:rPr>
      </w:pPr>
    </w:p>
    <w:p w14:paraId="454A411F" w14:textId="77777777" w:rsidR="004416BD" w:rsidRDefault="004416BD">
      <w:pPr>
        <w:ind w:left="720"/>
        <w:rPr>
          <w:rFonts w:ascii="Garamond" w:eastAsia="Garamond" w:hAnsi="Garamond" w:cs="Garamond"/>
          <w:b/>
          <w:bCs/>
        </w:rPr>
      </w:pPr>
    </w:p>
    <w:p w14:paraId="4CB119B4" w14:textId="77777777" w:rsidR="004416BD" w:rsidRDefault="004416BD">
      <w:pPr>
        <w:ind w:left="720"/>
        <w:rPr>
          <w:rFonts w:ascii="Garamond" w:eastAsia="Garamond" w:hAnsi="Garamond" w:cs="Garamond"/>
          <w:b/>
          <w:bCs/>
        </w:rPr>
      </w:pPr>
    </w:p>
    <w:p w14:paraId="4133E741" w14:textId="77777777" w:rsidR="004416BD" w:rsidRDefault="004416BD">
      <w:pPr>
        <w:ind w:left="720"/>
        <w:rPr>
          <w:rFonts w:ascii="Garamond" w:eastAsia="Garamond" w:hAnsi="Garamond" w:cs="Garamond"/>
          <w:b/>
          <w:bCs/>
        </w:rPr>
      </w:pPr>
    </w:p>
    <w:p w14:paraId="7F3B92C8" w14:textId="77777777" w:rsidR="004416BD" w:rsidRDefault="004416BD">
      <w:pPr>
        <w:ind w:left="720"/>
        <w:rPr>
          <w:rFonts w:ascii="Garamond" w:eastAsia="Garamond" w:hAnsi="Garamond" w:cs="Garamond"/>
          <w:b/>
          <w:bCs/>
        </w:rPr>
      </w:pPr>
    </w:p>
    <w:p w14:paraId="2B7B119F" w14:textId="77777777" w:rsidR="004416BD" w:rsidRDefault="004416BD">
      <w:pPr>
        <w:ind w:left="720"/>
        <w:rPr>
          <w:rFonts w:ascii="Garamond" w:eastAsia="Garamond" w:hAnsi="Garamond" w:cs="Garamond"/>
          <w:b/>
          <w:bCs/>
        </w:rPr>
      </w:pPr>
    </w:p>
    <w:p w14:paraId="2B5FCA1E" w14:textId="77777777" w:rsidR="004416BD" w:rsidRDefault="004416BD">
      <w:pPr>
        <w:ind w:left="720"/>
        <w:rPr>
          <w:rFonts w:ascii="Garamond" w:eastAsia="Garamond" w:hAnsi="Garamond" w:cs="Garamond"/>
          <w:b/>
          <w:bCs/>
        </w:rPr>
      </w:pPr>
    </w:p>
    <w:p w14:paraId="14D9B412" w14:textId="77777777" w:rsidR="004416BD" w:rsidRDefault="004416BD">
      <w:pPr>
        <w:ind w:left="720"/>
        <w:rPr>
          <w:rFonts w:ascii="Garamond" w:eastAsia="Garamond" w:hAnsi="Garamond" w:cs="Garamond"/>
          <w:b/>
          <w:bCs/>
        </w:rPr>
      </w:pPr>
    </w:p>
    <w:p w14:paraId="7EDDE1D7" w14:textId="77777777" w:rsidR="004416BD" w:rsidRDefault="004416BD">
      <w:pPr>
        <w:ind w:left="720"/>
        <w:rPr>
          <w:rFonts w:ascii="Garamond" w:eastAsia="Garamond" w:hAnsi="Garamond" w:cs="Garamond"/>
          <w:b/>
          <w:bCs/>
        </w:rPr>
      </w:pPr>
    </w:p>
    <w:p w14:paraId="212DE400" w14:textId="77777777" w:rsidR="004416BD" w:rsidRDefault="004416BD">
      <w:pPr>
        <w:ind w:left="720"/>
        <w:rPr>
          <w:rFonts w:ascii="Garamond" w:eastAsia="Garamond" w:hAnsi="Garamond" w:cs="Garamond"/>
          <w:b/>
          <w:bCs/>
        </w:rPr>
      </w:pPr>
    </w:p>
    <w:p w14:paraId="7890A73E" w14:textId="77777777" w:rsidR="004416BD" w:rsidRDefault="004416BD">
      <w:pPr>
        <w:ind w:left="720"/>
        <w:rPr>
          <w:rFonts w:ascii="Garamond" w:eastAsia="Garamond" w:hAnsi="Garamond" w:cs="Garamond"/>
          <w:b/>
          <w:bCs/>
        </w:rPr>
      </w:pPr>
    </w:p>
    <w:p w14:paraId="606CEE28" w14:textId="77777777" w:rsidR="004416BD" w:rsidRDefault="00057F67">
      <w:pPr>
        <w:numPr>
          <w:ilvl w:val="0"/>
          <w:numId w:val="13"/>
        </w:numPr>
        <w:rPr>
          <w:rFonts w:ascii="Garamond" w:eastAsia="Garamond" w:hAnsi="Garamond" w:cs="Garamond"/>
          <w:b/>
          <w:bCs/>
        </w:rPr>
      </w:pPr>
      <w:r>
        <w:rPr>
          <w:rFonts w:ascii="Garamond" w:eastAsia="Garamond" w:hAnsi="Garamond" w:cs="Garamond"/>
          <w:b/>
          <w:bCs/>
        </w:rPr>
        <w:t>Roads and Rivers map</w:t>
      </w:r>
    </w:p>
    <w:p w14:paraId="4DF95F74" w14:textId="77777777" w:rsidR="004416BD" w:rsidRDefault="004416BD">
      <w:pPr>
        <w:rPr>
          <w:rFonts w:ascii="Garamond" w:eastAsia="Garamond" w:hAnsi="Garamond" w:cs="Garamond"/>
          <w:b/>
          <w:bCs/>
        </w:rPr>
      </w:pPr>
    </w:p>
    <w:p w14:paraId="72CFC6B2" w14:textId="77777777" w:rsidR="004416BD" w:rsidRDefault="00057F67">
      <w:pPr>
        <w:rPr>
          <w:rFonts w:ascii="Garamond" w:eastAsia="Garamond" w:hAnsi="Garamond" w:cs="Garamond"/>
          <w:b/>
          <w:bCs/>
        </w:rPr>
      </w:pPr>
      <w:r>
        <w:rPr>
          <w:noProof/>
        </w:rPr>
        <w:drawing>
          <wp:anchor distT="114300" distB="114300" distL="114300" distR="114300" simplePos="0" relativeHeight="251660288" behindDoc="1" locked="0" layoutInCell="1" hidden="0" allowOverlap="1" wp14:anchorId="18104AA7" wp14:editId="440CA403">
            <wp:simplePos x="0" y="0"/>
            <wp:positionH relativeFrom="column">
              <wp:posOffset>-427911</wp:posOffset>
            </wp:positionH>
            <wp:positionV relativeFrom="paragraph">
              <wp:posOffset>238125</wp:posOffset>
            </wp:positionV>
            <wp:extent cx="6542962" cy="5496878"/>
            <wp:effectExtent l="0" t="0" r="0" b="0"/>
            <wp:wrapNone/>
            <wp:docPr id="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l="5830" r="14575"/>
                    <a:stretch>
                      <a:fillRect/>
                    </a:stretch>
                  </pic:blipFill>
                  <pic:spPr>
                    <a:xfrm>
                      <a:off x="0" y="0"/>
                      <a:ext cx="6542962" cy="5496878"/>
                    </a:xfrm>
                    <a:prstGeom prst="rect">
                      <a:avLst/>
                    </a:prstGeom>
                    <a:ln/>
                  </pic:spPr>
                </pic:pic>
              </a:graphicData>
            </a:graphic>
          </wp:anchor>
        </w:drawing>
      </w:r>
    </w:p>
    <w:p w14:paraId="28068789" w14:textId="77777777" w:rsidR="004416BD" w:rsidRDefault="004416BD">
      <w:pPr>
        <w:ind w:left="720"/>
        <w:rPr>
          <w:rFonts w:ascii="Garamond" w:eastAsia="Garamond" w:hAnsi="Garamond" w:cs="Garamond"/>
          <w:b/>
          <w:bCs/>
        </w:rPr>
      </w:pPr>
    </w:p>
    <w:p w14:paraId="1D8A69C4" w14:textId="77777777" w:rsidR="004416BD" w:rsidRDefault="004416BD">
      <w:pPr>
        <w:rPr>
          <w:rFonts w:ascii="Garamond" w:eastAsia="Garamond" w:hAnsi="Garamond" w:cs="Garamond"/>
          <w:b/>
          <w:bCs/>
        </w:rPr>
      </w:pPr>
    </w:p>
    <w:p w14:paraId="62083342" w14:textId="77777777" w:rsidR="004416BD" w:rsidRDefault="004416BD">
      <w:pPr>
        <w:rPr>
          <w:rFonts w:ascii="Garamond" w:eastAsia="Garamond" w:hAnsi="Garamond" w:cs="Garamond"/>
          <w:b/>
          <w:bCs/>
        </w:rPr>
      </w:pPr>
    </w:p>
    <w:p w14:paraId="6FA34783" w14:textId="77777777" w:rsidR="004416BD" w:rsidRDefault="004416BD">
      <w:pPr>
        <w:rPr>
          <w:rFonts w:ascii="Garamond" w:eastAsia="Garamond" w:hAnsi="Garamond" w:cs="Garamond"/>
          <w:b/>
          <w:bCs/>
        </w:rPr>
      </w:pPr>
    </w:p>
    <w:p w14:paraId="65FB52F1" w14:textId="77777777" w:rsidR="004416BD" w:rsidRDefault="004416BD">
      <w:pPr>
        <w:rPr>
          <w:rFonts w:ascii="Garamond" w:eastAsia="Garamond" w:hAnsi="Garamond" w:cs="Garamond"/>
          <w:b/>
          <w:bCs/>
        </w:rPr>
      </w:pPr>
    </w:p>
    <w:p w14:paraId="75A9C62F" w14:textId="77777777" w:rsidR="004416BD" w:rsidRDefault="004416BD">
      <w:pPr>
        <w:rPr>
          <w:rFonts w:ascii="Garamond" w:eastAsia="Garamond" w:hAnsi="Garamond" w:cs="Garamond"/>
          <w:b/>
          <w:bCs/>
        </w:rPr>
      </w:pPr>
    </w:p>
    <w:p w14:paraId="0D24E2BA" w14:textId="77777777" w:rsidR="004416BD" w:rsidRDefault="004416BD">
      <w:pPr>
        <w:rPr>
          <w:rFonts w:ascii="Garamond" w:eastAsia="Garamond" w:hAnsi="Garamond" w:cs="Garamond"/>
          <w:b/>
          <w:bCs/>
        </w:rPr>
      </w:pPr>
    </w:p>
    <w:p w14:paraId="5B1AB18A" w14:textId="77777777" w:rsidR="004416BD" w:rsidRDefault="004416BD">
      <w:pPr>
        <w:rPr>
          <w:rFonts w:ascii="Garamond" w:eastAsia="Garamond" w:hAnsi="Garamond" w:cs="Garamond"/>
          <w:b/>
          <w:bCs/>
        </w:rPr>
      </w:pPr>
    </w:p>
    <w:p w14:paraId="2A19EF46" w14:textId="77777777" w:rsidR="004416BD" w:rsidRDefault="004416BD">
      <w:pPr>
        <w:rPr>
          <w:rFonts w:ascii="Garamond" w:eastAsia="Garamond" w:hAnsi="Garamond" w:cs="Garamond"/>
          <w:b/>
          <w:bCs/>
        </w:rPr>
      </w:pPr>
    </w:p>
    <w:p w14:paraId="3FFD18BC" w14:textId="77777777" w:rsidR="004416BD" w:rsidRDefault="004416BD">
      <w:pPr>
        <w:rPr>
          <w:rFonts w:ascii="Garamond" w:eastAsia="Garamond" w:hAnsi="Garamond" w:cs="Garamond"/>
          <w:b/>
          <w:bCs/>
        </w:rPr>
      </w:pPr>
    </w:p>
    <w:p w14:paraId="6BAAC900" w14:textId="77777777" w:rsidR="004416BD" w:rsidRDefault="004416BD">
      <w:pPr>
        <w:rPr>
          <w:rFonts w:ascii="Garamond" w:eastAsia="Garamond" w:hAnsi="Garamond" w:cs="Garamond"/>
          <w:b/>
          <w:bCs/>
        </w:rPr>
      </w:pPr>
    </w:p>
    <w:p w14:paraId="11EDE3A3" w14:textId="77777777" w:rsidR="004416BD" w:rsidRDefault="004416BD">
      <w:pPr>
        <w:rPr>
          <w:rFonts w:ascii="Garamond" w:eastAsia="Garamond" w:hAnsi="Garamond" w:cs="Garamond"/>
          <w:b/>
          <w:bCs/>
        </w:rPr>
      </w:pPr>
    </w:p>
    <w:p w14:paraId="6E42A793" w14:textId="77777777" w:rsidR="004416BD" w:rsidRDefault="004416BD">
      <w:pPr>
        <w:rPr>
          <w:rFonts w:ascii="Garamond" w:eastAsia="Garamond" w:hAnsi="Garamond" w:cs="Garamond"/>
          <w:b/>
          <w:bCs/>
        </w:rPr>
      </w:pPr>
    </w:p>
    <w:p w14:paraId="0E23978F" w14:textId="77777777" w:rsidR="004416BD" w:rsidRDefault="004416BD">
      <w:pPr>
        <w:rPr>
          <w:rFonts w:ascii="Garamond" w:eastAsia="Garamond" w:hAnsi="Garamond" w:cs="Garamond"/>
          <w:b/>
          <w:bCs/>
        </w:rPr>
      </w:pPr>
    </w:p>
    <w:p w14:paraId="067A04D2" w14:textId="77777777" w:rsidR="004416BD" w:rsidRDefault="004416BD">
      <w:pPr>
        <w:rPr>
          <w:rFonts w:ascii="Garamond" w:eastAsia="Garamond" w:hAnsi="Garamond" w:cs="Garamond"/>
          <w:b/>
          <w:bCs/>
        </w:rPr>
      </w:pPr>
    </w:p>
    <w:p w14:paraId="1217A4CA" w14:textId="77777777" w:rsidR="004416BD" w:rsidRDefault="004416BD">
      <w:pPr>
        <w:rPr>
          <w:rFonts w:ascii="Garamond" w:eastAsia="Garamond" w:hAnsi="Garamond" w:cs="Garamond"/>
          <w:b/>
          <w:bCs/>
        </w:rPr>
      </w:pPr>
    </w:p>
    <w:p w14:paraId="30198B36" w14:textId="77777777" w:rsidR="004416BD" w:rsidRDefault="004416BD">
      <w:pPr>
        <w:rPr>
          <w:rFonts w:ascii="Garamond" w:eastAsia="Garamond" w:hAnsi="Garamond" w:cs="Garamond"/>
          <w:b/>
          <w:bCs/>
        </w:rPr>
      </w:pPr>
    </w:p>
    <w:p w14:paraId="5EFE6870" w14:textId="77777777" w:rsidR="004416BD" w:rsidRDefault="004416BD">
      <w:pPr>
        <w:rPr>
          <w:rFonts w:ascii="Garamond" w:eastAsia="Garamond" w:hAnsi="Garamond" w:cs="Garamond"/>
          <w:b/>
          <w:bCs/>
        </w:rPr>
      </w:pPr>
    </w:p>
    <w:p w14:paraId="60F97803" w14:textId="77777777" w:rsidR="004416BD" w:rsidRDefault="004416BD">
      <w:pPr>
        <w:rPr>
          <w:rFonts w:ascii="Garamond" w:eastAsia="Garamond" w:hAnsi="Garamond" w:cs="Garamond"/>
          <w:b/>
          <w:bCs/>
        </w:rPr>
      </w:pPr>
    </w:p>
    <w:p w14:paraId="5D7DF76F" w14:textId="77777777" w:rsidR="004416BD" w:rsidRDefault="004416BD">
      <w:pPr>
        <w:rPr>
          <w:rFonts w:ascii="Garamond" w:eastAsia="Garamond" w:hAnsi="Garamond" w:cs="Garamond"/>
          <w:b/>
          <w:bCs/>
        </w:rPr>
      </w:pPr>
    </w:p>
    <w:p w14:paraId="448A5030" w14:textId="77777777" w:rsidR="004416BD" w:rsidRDefault="004416BD">
      <w:pPr>
        <w:rPr>
          <w:rFonts w:ascii="Garamond" w:eastAsia="Garamond" w:hAnsi="Garamond" w:cs="Garamond"/>
          <w:b/>
          <w:bCs/>
        </w:rPr>
      </w:pPr>
    </w:p>
    <w:p w14:paraId="09332CBD" w14:textId="77777777" w:rsidR="004416BD" w:rsidRDefault="004416BD">
      <w:pPr>
        <w:rPr>
          <w:rFonts w:ascii="Garamond" w:eastAsia="Garamond" w:hAnsi="Garamond" w:cs="Garamond"/>
          <w:b/>
          <w:bCs/>
        </w:rPr>
      </w:pPr>
    </w:p>
    <w:p w14:paraId="0B480656" w14:textId="77777777" w:rsidR="004416BD" w:rsidRDefault="004416BD">
      <w:pPr>
        <w:rPr>
          <w:rFonts w:ascii="Garamond" w:eastAsia="Garamond" w:hAnsi="Garamond" w:cs="Garamond"/>
          <w:b/>
          <w:bCs/>
        </w:rPr>
      </w:pPr>
    </w:p>
    <w:p w14:paraId="6527C324" w14:textId="77777777" w:rsidR="004416BD" w:rsidRDefault="004416BD">
      <w:pPr>
        <w:rPr>
          <w:rFonts w:ascii="Garamond" w:eastAsia="Garamond" w:hAnsi="Garamond" w:cs="Garamond"/>
          <w:b/>
          <w:bCs/>
        </w:rPr>
      </w:pPr>
    </w:p>
    <w:p w14:paraId="41763B3B" w14:textId="77777777" w:rsidR="004416BD" w:rsidRDefault="004416BD">
      <w:pPr>
        <w:rPr>
          <w:rFonts w:ascii="Garamond" w:eastAsia="Garamond" w:hAnsi="Garamond" w:cs="Garamond"/>
          <w:b/>
          <w:bCs/>
        </w:rPr>
      </w:pPr>
    </w:p>
    <w:p w14:paraId="6FCB29A3" w14:textId="77777777" w:rsidR="004416BD" w:rsidRDefault="004416BD">
      <w:pPr>
        <w:ind w:left="720"/>
        <w:rPr>
          <w:rFonts w:ascii="Garamond" w:eastAsia="Garamond" w:hAnsi="Garamond" w:cs="Garamond"/>
        </w:rPr>
      </w:pPr>
    </w:p>
    <w:p w14:paraId="60093EEF" w14:textId="77777777" w:rsidR="004416BD" w:rsidRDefault="004416BD">
      <w:pPr>
        <w:ind w:left="720"/>
        <w:rPr>
          <w:rFonts w:ascii="Garamond" w:eastAsia="Garamond" w:hAnsi="Garamond" w:cs="Garamond"/>
        </w:rPr>
      </w:pPr>
    </w:p>
    <w:p w14:paraId="5DC0463E" w14:textId="77777777" w:rsidR="004416BD" w:rsidRDefault="004416BD">
      <w:pPr>
        <w:ind w:left="720"/>
        <w:rPr>
          <w:rFonts w:ascii="Garamond" w:eastAsia="Garamond" w:hAnsi="Garamond" w:cs="Garamond"/>
        </w:rPr>
      </w:pPr>
    </w:p>
    <w:p w14:paraId="3453962F" w14:textId="77777777" w:rsidR="004416BD" w:rsidRDefault="004416BD">
      <w:pPr>
        <w:ind w:left="720"/>
        <w:rPr>
          <w:rFonts w:ascii="Garamond" w:eastAsia="Garamond" w:hAnsi="Garamond" w:cs="Garamond"/>
        </w:rPr>
      </w:pPr>
    </w:p>
    <w:p w14:paraId="05B564DE" w14:textId="77777777" w:rsidR="004416BD" w:rsidRDefault="004416BD">
      <w:pPr>
        <w:ind w:left="720"/>
        <w:rPr>
          <w:rFonts w:ascii="Garamond" w:eastAsia="Garamond" w:hAnsi="Garamond" w:cs="Garamond"/>
        </w:rPr>
      </w:pPr>
    </w:p>
    <w:p w14:paraId="1AEB3952" w14:textId="77777777" w:rsidR="004416BD" w:rsidRDefault="004416BD">
      <w:pPr>
        <w:ind w:left="720"/>
        <w:rPr>
          <w:rFonts w:ascii="Garamond" w:eastAsia="Garamond" w:hAnsi="Garamond" w:cs="Garamond"/>
        </w:rPr>
      </w:pPr>
    </w:p>
    <w:p w14:paraId="4D02B9C2" w14:textId="77777777" w:rsidR="004416BD" w:rsidRDefault="004416BD">
      <w:pPr>
        <w:ind w:left="720"/>
        <w:rPr>
          <w:rFonts w:ascii="Garamond" w:eastAsia="Garamond" w:hAnsi="Garamond" w:cs="Garamond"/>
        </w:rPr>
      </w:pPr>
    </w:p>
    <w:p w14:paraId="7C9D1F70" w14:textId="77777777" w:rsidR="004416BD" w:rsidRDefault="004416BD">
      <w:pPr>
        <w:ind w:left="720"/>
        <w:rPr>
          <w:rFonts w:ascii="Garamond" w:eastAsia="Garamond" w:hAnsi="Garamond" w:cs="Garamond"/>
        </w:rPr>
      </w:pPr>
    </w:p>
    <w:p w14:paraId="32CC1555" w14:textId="77777777" w:rsidR="004416BD" w:rsidRDefault="004416BD">
      <w:pPr>
        <w:ind w:left="720"/>
        <w:rPr>
          <w:rFonts w:ascii="Garamond" w:eastAsia="Garamond" w:hAnsi="Garamond" w:cs="Garamond"/>
        </w:rPr>
      </w:pPr>
    </w:p>
    <w:p w14:paraId="5A5B2B47" w14:textId="77777777" w:rsidR="004416BD" w:rsidRDefault="004416BD">
      <w:pPr>
        <w:ind w:left="720"/>
        <w:rPr>
          <w:rFonts w:ascii="Garamond" w:eastAsia="Garamond" w:hAnsi="Garamond" w:cs="Garamond"/>
        </w:rPr>
      </w:pPr>
    </w:p>
    <w:p w14:paraId="769834FB" w14:textId="77777777" w:rsidR="004416BD" w:rsidRDefault="004416BD">
      <w:pPr>
        <w:ind w:left="720"/>
        <w:rPr>
          <w:rFonts w:ascii="Garamond" w:eastAsia="Garamond" w:hAnsi="Garamond" w:cs="Garamond"/>
        </w:rPr>
      </w:pPr>
    </w:p>
    <w:p w14:paraId="48357A7E" w14:textId="77777777" w:rsidR="004416BD" w:rsidRDefault="004416BD">
      <w:pPr>
        <w:ind w:left="720"/>
        <w:rPr>
          <w:rFonts w:ascii="Garamond" w:eastAsia="Garamond" w:hAnsi="Garamond" w:cs="Garamond"/>
        </w:rPr>
      </w:pPr>
    </w:p>
    <w:p w14:paraId="46A9109C" w14:textId="77777777" w:rsidR="004416BD" w:rsidRDefault="004416BD">
      <w:pPr>
        <w:ind w:left="720"/>
        <w:rPr>
          <w:rFonts w:ascii="Garamond" w:eastAsia="Garamond" w:hAnsi="Garamond" w:cs="Garamond"/>
        </w:rPr>
      </w:pPr>
    </w:p>
    <w:p w14:paraId="5EEF0C88" w14:textId="77777777" w:rsidR="004416BD" w:rsidRDefault="004416BD">
      <w:pPr>
        <w:ind w:left="720"/>
        <w:rPr>
          <w:rFonts w:ascii="Garamond" w:eastAsia="Garamond" w:hAnsi="Garamond" w:cs="Garamond"/>
        </w:rPr>
      </w:pPr>
    </w:p>
    <w:p w14:paraId="13C0B1C6" w14:textId="77777777" w:rsidR="004416BD" w:rsidRDefault="004416BD">
      <w:pPr>
        <w:ind w:left="720"/>
        <w:rPr>
          <w:rFonts w:ascii="Garamond" w:eastAsia="Garamond" w:hAnsi="Garamond" w:cs="Garamond"/>
        </w:rPr>
      </w:pPr>
    </w:p>
    <w:p w14:paraId="6270AFC7" w14:textId="77777777" w:rsidR="004416BD" w:rsidRDefault="00057F67">
      <w:pPr>
        <w:numPr>
          <w:ilvl w:val="0"/>
          <w:numId w:val="13"/>
        </w:numPr>
        <w:rPr>
          <w:rFonts w:ascii="Garamond" w:eastAsia="Garamond" w:hAnsi="Garamond" w:cs="Garamond"/>
        </w:rPr>
      </w:pPr>
      <w:r>
        <w:rPr>
          <w:rFonts w:ascii="Garamond" w:eastAsia="Garamond" w:hAnsi="Garamond" w:cs="Garamond"/>
        </w:rPr>
        <w:t>Major establishments map</w:t>
      </w:r>
    </w:p>
    <w:p w14:paraId="18143DA3" w14:textId="77777777" w:rsidR="004416BD" w:rsidRDefault="00057F67">
      <w:pPr>
        <w:ind w:left="720"/>
        <w:rPr>
          <w:rFonts w:ascii="Garamond" w:eastAsia="Garamond" w:hAnsi="Garamond" w:cs="Garamond"/>
        </w:rPr>
      </w:pPr>
      <w:r>
        <w:rPr>
          <w:rFonts w:ascii="Garamond" w:eastAsia="Garamond" w:hAnsi="Garamond" w:cs="Garamond"/>
        </w:rPr>
        <w:t xml:space="preserve">   </w:t>
      </w:r>
    </w:p>
    <w:p w14:paraId="5B8D4F9C" w14:textId="77777777" w:rsidR="004416BD" w:rsidRDefault="004416BD">
      <w:pPr>
        <w:ind w:left="720"/>
        <w:rPr>
          <w:rFonts w:ascii="Garamond" w:eastAsia="Garamond" w:hAnsi="Garamond" w:cs="Garamond"/>
        </w:rPr>
      </w:pPr>
    </w:p>
    <w:p w14:paraId="5733F2C1" w14:textId="77777777" w:rsidR="004416BD" w:rsidRDefault="004416BD">
      <w:pPr>
        <w:ind w:left="720"/>
        <w:rPr>
          <w:rFonts w:ascii="Garamond" w:eastAsia="Garamond" w:hAnsi="Garamond" w:cs="Garamond"/>
        </w:rPr>
      </w:pPr>
    </w:p>
    <w:p w14:paraId="7EF4C335" w14:textId="77777777" w:rsidR="004416BD" w:rsidRDefault="004416BD">
      <w:pPr>
        <w:ind w:left="720"/>
        <w:rPr>
          <w:rFonts w:ascii="Garamond" w:eastAsia="Garamond" w:hAnsi="Garamond" w:cs="Garamond"/>
        </w:rPr>
      </w:pPr>
    </w:p>
    <w:p w14:paraId="0EF1B414" w14:textId="77777777" w:rsidR="004416BD" w:rsidRDefault="004416BD">
      <w:pPr>
        <w:ind w:left="720"/>
        <w:rPr>
          <w:rFonts w:ascii="Garamond" w:eastAsia="Garamond" w:hAnsi="Garamond" w:cs="Garamond"/>
        </w:rPr>
      </w:pPr>
    </w:p>
    <w:p w14:paraId="6996256D" w14:textId="77777777" w:rsidR="004416BD" w:rsidRDefault="004416BD">
      <w:pPr>
        <w:ind w:left="720"/>
        <w:rPr>
          <w:rFonts w:ascii="Garamond" w:eastAsia="Garamond" w:hAnsi="Garamond" w:cs="Garamond"/>
        </w:rPr>
      </w:pPr>
    </w:p>
    <w:p w14:paraId="4026AF59" w14:textId="77777777" w:rsidR="004416BD" w:rsidRDefault="004416BD">
      <w:pPr>
        <w:ind w:left="720"/>
        <w:rPr>
          <w:rFonts w:ascii="Garamond" w:eastAsia="Garamond" w:hAnsi="Garamond" w:cs="Garamond"/>
        </w:rPr>
      </w:pPr>
    </w:p>
    <w:p w14:paraId="2721C0A0" w14:textId="77777777" w:rsidR="004416BD" w:rsidRDefault="004416BD">
      <w:pPr>
        <w:ind w:left="720"/>
        <w:rPr>
          <w:rFonts w:ascii="Garamond" w:eastAsia="Garamond" w:hAnsi="Garamond" w:cs="Garamond"/>
        </w:rPr>
      </w:pPr>
    </w:p>
    <w:p w14:paraId="54E7850D" w14:textId="77777777" w:rsidR="004416BD" w:rsidRDefault="004416BD">
      <w:pPr>
        <w:ind w:left="720"/>
        <w:rPr>
          <w:rFonts w:ascii="Garamond" w:eastAsia="Garamond" w:hAnsi="Garamond" w:cs="Garamond"/>
        </w:rPr>
      </w:pPr>
    </w:p>
    <w:p w14:paraId="50E83623" w14:textId="77777777" w:rsidR="004416BD" w:rsidRDefault="004416BD">
      <w:pPr>
        <w:ind w:left="720"/>
        <w:rPr>
          <w:rFonts w:ascii="Garamond" w:eastAsia="Garamond" w:hAnsi="Garamond" w:cs="Garamond"/>
        </w:rPr>
      </w:pPr>
    </w:p>
    <w:p w14:paraId="7771C490" w14:textId="77777777" w:rsidR="004416BD" w:rsidRDefault="004416BD">
      <w:pPr>
        <w:ind w:left="720"/>
        <w:rPr>
          <w:rFonts w:ascii="Garamond" w:eastAsia="Garamond" w:hAnsi="Garamond" w:cs="Garamond"/>
        </w:rPr>
      </w:pPr>
    </w:p>
    <w:p w14:paraId="628EBF12" w14:textId="77777777" w:rsidR="004416BD" w:rsidRDefault="004416BD">
      <w:pPr>
        <w:ind w:left="720"/>
        <w:rPr>
          <w:rFonts w:ascii="Garamond" w:eastAsia="Garamond" w:hAnsi="Garamond" w:cs="Garamond"/>
        </w:rPr>
      </w:pPr>
    </w:p>
    <w:p w14:paraId="194511FF" w14:textId="77777777" w:rsidR="004416BD" w:rsidRDefault="004416BD">
      <w:pPr>
        <w:ind w:left="720"/>
        <w:rPr>
          <w:rFonts w:ascii="Garamond" w:eastAsia="Garamond" w:hAnsi="Garamond" w:cs="Garamond"/>
        </w:rPr>
      </w:pPr>
    </w:p>
    <w:p w14:paraId="09D0322A" w14:textId="77777777" w:rsidR="004416BD" w:rsidRDefault="004416BD">
      <w:pPr>
        <w:ind w:left="720"/>
        <w:rPr>
          <w:rFonts w:ascii="Garamond" w:eastAsia="Garamond" w:hAnsi="Garamond" w:cs="Garamond"/>
        </w:rPr>
      </w:pPr>
    </w:p>
    <w:p w14:paraId="13213686" w14:textId="77777777" w:rsidR="004416BD" w:rsidRDefault="004416BD">
      <w:pPr>
        <w:ind w:left="720"/>
        <w:rPr>
          <w:rFonts w:ascii="Garamond" w:eastAsia="Garamond" w:hAnsi="Garamond" w:cs="Garamond"/>
        </w:rPr>
      </w:pPr>
    </w:p>
    <w:p w14:paraId="7C356E2B" w14:textId="77777777" w:rsidR="004416BD" w:rsidRDefault="004416BD">
      <w:pPr>
        <w:ind w:left="720"/>
        <w:rPr>
          <w:rFonts w:ascii="Garamond" w:eastAsia="Garamond" w:hAnsi="Garamond" w:cs="Garamond"/>
        </w:rPr>
      </w:pPr>
    </w:p>
    <w:p w14:paraId="28D0705E" w14:textId="77777777" w:rsidR="004416BD" w:rsidRDefault="004416BD">
      <w:pPr>
        <w:ind w:left="720"/>
        <w:rPr>
          <w:rFonts w:ascii="Garamond" w:eastAsia="Garamond" w:hAnsi="Garamond" w:cs="Garamond"/>
        </w:rPr>
      </w:pPr>
    </w:p>
    <w:p w14:paraId="5F738CA8" w14:textId="77777777" w:rsidR="004416BD" w:rsidRDefault="004416BD">
      <w:pPr>
        <w:ind w:left="720"/>
        <w:rPr>
          <w:rFonts w:ascii="Garamond" w:eastAsia="Garamond" w:hAnsi="Garamond" w:cs="Garamond"/>
        </w:rPr>
      </w:pPr>
    </w:p>
    <w:p w14:paraId="6EE7DFF2" w14:textId="77777777" w:rsidR="004416BD" w:rsidRDefault="004416BD">
      <w:pPr>
        <w:ind w:left="720"/>
        <w:rPr>
          <w:rFonts w:ascii="Garamond" w:eastAsia="Garamond" w:hAnsi="Garamond" w:cs="Garamond"/>
        </w:rPr>
      </w:pPr>
    </w:p>
    <w:p w14:paraId="50873BBA" w14:textId="77777777" w:rsidR="004416BD" w:rsidRDefault="004416BD">
      <w:pPr>
        <w:ind w:left="720"/>
        <w:rPr>
          <w:rFonts w:ascii="Garamond" w:eastAsia="Garamond" w:hAnsi="Garamond" w:cs="Garamond"/>
        </w:rPr>
      </w:pPr>
    </w:p>
    <w:p w14:paraId="6F0B2F4D" w14:textId="77777777" w:rsidR="004416BD" w:rsidRDefault="004416BD">
      <w:pPr>
        <w:ind w:left="720"/>
        <w:rPr>
          <w:rFonts w:ascii="Garamond" w:eastAsia="Garamond" w:hAnsi="Garamond" w:cs="Garamond"/>
        </w:rPr>
      </w:pPr>
    </w:p>
    <w:p w14:paraId="1B2289EC" w14:textId="77777777" w:rsidR="004416BD" w:rsidRDefault="004416BD">
      <w:pPr>
        <w:ind w:left="720"/>
        <w:rPr>
          <w:rFonts w:ascii="Garamond" w:eastAsia="Garamond" w:hAnsi="Garamond" w:cs="Garamond"/>
        </w:rPr>
      </w:pPr>
    </w:p>
    <w:p w14:paraId="1711DA69" w14:textId="77777777" w:rsidR="004416BD" w:rsidRDefault="004416BD">
      <w:pPr>
        <w:ind w:left="720"/>
        <w:rPr>
          <w:rFonts w:ascii="Garamond" w:eastAsia="Garamond" w:hAnsi="Garamond" w:cs="Garamond"/>
        </w:rPr>
      </w:pPr>
    </w:p>
    <w:p w14:paraId="22F4A00D" w14:textId="77777777" w:rsidR="004416BD" w:rsidRDefault="004416BD">
      <w:pPr>
        <w:ind w:left="720"/>
        <w:rPr>
          <w:rFonts w:ascii="Garamond" w:eastAsia="Garamond" w:hAnsi="Garamond" w:cs="Garamond"/>
        </w:rPr>
      </w:pPr>
    </w:p>
    <w:p w14:paraId="1DACC527" w14:textId="77777777" w:rsidR="004416BD" w:rsidRDefault="004416BD">
      <w:pPr>
        <w:ind w:left="720"/>
        <w:rPr>
          <w:rFonts w:ascii="Garamond" w:eastAsia="Garamond" w:hAnsi="Garamond" w:cs="Garamond"/>
        </w:rPr>
      </w:pPr>
    </w:p>
    <w:p w14:paraId="08142603" w14:textId="77777777" w:rsidR="004416BD" w:rsidRDefault="004416BD">
      <w:pPr>
        <w:ind w:left="720"/>
        <w:rPr>
          <w:rFonts w:ascii="Garamond" w:eastAsia="Garamond" w:hAnsi="Garamond" w:cs="Garamond"/>
        </w:rPr>
      </w:pPr>
    </w:p>
    <w:p w14:paraId="08030774" w14:textId="77777777" w:rsidR="004416BD" w:rsidRDefault="00057F67">
      <w:pPr>
        <w:numPr>
          <w:ilvl w:val="0"/>
          <w:numId w:val="13"/>
        </w:numPr>
        <w:rPr>
          <w:rFonts w:ascii="Garamond" w:eastAsia="Garamond" w:hAnsi="Garamond" w:cs="Garamond"/>
          <w:b/>
          <w:bCs/>
        </w:rPr>
      </w:pPr>
      <w:r>
        <w:rPr>
          <w:rFonts w:ascii="Garamond" w:eastAsia="Garamond" w:hAnsi="Garamond" w:cs="Garamond"/>
          <w:b/>
          <w:bCs/>
        </w:rPr>
        <w:t>Disaster-prone areas map</w:t>
      </w:r>
    </w:p>
    <w:p w14:paraId="77418FC1" w14:textId="77777777" w:rsidR="004416BD" w:rsidRDefault="004416BD">
      <w:pPr>
        <w:rPr>
          <w:rFonts w:ascii="Garamond" w:eastAsia="Garamond" w:hAnsi="Garamond" w:cs="Garamond"/>
          <w:b/>
          <w:bCs/>
        </w:rPr>
      </w:pPr>
    </w:p>
    <w:p w14:paraId="2934DC2C" w14:textId="77777777" w:rsidR="004416BD" w:rsidRDefault="004416BD">
      <w:pPr>
        <w:rPr>
          <w:rFonts w:ascii="Garamond" w:eastAsia="Garamond" w:hAnsi="Garamond" w:cs="Garamond"/>
          <w:b/>
          <w:bCs/>
        </w:rPr>
      </w:pPr>
    </w:p>
    <w:p w14:paraId="6BEF3D9A" w14:textId="77777777" w:rsidR="004416BD" w:rsidRDefault="004416BD">
      <w:pPr>
        <w:rPr>
          <w:rFonts w:ascii="Garamond" w:eastAsia="Garamond" w:hAnsi="Garamond" w:cs="Garamond"/>
          <w:b/>
          <w:bCs/>
        </w:rPr>
      </w:pPr>
    </w:p>
    <w:p w14:paraId="541B30EF" w14:textId="77777777" w:rsidR="004416BD" w:rsidRDefault="004416BD">
      <w:pPr>
        <w:rPr>
          <w:rFonts w:ascii="Garamond" w:eastAsia="Garamond" w:hAnsi="Garamond" w:cs="Garamond"/>
          <w:b/>
          <w:bCs/>
        </w:rPr>
      </w:pPr>
    </w:p>
    <w:p w14:paraId="3231218F" w14:textId="77777777" w:rsidR="004416BD" w:rsidRDefault="004416BD">
      <w:pPr>
        <w:rPr>
          <w:rFonts w:ascii="Garamond" w:eastAsia="Garamond" w:hAnsi="Garamond" w:cs="Garamond"/>
          <w:b/>
          <w:bCs/>
        </w:rPr>
      </w:pPr>
    </w:p>
    <w:p w14:paraId="21E13189" w14:textId="77777777" w:rsidR="004416BD" w:rsidRDefault="004416BD">
      <w:pPr>
        <w:rPr>
          <w:rFonts w:ascii="Garamond" w:eastAsia="Garamond" w:hAnsi="Garamond" w:cs="Garamond"/>
          <w:b/>
          <w:bCs/>
        </w:rPr>
      </w:pPr>
    </w:p>
    <w:p w14:paraId="57360C4A" w14:textId="77777777" w:rsidR="004416BD" w:rsidRDefault="004416BD">
      <w:pPr>
        <w:rPr>
          <w:rFonts w:ascii="Garamond" w:eastAsia="Garamond" w:hAnsi="Garamond" w:cs="Garamond"/>
          <w:b/>
          <w:bCs/>
        </w:rPr>
      </w:pPr>
    </w:p>
    <w:p w14:paraId="4F826393" w14:textId="77777777" w:rsidR="004416BD" w:rsidRDefault="004416BD">
      <w:pPr>
        <w:rPr>
          <w:rFonts w:ascii="Garamond" w:eastAsia="Garamond" w:hAnsi="Garamond" w:cs="Garamond"/>
          <w:b/>
          <w:bCs/>
        </w:rPr>
      </w:pPr>
    </w:p>
    <w:p w14:paraId="5832DF6F" w14:textId="77777777" w:rsidR="004416BD" w:rsidRDefault="004416BD">
      <w:pPr>
        <w:rPr>
          <w:rFonts w:ascii="Garamond" w:eastAsia="Garamond" w:hAnsi="Garamond" w:cs="Garamond"/>
          <w:b/>
          <w:bCs/>
        </w:rPr>
      </w:pPr>
    </w:p>
    <w:p w14:paraId="32B287C8" w14:textId="77777777" w:rsidR="004416BD" w:rsidRDefault="004416BD">
      <w:pPr>
        <w:rPr>
          <w:rFonts w:ascii="Garamond" w:eastAsia="Garamond" w:hAnsi="Garamond" w:cs="Garamond"/>
          <w:b/>
          <w:bCs/>
        </w:rPr>
      </w:pPr>
    </w:p>
    <w:p w14:paraId="060FD110" w14:textId="77777777" w:rsidR="004416BD" w:rsidRDefault="004416BD">
      <w:pPr>
        <w:rPr>
          <w:rFonts w:ascii="Garamond" w:eastAsia="Garamond" w:hAnsi="Garamond" w:cs="Garamond"/>
          <w:b/>
          <w:bCs/>
        </w:rPr>
      </w:pPr>
    </w:p>
    <w:p w14:paraId="27D3F847" w14:textId="77777777" w:rsidR="004416BD" w:rsidRDefault="004416BD">
      <w:pPr>
        <w:rPr>
          <w:rFonts w:ascii="Garamond" w:eastAsia="Garamond" w:hAnsi="Garamond" w:cs="Garamond"/>
          <w:b/>
          <w:bCs/>
        </w:rPr>
      </w:pPr>
    </w:p>
    <w:p w14:paraId="09E88EBE" w14:textId="77777777" w:rsidR="004416BD" w:rsidRDefault="004416BD">
      <w:pPr>
        <w:rPr>
          <w:rFonts w:ascii="Garamond" w:eastAsia="Garamond" w:hAnsi="Garamond" w:cs="Garamond"/>
          <w:b/>
          <w:bCs/>
        </w:rPr>
      </w:pPr>
    </w:p>
    <w:p w14:paraId="39B8C56C" w14:textId="77777777" w:rsidR="004416BD" w:rsidRDefault="004416BD">
      <w:pPr>
        <w:rPr>
          <w:rFonts w:ascii="Garamond" w:eastAsia="Garamond" w:hAnsi="Garamond" w:cs="Garamond"/>
          <w:b/>
          <w:bCs/>
        </w:rPr>
      </w:pPr>
    </w:p>
    <w:p w14:paraId="007A9522" w14:textId="77777777" w:rsidR="004416BD" w:rsidRDefault="004416BD">
      <w:pPr>
        <w:rPr>
          <w:rFonts w:ascii="Garamond" w:eastAsia="Garamond" w:hAnsi="Garamond" w:cs="Garamond"/>
          <w:b/>
          <w:bCs/>
        </w:rPr>
      </w:pPr>
    </w:p>
    <w:p w14:paraId="79B7E51B" w14:textId="77777777" w:rsidR="004416BD" w:rsidRDefault="004416BD">
      <w:pPr>
        <w:rPr>
          <w:rFonts w:ascii="Garamond" w:eastAsia="Garamond" w:hAnsi="Garamond" w:cs="Garamond"/>
          <w:b/>
          <w:bCs/>
        </w:rPr>
      </w:pPr>
    </w:p>
    <w:p w14:paraId="1EDD4003" w14:textId="77777777" w:rsidR="004416BD" w:rsidRDefault="004416BD">
      <w:pPr>
        <w:rPr>
          <w:rFonts w:ascii="Garamond" w:eastAsia="Garamond" w:hAnsi="Garamond" w:cs="Garamond"/>
          <w:b/>
          <w:bCs/>
        </w:rPr>
      </w:pPr>
    </w:p>
    <w:p w14:paraId="28ED7434" w14:textId="77777777" w:rsidR="004416BD" w:rsidRDefault="004416BD">
      <w:pPr>
        <w:rPr>
          <w:rFonts w:ascii="Garamond" w:eastAsia="Garamond" w:hAnsi="Garamond" w:cs="Garamond"/>
          <w:b/>
          <w:bCs/>
        </w:rPr>
      </w:pPr>
    </w:p>
    <w:p w14:paraId="388FC2D0" w14:textId="77777777" w:rsidR="004416BD" w:rsidRDefault="004416BD">
      <w:pPr>
        <w:rPr>
          <w:rFonts w:ascii="Garamond" w:eastAsia="Garamond" w:hAnsi="Garamond" w:cs="Garamond"/>
          <w:b/>
          <w:bCs/>
        </w:rPr>
      </w:pPr>
    </w:p>
    <w:p w14:paraId="7E3169D2" w14:textId="77777777" w:rsidR="004416BD" w:rsidRDefault="004416BD">
      <w:pPr>
        <w:rPr>
          <w:rFonts w:ascii="Garamond" w:eastAsia="Garamond" w:hAnsi="Garamond" w:cs="Garamond"/>
          <w:b/>
          <w:bCs/>
        </w:rPr>
      </w:pPr>
    </w:p>
    <w:p w14:paraId="48B58956" w14:textId="77777777" w:rsidR="004416BD" w:rsidRDefault="004416BD">
      <w:pPr>
        <w:rPr>
          <w:rFonts w:ascii="Garamond" w:eastAsia="Garamond" w:hAnsi="Garamond" w:cs="Garamond"/>
          <w:b/>
          <w:bCs/>
        </w:rPr>
      </w:pPr>
    </w:p>
    <w:p w14:paraId="77627F61" w14:textId="77777777" w:rsidR="004416BD" w:rsidRDefault="004416BD">
      <w:pPr>
        <w:rPr>
          <w:rFonts w:ascii="Garamond" w:eastAsia="Garamond" w:hAnsi="Garamond" w:cs="Garamond"/>
          <w:b/>
          <w:bCs/>
        </w:rPr>
      </w:pPr>
    </w:p>
    <w:p w14:paraId="18BDB5F6" w14:textId="77777777" w:rsidR="004416BD" w:rsidRDefault="004416BD">
      <w:pPr>
        <w:rPr>
          <w:rFonts w:ascii="Garamond" w:eastAsia="Garamond" w:hAnsi="Garamond" w:cs="Garamond"/>
          <w:b/>
          <w:bCs/>
        </w:rPr>
      </w:pPr>
    </w:p>
    <w:p w14:paraId="40FA4C73" w14:textId="77777777" w:rsidR="004416BD" w:rsidRDefault="004416BD">
      <w:pPr>
        <w:rPr>
          <w:rFonts w:ascii="Garamond" w:eastAsia="Garamond" w:hAnsi="Garamond" w:cs="Garamond"/>
          <w:b/>
          <w:bCs/>
        </w:rPr>
      </w:pPr>
    </w:p>
    <w:p w14:paraId="5D53A673" w14:textId="77777777" w:rsidR="004416BD" w:rsidRDefault="004416BD">
      <w:pPr>
        <w:ind w:left="720"/>
        <w:rPr>
          <w:rFonts w:ascii="Garamond" w:eastAsia="Garamond" w:hAnsi="Garamond" w:cs="Garamond"/>
          <w:b/>
          <w:bCs/>
        </w:rPr>
      </w:pPr>
    </w:p>
    <w:p w14:paraId="6D257F56" w14:textId="77777777" w:rsidR="004416BD" w:rsidRDefault="004416BD">
      <w:pPr>
        <w:rPr>
          <w:rFonts w:ascii="Garamond" w:eastAsia="Garamond" w:hAnsi="Garamond" w:cs="Garamond"/>
          <w:b/>
          <w:bCs/>
        </w:rPr>
      </w:pPr>
    </w:p>
    <w:p w14:paraId="52930638" w14:textId="77777777" w:rsidR="004416BD" w:rsidRDefault="00057F67">
      <w:pPr>
        <w:numPr>
          <w:ilvl w:val="0"/>
          <w:numId w:val="13"/>
        </w:numPr>
        <w:rPr>
          <w:rFonts w:ascii="Garamond" w:eastAsia="Garamond" w:hAnsi="Garamond" w:cs="Garamond"/>
          <w:sz w:val="26"/>
          <w:szCs w:val="26"/>
        </w:rPr>
      </w:pPr>
      <w:r>
        <w:rPr>
          <w:rFonts w:ascii="Garamond" w:eastAsia="Garamond" w:hAnsi="Garamond" w:cs="Garamond"/>
          <w:b/>
          <w:bCs/>
          <w:sz w:val="26"/>
          <w:szCs w:val="26"/>
        </w:rPr>
        <w:t>hotspot map - CD &amp; disasters</w:t>
      </w:r>
    </w:p>
    <w:p w14:paraId="6D627579" w14:textId="77777777" w:rsidR="004416BD" w:rsidRDefault="004416BD">
      <w:pPr>
        <w:ind w:left="360"/>
        <w:rPr>
          <w:rFonts w:ascii="Garamond" w:eastAsia="Garamond" w:hAnsi="Garamond" w:cs="Garamond"/>
        </w:rPr>
      </w:pPr>
    </w:p>
    <w:p w14:paraId="754188B5" w14:textId="77777777" w:rsidR="004416BD" w:rsidRDefault="004416BD">
      <w:pPr>
        <w:ind w:left="360"/>
        <w:rPr>
          <w:rFonts w:ascii="Garamond" w:eastAsia="Garamond" w:hAnsi="Garamond" w:cs="Garamond"/>
        </w:rPr>
      </w:pPr>
    </w:p>
    <w:p w14:paraId="6E267B5E" w14:textId="77777777" w:rsidR="004416BD" w:rsidRDefault="004416BD">
      <w:pPr>
        <w:ind w:left="360"/>
        <w:rPr>
          <w:rFonts w:ascii="Garamond" w:eastAsia="Garamond" w:hAnsi="Garamond" w:cs="Garamond"/>
        </w:rPr>
      </w:pPr>
    </w:p>
    <w:p w14:paraId="5557A97A" w14:textId="77777777" w:rsidR="004416BD" w:rsidRDefault="004416BD">
      <w:pPr>
        <w:ind w:left="360"/>
        <w:rPr>
          <w:rFonts w:ascii="Garamond" w:eastAsia="Garamond" w:hAnsi="Garamond" w:cs="Garamond"/>
        </w:rPr>
      </w:pPr>
    </w:p>
    <w:p w14:paraId="1F0D8F8E" w14:textId="77777777" w:rsidR="004416BD" w:rsidRDefault="004416BD">
      <w:pPr>
        <w:ind w:left="360"/>
        <w:rPr>
          <w:rFonts w:ascii="Garamond" w:eastAsia="Garamond" w:hAnsi="Garamond" w:cs="Garamond"/>
        </w:rPr>
      </w:pPr>
    </w:p>
    <w:p w14:paraId="6648F314" w14:textId="77777777" w:rsidR="004416BD" w:rsidRDefault="00057F67">
      <w:pPr>
        <w:pStyle w:val="Heading2"/>
        <w:ind w:left="860"/>
        <w:rPr>
          <w:rFonts w:ascii="Garamond" w:eastAsia="Garamond" w:hAnsi="Garamond" w:cs="Garamond"/>
          <w:color w:val="000000"/>
        </w:rPr>
      </w:pPr>
      <w:bookmarkStart w:id="5" w:name="_heading=h.misnc1tq29m0" w:colFirst="0" w:colLast="0"/>
      <w:bookmarkEnd w:id="5"/>
      <w:r>
        <w:rPr>
          <w:rFonts w:ascii="Garamond" w:eastAsia="Garamond" w:hAnsi="Garamond" w:cs="Garamond"/>
          <w:color w:val="000000"/>
        </w:rPr>
        <w:t xml:space="preserve">INTEGRATED HEALTH INFRASTRUCTURE MAP OF </w:t>
      </w:r>
      <w:proofErr w:type="gramStart"/>
      <w:r>
        <w:rPr>
          <w:rFonts w:ascii="Garamond" w:eastAsia="Garamond" w:hAnsi="Garamond" w:cs="Garamond"/>
          <w:color w:val="000000"/>
        </w:rPr>
        <w:t>RAMANTHALI  PANCHAYAT</w:t>
      </w:r>
      <w:proofErr w:type="gramEnd"/>
    </w:p>
    <w:p w14:paraId="17A244D3" w14:textId="77777777" w:rsidR="004416BD" w:rsidRDefault="00057F67">
      <w:pPr>
        <w:rPr>
          <w:rFonts w:ascii="Garamond" w:eastAsia="Garamond" w:hAnsi="Garamond" w:cs="Garamond"/>
        </w:rPr>
      </w:pPr>
      <w:r>
        <w:rPr>
          <w:rFonts w:ascii="Garamond" w:eastAsia="Garamond" w:hAnsi="Garamond" w:cs="Garamond"/>
          <w:noProof/>
        </w:rPr>
        <w:drawing>
          <wp:inline distT="0" distB="0" distL="0" distR="0" wp14:anchorId="33FCDB89" wp14:editId="067EE573">
            <wp:extent cx="4948467" cy="4518017"/>
            <wp:effectExtent l="0" t="0" r="0" b="0"/>
            <wp:docPr id="19" name="image10.jpg" descr="C:\Users\DELL\OneDrive\Pictures\Health Infrastructure map.jpg"/>
            <wp:cNvGraphicFramePr/>
            <a:graphic xmlns:a="http://schemas.openxmlformats.org/drawingml/2006/main">
              <a:graphicData uri="http://schemas.openxmlformats.org/drawingml/2006/picture">
                <pic:pic xmlns:pic="http://schemas.openxmlformats.org/drawingml/2006/picture">
                  <pic:nvPicPr>
                    <pic:cNvPr id="0" name="image10.jpg" descr="C:\Users\DELL\OneDrive\Pictures\Health Infrastructure map.jpg"/>
                    <pic:cNvPicPr preferRelativeResize="0"/>
                  </pic:nvPicPr>
                  <pic:blipFill>
                    <a:blip r:embed="rId15"/>
                    <a:srcRect/>
                    <a:stretch>
                      <a:fillRect/>
                    </a:stretch>
                  </pic:blipFill>
                  <pic:spPr>
                    <a:xfrm>
                      <a:off x="0" y="0"/>
                      <a:ext cx="4948467" cy="4518017"/>
                    </a:xfrm>
                    <a:prstGeom prst="rect">
                      <a:avLst/>
                    </a:prstGeom>
                    <a:ln/>
                  </pic:spPr>
                </pic:pic>
              </a:graphicData>
            </a:graphic>
          </wp:inline>
        </w:drawing>
      </w:r>
    </w:p>
    <w:p w14:paraId="4736FE1C" w14:textId="77777777" w:rsidR="004416BD" w:rsidRDefault="004416BD">
      <w:pPr>
        <w:rPr>
          <w:rFonts w:ascii="Garamond" w:eastAsia="Garamond" w:hAnsi="Garamond" w:cs="Garamond"/>
        </w:rPr>
      </w:pPr>
    </w:p>
    <w:p w14:paraId="23BF5F80" w14:textId="77777777" w:rsidR="004416BD" w:rsidRDefault="004416BD">
      <w:pPr>
        <w:rPr>
          <w:rFonts w:ascii="Garamond" w:eastAsia="Garamond" w:hAnsi="Garamond" w:cs="Garamond"/>
        </w:rPr>
      </w:pPr>
    </w:p>
    <w:p w14:paraId="7FBF777B" w14:textId="77777777" w:rsidR="004416BD" w:rsidRDefault="004416BD">
      <w:pPr>
        <w:rPr>
          <w:rFonts w:ascii="Garamond" w:eastAsia="Garamond" w:hAnsi="Garamond" w:cs="Garamond"/>
        </w:rPr>
      </w:pPr>
    </w:p>
    <w:p w14:paraId="6F579C8C" w14:textId="77777777" w:rsidR="004416BD" w:rsidRDefault="004416BD">
      <w:pPr>
        <w:rPr>
          <w:rFonts w:ascii="Garamond" w:eastAsia="Garamond" w:hAnsi="Garamond" w:cs="Garamond"/>
        </w:rPr>
      </w:pPr>
    </w:p>
    <w:p w14:paraId="0F1D923C" w14:textId="77777777" w:rsidR="004416BD" w:rsidRDefault="004416BD">
      <w:pPr>
        <w:rPr>
          <w:rFonts w:ascii="Garamond" w:eastAsia="Garamond" w:hAnsi="Garamond" w:cs="Garamond"/>
        </w:rPr>
      </w:pPr>
    </w:p>
    <w:p w14:paraId="7C7FC682" w14:textId="77777777" w:rsidR="004416BD" w:rsidRDefault="004416BD">
      <w:pPr>
        <w:rPr>
          <w:rFonts w:ascii="Garamond" w:eastAsia="Garamond" w:hAnsi="Garamond" w:cs="Garamond"/>
        </w:rPr>
      </w:pPr>
    </w:p>
    <w:p w14:paraId="4CEF6AB4" w14:textId="77777777" w:rsidR="004416BD" w:rsidRDefault="004416BD">
      <w:pPr>
        <w:rPr>
          <w:rFonts w:ascii="Garamond" w:eastAsia="Garamond" w:hAnsi="Garamond" w:cs="Garamond"/>
        </w:rPr>
      </w:pPr>
    </w:p>
    <w:p w14:paraId="17DD5070" w14:textId="77777777" w:rsidR="004416BD" w:rsidRDefault="004416BD">
      <w:pPr>
        <w:rPr>
          <w:rFonts w:ascii="Garamond" w:eastAsia="Garamond" w:hAnsi="Garamond" w:cs="Garamond"/>
        </w:rPr>
      </w:pPr>
    </w:p>
    <w:p w14:paraId="20639262" w14:textId="77777777" w:rsidR="004416BD" w:rsidRDefault="004416BD">
      <w:pPr>
        <w:rPr>
          <w:rFonts w:ascii="Garamond" w:eastAsia="Garamond" w:hAnsi="Garamond" w:cs="Garamond"/>
        </w:rPr>
      </w:pPr>
    </w:p>
    <w:p w14:paraId="26F38E33" w14:textId="77777777" w:rsidR="004416BD" w:rsidRDefault="004416BD">
      <w:pPr>
        <w:rPr>
          <w:rFonts w:ascii="Garamond" w:eastAsia="Garamond" w:hAnsi="Garamond" w:cs="Garamond"/>
        </w:rPr>
      </w:pPr>
    </w:p>
    <w:p w14:paraId="68A2F0C6" w14:textId="77777777" w:rsidR="004416BD" w:rsidRDefault="004416BD">
      <w:pPr>
        <w:rPr>
          <w:rFonts w:ascii="Garamond" w:eastAsia="Garamond" w:hAnsi="Garamond" w:cs="Garamond"/>
        </w:rPr>
      </w:pPr>
    </w:p>
    <w:p w14:paraId="4DFBC940" w14:textId="77777777" w:rsidR="004416BD" w:rsidRDefault="004416BD">
      <w:pPr>
        <w:rPr>
          <w:rFonts w:ascii="Garamond" w:eastAsia="Garamond" w:hAnsi="Garamond" w:cs="Garamond"/>
        </w:rPr>
      </w:pPr>
    </w:p>
    <w:p w14:paraId="4F64769D" w14:textId="77777777" w:rsidR="004416BD" w:rsidRDefault="004416BD">
      <w:pPr>
        <w:rPr>
          <w:rFonts w:ascii="Garamond" w:eastAsia="Garamond" w:hAnsi="Garamond" w:cs="Garamond"/>
        </w:rPr>
      </w:pPr>
    </w:p>
    <w:p w14:paraId="5C27411F" w14:textId="77777777" w:rsidR="004416BD" w:rsidRDefault="004416BD">
      <w:pPr>
        <w:rPr>
          <w:rFonts w:ascii="Garamond" w:eastAsia="Garamond" w:hAnsi="Garamond" w:cs="Garamond"/>
        </w:rPr>
      </w:pPr>
    </w:p>
    <w:p w14:paraId="68FA252A" w14:textId="77777777" w:rsidR="004416BD" w:rsidRDefault="004416BD">
      <w:pPr>
        <w:rPr>
          <w:rFonts w:ascii="Garamond" w:eastAsia="Garamond" w:hAnsi="Garamond" w:cs="Garamond"/>
        </w:rPr>
      </w:pPr>
    </w:p>
    <w:p w14:paraId="5F70B378" w14:textId="77777777" w:rsidR="004416BD" w:rsidRDefault="004416BD">
      <w:pPr>
        <w:rPr>
          <w:rFonts w:ascii="Garamond" w:eastAsia="Garamond" w:hAnsi="Garamond" w:cs="Garamond"/>
        </w:rPr>
      </w:pPr>
    </w:p>
    <w:p w14:paraId="01A1DC10" w14:textId="77777777" w:rsidR="004416BD" w:rsidRDefault="00057F67">
      <w:pPr>
        <w:rPr>
          <w:rFonts w:ascii="Garamond" w:eastAsia="Garamond" w:hAnsi="Garamond" w:cs="Garamond"/>
        </w:rPr>
      </w:pPr>
      <w:r>
        <w:rPr>
          <w:rFonts w:ascii="Garamond" w:eastAsia="Garamond" w:hAnsi="Garamond" w:cs="Garamond"/>
        </w:rPr>
        <w:t>HEALTH IFRASTRUCTURE MAP</w:t>
      </w:r>
    </w:p>
    <w:p w14:paraId="398400A5" w14:textId="77777777" w:rsidR="004416BD" w:rsidRDefault="004416BD">
      <w:pPr>
        <w:ind w:left="720"/>
        <w:rPr>
          <w:rFonts w:ascii="Garamond" w:eastAsia="Garamond" w:hAnsi="Garamond" w:cs="Garamond"/>
          <w:color w:val="EE0000"/>
        </w:rPr>
      </w:pPr>
    </w:p>
    <w:p w14:paraId="18198194" w14:textId="77777777" w:rsidR="004416BD" w:rsidRDefault="00057F67">
      <w:pPr>
        <w:pStyle w:val="Heading2"/>
        <w:ind w:left="860"/>
        <w:rPr>
          <w:rFonts w:ascii="Garamond" w:eastAsia="Garamond" w:hAnsi="Garamond" w:cs="Garamond"/>
          <w:color w:val="000000"/>
        </w:rPr>
      </w:pPr>
      <w:r>
        <w:rPr>
          <w:noProof/>
        </w:rPr>
        <w:drawing>
          <wp:anchor distT="114300" distB="114300" distL="114300" distR="114300" simplePos="0" relativeHeight="251661312" behindDoc="1" locked="0" layoutInCell="1" hidden="0" allowOverlap="1" wp14:anchorId="4D35159D" wp14:editId="088B01A7">
            <wp:simplePos x="0" y="0"/>
            <wp:positionH relativeFrom="column">
              <wp:posOffset>-176212</wp:posOffset>
            </wp:positionH>
            <wp:positionV relativeFrom="paragraph">
              <wp:posOffset>238125</wp:posOffset>
            </wp:positionV>
            <wp:extent cx="7310438" cy="4886325"/>
            <wp:effectExtent l="0" t="0" r="0" b="0"/>
            <wp:wrapNone/>
            <wp:docPr id="2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6"/>
                    <a:srcRect l="22857"/>
                    <a:stretch>
                      <a:fillRect/>
                    </a:stretch>
                  </pic:blipFill>
                  <pic:spPr>
                    <a:xfrm>
                      <a:off x="0" y="0"/>
                      <a:ext cx="7310438" cy="4886325"/>
                    </a:xfrm>
                    <a:prstGeom prst="rect">
                      <a:avLst/>
                    </a:prstGeom>
                    <a:ln/>
                  </pic:spPr>
                </pic:pic>
              </a:graphicData>
            </a:graphic>
          </wp:anchor>
        </w:drawing>
      </w:r>
    </w:p>
    <w:p w14:paraId="258CBC38" w14:textId="77777777" w:rsidR="004416BD" w:rsidRDefault="004416BD">
      <w:pPr>
        <w:rPr>
          <w:rFonts w:ascii="Garamond" w:eastAsia="Garamond" w:hAnsi="Garamond" w:cs="Garamond"/>
        </w:rPr>
      </w:pPr>
    </w:p>
    <w:p w14:paraId="231D85B0" w14:textId="77777777" w:rsidR="004416BD" w:rsidRDefault="004416BD">
      <w:pPr>
        <w:rPr>
          <w:rFonts w:ascii="Garamond" w:eastAsia="Garamond" w:hAnsi="Garamond" w:cs="Garamond"/>
        </w:rPr>
      </w:pPr>
    </w:p>
    <w:p w14:paraId="3E9E8682" w14:textId="77777777" w:rsidR="004416BD" w:rsidRDefault="004416BD">
      <w:pPr>
        <w:rPr>
          <w:rFonts w:ascii="Garamond" w:eastAsia="Garamond" w:hAnsi="Garamond" w:cs="Garamond"/>
        </w:rPr>
      </w:pPr>
    </w:p>
    <w:p w14:paraId="629AED56" w14:textId="77777777" w:rsidR="004416BD" w:rsidRDefault="004416BD">
      <w:pPr>
        <w:rPr>
          <w:rFonts w:ascii="Garamond" w:eastAsia="Garamond" w:hAnsi="Garamond" w:cs="Garamond"/>
        </w:rPr>
      </w:pPr>
    </w:p>
    <w:p w14:paraId="6C8FDA5A" w14:textId="77777777" w:rsidR="004416BD" w:rsidRDefault="004416BD">
      <w:pPr>
        <w:rPr>
          <w:rFonts w:ascii="Garamond" w:eastAsia="Garamond" w:hAnsi="Garamond" w:cs="Garamond"/>
        </w:rPr>
      </w:pPr>
    </w:p>
    <w:p w14:paraId="65B88DED" w14:textId="77777777" w:rsidR="004416BD" w:rsidRDefault="004416BD">
      <w:pPr>
        <w:rPr>
          <w:rFonts w:ascii="Garamond" w:eastAsia="Garamond" w:hAnsi="Garamond" w:cs="Garamond"/>
        </w:rPr>
      </w:pPr>
    </w:p>
    <w:p w14:paraId="7429B834" w14:textId="77777777" w:rsidR="004416BD" w:rsidRDefault="004416BD">
      <w:pPr>
        <w:rPr>
          <w:rFonts w:ascii="Garamond" w:eastAsia="Garamond" w:hAnsi="Garamond" w:cs="Garamond"/>
        </w:rPr>
      </w:pPr>
    </w:p>
    <w:p w14:paraId="7F8C8D6F" w14:textId="77777777" w:rsidR="004416BD" w:rsidRDefault="004416BD">
      <w:pPr>
        <w:rPr>
          <w:rFonts w:ascii="Garamond" w:eastAsia="Garamond" w:hAnsi="Garamond" w:cs="Garamond"/>
        </w:rPr>
      </w:pPr>
    </w:p>
    <w:p w14:paraId="4E1AE6EA" w14:textId="77777777" w:rsidR="004416BD" w:rsidRDefault="004416BD">
      <w:pPr>
        <w:rPr>
          <w:rFonts w:ascii="Garamond" w:eastAsia="Garamond" w:hAnsi="Garamond" w:cs="Garamond"/>
        </w:rPr>
      </w:pPr>
    </w:p>
    <w:p w14:paraId="79198821" w14:textId="77777777" w:rsidR="004416BD" w:rsidRDefault="004416BD">
      <w:pPr>
        <w:rPr>
          <w:rFonts w:ascii="Garamond" w:eastAsia="Garamond" w:hAnsi="Garamond" w:cs="Garamond"/>
        </w:rPr>
      </w:pPr>
    </w:p>
    <w:p w14:paraId="6388541F" w14:textId="77777777" w:rsidR="004416BD" w:rsidRDefault="004416BD">
      <w:pPr>
        <w:rPr>
          <w:rFonts w:ascii="Garamond" w:eastAsia="Garamond" w:hAnsi="Garamond" w:cs="Garamond"/>
        </w:rPr>
      </w:pPr>
    </w:p>
    <w:p w14:paraId="0010061A" w14:textId="77777777" w:rsidR="004416BD" w:rsidRDefault="004416BD">
      <w:pPr>
        <w:rPr>
          <w:rFonts w:ascii="Garamond" w:eastAsia="Garamond" w:hAnsi="Garamond" w:cs="Garamond"/>
        </w:rPr>
      </w:pPr>
    </w:p>
    <w:p w14:paraId="01C6C8F3" w14:textId="77777777" w:rsidR="004416BD" w:rsidRDefault="004416BD">
      <w:pPr>
        <w:rPr>
          <w:rFonts w:ascii="Garamond" w:eastAsia="Garamond" w:hAnsi="Garamond" w:cs="Garamond"/>
        </w:rPr>
      </w:pPr>
    </w:p>
    <w:p w14:paraId="4217B9EA" w14:textId="77777777" w:rsidR="004416BD" w:rsidRDefault="004416BD">
      <w:pPr>
        <w:rPr>
          <w:rFonts w:ascii="Garamond" w:eastAsia="Garamond" w:hAnsi="Garamond" w:cs="Garamond"/>
        </w:rPr>
      </w:pPr>
    </w:p>
    <w:p w14:paraId="234430E0" w14:textId="77777777" w:rsidR="004416BD" w:rsidRDefault="004416BD">
      <w:pPr>
        <w:rPr>
          <w:rFonts w:ascii="Garamond" w:eastAsia="Garamond" w:hAnsi="Garamond" w:cs="Garamond"/>
        </w:rPr>
      </w:pPr>
    </w:p>
    <w:p w14:paraId="0A13D419" w14:textId="77777777" w:rsidR="004416BD" w:rsidRDefault="004416BD">
      <w:pPr>
        <w:rPr>
          <w:rFonts w:ascii="Garamond" w:eastAsia="Garamond" w:hAnsi="Garamond" w:cs="Garamond"/>
        </w:rPr>
      </w:pPr>
    </w:p>
    <w:p w14:paraId="35BC8AF0" w14:textId="77777777" w:rsidR="004416BD" w:rsidRDefault="004416BD">
      <w:pPr>
        <w:rPr>
          <w:rFonts w:ascii="Garamond" w:eastAsia="Garamond" w:hAnsi="Garamond" w:cs="Garamond"/>
        </w:rPr>
      </w:pPr>
    </w:p>
    <w:p w14:paraId="1D2AFA72" w14:textId="77777777" w:rsidR="004416BD" w:rsidRDefault="004416BD">
      <w:pPr>
        <w:rPr>
          <w:rFonts w:ascii="Garamond" w:eastAsia="Garamond" w:hAnsi="Garamond" w:cs="Garamond"/>
        </w:rPr>
      </w:pPr>
    </w:p>
    <w:p w14:paraId="14D6B86A" w14:textId="77777777" w:rsidR="004416BD" w:rsidRDefault="004416BD">
      <w:pPr>
        <w:rPr>
          <w:rFonts w:ascii="Garamond" w:eastAsia="Garamond" w:hAnsi="Garamond" w:cs="Garamond"/>
        </w:rPr>
      </w:pPr>
    </w:p>
    <w:p w14:paraId="0C6D7B8D" w14:textId="77777777" w:rsidR="004416BD" w:rsidRDefault="004416BD">
      <w:pPr>
        <w:rPr>
          <w:rFonts w:ascii="Garamond" w:eastAsia="Garamond" w:hAnsi="Garamond" w:cs="Garamond"/>
        </w:rPr>
      </w:pPr>
    </w:p>
    <w:p w14:paraId="5F2976CF" w14:textId="77777777" w:rsidR="004416BD" w:rsidRDefault="004416BD">
      <w:pPr>
        <w:rPr>
          <w:rFonts w:ascii="Garamond" w:eastAsia="Garamond" w:hAnsi="Garamond" w:cs="Garamond"/>
        </w:rPr>
      </w:pPr>
    </w:p>
    <w:p w14:paraId="54BFD1F1" w14:textId="77777777" w:rsidR="004416BD" w:rsidRDefault="004416BD">
      <w:pPr>
        <w:rPr>
          <w:rFonts w:ascii="Garamond" w:eastAsia="Garamond" w:hAnsi="Garamond" w:cs="Garamond"/>
        </w:rPr>
      </w:pPr>
    </w:p>
    <w:p w14:paraId="5DE5F639" w14:textId="77777777" w:rsidR="004416BD" w:rsidRDefault="004416BD">
      <w:pPr>
        <w:rPr>
          <w:rFonts w:ascii="Garamond" w:eastAsia="Garamond" w:hAnsi="Garamond" w:cs="Garamond"/>
        </w:rPr>
      </w:pPr>
    </w:p>
    <w:p w14:paraId="5A23C338" w14:textId="77777777" w:rsidR="004416BD" w:rsidRDefault="004416BD">
      <w:pPr>
        <w:rPr>
          <w:rFonts w:ascii="Garamond" w:eastAsia="Garamond" w:hAnsi="Garamond" w:cs="Garamond"/>
        </w:rPr>
      </w:pPr>
    </w:p>
    <w:p w14:paraId="2905255E" w14:textId="77777777" w:rsidR="004416BD" w:rsidRDefault="004416BD">
      <w:pPr>
        <w:rPr>
          <w:rFonts w:ascii="Garamond" w:eastAsia="Garamond" w:hAnsi="Garamond" w:cs="Garamond"/>
        </w:rPr>
      </w:pPr>
    </w:p>
    <w:p w14:paraId="457761D0" w14:textId="77777777" w:rsidR="004416BD" w:rsidRDefault="004416BD">
      <w:pPr>
        <w:rPr>
          <w:rFonts w:ascii="Garamond" w:eastAsia="Garamond" w:hAnsi="Garamond" w:cs="Garamond"/>
        </w:rPr>
      </w:pPr>
    </w:p>
    <w:p w14:paraId="0FF03A2A" w14:textId="77777777" w:rsidR="004416BD" w:rsidRDefault="004416BD">
      <w:pPr>
        <w:rPr>
          <w:rFonts w:ascii="Garamond" w:eastAsia="Garamond" w:hAnsi="Garamond" w:cs="Garamond"/>
        </w:rPr>
      </w:pPr>
    </w:p>
    <w:p w14:paraId="0DF40952" w14:textId="77777777" w:rsidR="004416BD" w:rsidRDefault="004416BD">
      <w:pPr>
        <w:rPr>
          <w:rFonts w:ascii="Garamond" w:eastAsia="Garamond" w:hAnsi="Garamond" w:cs="Garamond"/>
        </w:rPr>
      </w:pPr>
    </w:p>
    <w:p w14:paraId="66163AC5" w14:textId="77777777" w:rsidR="004416BD" w:rsidRDefault="004416BD">
      <w:pPr>
        <w:rPr>
          <w:rFonts w:ascii="Garamond" w:eastAsia="Garamond" w:hAnsi="Garamond" w:cs="Garamond"/>
        </w:rPr>
      </w:pPr>
    </w:p>
    <w:p w14:paraId="7DD9894E" w14:textId="77777777" w:rsidR="004416BD" w:rsidRDefault="004416BD">
      <w:pPr>
        <w:rPr>
          <w:rFonts w:ascii="Garamond" w:eastAsia="Garamond" w:hAnsi="Garamond" w:cs="Garamond"/>
        </w:rPr>
      </w:pPr>
    </w:p>
    <w:p w14:paraId="1D756B33" w14:textId="77777777" w:rsidR="004416BD" w:rsidRDefault="004416BD">
      <w:pPr>
        <w:rPr>
          <w:rFonts w:ascii="Garamond" w:eastAsia="Garamond" w:hAnsi="Garamond" w:cs="Garamond"/>
        </w:rPr>
      </w:pPr>
    </w:p>
    <w:p w14:paraId="3C9E52BA" w14:textId="77777777" w:rsidR="004416BD" w:rsidRDefault="004416BD">
      <w:pPr>
        <w:rPr>
          <w:rFonts w:ascii="Garamond" w:eastAsia="Garamond" w:hAnsi="Garamond" w:cs="Garamond"/>
        </w:rPr>
      </w:pPr>
    </w:p>
    <w:p w14:paraId="20D88330" w14:textId="77777777" w:rsidR="004416BD" w:rsidRDefault="004416BD">
      <w:pPr>
        <w:rPr>
          <w:rFonts w:ascii="Garamond" w:eastAsia="Garamond" w:hAnsi="Garamond" w:cs="Garamond"/>
        </w:rPr>
      </w:pPr>
    </w:p>
    <w:p w14:paraId="2D2D8535" w14:textId="77777777" w:rsidR="004416BD" w:rsidRDefault="004416BD">
      <w:pPr>
        <w:rPr>
          <w:rFonts w:ascii="Garamond" w:eastAsia="Garamond" w:hAnsi="Garamond" w:cs="Garamond"/>
        </w:rPr>
      </w:pPr>
    </w:p>
    <w:p w14:paraId="465C01A5" w14:textId="77777777" w:rsidR="004416BD" w:rsidRDefault="004416BD">
      <w:pPr>
        <w:rPr>
          <w:rFonts w:ascii="Garamond" w:eastAsia="Garamond" w:hAnsi="Garamond" w:cs="Garamond"/>
        </w:rPr>
      </w:pPr>
    </w:p>
    <w:p w14:paraId="52B7E40B" w14:textId="77777777" w:rsidR="004416BD" w:rsidRDefault="004416BD">
      <w:pPr>
        <w:rPr>
          <w:rFonts w:ascii="Garamond" w:eastAsia="Garamond" w:hAnsi="Garamond" w:cs="Garamond"/>
        </w:rPr>
      </w:pPr>
    </w:p>
    <w:p w14:paraId="73B45050" w14:textId="77777777" w:rsidR="004416BD" w:rsidRDefault="004416BD">
      <w:pPr>
        <w:ind w:left="720"/>
        <w:rPr>
          <w:rFonts w:ascii="Garamond" w:eastAsia="Garamond" w:hAnsi="Garamond" w:cs="Garamond"/>
        </w:rPr>
      </w:pPr>
    </w:p>
    <w:p w14:paraId="6779F07E" w14:textId="77777777" w:rsidR="004416BD" w:rsidRDefault="004416BD">
      <w:pPr>
        <w:rPr>
          <w:rFonts w:ascii="Garamond" w:eastAsia="Garamond" w:hAnsi="Garamond" w:cs="Garamond"/>
        </w:rPr>
      </w:pPr>
    </w:p>
    <w:p w14:paraId="4C0BED1C" w14:textId="77777777" w:rsidR="004416BD" w:rsidRDefault="00057F67">
      <w:pPr>
        <w:pStyle w:val="Heading1"/>
        <w:ind w:left="360"/>
        <w:jc w:val="center"/>
        <w:rPr>
          <w:rFonts w:ascii="Garamond" w:eastAsia="Garamond" w:hAnsi="Garamond" w:cs="Garamond"/>
          <w:color w:val="000000"/>
        </w:rPr>
      </w:pPr>
      <w:bookmarkStart w:id="6" w:name="_heading=h.tm1w13eudz5u" w:colFirst="0" w:colLast="0"/>
      <w:bookmarkEnd w:id="6"/>
      <w:r>
        <w:rPr>
          <w:rFonts w:ascii="Garamond" w:eastAsia="Garamond" w:hAnsi="Garamond" w:cs="Garamond"/>
          <w:color w:val="000000"/>
        </w:rPr>
        <w:t>GENERAL PROFILE OF THE LSGI’S</w:t>
      </w:r>
    </w:p>
    <w:p w14:paraId="00943520" w14:textId="77777777" w:rsidR="004416BD" w:rsidRDefault="00057F67">
      <w:pPr>
        <w:pStyle w:val="Heading2"/>
        <w:rPr>
          <w:rFonts w:ascii="Garamond" w:eastAsia="Garamond" w:hAnsi="Garamond" w:cs="Garamond"/>
          <w:color w:val="000000"/>
        </w:rPr>
      </w:pPr>
      <w:bookmarkStart w:id="7" w:name="_heading=h.sdckkpjmyh5k" w:colFirst="0" w:colLast="0"/>
      <w:bookmarkEnd w:id="7"/>
      <w:r>
        <w:rPr>
          <w:rFonts w:ascii="Garamond" w:eastAsia="Garamond" w:hAnsi="Garamond" w:cs="Garamond"/>
          <w:color w:val="000000"/>
        </w:rPr>
        <w:t>Background of the LSGI</w:t>
      </w:r>
    </w:p>
    <w:p w14:paraId="50C6B9F5" w14:textId="77777777" w:rsidR="004416BD" w:rsidRDefault="00057F67">
      <w:pPr>
        <w:rPr>
          <w:rFonts w:ascii="Garamond" w:eastAsia="Garamond" w:hAnsi="Garamond" w:cs="Garamond"/>
        </w:rPr>
      </w:pPr>
      <w:proofErr w:type="spellStart"/>
      <w:r>
        <w:rPr>
          <w:rFonts w:ascii="Garamond" w:eastAsia="Garamond" w:hAnsi="Garamond" w:cs="Garamond"/>
        </w:rPr>
        <w:t>Ramanthali</w:t>
      </w:r>
      <w:proofErr w:type="spellEnd"/>
      <w:r>
        <w:rPr>
          <w:rFonts w:ascii="Garamond" w:eastAsia="Garamond" w:hAnsi="Garamond" w:cs="Garamond"/>
        </w:rPr>
        <w:t xml:space="preserve"> is a developing local self-government area situated in Kannur district of Kerala. The region is characterized by a mix of coastal and rural settlements, with moderate population density and active community participation through local self-gover</w:t>
      </w:r>
      <w:r>
        <w:rPr>
          <w:rFonts w:ascii="Garamond" w:eastAsia="Garamond" w:hAnsi="Garamond" w:cs="Garamond"/>
        </w:rPr>
        <w:t>nment institutions. Seasonal monsoon rains, coastal climatic conditions, population mobility, and close community interactions increase the vulnerability of the area to communicable disease outbreaks.</w:t>
      </w:r>
    </w:p>
    <w:p w14:paraId="72D8C1B8" w14:textId="77777777" w:rsidR="004416BD" w:rsidRDefault="00057F67">
      <w:pPr>
        <w:rPr>
          <w:rFonts w:ascii="Garamond" w:eastAsia="Garamond" w:hAnsi="Garamond" w:cs="Garamond"/>
        </w:rPr>
      </w:pPr>
      <w:r>
        <w:rPr>
          <w:rFonts w:ascii="Garamond" w:eastAsia="Garamond" w:hAnsi="Garamond" w:cs="Garamond"/>
        </w:rPr>
        <w:t>The experience of the COVID-19 pandemic highlighted the</w:t>
      </w:r>
      <w:r>
        <w:rPr>
          <w:rFonts w:ascii="Garamond" w:eastAsia="Garamond" w:hAnsi="Garamond" w:cs="Garamond"/>
        </w:rPr>
        <w:t xml:space="preserve"> critical importance of early detection, rapid response, effective surveillance, and coordinated intersectoral action at the primary health care level. As a frontline public health institution, </w:t>
      </w:r>
      <w:proofErr w:type="spellStart"/>
      <w:r>
        <w:rPr>
          <w:rFonts w:ascii="Garamond" w:eastAsia="Garamond" w:hAnsi="Garamond" w:cs="Garamond"/>
        </w:rPr>
        <w:t>Ramanthali</w:t>
      </w:r>
      <w:proofErr w:type="spellEnd"/>
      <w:r>
        <w:rPr>
          <w:rFonts w:ascii="Garamond" w:eastAsia="Garamond" w:hAnsi="Garamond" w:cs="Garamond"/>
        </w:rPr>
        <w:t xml:space="preserve"> Family Health Centre plays a key role in disease su</w:t>
      </w:r>
      <w:r>
        <w:rPr>
          <w:rFonts w:ascii="Garamond" w:eastAsia="Garamond" w:hAnsi="Garamond" w:cs="Garamond"/>
        </w:rPr>
        <w:t>rveillance, outbreak investigation, risk communication, case management, vaccination services, and community awareness activities.</w:t>
      </w:r>
    </w:p>
    <w:p w14:paraId="008CB3B9" w14:textId="77777777" w:rsidR="004416BD" w:rsidRDefault="00057F67">
      <w:pPr>
        <w:rPr>
          <w:rFonts w:ascii="Garamond" w:eastAsia="Garamond" w:hAnsi="Garamond" w:cs="Garamond"/>
        </w:rPr>
      </w:pPr>
      <w:r>
        <w:rPr>
          <w:rFonts w:ascii="Garamond" w:eastAsia="Garamond" w:hAnsi="Garamond" w:cs="Garamond"/>
        </w:rPr>
        <w:t xml:space="preserve">The Pandemic Preparedness Plan has been developed to strengthen the capacity of </w:t>
      </w:r>
      <w:proofErr w:type="spellStart"/>
      <w:r>
        <w:rPr>
          <w:rFonts w:ascii="Garamond" w:eastAsia="Garamond" w:hAnsi="Garamond" w:cs="Garamond"/>
        </w:rPr>
        <w:t>Ramanthali</w:t>
      </w:r>
      <w:proofErr w:type="spellEnd"/>
      <w:r>
        <w:rPr>
          <w:rFonts w:ascii="Garamond" w:eastAsia="Garamond" w:hAnsi="Garamond" w:cs="Garamond"/>
        </w:rPr>
        <w:t xml:space="preserve"> FHC to prevent, detect, and respon</w:t>
      </w:r>
      <w:r>
        <w:rPr>
          <w:rFonts w:ascii="Garamond" w:eastAsia="Garamond" w:hAnsi="Garamond" w:cs="Garamond"/>
        </w:rPr>
        <w:t>d effectively to emerging infectious disease threats. The plan outlines standard operating procedures for surveillance under the Integrated Disease Surveillance Programme (IDSP), laboratory coordination, isolation and referral mechanisms, logistics managem</w:t>
      </w:r>
      <w:r>
        <w:rPr>
          <w:rFonts w:ascii="Garamond" w:eastAsia="Garamond" w:hAnsi="Garamond" w:cs="Garamond"/>
        </w:rPr>
        <w:t>ent, human resource mobilization, infection prevention and control measures, and community engagement strategies.</w:t>
      </w:r>
    </w:p>
    <w:p w14:paraId="30D767B2" w14:textId="77777777" w:rsidR="004416BD" w:rsidRDefault="00057F67">
      <w:pPr>
        <w:rPr>
          <w:rFonts w:ascii="Garamond" w:eastAsia="Garamond" w:hAnsi="Garamond" w:cs="Garamond"/>
        </w:rPr>
      </w:pPr>
      <w:r>
        <w:rPr>
          <w:rFonts w:ascii="Garamond" w:eastAsia="Garamond" w:hAnsi="Garamond" w:cs="Garamond"/>
        </w:rPr>
        <w:t>This plan aims to ensure timely preparedness, minimize morbidity and mortality, maintain continuity of essential health services, and safeguar</w:t>
      </w:r>
      <w:r>
        <w:rPr>
          <w:rFonts w:ascii="Garamond" w:eastAsia="Garamond" w:hAnsi="Garamond" w:cs="Garamond"/>
        </w:rPr>
        <w:t xml:space="preserve">d the health of the community during public health emergencies. It reflects the commitment of </w:t>
      </w:r>
      <w:proofErr w:type="spellStart"/>
      <w:r>
        <w:rPr>
          <w:rFonts w:ascii="Garamond" w:eastAsia="Garamond" w:hAnsi="Garamond" w:cs="Garamond"/>
        </w:rPr>
        <w:t>Ramanthali</w:t>
      </w:r>
      <w:proofErr w:type="spellEnd"/>
      <w:r>
        <w:rPr>
          <w:rFonts w:ascii="Garamond" w:eastAsia="Garamond" w:hAnsi="Garamond" w:cs="Garamond"/>
        </w:rPr>
        <w:t xml:space="preserve"> FHC to build a resilient health system capable of responding effectively to future pandemics and large-scale outbreaks.</w:t>
      </w:r>
    </w:p>
    <w:p w14:paraId="52B1E6F0" w14:textId="77777777" w:rsidR="004416BD" w:rsidRDefault="004416BD">
      <w:pPr>
        <w:rPr>
          <w:rFonts w:ascii="Garamond" w:eastAsia="Garamond" w:hAnsi="Garamond" w:cs="Garamond"/>
        </w:rPr>
      </w:pPr>
    </w:p>
    <w:tbl>
      <w:tblPr>
        <w:tblStyle w:val="a1"/>
        <w:tblW w:w="9176" w:type="dxa"/>
        <w:tblInd w:w="0" w:type="dxa"/>
        <w:tblLayout w:type="fixed"/>
        <w:tblLook w:val="0400" w:firstRow="0" w:lastRow="0" w:firstColumn="0" w:lastColumn="0" w:noHBand="0" w:noVBand="1"/>
      </w:tblPr>
      <w:tblGrid>
        <w:gridCol w:w="6069"/>
        <w:gridCol w:w="3107"/>
      </w:tblGrid>
      <w:tr w:rsidR="004416BD" w14:paraId="1C0751C4" w14:textId="77777777">
        <w:trPr>
          <w:trHeight w:val="560"/>
          <w:tblHeader/>
        </w:trPr>
        <w:tc>
          <w:tcPr>
            <w:tcW w:w="9176" w:type="dxa"/>
            <w:gridSpan w:val="2"/>
            <w:tcBorders>
              <w:top w:val="single" w:sz="6" w:space="0" w:color="DDDDDD"/>
              <w:left w:val="single" w:sz="6" w:space="0" w:color="DDDDDD"/>
              <w:bottom w:val="single" w:sz="6" w:space="0" w:color="DDDDDD"/>
              <w:right w:val="single" w:sz="6" w:space="0" w:color="DDDDDD"/>
            </w:tcBorders>
            <w:shd w:val="clear" w:color="auto" w:fill="F1F3F4"/>
            <w:tcMar>
              <w:top w:w="120" w:type="dxa"/>
              <w:left w:w="120" w:type="dxa"/>
              <w:bottom w:w="120" w:type="dxa"/>
              <w:right w:w="120" w:type="dxa"/>
            </w:tcMar>
            <w:vAlign w:val="center"/>
          </w:tcPr>
          <w:p w14:paraId="0DF57146" w14:textId="77777777" w:rsidR="004416BD" w:rsidRDefault="00057F67">
            <w:pPr>
              <w:pStyle w:val="Subtitle"/>
              <w:spacing w:before="120" w:after="120"/>
              <w:rPr>
                <w:rFonts w:ascii="Garamond" w:eastAsia="Garamond" w:hAnsi="Garamond" w:cs="Garamond"/>
                <w:color w:val="000000"/>
              </w:rPr>
            </w:pPr>
            <w:bookmarkStart w:id="8" w:name="_heading=h.9ttmcaaoqgbh" w:colFirst="0" w:colLast="0"/>
            <w:bookmarkEnd w:id="8"/>
            <w:r>
              <w:rPr>
                <w:rFonts w:ascii="Garamond" w:eastAsia="Garamond" w:hAnsi="Garamond" w:cs="Garamond"/>
                <w:color w:val="000000"/>
              </w:rPr>
              <w:lastRenderedPageBreak/>
              <w:t>Table 1: Background of LSGD</w:t>
            </w:r>
          </w:p>
        </w:tc>
      </w:tr>
      <w:tr w:rsidR="004416BD" w14:paraId="5AE5B6DD" w14:textId="77777777">
        <w:trPr>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FD87CAE" w14:textId="77777777" w:rsidR="004416BD" w:rsidRDefault="00057F67">
            <w:pPr>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0F340D0F" w14:textId="77777777" w:rsidR="004416BD" w:rsidRDefault="00057F67">
            <w:pPr>
              <w:rPr>
                <w:rFonts w:ascii="Garamond" w:eastAsia="Garamond" w:hAnsi="Garamond" w:cs="Garamond"/>
                <w:b/>
                <w:bCs/>
              </w:rPr>
            </w:pPr>
            <w:r>
              <w:rPr>
                <w:rFonts w:ascii="Garamond" w:eastAsia="Garamond" w:hAnsi="Garamond" w:cs="Garamond"/>
                <w:b/>
                <w:bCs/>
              </w:rPr>
              <w:t>Details</w:t>
            </w:r>
          </w:p>
        </w:tc>
      </w:tr>
      <w:tr w:rsidR="004416BD" w14:paraId="3CD77CD5"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9A521E3" w14:textId="77777777" w:rsidR="004416BD" w:rsidRDefault="00057F67">
            <w:pPr>
              <w:rPr>
                <w:rFonts w:ascii="Garamond" w:eastAsia="Garamond" w:hAnsi="Garamond" w:cs="Garamond"/>
              </w:rPr>
            </w:pPr>
            <w:r>
              <w:rPr>
                <w:rFonts w:ascii="Garamond" w:eastAsia="Garamond" w:hAnsi="Garamond" w:cs="Garamond"/>
              </w:rPr>
              <w:t>Name of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F11E6FF" w14:textId="77777777" w:rsidR="004416BD" w:rsidRDefault="00057F67">
            <w:pPr>
              <w:rPr>
                <w:rFonts w:ascii="Garamond" w:eastAsia="Garamond" w:hAnsi="Garamond" w:cs="Garamond"/>
              </w:rPr>
            </w:pPr>
            <w:proofErr w:type="spellStart"/>
            <w:r>
              <w:rPr>
                <w:rFonts w:ascii="Garamond" w:eastAsia="Garamond" w:hAnsi="Garamond" w:cs="Garamond"/>
              </w:rPr>
              <w:t>Ramanthali</w:t>
            </w:r>
            <w:proofErr w:type="spellEnd"/>
          </w:p>
        </w:tc>
      </w:tr>
      <w:tr w:rsidR="004416BD" w14:paraId="07E7F8F2"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1DCDA10" w14:textId="77777777" w:rsidR="004416BD" w:rsidRDefault="00057F67">
            <w:pPr>
              <w:rPr>
                <w:rFonts w:ascii="Garamond" w:eastAsia="Garamond" w:hAnsi="Garamond" w:cs="Garamond"/>
              </w:rPr>
            </w:pPr>
            <w:r>
              <w:rPr>
                <w:rFonts w:ascii="Garamond" w:eastAsia="Garamond" w:hAnsi="Garamond" w:cs="Garamond"/>
              </w:rPr>
              <w:t>Type (GP/Municipality / Corporation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A653C2" w14:textId="77777777" w:rsidR="004416BD" w:rsidRDefault="00057F67">
            <w:pPr>
              <w:rPr>
                <w:rFonts w:ascii="Garamond" w:eastAsia="Garamond" w:hAnsi="Garamond" w:cs="Garamond"/>
              </w:rPr>
            </w:pPr>
            <w:r>
              <w:rPr>
                <w:rFonts w:ascii="Garamond" w:eastAsia="Garamond" w:hAnsi="Garamond" w:cs="Garamond"/>
              </w:rPr>
              <w:t>Grama Panchayath</w:t>
            </w:r>
          </w:p>
        </w:tc>
      </w:tr>
      <w:tr w:rsidR="004416BD" w14:paraId="7D5AD8FE"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46099F" w14:textId="77777777" w:rsidR="004416BD" w:rsidRDefault="00057F67">
            <w:pPr>
              <w:rPr>
                <w:rFonts w:ascii="Garamond" w:eastAsia="Garamond" w:hAnsi="Garamond" w:cs="Garamond"/>
              </w:rPr>
            </w:pPr>
            <w:r>
              <w:rPr>
                <w:rFonts w:ascii="Garamond" w:eastAsia="Garamond" w:hAnsi="Garamond" w:cs="Garamond"/>
              </w:rPr>
              <w:t>Block</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EEBF676" w14:textId="77777777" w:rsidR="004416BD" w:rsidRDefault="00057F67">
            <w:pPr>
              <w:rPr>
                <w:rFonts w:ascii="Garamond" w:eastAsia="Garamond" w:hAnsi="Garamond" w:cs="Garamond"/>
              </w:rPr>
            </w:pPr>
            <w:proofErr w:type="spellStart"/>
            <w:r>
              <w:rPr>
                <w:rFonts w:ascii="Garamond" w:eastAsia="Garamond" w:hAnsi="Garamond" w:cs="Garamond"/>
              </w:rPr>
              <w:t>Payyanur</w:t>
            </w:r>
            <w:proofErr w:type="spellEnd"/>
          </w:p>
        </w:tc>
      </w:tr>
      <w:tr w:rsidR="004416BD" w14:paraId="14D5AFE7"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1437718" w14:textId="77777777" w:rsidR="004416BD" w:rsidRDefault="00057F67">
            <w:pPr>
              <w:rPr>
                <w:rFonts w:ascii="Garamond" w:eastAsia="Garamond" w:hAnsi="Garamond" w:cs="Garamond"/>
              </w:rPr>
            </w:pPr>
            <w:r>
              <w:rPr>
                <w:rFonts w:ascii="Garamond" w:eastAsia="Garamond" w:hAnsi="Garamond" w:cs="Garamond"/>
              </w:rPr>
              <w:t>District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43CA012" w14:textId="77777777" w:rsidR="004416BD" w:rsidRDefault="00057F67">
            <w:pPr>
              <w:rPr>
                <w:rFonts w:ascii="Garamond" w:eastAsia="Garamond" w:hAnsi="Garamond" w:cs="Garamond"/>
              </w:rPr>
            </w:pPr>
            <w:r>
              <w:rPr>
                <w:rFonts w:ascii="Garamond" w:eastAsia="Garamond" w:hAnsi="Garamond" w:cs="Garamond"/>
              </w:rPr>
              <w:t>Kannur</w:t>
            </w:r>
          </w:p>
        </w:tc>
      </w:tr>
      <w:tr w:rsidR="004416BD" w14:paraId="67FB1B06"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4C9F0D4" w14:textId="77777777" w:rsidR="004416BD" w:rsidRDefault="00057F67">
            <w:pPr>
              <w:rPr>
                <w:rFonts w:ascii="Garamond" w:eastAsia="Garamond" w:hAnsi="Garamond" w:cs="Garamond"/>
              </w:rPr>
            </w:pPr>
            <w:r>
              <w:rPr>
                <w:rFonts w:ascii="Garamond" w:eastAsia="Garamond" w:hAnsi="Garamond" w:cs="Garamond"/>
              </w:rPr>
              <w:t>Number of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228F2E5" w14:textId="77777777" w:rsidR="004416BD" w:rsidRDefault="00057F67">
            <w:pPr>
              <w:rPr>
                <w:rFonts w:ascii="Garamond" w:eastAsia="Garamond" w:hAnsi="Garamond" w:cs="Garamond"/>
              </w:rPr>
            </w:pPr>
            <w:r>
              <w:rPr>
                <w:rFonts w:ascii="Garamond" w:eastAsia="Garamond" w:hAnsi="Garamond" w:cs="Garamond"/>
              </w:rPr>
              <w:t>18</w:t>
            </w:r>
          </w:p>
        </w:tc>
      </w:tr>
      <w:tr w:rsidR="004416BD" w14:paraId="43F3F4F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489B3C" w14:textId="77777777" w:rsidR="004416BD" w:rsidRDefault="00057F67">
            <w:pPr>
              <w:rPr>
                <w:rFonts w:ascii="Garamond" w:eastAsia="Garamond" w:hAnsi="Garamond" w:cs="Garamond"/>
              </w:rPr>
            </w:pPr>
            <w:r>
              <w:rPr>
                <w:rFonts w:ascii="Garamond" w:eastAsia="Garamond" w:hAnsi="Garamond" w:cs="Garamond"/>
              </w:rPr>
              <w:t>Total area (sq. km)</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780F69" w14:textId="77777777" w:rsidR="004416BD" w:rsidRDefault="00057F67">
            <w:pPr>
              <w:rPr>
                <w:rFonts w:ascii="Garamond" w:eastAsia="Garamond" w:hAnsi="Garamond" w:cs="Garamond"/>
              </w:rPr>
            </w:pPr>
            <w:r>
              <w:rPr>
                <w:rFonts w:ascii="Garamond" w:eastAsia="Garamond" w:hAnsi="Garamond" w:cs="Garamond"/>
              </w:rPr>
              <w:t>31.41</w:t>
            </w:r>
          </w:p>
        </w:tc>
      </w:tr>
      <w:tr w:rsidR="004416BD" w14:paraId="1812A26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09FFC1" w14:textId="77777777" w:rsidR="004416BD" w:rsidRDefault="00057F67">
            <w:pPr>
              <w:rPr>
                <w:rFonts w:ascii="Garamond" w:eastAsia="Garamond" w:hAnsi="Garamond" w:cs="Garamond"/>
              </w:rPr>
            </w:pPr>
            <w:proofErr w:type="gramStart"/>
            <w:r>
              <w:rPr>
                <w:rFonts w:ascii="Garamond" w:eastAsia="Garamond" w:hAnsi="Garamond" w:cs="Garamond"/>
              </w:rPr>
              <w:t>Population(</w:t>
            </w:r>
            <w:proofErr w:type="gramEnd"/>
            <w:r>
              <w:rPr>
                <w:rFonts w:ascii="Garamond" w:eastAsia="Garamond" w:hAnsi="Garamond" w:cs="Garamond"/>
              </w:rPr>
              <w:t>Projected)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A535EC" w14:textId="77777777" w:rsidR="004416BD" w:rsidRDefault="00057F67">
            <w:pPr>
              <w:rPr>
                <w:rFonts w:ascii="Garamond" w:eastAsia="Garamond" w:hAnsi="Garamond" w:cs="Garamond"/>
              </w:rPr>
            </w:pPr>
            <w:r>
              <w:rPr>
                <w:rFonts w:ascii="Garamond" w:eastAsia="Garamond" w:hAnsi="Garamond" w:cs="Garamond"/>
              </w:rPr>
              <w:t>28910</w:t>
            </w:r>
          </w:p>
        </w:tc>
      </w:tr>
      <w:tr w:rsidR="004416BD" w14:paraId="76DE5CAA"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EC7487" w14:textId="77777777" w:rsidR="004416BD" w:rsidRDefault="00057F67">
            <w:pPr>
              <w:rPr>
                <w:rFonts w:ascii="Garamond" w:eastAsia="Garamond" w:hAnsi="Garamond" w:cs="Garamond"/>
              </w:rPr>
            </w:pPr>
            <w:r>
              <w:rPr>
                <w:rFonts w:ascii="Garamond" w:eastAsia="Garamond" w:hAnsi="Garamond" w:cs="Garamond"/>
              </w:rPr>
              <w:t>Population density</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33F1A3D" w14:textId="77777777" w:rsidR="004416BD" w:rsidRDefault="00057F67">
            <w:pPr>
              <w:rPr>
                <w:rFonts w:ascii="Garamond" w:eastAsia="Garamond" w:hAnsi="Garamond" w:cs="Garamond"/>
              </w:rPr>
            </w:pPr>
            <w:r>
              <w:rPr>
                <w:rFonts w:ascii="Garamond" w:eastAsia="Garamond" w:hAnsi="Garamond" w:cs="Garamond"/>
              </w:rPr>
              <w:t>860 persons/</w:t>
            </w:r>
            <w:proofErr w:type="spellStart"/>
            <w:r>
              <w:rPr>
                <w:rFonts w:ascii="Garamond" w:eastAsia="Garamond" w:hAnsi="Garamond" w:cs="Garamond"/>
              </w:rPr>
              <w:t>Sq</w:t>
            </w:r>
            <w:proofErr w:type="spellEnd"/>
            <w:r>
              <w:rPr>
                <w:rFonts w:ascii="Garamond" w:eastAsia="Garamond" w:hAnsi="Garamond" w:cs="Garamond"/>
              </w:rPr>
              <w:t xml:space="preserve"> km</w:t>
            </w:r>
          </w:p>
        </w:tc>
      </w:tr>
      <w:tr w:rsidR="004416BD" w14:paraId="6D1C9749"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B95E30A" w14:textId="77777777" w:rsidR="004416BD" w:rsidRDefault="00057F67">
            <w:pPr>
              <w:rPr>
                <w:rFonts w:ascii="Garamond" w:eastAsia="Garamond" w:hAnsi="Garamond" w:cs="Garamond"/>
              </w:rPr>
            </w:pPr>
            <w:r>
              <w:rPr>
                <w:rFonts w:ascii="Garamond" w:eastAsia="Garamond" w:hAnsi="Garamond" w:cs="Garamond"/>
              </w:rPr>
              <w:t>Terrain (coastal/low-lying/backwaters/foothills, etc.)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033C515" w14:textId="77777777" w:rsidR="004416BD" w:rsidRDefault="00057F67">
            <w:pPr>
              <w:rPr>
                <w:rFonts w:ascii="Garamond" w:eastAsia="Garamond" w:hAnsi="Garamond" w:cs="Garamond"/>
              </w:rPr>
            </w:pPr>
            <w:r>
              <w:rPr>
                <w:rFonts w:ascii="Garamond" w:eastAsia="Garamond" w:hAnsi="Garamond" w:cs="Garamond"/>
              </w:rPr>
              <w:t>Coastal, low lying, foothills</w:t>
            </w:r>
          </w:p>
        </w:tc>
      </w:tr>
      <w:tr w:rsidR="004416BD" w14:paraId="27A53058"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CE4B17E" w14:textId="77777777" w:rsidR="004416BD" w:rsidRDefault="00057F67">
            <w:pPr>
              <w:rPr>
                <w:rFonts w:ascii="Garamond" w:eastAsia="Garamond" w:hAnsi="Garamond" w:cs="Garamond"/>
              </w:rPr>
            </w:pPr>
            <w:r>
              <w:rPr>
                <w:rFonts w:ascii="Garamond" w:eastAsia="Garamond" w:hAnsi="Garamond" w:cs="Garamond"/>
              </w:rPr>
              <w:t>Number of rivers passing through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7A3737" w14:textId="77777777" w:rsidR="004416BD" w:rsidRDefault="00057F67">
            <w:pPr>
              <w:rPr>
                <w:rFonts w:ascii="Garamond" w:eastAsia="Garamond" w:hAnsi="Garamond" w:cs="Garamond"/>
              </w:rPr>
            </w:pPr>
            <w:r>
              <w:rPr>
                <w:rFonts w:ascii="Garamond" w:eastAsia="Garamond" w:hAnsi="Garamond" w:cs="Garamond"/>
              </w:rPr>
              <w:t>3</w:t>
            </w:r>
          </w:p>
        </w:tc>
      </w:tr>
      <w:tr w:rsidR="004416BD" w14:paraId="6FEA837B"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3C6116" w14:textId="77777777" w:rsidR="004416BD" w:rsidRDefault="00057F67">
            <w:pPr>
              <w:rPr>
                <w:rFonts w:ascii="Garamond" w:eastAsia="Garamond" w:hAnsi="Garamond" w:cs="Garamond"/>
              </w:rPr>
            </w:pPr>
            <w:r>
              <w:rPr>
                <w:rFonts w:ascii="Garamond" w:eastAsia="Garamond" w:hAnsi="Garamond" w:cs="Garamond"/>
              </w:rPr>
              <w:t>Number of water bodies in the LSGI</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265368D" w14:textId="77777777" w:rsidR="004416BD" w:rsidRDefault="00057F67">
            <w:pPr>
              <w:rPr>
                <w:rFonts w:ascii="Garamond" w:eastAsia="Garamond" w:hAnsi="Garamond" w:cs="Garamond"/>
              </w:rPr>
            </w:pPr>
            <w:r>
              <w:rPr>
                <w:rFonts w:ascii="Garamond" w:eastAsia="Garamond" w:hAnsi="Garamond" w:cs="Garamond"/>
              </w:rPr>
              <w:t>25</w:t>
            </w:r>
          </w:p>
        </w:tc>
      </w:tr>
      <w:tr w:rsidR="004416BD" w14:paraId="7FB23E4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C2F1BC" w14:textId="77777777" w:rsidR="004416BD" w:rsidRDefault="00057F67">
            <w:pPr>
              <w:rPr>
                <w:rFonts w:ascii="Garamond" w:eastAsia="Garamond" w:hAnsi="Garamond" w:cs="Garamond"/>
              </w:rPr>
            </w:pPr>
            <w:r>
              <w:rPr>
                <w:rFonts w:ascii="Garamond" w:eastAsia="Garamond" w:hAnsi="Garamond" w:cs="Garamond"/>
              </w:rPr>
              <w:t>Number of educational institutions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BC06A13" w14:textId="77777777" w:rsidR="004416BD" w:rsidRDefault="00057F67">
            <w:pPr>
              <w:rPr>
                <w:rFonts w:ascii="Garamond" w:eastAsia="Garamond" w:hAnsi="Garamond" w:cs="Garamond"/>
              </w:rPr>
            </w:pPr>
            <w:r>
              <w:rPr>
                <w:rFonts w:ascii="Garamond" w:eastAsia="Garamond" w:hAnsi="Garamond" w:cs="Garamond"/>
              </w:rPr>
              <w:t>13</w:t>
            </w:r>
          </w:p>
        </w:tc>
      </w:tr>
      <w:tr w:rsidR="004416BD" w14:paraId="11555D03"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40B3E45" w14:textId="77777777" w:rsidR="004416BD" w:rsidRDefault="00057F67">
            <w:pPr>
              <w:rPr>
                <w:rFonts w:ascii="Garamond" w:eastAsia="Garamond" w:hAnsi="Garamond" w:cs="Garamond"/>
              </w:rPr>
            </w:pPr>
            <w:r>
              <w:rPr>
                <w:rFonts w:ascii="Garamond" w:eastAsia="Garamond" w:hAnsi="Garamond" w:cs="Garamond"/>
              </w:rPr>
              <w:t>Factories / small-scale industries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60C43D" w14:textId="77777777" w:rsidR="004416BD" w:rsidRDefault="00057F67">
            <w:pPr>
              <w:rPr>
                <w:rFonts w:ascii="Garamond" w:eastAsia="Garamond" w:hAnsi="Garamond" w:cs="Garamond"/>
              </w:rPr>
            </w:pPr>
            <w:r>
              <w:rPr>
                <w:rFonts w:ascii="Garamond" w:eastAsia="Garamond" w:hAnsi="Garamond" w:cs="Garamond"/>
              </w:rPr>
              <w:t>4</w:t>
            </w:r>
          </w:p>
        </w:tc>
      </w:tr>
      <w:tr w:rsidR="004416BD" w14:paraId="454973E1"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DDF184" w14:textId="77777777" w:rsidR="004416BD" w:rsidRDefault="00057F67">
            <w:pPr>
              <w:rPr>
                <w:rFonts w:ascii="Garamond" w:eastAsia="Garamond" w:hAnsi="Garamond" w:cs="Garamond"/>
              </w:rPr>
            </w:pPr>
            <w:r>
              <w:rPr>
                <w:rFonts w:ascii="Garamond" w:eastAsia="Garamond" w:hAnsi="Garamond" w:cs="Garamond"/>
              </w:rPr>
              <w:t>Flood-prone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7871BFC" w14:textId="77777777" w:rsidR="004416BD" w:rsidRDefault="00057F67">
            <w:pPr>
              <w:rPr>
                <w:rFonts w:ascii="Garamond" w:eastAsia="Garamond" w:hAnsi="Garamond" w:cs="Garamond"/>
              </w:rPr>
            </w:pPr>
            <w:r>
              <w:rPr>
                <w:rFonts w:ascii="Garamond" w:eastAsia="Garamond" w:hAnsi="Garamond" w:cs="Garamond"/>
              </w:rPr>
              <w:t>I, II, III, VI, IX, XVIII</w:t>
            </w:r>
          </w:p>
        </w:tc>
      </w:tr>
      <w:tr w:rsidR="004416BD" w14:paraId="50B205C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DEF56B5" w14:textId="77777777" w:rsidR="004416BD" w:rsidRDefault="00057F67">
            <w:pPr>
              <w:rPr>
                <w:rFonts w:ascii="Garamond" w:eastAsia="Garamond" w:hAnsi="Garamond" w:cs="Garamond"/>
              </w:rPr>
            </w:pPr>
            <w:r>
              <w:rPr>
                <w:rFonts w:ascii="Garamond" w:eastAsia="Garamond" w:hAnsi="Garamond" w:cs="Garamond"/>
              </w:rPr>
              <w:t>Landslide-prone wards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1DE1AAB" w14:textId="77777777" w:rsidR="004416BD" w:rsidRDefault="00057F67">
            <w:pPr>
              <w:rPr>
                <w:rFonts w:ascii="Garamond" w:eastAsia="Garamond" w:hAnsi="Garamond" w:cs="Garamond"/>
              </w:rPr>
            </w:pPr>
            <w:r>
              <w:rPr>
                <w:rFonts w:ascii="Garamond" w:eastAsia="Garamond" w:hAnsi="Garamond" w:cs="Garamond"/>
              </w:rPr>
              <w:t>I, VII</w:t>
            </w:r>
          </w:p>
        </w:tc>
      </w:tr>
      <w:tr w:rsidR="004416BD" w14:paraId="5F991D5C"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95C16C" w14:textId="77777777" w:rsidR="004416BD" w:rsidRDefault="00057F67">
            <w:pPr>
              <w:rPr>
                <w:rFonts w:ascii="Garamond" w:eastAsia="Garamond" w:hAnsi="Garamond" w:cs="Garamond"/>
              </w:rPr>
            </w:pPr>
            <w:r>
              <w:rPr>
                <w:rFonts w:ascii="Garamond" w:eastAsia="Garamond" w:hAnsi="Garamond" w:cs="Garamond"/>
              </w:rPr>
              <w:t>Death Management and Disposal Facilities (mortuaries/crematorium, including electric)</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2A234E" w14:textId="77777777" w:rsidR="004416BD" w:rsidRDefault="00057F67">
            <w:pPr>
              <w:rPr>
                <w:rFonts w:ascii="Garamond" w:eastAsia="Garamond" w:hAnsi="Garamond" w:cs="Garamond"/>
              </w:rPr>
            </w:pPr>
            <w:r>
              <w:rPr>
                <w:rFonts w:ascii="Garamond" w:eastAsia="Garamond" w:hAnsi="Garamond" w:cs="Garamond"/>
              </w:rPr>
              <w:t>6</w:t>
            </w:r>
          </w:p>
        </w:tc>
      </w:tr>
      <w:tr w:rsidR="004416BD" w14:paraId="1AAFE88F" w14:textId="77777777">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0082AD7" w14:textId="77777777" w:rsidR="004416BD" w:rsidRDefault="00057F67">
            <w:pPr>
              <w:jc w:val="left"/>
              <w:rPr>
                <w:rFonts w:ascii="Garamond" w:eastAsia="Garamond" w:hAnsi="Garamond" w:cs="Garamond"/>
              </w:rPr>
            </w:pPr>
            <w:r>
              <w:rPr>
                <w:rFonts w:ascii="Garamond" w:eastAsia="Garamond" w:hAnsi="Garamond" w:cs="Garamond"/>
              </w:rPr>
              <w:t>Auditoriums/Marriage halls/convention centres/community halls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4603A79" w14:textId="77777777" w:rsidR="004416BD" w:rsidRDefault="00057F67">
            <w:pPr>
              <w:rPr>
                <w:rFonts w:ascii="Garamond" w:eastAsia="Garamond" w:hAnsi="Garamond" w:cs="Garamond"/>
              </w:rPr>
            </w:pPr>
            <w:r>
              <w:rPr>
                <w:rFonts w:ascii="Garamond" w:eastAsia="Garamond" w:hAnsi="Garamond" w:cs="Garamond"/>
              </w:rPr>
              <w:t>6</w:t>
            </w:r>
          </w:p>
        </w:tc>
      </w:tr>
    </w:tbl>
    <w:p w14:paraId="69797D0E" w14:textId="77777777" w:rsidR="004416BD" w:rsidRDefault="00057F67">
      <w:pPr>
        <w:pStyle w:val="Heading2"/>
        <w:rPr>
          <w:rFonts w:ascii="Garamond" w:eastAsia="Garamond" w:hAnsi="Garamond" w:cs="Garamond"/>
          <w:color w:val="000000"/>
        </w:rPr>
      </w:pPr>
      <w:bookmarkStart w:id="9" w:name="_heading=h.y3d00mjygg6u" w:colFirst="0" w:colLast="0"/>
      <w:bookmarkEnd w:id="9"/>
      <w:r>
        <w:rPr>
          <w:rFonts w:ascii="Garamond" w:eastAsia="Garamond" w:hAnsi="Garamond" w:cs="Garamond"/>
          <w:color w:val="000000"/>
        </w:rPr>
        <w:t>Demographic and Vulnerable Population</w:t>
      </w:r>
    </w:p>
    <w:p w14:paraId="74BF6A62" w14:textId="77777777" w:rsidR="004416BD" w:rsidRDefault="00057F67">
      <w:pPr>
        <w:rPr>
          <w:rFonts w:ascii="Garamond" w:eastAsia="Garamond" w:hAnsi="Garamond" w:cs="Garamond"/>
        </w:rPr>
      </w:pPr>
      <w:r>
        <w:rPr>
          <w:rFonts w:ascii="Garamond" w:eastAsia="Garamond" w:hAnsi="Garamond" w:cs="Garamond"/>
        </w:rPr>
        <w:t>Understanding the demographic composition and vulnerable populat</w:t>
      </w:r>
      <w:r>
        <w:rPr>
          <w:rFonts w:ascii="Garamond" w:eastAsia="Garamond" w:hAnsi="Garamond" w:cs="Garamond"/>
        </w:rPr>
        <w:t xml:space="preserve">ion groups is essential for pandemic preparedness. Children, elderly, economically deprived families, migrant workers, and </w:t>
      </w:r>
      <w:r>
        <w:rPr>
          <w:rFonts w:ascii="Garamond" w:eastAsia="Garamond" w:hAnsi="Garamond" w:cs="Garamond"/>
        </w:rPr>
        <w:lastRenderedPageBreak/>
        <w:t>socially vulnerable groups are at increased risk during public health emergencies due to higher exposure, limited access to services,</w:t>
      </w:r>
      <w:r>
        <w:rPr>
          <w:rFonts w:ascii="Garamond" w:eastAsia="Garamond" w:hAnsi="Garamond" w:cs="Garamond"/>
        </w:rPr>
        <w:t xml:space="preserve"> and dependency on public </w:t>
      </w:r>
      <w:proofErr w:type="gramStart"/>
      <w:r>
        <w:rPr>
          <w:rFonts w:ascii="Garamond" w:eastAsia="Garamond" w:hAnsi="Garamond" w:cs="Garamond"/>
        </w:rPr>
        <w:t>systems..</w:t>
      </w:r>
      <w:proofErr w:type="gramEnd"/>
    </w:p>
    <w:p w14:paraId="6E612BCF" w14:textId="77777777" w:rsidR="004416BD" w:rsidRDefault="004416BD">
      <w:pPr>
        <w:ind w:left="720"/>
        <w:rPr>
          <w:rFonts w:ascii="Garamond" w:eastAsia="Garamond" w:hAnsi="Garamond" w:cs="Garamond"/>
        </w:rPr>
      </w:pPr>
    </w:p>
    <w:tbl>
      <w:tblPr>
        <w:tblStyle w:val="a2"/>
        <w:tblW w:w="9210" w:type="dxa"/>
        <w:tblInd w:w="0" w:type="dxa"/>
        <w:tblLayout w:type="fixed"/>
        <w:tblLook w:val="0400" w:firstRow="0" w:lastRow="0" w:firstColumn="0" w:lastColumn="0" w:noHBand="0" w:noVBand="1"/>
      </w:tblPr>
      <w:tblGrid>
        <w:gridCol w:w="1845"/>
        <w:gridCol w:w="1770"/>
        <w:gridCol w:w="5595"/>
      </w:tblGrid>
      <w:tr w:rsidR="004416BD" w14:paraId="08365E2B" w14:textId="77777777">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0DA87EE" w14:textId="77777777" w:rsidR="004416BD" w:rsidRDefault="00057F67">
            <w:pPr>
              <w:rPr>
                <w:rFonts w:ascii="Garamond" w:eastAsia="Garamond" w:hAnsi="Garamond" w:cs="Garamond"/>
              </w:rPr>
            </w:pPr>
            <w:r>
              <w:rPr>
                <w:rFonts w:ascii="Garamond" w:eastAsia="Garamond" w:hAnsi="Garamond" w:cs="Garamond"/>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7A9D864E" w14:textId="77777777" w:rsidR="004416BD" w:rsidRDefault="00057F67">
            <w:pPr>
              <w:rPr>
                <w:rFonts w:ascii="Garamond" w:eastAsia="Garamond" w:hAnsi="Garamond" w:cs="Garamond"/>
              </w:rPr>
            </w:pPr>
            <w:r>
              <w:rPr>
                <w:rFonts w:ascii="Garamond" w:eastAsia="Garamond" w:hAnsi="Garamond" w:cs="Garamond"/>
              </w:rPr>
              <w:t>Details (in numbers)</w:t>
            </w:r>
          </w:p>
        </w:tc>
      </w:tr>
      <w:tr w:rsidR="004416BD" w14:paraId="7FEC5783" w14:textId="77777777">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28C7469A" w14:textId="77777777" w:rsidR="004416BD" w:rsidRDefault="00057F67">
            <w:pPr>
              <w:rPr>
                <w:rFonts w:ascii="Garamond" w:eastAsia="Garamond" w:hAnsi="Garamond" w:cs="Garamond"/>
              </w:rPr>
            </w:pPr>
            <w:r>
              <w:rPr>
                <w:rFonts w:ascii="Garamond" w:eastAsia="Garamond" w:hAnsi="Garamond" w:cs="Garamond"/>
              </w:rPr>
              <w:t>DEMOGRAPHIC PROFILE</w:t>
            </w:r>
          </w:p>
        </w:tc>
      </w:tr>
      <w:tr w:rsidR="004416BD" w14:paraId="543012D7"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8E62711" w14:textId="77777777" w:rsidR="004416BD" w:rsidRDefault="00057F67">
            <w:pPr>
              <w:rPr>
                <w:rFonts w:ascii="Garamond" w:eastAsia="Garamond" w:hAnsi="Garamond" w:cs="Garamond"/>
              </w:rPr>
            </w:pPr>
            <w:r>
              <w:rPr>
                <w:rFonts w:ascii="Garamond" w:eastAsia="Garamond" w:hAnsi="Garamond" w:cs="Garamond"/>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0756F00" w14:textId="77777777" w:rsidR="004416BD" w:rsidRDefault="00057F67">
            <w:pPr>
              <w:rPr>
                <w:rFonts w:ascii="Garamond" w:eastAsia="Garamond" w:hAnsi="Garamond" w:cs="Garamond"/>
              </w:rPr>
            </w:pPr>
            <w:r>
              <w:rPr>
                <w:rFonts w:ascii="Garamond" w:eastAsia="Garamond" w:hAnsi="Garamond" w:cs="Garamond"/>
              </w:rPr>
              <w:t>28910</w:t>
            </w:r>
          </w:p>
        </w:tc>
      </w:tr>
      <w:tr w:rsidR="004416BD" w14:paraId="2EEA5D71"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34F92A7" w14:textId="77777777" w:rsidR="004416BD" w:rsidRDefault="00057F67">
            <w:pPr>
              <w:rPr>
                <w:rFonts w:ascii="Garamond" w:eastAsia="Garamond" w:hAnsi="Garamond" w:cs="Garamond"/>
              </w:rPr>
            </w:pPr>
            <w:r>
              <w:rPr>
                <w:rFonts w:ascii="Garamond" w:eastAsia="Garamond" w:hAnsi="Garamond" w:cs="Garamond"/>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EB9F4A0" w14:textId="77777777" w:rsidR="004416BD" w:rsidRDefault="00057F67">
            <w:pPr>
              <w:rPr>
                <w:rFonts w:ascii="Garamond" w:eastAsia="Garamond" w:hAnsi="Garamond" w:cs="Garamond"/>
              </w:rPr>
            </w:pPr>
            <w:r>
              <w:rPr>
                <w:rFonts w:ascii="Garamond" w:eastAsia="Garamond" w:hAnsi="Garamond" w:cs="Garamond"/>
              </w:rPr>
              <w:t>14190</w:t>
            </w:r>
          </w:p>
        </w:tc>
      </w:tr>
      <w:tr w:rsidR="004416BD" w14:paraId="5388A3B8"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0F7E2E" w14:textId="77777777" w:rsidR="004416BD" w:rsidRDefault="00057F67">
            <w:pPr>
              <w:rPr>
                <w:rFonts w:ascii="Garamond" w:eastAsia="Garamond" w:hAnsi="Garamond" w:cs="Garamond"/>
              </w:rPr>
            </w:pPr>
            <w:r>
              <w:rPr>
                <w:rFonts w:ascii="Garamond" w:eastAsia="Garamond" w:hAnsi="Garamond" w:cs="Garamond"/>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68AB84" w14:textId="77777777" w:rsidR="004416BD" w:rsidRDefault="00057F67">
            <w:pPr>
              <w:rPr>
                <w:rFonts w:ascii="Garamond" w:eastAsia="Garamond" w:hAnsi="Garamond" w:cs="Garamond"/>
              </w:rPr>
            </w:pPr>
            <w:r>
              <w:rPr>
                <w:rFonts w:ascii="Garamond" w:eastAsia="Garamond" w:hAnsi="Garamond" w:cs="Garamond"/>
              </w:rPr>
              <w:t>14720</w:t>
            </w:r>
          </w:p>
        </w:tc>
      </w:tr>
      <w:tr w:rsidR="004416BD" w14:paraId="3A1F08E4"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FDAF99" w14:textId="77777777" w:rsidR="004416BD" w:rsidRDefault="00057F67">
            <w:pPr>
              <w:rPr>
                <w:rFonts w:ascii="Garamond" w:eastAsia="Garamond" w:hAnsi="Garamond" w:cs="Garamond"/>
              </w:rPr>
            </w:pPr>
            <w:r>
              <w:rPr>
                <w:rFonts w:ascii="Garamond" w:eastAsia="Garamond" w:hAnsi="Garamond" w:cs="Garamond"/>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E464DB0" w14:textId="77777777" w:rsidR="004416BD" w:rsidRDefault="00057F67">
            <w:pPr>
              <w:rPr>
                <w:rFonts w:ascii="Garamond" w:eastAsia="Garamond" w:hAnsi="Garamond" w:cs="Garamond"/>
              </w:rPr>
            </w:pPr>
            <w:r>
              <w:rPr>
                <w:rFonts w:ascii="Garamond" w:eastAsia="Garamond" w:hAnsi="Garamond" w:cs="Garamond"/>
              </w:rPr>
              <w:t>0</w:t>
            </w:r>
          </w:p>
        </w:tc>
      </w:tr>
      <w:tr w:rsidR="004416BD" w14:paraId="52D69024"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3A4F642" w14:textId="77777777" w:rsidR="004416BD" w:rsidRDefault="00057F67">
            <w:pPr>
              <w:rPr>
                <w:rFonts w:ascii="Garamond" w:eastAsia="Garamond" w:hAnsi="Garamond" w:cs="Garamond"/>
              </w:rPr>
            </w:pPr>
            <w:r>
              <w:rPr>
                <w:rFonts w:ascii="Garamond" w:eastAsia="Garamond" w:hAnsi="Garamond" w:cs="Garamond"/>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A881D3C" w14:textId="77777777" w:rsidR="004416BD" w:rsidRDefault="00057F67">
            <w:pPr>
              <w:rPr>
                <w:rFonts w:ascii="Garamond" w:eastAsia="Garamond" w:hAnsi="Garamond" w:cs="Garamond"/>
              </w:rPr>
            </w:pPr>
            <w:r>
              <w:rPr>
                <w:rFonts w:ascii="Garamond" w:eastAsia="Garamond" w:hAnsi="Garamond" w:cs="Garamond"/>
              </w:rPr>
              <w:t>1408</w:t>
            </w:r>
          </w:p>
        </w:tc>
      </w:tr>
      <w:tr w:rsidR="004416BD" w14:paraId="537A813A"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C648CF9" w14:textId="77777777" w:rsidR="004416BD" w:rsidRDefault="00057F67">
            <w:pPr>
              <w:rPr>
                <w:rFonts w:ascii="Garamond" w:eastAsia="Garamond" w:hAnsi="Garamond" w:cs="Garamond"/>
              </w:rPr>
            </w:pPr>
            <w:r>
              <w:rPr>
                <w:rFonts w:ascii="Garamond" w:eastAsia="Garamond" w:hAnsi="Garamond" w:cs="Garamond"/>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880E269" w14:textId="77777777" w:rsidR="004416BD" w:rsidRDefault="00057F67">
            <w:pPr>
              <w:rPr>
                <w:rFonts w:ascii="Garamond" w:eastAsia="Garamond" w:hAnsi="Garamond" w:cs="Garamond"/>
              </w:rPr>
            </w:pPr>
            <w:r>
              <w:rPr>
                <w:rFonts w:ascii="Garamond" w:eastAsia="Garamond" w:hAnsi="Garamond" w:cs="Garamond"/>
              </w:rPr>
              <w:t>3528</w:t>
            </w:r>
          </w:p>
        </w:tc>
      </w:tr>
      <w:tr w:rsidR="004416BD" w14:paraId="23C00CFF"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BC78EC" w14:textId="77777777" w:rsidR="004416BD" w:rsidRDefault="00057F67">
            <w:pPr>
              <w:rPr>
                <w:rFonts w:ascii="Garamond" w:eastAsia="Garamond" w:hAnsi="Garamond" w:cs="Garamond"/>
              </w:rPr>
            </w:pPr>
            <w:r>
              <w:rPr>
                <w:rFonts w:ascii="Garamond" w:eastAsia="Garamond" w:hAnsi="Garamond" w:cs="Garamond"/>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77A9F5" w14:textId="77777777" w:rsidR="004416BD" w:rsidRDefault="00057F67">
            <w:pPr>
              <w:rPr>
                <w:rFonts w:ascii="Garamond" w:eastAsia="Garamond" w:hAnsi="Garamond" w:cs="Garamond"/>
              </w:rPr>
            </w:pPr>
            <w:r>
              <w:rPr>
                <w:rFonts w:ascii="Garamond" w:eastAsia="Garamond" w:hAnsi="Garamond" w:cs="Garamond"/>
              </w:rPr>
              <w:t>3642</w:t>
            </w:r>
          </w:p>
        </w:tc>
      </w:tr>
      <w:tr w:rsidR="004416BD" w14:paraId="5F32DBAE" w14:textId="77777777">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19BF692E" w14:textId="77777777" w:rsidR="004416BD" w:rsidRDefault="00057F67">
            <w:pPr>
              <w:rPr>
                <w:rFonts w:ascii="Garamond" w:eastAsia="Garamond" w:hAnsi="Garamond" w:cs="Garamond"/>
              </w:rPr>
            </w:pPr>
            <w:r>
              <w:rPr>
                <w:rFonts w:ascii="Garamond" w:eastAsia="Garamond" w:hAnsi="Garamond" w:cs="Garamond"/>
              </w:rPr>
              <w:t>SOCIAL/LIVELIHOOD VULNERABILITY</w:t>
            </w:r>
          </w:p>
        </w:tc>
      </w:tr>
      <w:tr w:rsidR="004416BD" w14:paraId="42DBF010"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D229779" w14:textId="77777777" w:rsidR="004416BD" w:rsidRDefault="00057F67">
            <w:pPr>
              <w:rPr>
                <w:rFonts w:ascii="Garamond" w:eastAsia="Garamond" w:hAnsi="Garamond" w:cs="Garamond"/>
              </w:rPr>
            </w:pPr>
            <w:r>
              <w:rPr>
                <w:rFonts w:ascii="Garamond" w:eastAsia="Garamond" w:hAnsi="Garamond" w:cs="Garamond"/>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319E10F" w14:textId="77777777" w:rsidR="004416BD" w:rsidRDefault="00057F67">
            <w:pPr>
              <w:rPr>
                <w:rFonts w:ascii="Garamond" w:eastAsia="Garamond" w:hAnsi="Garamond" w:cs="Garamond"/>
              </w:rPr>
            </w:pPr>
            <w:r>
              <w:rPr>
                <w:rFonts w:ascii="Garamond" w:eastAsia="Garamond" w:hAnsi="Garamond" w:cs="Garamond"/>
              </w:rPr>
              <w:t>47</w:t>
            </w:r>
          </w:p>
        </w:tc>
      </w:tr>
      <w:tr w:rsidR="004416BD" w14:paraId="57B26AB0"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A957A25" w14:textId="77777777" w:rsidR="004416BD" w:rsidRDefault="00057F67">
            <w:pPr>
              <w:rPr>
                <w:rFonts w:ascii="Garamond" w:eastAsia="Garamond" w:hAnsi="Garamond" w:cs="Garamond"/>
              </w:rPr>
            </w:pPr>
            <w:r>
              <w:rPr>
                <w:rFonts w:ascii="Garamond" w:eastAsia="Garamond" w:hAnsi="Garamond" w:cs="Garamond"/>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37B993C" w14:textId="77777777" w:rsidR="004416BD" w:rsidRDefault="00057F67">
            <w:pPr>
              <w:rPr>
                <w:rFonts w:ascii="Garamond" w:eastAsia="Garamond" w:hAnsi="Garamond" w:cs="Garamond"/>
              </w:rPr>
            </w:pPr>
            <w:r>
              <w:rPr>
                <w:rFonts w:ascii="Garamond" w:eastAsia="Garamond" w:hAnsi="Garamond" w:cs="Garamond"/>
              </w:rPr>
              <w:t>1421</w:t>
            </w:r>
          </w:p>
        </w:tc>
      </w:tr>
      <w:tr w:rsidR="004416BD" w14:paraId="4A218D96"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2B3BE3F" w14:textId="77777777" w:rsidR="004416BD" w:rsidRDefault="00057F67">
            <w:pPr>
              <w:rPr>
                <w:rFonts w:ascii="Garamond" w:eastAsia="Garamond" w:hAnsi="Garamond" w:cs="Garamond"/>
              </w:rPr>
            </w:pPr>
            <w:r>
              <w:rPr>
                <w:rFonts w:ascii="Garamond" w:eastAsia="Garamond" w:hAnsi="Garamond" w:cs="Garamond"/>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4966EB2" w14:textId="77777777" w:rsidR="004416BD" w:rsidRDefault="00057F67">
            <w:pPr>
              <w:rPr>
                <w:rFonts w:ascii="Garamond" w:eastAsia="Garamond" w:hAnsi="Garamond" w:cs="Garamond"/>
              </w:rPr>
            </w:pPr>
            <w:r>
              <w:rPr>
                <w:rFonts w:ascii="Garamond" w:eastAsia="Garamond" w:hAnsi="Garamond" w:cs="Garamond"/>
              </w:rPr>
              <w:t>0</w:t>
            </w:r>
          </w:p>
        </w:tc>
      </w:tr>
      <w:tr w:rsidR="004416BD" w14:paraId="71EEFB58" w14:textId="77777777">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419521" w14:textId="77777777" w:rsidR="004416BD" w:rsidRDefault="00057F67">
            <w:pPr>
              <w:rPr>
                <w:rFonts w:ascii="Garamond" w:eastAsia="Garamond" w:hAnsi="Garamond" w:cs="Garamond"/>
              </w:rPr>
            </w:pPr>
            <w:r>
              <w:rPr>
                <w:rFonts w:ascii="Garamond" w:eastAsia="Garamond" w:hAnsi="Garamond" w:cs="Garamond"/>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302BA19" w14:textId="77777777" w:rsidR="004416BD" w:rsidRDefault="00057F67">
            <w:pPr>
              <w:rPr>
                <w:rFonts w:ascii="Garamond" w:eastAsia="Garamond" w:hAnsi="Garamond" w:cs="Garamond"/>
              </w:rPr>
            </w:pPr>
            <w:r>
              <w:rPr>
                <w:rFonts w:ascii="Garamond" w:eastAsia="Garamond" w:hAnsi="Garamond" w:cs="Garamond"/>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AAA4A3D" w14:textId="77777777" w:rsidR="004416BD" w:rsidRDefault="00057F67">
            <w:pPr>
              <w:rPr>
                <w:rFonts w:ascii="Garamond" w:eastAsia="Garamond" w:hAnsi="Garamond" w:cs="Garamond"/>
              </w:rPr>
            </w:pPr>
            <w:r>
              <w:rPr>
                <w:rFonts w:ascii="Garamond" w:eastAsia="Garamond" w:hAnsi="Garamond" w:cs="Garamond"/>
              </w:rPr>
              <w:t>458</w:t>
            </w:r>
          </w:p>
        </w:tc>
      </w:tr>
      <w:tr w:rsidR="004416BD" w14:paraId="22158A25" w14:textId="77777777">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2D6277" w14:textId="77777777" w:rsidR="004416BD" w:rsidRDefault="004416BD">
            <w:pPr>
              <w:widowControl w:val="0"/>
              <w:pBdr>
                <w:top w:val="nil"/>
                <w:left w:val="nil"/>
                <w:bottom w:val="nil"/>
                <w:right w:val="nil"/>
                <w:between w:val="nil"/>
              </w:pBdr>
              <w:jc w:val="left"/>
              <w:rPr>
                <w:rFonts w:ascii="Garamond" w:eastAsia="Garamond" w:hAnsi="Garamond" w:cs="Garamond"/>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027670C" w14:textId="77777777" w:rsidR="004416BD" w:rsidRDefault="00057F67">
            <w:pPr>
              <w:spacing w:line="240" w:lineRule="auto"/>
              <w:rPr>
                <w:rFonts w:ascii="Garamond" w:eastAsia="Garamond" w:hAnsi="Garamond" w:cs="Garamond"/>
              </w:rPr>
            </w:pPr>
            <w:r>
              <w:rPr>
                <w:rFonts w:ascii="Garamond" w:eastAsia="Garamond" w:hAnsi="Garamond" w:cs="Garamond"/>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A8D58F" w14:textId="77777777" w:rsidR="004416BD" w:rsidRDefault="00057F67">
            <w:pPr>
              <w:rPr>
                <w:rFonts w:ascii="Garamond" w:eastAsia="Garamond" w:hAnsi="Garamond" w:cs="Garamond"/>
              </w:rPr>
            </w:pPr>
            <w:r>
              <w:rPr>
                <w:rFonts w:ascii="Garamond" w:eastAsia="Garamond" w:hAnsi="Garamond" w:cs="Garamond"/>
              </w:rPr>
              <w:t>580</w:t>
            </w:r>
          </w:p>
        </w:tc>
      </w:tr>
      <w:tr w:rsidR="004416BD" w14:paraId="619DB612"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F618253" w14:textId="77777777" w:rsidR="004416BD" w:rsidRDefault="00057F67">
            <w:pPr>
              <w:rPr>
                <w:rFonts w:ascii="Garamond" w:eastAsia="Garamond" w:hAnsi="Garamond" w:cs="Garamond"/>
              </w:rPr>
            </w:pPr>
            <w:r>
              <w:rPr>
                <w:rFonts w:ascii="Garamond" w:eastAsia="Garamond" w:hAnsi="Garamond" w:cs="Garamond"/>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AD17C63" w14:textId="77777777" w:rsidR="004416BD" w:rsidRDefault="00057F67">
            <w:pPr>
              <w:rPr>
                <w:rFonts w:ascii="Garamond" w:eastAsia="Garamond" w:hAnsi="Garamond" w:cs="Garamond"/>
              </w:rPr>
            </w:pPr>
            <w:r>
              <w:rPr>
                <w:rFonts w:ascii="Garamond" w:eastAsia="Garamond" w:hAnsi="Garamond" w:cs="Garamond"/>
              </w:rPr>
              <w:t>60</w:t>
            </w:r>
          </w:p>
        </w:tc>
      </w:tr>
      <w:tr w:rsidR="004416BD" w14:paraId="669A1421"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A5EB96F" w14:textId="77777777" w:rsidR="004416BD" w:rsidRDefault="00057F67">
            <w:pPr>
              <w:rPr>
                <w:rFonts w:ascii="Garamond" w:eastAsia="Garamond" w:hAnsi="Garamond" w:cs="Garamond"/>
              </w:rPr>
            </w:pPr>
            <w:r>
              <w:rPr>
                <w:rFonts w:ascii="Garamond" w:eastAsia="Garamond" w:hAnsi="Garamond" w:cs="Garamond"/>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EFCE2EB" w14:textId="77777777" w:rsidR="004416BD" w:rsidRDefault="00057F67">
            <w:pPr>
              <w:rPr>
                <w:rFonts w:ascii="Garamond" w:eastAsia="Garamond" w:hAnsi="Garamond" w:cs="Garamond"/>
              </w:rPr>
            </w:pPr>
            <w:r>
              <w:rPr>
                <w:rFonts w:ascii="Garamond" w:eastAsia="Garamond" w:hAnsi="Garamond" w:cs="Garamond"/>
              </w:rPr>
              <w:t>276</w:t>
            </w:r>
          </w:p>
        </w:tc>
      </w:tr>
      <w:tr w:rsidR="004416BD" w14:paraId="76A3C533"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003301F" w14:textId="77777777" w:rsidR="004416BD" w:rsidRDefault="00057F67">
            <w:pPr>
              <w:rPr>
                <w:rFonts w:ascii="Garamond" w:eastAsia="Garamond" w:hAnsi="Garamond" w:cs="Garamond"/>
              </w:rPr>
            </w:pPr>
            <w:r>
              <w:rPr>
                <w:rFonts w:ascii="Garamond" w:eastAsia="Garamond" w:hAnsi="Garamond" w:cs="Garamond"/>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559F1F2" w14:textId="77777777" w:rsidR="004416BD" w:rsidRDefault="00057F67">
            <w:pPr>
              <w:rPr>
                <w:rFonts w:ascii="Garamond" w:eastAsia="Garamond" w:hAnsi="Garamond" w:cs="Garamond"/>
              </w:rPr>
            </w:pPr>
            <w:r>
              <w:rPr>
                <w:rFonts w:ascii="Garamond" w:eastAsia="Garamond" w:hAnsi="Garamond" w:cs="Garamond"/>
              </w:rPr>
              <w:t>1081</w:t>
            </w:r>
          </w:p>
        </w:tc>
      </w:tr>
      <w:tr w:rsidR="004416BD" w14:paraId="5A16D0D1" w14:textId="77777777">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3D13223" w14:textId="77777777" w:rsidR="004416BD" w:rsidRDefault="00057F67">
            <w:pPr>
              <w:rPr>
                <w:rFonts w:ascii="Garamond" w:eastAsia="Garamond" w:hAnsi="Garamond" w:cs="Garamond"/>
              </w:rPr>
            </w:pPr>
            <w:r>
              <w:rPr>
                <w:rFonts w:ascii="Garamond" w:eastAsia="Garamond" w:hAnsi="Garamond" w:cs="Garamond"/>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B7D1EE4" w14:textId="77777777" w:rsidR="004416BD" w:rsidRDefault="00057F67">
            <w:pPr>
              <w:rPr>
                <w:rFonts w:ascii="Garamond" w:eastAsia="Garamond" w:hAnsi="Garamond" w:cs="Garamond"/>
              </w:rPr>
            </w:pPr>
            <w:r>
              <w:rPr>
                <w:rFonts w:ascii="Garamond" w:eastAsia="Garamond" w:hAnsi="Garamond" w:cs="Garamond"/>
              </w:rPr>
              <w:t>0</w:t>
            </w:r>
          </w:p>
        </w:tc>
      </w:tr>
    </w:tbl>
    <w:p w14:paraId="3855C069" w14:textId="77777777" w:rsidR="004416BD" w:rsidRDefault="004416BD">
      <w:pPr>
        <w:rPr>
          <w:rFonts w:ascii="Garamond" w:eastAsia="Garamond" w:hAnsi="Garamond" w:cs="Garamond"/>
        </w:rPr>
      </w:pPr>
    </w:p>
    <w:p w14:paraId="4CC357DB" w14:textId="77777777" w:rsidR="004416BD" w:rsidRDefault="00057F67">
      <w:pPr>
        <w:rPr>
          <w:rFonts w:ascii="Garamond" w:eastAsia="Garamond" w:hAnsi="Garamond" w:cs="Garamond"/>
        </w:rPr>
      </w:pPr>
      <w:r>
        <w:rPr>
          <w:rFonts w:ascii="Garamond" w:eastAsia="Garamond" w:hAnsi="Garamond" w:cs="Garamond"/>
          <w:b/>
          <w:bCs/>
        </w:rPr>
        <w:t xml:space="preserve">Graphs: </w:t>
      </w:r>
      <w:r>
        <w:rPr>
          <w:rFonts w:ascii="Garamond" w:eastAsia="Garamond" w:hAnsi="Garamond" w:cs="Garamond"/>
        </w:rPr>
        <w:t>Population pyramid (if possible) for seeing if your LSGI has a high "dependency ratio" (lots of children and elderly compared to working adults).</w:t>
      </w:r>
    </w:p>
    <w:p w14:paraId="7D0E52FB" w14:textId="77777777" w:rsidR="004416BD" w:rsidRDefault="004416BD">
      <w:pPr>
        <w:rPr>
          <w:rFonts w:ascii="Garamond" w:eastAsia="Garamond" w:hAnsi="Garamond" w:cs="Garamond"/>
        </w:rPr>
      </w:pPr>
    </w:p>
    <w:p w14:paraId="29927300" w14:textId="77777777" w:rsidR="004416BD" w:rsidRDefault="00057F67">
      <w:pPr>
        <w:pStyle w:val="Heading2"/>
        <w:rPr>
          <w:rFonts w:ascii="Garamond" w:eastAsia="Garamond" w:hAnsi="Garamond" w:cs="Garamond"/>
          <w:color w:val="000000"/>
        </w:rPr>
      </w:pPr>
      <w:bookmarkStart w:id="10" w:name="_heading=h.7cu7bpds7k65" w:colFirst="0" w:colLast="0"/>
      <w:bookmarkEnd w:id="10"/>
      <w:r>
        <w:rPr>
          <w:rFonts w:ascii="Garamond" w:eastAsia="Garamond" w:hAnsi="Garamond" w:cs="Garamond"/>
          <w:color w:val="000000"/>
        </w:rPr>
        <w:lastRenderedPageBreak/>
        <w:t>Clinical Vulnerability</w:t>
      </w:r>
    </w:p>
    <w:p w14:paraId="72529EBD" w14:textId="77777777" w:rsidR="004416BD" w:rsidRDefault="00057F67">
      <w:pPr>
        <w:spacing w:before="240" w:after="240"/>
        <w:rPr>
          <w:rFonts w:ascii="Garamond" w:eastAsia="Garamond" w:hAnsi="Garamond" w:cs="Garamond"/>
        </w:rPr>
      </w:pPr>
      <w:r>
        <w:rPr>
          <w:rFonts w:ascii="Garamond" w:eastAsia="Garamond" w:hAnsi="Garamond" w:cs="Garamond"/>
        </w:rPr>
        <w:t xml:space="preserve">Certain population groups </w:t>
      </w:r>
      <w:proofErr w:type="gramStart"/>
      <w:r>
        <w:rPr>
          <w:rFonts w:ascii="Garamond" w:eastAsia="Garamond" w:hAnsi="Garamond" w:cs="Garamond"/>
        </w:rPr>
        <w:t>needs</w:t>
      </w:r>
      <w:proofErr w:type="gramEnd"/>
      <w:r>
        <w:rPr>
          <w:rFonts w:ascii="Garamond" w:eastAsia="Garamond" w:hAnsi="Garamond" w:cs="Garamond"/>
        </w:rPr>
        <w:t xml:space="preserve"> priority healthcare &amp; are at higher risk of severe ill</w:t>
      </w:r>
      <w:r>
        <w:rPr>
          <w:rFonts w:ascii="Garamond" w:eastAsia="Garamond" w:hAnsi="Garamond" w:cs="Garamond"/>
        </w:rPr>
        <w:t>ness, complications, and mortality during pandemics. Patients with chronic diseases, those requiring regular medical care, and individuals with mobility or functional limitations face challenges in accessing timely care during emergencies. Mapping these gr</w:t>
      </w:r>
      <w:r>
        <w:rPr>
          <w:rFonts w:ascii="Garamond" w:eastAsia="Garamond" w:hAnsi="Garamond" w:cs="Garamond"/>
        </w:rPr>
        <w:t>oups helps in prioritizing continuity of treatment, medicine stock planning, oxygen support, referral transport, and targeted home-based care.</w:t>
      </w:r>
    </w:p>
    <w:tbl>
      <w:tblPr>
        <w:tblStyle w:val="a3"/>
        <w:tblW w:w="9176" w:type="dxa"/>
        <w:tblInd w:w="0" w:type="dxa"/>
        <w:tblLayout w:type="fixed"/>
        <w:tblLook w:val="0400" w:firstRow="0" w:lastRow="0" w:firstColumn="0" w:lastColumn="0" w:noHBand="0" w:noVBand="1"/>
      </w:tblPr>
      <w:tblGrid>
        <w:gridCol w:w="6069"/>
        <w:gridCol w:w="3107"/>
      </w:tblGrid>
      <w:tr w:rsidR="004416BD" w14:paraId="685451DC" w14:textId="77777777">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66A0AD65" w14:textId="77777777" w:rsidR="004416BD" w:rsidRDefault="00057F67">
            <w:pPr>
              <w:spacing w:line="240" w:lineRule="auto"/>
              <w:rPr>
                <w:rFonts w:ascii="Garamond" w:eastAsia="Garamond" w:hAnsi="Garamond" w:cs="Garamond"/>
                <w:b/>
                <w:bCs/>
              </w:rPr>
            </w:pPr>
            <w:r>
              <w:rPr>
                <w:rFonts w:ascii="Garamond" w:eastAsia="Garamond" w:hAnsi="Garamond" w:cs="Garamond"/>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3D28FBE5" w14:textId="77777777" w:rsidR="004416BD" w:rsidRDefault="00057F67">
            <w:pPr>
              <w:spacing w:line="240" w:lineRule="auto"/>
              <w:rPr>
                <w:rFonts w:ascii="Garamond" w:eastAsia="Garamond" w:hAnsi="Garamond" w:cs="Garamond"/>
                <w:b/>
                <w:bCs/>
              </w:rPr>
            </w:pPr>
            <w:r>
              <w:rPr>
                <w:rFonts w:ascii="Garamond" w:eastAsia="Garamond" w:hAnsi="Garamond" w:cs="Garamond"/>
                <w:b/>
                <w:bCs/>
              </w:rPr>
              <w:t>Details in numbers</w:t>
            </w:r>
          </w:p>
        </w:tc>
      </w:tr>
      <w:tr w:rsidR="004416BD" w14:paraId="734317A7"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5D564AE" w14:textId="77777777" w:rsidR="004416BD" w:rsidRDefault="00057F67">
            <w:pPr>
              <w:spacing w:line="240" w:lineRule="auto"/>
              <w:rPr>
                <w:rFonts w:ascii="Garamond" w:eastAsia="Garamond" w:hAnsi="Garamond" w:cs="Garamond"/>
              </w:rPr>
            </w:pPr>
            <w:r>
              <w:rPr>
                <w:rFonts w:ascii="Garamond" w:eastAsia="Garamond" w:hAnsi="Garamond" w:cs="Garamond"/>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840F12" w14:textId="77777777" w:rsidR="004416BD" w:rsidRDefault="00057F67">
            <w:pPr>
              <w:spacing w:line="240" w:lineRule="auto"/>
              <w:rPr>
                <w:rFonts w:ascii="Garamond" w:eastAsia="Garamond" w:hAnsi="Garamond" w:cs="Garamond"/>
              </w:rPr>
            </w:pPr>
            <w:r>
              <w:rPr>
                <w:rFonts w:ascii="Garamond" w:eastAsia="Garamond" w:hAnsi="Garamond" w:cs="Garamond"/>
              </w:rPr>
              <w:t>157</w:t>
            </w:r>
          </w:p>
        </w:tc>
      </w:tr>
      <w:tr w:rsidR="004416BD" w14:paraId="238E4202"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EF5402" w14:textId="77777777" w:rsidR="004416BD" w:rsidRDefault="00057F67">
            <w:pPr>
              <w:spacing w:line="240" w:lineRule="auto"/>
              <w:rPr>
                <w:rFonts w:ascii="Garamond" w:eastAsia="Garamond" w:hAnsi="Garamond" w:cs="Garamond"/>
              </w:rPr>
            </w:pPr>
            <w:r>
              <w:rPr>
                <w:rFonts w:ascii="Garamond" w:eastAsia="Garamond" w:hAnsi="Garamond" w:cs="Garamond"/>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B76B1C2" w14:textId="77777777" w:rsidR="004416BD" w:rsidRDefault="00057F67">
            <w:pPr>
              <w:spacing w:line="240" w:lineRule="auto"/>
              <w:rPr>
                <w:rFonts w:ascii="Garamond" w:eastAsia="Garamond" w:hAnsi="Garamond" w:cs="Garamond"/>
              </w:rPr>
            </w:pPr>
            <w:r>
              <w:rPr>
                <w:rFonts w:ascii="Garamond" w:eastAsia="Garamond" w:hAnsi="Garamond" w:cs="Garamond"/>
              </w:rPr>
              <w:t>292</w:t>
            </w:r>
          </w:p>
        </w:tc>
      </w:tr>
      <w:tr w:rsidR="004416BD" w14:paraId="2D12F9B4"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3871B19" w14:textId="77777777" w:rsidR="004416BD" w:rsidRDefault="00057F67">
            <w:pPr>
              <w:spacing w:line="240" w:lineRule="auto"/>
              <w:rPr>
                <w:rFonts w:ascii="Garamond" w:eastAsia="Garamond" w:hAnsi="Garamond" w:cs="Garamond"/>
              </w:rPr>
            </w:pPr>
            <w:r>
              <w:rPr>
                <w:rFonts w:ascii="Garamond" w:eastAsia="Garamond" w:hAnsi="Garamond" w:cs="Garamond"/>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2755CB" w14:textId="77777777" w:rsidR="004416BD" w:rsidRDefault="00057F67">
            <w:pPr>
              <w:spacing w:line="240" w:lineRule="auto"/>
              <w:rPr>
                <w:rFonts w:ascii="Garamond" w:eastAsia="Garamond" w:hAnsi="Garamond" w:cs="Garamond"/>
              </w:rPr>
            </w:pPr>
            <w:r>
              <w:rPr>
                <w:rFonts w:ascii="Garamond" w:eastAsia="Garamond" w:hAnsi="Garamond" w:cs="Garamond"/>
              </w:rPr>
              <w:t>250</w:t>
            </w:r>
          </w:p>
        </w:tc>
      </w:tr>
      <w:tr w:rsidR="004416BD" w14:paraId="4BC48313"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0247A1" w14:textId="77777777" w:rsidR="004416BD" w:rsidRDefault="00057F67">
            <w:pPr>
              <w:spacing w:line="240" w:lineRule="auto"/>
              <w:rPr>
                <w:rFonts w:ascii="Garamond" w:eastAsia="Garamond" w:hAnsi="Garamond" w:cs="Garamond"/>
              </w:rPr>
            </w:pPr>
            <w:r>
              <w:rPr>
                <w:rFonts w:ascii="Garamond" w:eastAsia="Garamond" w:hAnsi="Garamond" w:cs="Garamond"/>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E82D225" w14:textId="77777777" w:rsidR="004416BD" w:rsidRDefault="00057F67">
            <w:pPr>
              <w:spacing w:line="240" w:lineRule="auto"/>
              <w:rPr>
                <w:rFonts w:ascii="Garamond" w:eastAsia="Garamond" w:hAnsi="Garamond" w:cs="Garamond"/>
              </w:rPr>
            </w:pPr>
            <w:r>
              <w:rPr>
                <w:rFonts w:ascii="Garamond" w:eastAsia="Garamond" w:hAnsi="Garamond" w:cs="Garamond"/>
              </w:rPr>
              <w:t>199</w:t>
            </w:r>
          </w:p>
        </w:tc>
      </w:tr>
      <w:tr w:rsidR="004416BD" w14:paraId="386C1060"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E53B21" w14:textId="77777777" w:rsidR="004416BD" w:rsidRDefault="00057F67">
            <w:pPr>
              <w:spacing w:line="240" w:lineRule="auto"/>
              <w:rPr>
                <w:rFonts w:ascii="Garamond" w:eastAsia="Garamond" w:hAnsi="Garamond" w:cs="Garamond"/>
              </w:rPr>
            </w:pPr>
            <w:r>
              <w:rPr>
                <w:rFonts w:ascii="Garamond" w:eastAsia="Garamond" w:hAnsi="Garamond" w:cs="Garamond"/>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11A48EB" w14:textId="77777777" w:rsidR="004416BD" w:rsidRDefault="00057F67">
            <w:pPr>
              <w:spacing w:line="240" w:lineRule="auto"/>
              <w:rPr>
                <w:rFonts w:ascii="Garamond" w:eastAsia="Garamond" w:hAnsi="Garamond" w:cs="Garamond"/>
              </w:rPr>
            </w:pPr>
            <w:r>
              <w:rPr>
                <w:rFonts w:ascii="Garamond" w:eastAsia="Garamond" w:hAnsi="Garamond" w:cs="Garamond"/>
              </w:rPr>
              <w:t>11</w:t>
            </w:r>
          </w:p>
        </w:tc>
      </w:tr>
      <w:tr w:rsidR="004416BD" w14:paraId="2707CB26"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4BD04C6" w14:textId="77777777" w:rsidR="004416BD" w:rsidRDefault="00057F67">
            <w:pPr>
              <w:spacing w:line="240" w:lineRule="auto"/>
              <w:rPr>
                <w:rFonts w:ascii="Garamond" w:eastAsia="Garamond" w:hAnsi="Garamond" w:cs="Garamond"/>
              </w:rPr>
            </w:pPr>
            <w:r>
              <w:rPr>
                <w:rFonts w:ascii="Garamond" w:eastAsia="Garamond" w:hAnsi="Garamond" w:cs="Garamond"/>
              </w:rPr>
              <w:t>Patients on COPD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6CE7DD" w14:textId="77777777" w:rsidR="004416BD" w:rsidRDefault="00057F67">
            <w:pPr>
              <w:spacing w:line="240" w:lineRule="auto"/>
              <w:rPr>
                <w:rFonts w:ascii="Garamond" w:eastAsia="Garamond" w:hAnsi="Garamond" w:cs="Garamond"/>
              </w:rPr>
            </w:pPr>
            <w:r>
              <w:rPr>
                <w:rFonts w:ascii="Garamond" w:eastAsia="Garamond" w:hAnsi="Garamond" w:cs="Garamond"/>
              </w:rPr>
              <w:t>123</w:t>
            </w:r>
          </w:p>
        </w:tc>
      </w:tr>
      <w:tr w:rsidR="004416BD" w14:paraId="5A33E2A3"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1093DAE" w14:textId="77777777" w:rsidR="004416BD" w:rsidRDefault="00057F67">
            <w:pPr>
              <w:spacing w:line="240" w:lineRule="auto"/>
              <w:rPr>
                <w:rFonts w:ascii="Garamond" w:eastAsia="Garamond" w:hAnsi="Garamond" w:cs="Garamond"/>
              </w:rPr>
            </w:pPr>
            <w:r>
              <w:rPr>
                <w:rFonts w:ascii="Garamond" w:eastAsia="Garamond" w:hAnsi="Garamond" w:cs="Garamond"/>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A903AFE" w14:textId="77777777" w:rsidR="004416BD" w:rsidRDefault="00057F67">
            <w:pPr>
              <w:spacing w:line="240" w:lineRule="auto"/>
              <w:rPr>
                <w:rFonts w:ascii="Garamond" w:eastAsia="Garamond" w:hAnsi="Garamond" w:cs="Garamond"/>
              </w:rPr>
            </w:pPr>
            <w:r>
              <w:rPr>
                <w:rFonts w:ascii="Garamond" w:eastAsia="Garamond" w:hAnsi="Garamond" w:cs="Garamond"/>
              </w:rPr>
              <w:t>52</w:t>
            </w:r>
          </w:p>
        </w:tc>
      </w:tr>
      <w:tr w:rsidR="004416BD" w14:paraId="7CB44B39"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38A622E" w14:textId="77777777" w:rsidR="004416BD" w:rsidRDefault="00057F67">
            <w:pPr>
              <w:spacing w:line="240" w:lineRule="auto"/>
              <w:rPr>
                <w:rFonts w:ascii="Garamond" w:eastAsia="Garamond" w:hAnsi="Garamond" w:cs="Garamond"/>
              </w:rPr>
            </w:pPr>
            <w:r>
              <w:rPr>
                <w:rFonts w:ascii="Garamond" w:eastAsia="Garamond" w:hAnsi="Garamond" w:cs="Garamond"/>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EE545D1" w14:textId="77777777" w:rsidR="004416BD" w:rsidRDefault="00057F67">
            <w:pPr>
              <w:spacing w:line="240" w:lineRule="auto"/>
              <w:rPr>
                <w:rFonts w:ascii="Garamond" w:eastAsia="Garamond" w:hAnsi="Garamond" w:cs="Garamond"/>
              </w:rPr>
            </w:pPr>
            <w:r>
              <w:rPr>
                <w:rFonts w:ascii="Garamond" w:eastAsia="Garamond" w:hAnsi="Garamond" w:cs="Garamond"/>
              </w:rPr>
              <w:t>2</w:t>
            </w:r>
          </w:p>
        </w:tc>
      </w:tr>
      <w:tr w:rsidR="004416BD" w14:paraId="5742E26F"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BB6C3EB" w14:textId="77777777" w:rsidR="004416BD" w:rsidRDefault="00057F67">
            <w:pPr>
              <w:spacing w:line="240" w:lineRule="auto"/>
              <w:rPr>
                <w:rFonts w:ascii="Garamond" w:eastAsia="Garamond" w:hAnsi="Garamond" w:cs="Garamond"/>
              </w:rPr>
            </w:pPr>
            <w:r>
              <w:rPr>
                <w:rFonts w:ascii="Garamond" w:eastAsia="Garamond" w:hAnsi="Garamond" w:cs="Garamond"/>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86CBBD" w14:textId="77777777" w:rsidR="004416BD" w:rsidRDefault="00057F67">
            <w:pPr>
              <w:spacing w:line="240" w:lineRule="auto"/>
              <w:rPr>
                <w:rFonts w:ascii="Garamond" w:eastAsia="Garamond" w:hAnsi="Garamond" w:cs="Garamond"/>
              </w:rPr>
            </w:pPr>
            <w:r>
              <w:rPr>
                <w:rFonts w:ascii="Garamond" w:eastAsia="Garamond" w:hAnsi="Garamond" w:cs="Garamond"/>
              </w:rPr>
              <w:t>49</w:t>
            </w:r>
          </w:p>
        </w:tc>
      </w:tr>
      <w:tr w:rsidR="004416BD" w14:paraId="5DE5EC90"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BF58ED2" w14:textId="77777777" w:rsidR="004416BD" w:rsidRDefault="00057F67">
            <w:pPr>
              <w:spacing w:line="240" w:lineRule="auto"/>
              <w:rPr>
                <w:rFonts w:ascii="Garamond" w:eastAsia="Garamond" w:hAnsi="Garamond" w:cs="Garamond"/>
              </w:rPr>
            </w:pPr>
            <w:r>
              <w:rPr>
                <w:rFonts w:ascii="Garamond" w:eastAsia="Garamond" w:hAnsi="Garamond" w:cs="Garamond"/>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74E79A" w14:textId="77777777" w:rsidR="004416BD" w:rsidRDefault="00057F67">
            <w:pPr>
              <w:spacing w:line="240" w:lineRule="auto"/>
              <w:rPr>
                <w:rFonts w:ascii="Garamond" w:eastAsia="Garamond" w:hAnsi="Garamond" w:cs="Garamond"/>
              </w:rPr>
            </w:pPr>
            <w:r>
              <w:rPr>
                <w:rFonts w:ascii="Garamond" w:eastAsia="Garamond" w:hAnsi="Garamond" w:cs="Garamond"/>
              </w:rPr>
              <w:t>101</w:t>
            </w:r>
          </w:p>
        </w:tc>
      </w:tr>
      <w:tr w:rsidR="004416BD" w14:paraId="3D65350F"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B1468C" w14:textId="77777777" w:rsidR="004416BD" w:rsidRDefault="00057F67">
            <w:pPr>
              <w:spacing w:line="240" w:lineRule="auto"/>
              <w:rPr>
                <w:rFonts w:ascii="Garamond" w:eastAsia="Garamond" w:hAnsi="Garamond" w:cs="Garamond"/>
              </w:rPr>
            </w:pPr>
            <w:r>
              <w:rPr>
                <w:rFonts w:ascii="Garamond" w:eastAsia="Garamond" w:hAnsi="Garamond" w:cs="Garamond"/>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3EC5AD4" w14:textId="77777777" w:rsidR="004416BD" w:rsidRDefault="00057F67">
            <w:pPr>
              <w:spacing w:line="240" w:lineRule="auto"/>
              <w:rPr>
                <w:rFonts w:ascii="Garamond" w:eastAsia="Garamond" w:hAnsi="Garamond" w:cs="Garamond"/>
              </w:rPr>
            </w:pPr>
            <w:r>
              <w:rPr>
                <w:rFonts w:ascii="Garamond" w:eastAsia="Garamond" w:hAnsi="Garamond" w:cs="Garamond"/>
              </w:rPr>
              <w:t>2286</w:t>
            </w:r>
          </w:p>
        </w:tc>
      </w:tr>
      <w:tr w:rsidR="004416BD" w14:paraId="513BACCD"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B14335" w14:textId="77777777" w:rsidR="004416BD" w:rsidRDefault="00057F67">
            <w:pPr>
              <w:spacing w:line="240" w:lineRule="auto"/>
              <w:rPr>
                <w:rFonts w:ascii="Garamond" w:eastAsia="Garamond" w:hAnsi="Garamond" w:cs="Garamond"/>
              </w:rPr>
            </w:pPr>
            <w:r>
              <w:rPr>
                <w:rFonts w:ascii="Garamond" w:eastAsia="Garamond" w:hAnsi="Garamond" w:cs="Garamond"/>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16C4264" w14:textId="77777777" w:rsidR="004416BD" w:rsidRDefault="00057F67">
            <w:pPr>
              <w:spacing w:line="240" w:lineRule="auto"/>
              <w:rPr>
                <w:rFonts w:ascii="Garamond" w:eastAsia="Garamond" w:hAnsi="Garamond" w:cs="Garamond"/>
              </w:rPr>
            </w:pPr>
            <w:r>
              <w:rPr>
                <w:rFonts w:ascii="Garamond" w:eastAsia="Garamond" w:hAnsi="Garamond" w:cs="Garamond"/>
              </w:rPr>
              <w:t>3488</w:t>
            </w:r>
          </w:p>
        </w:tc>
      </w:tr>
      <w:tr w:rsidR="004416BD" w14:paraId="29B704D0" w14:textId="77777777">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9611055" w14:textId="77777777" w:rsidR="004416BD" w:rsidRDefault="00057F67">
            <w:pPr>
              <w:spacing w:line="240" w:lineRule="auto"/>
              <w:rPr>
                <w:rFonts w:ascii="Garamond" w:eastAsia="Garamond" w:hAnsi="Garamond" w:cs="Garamond"/>
              </w:rPr>
            </w:pPr>
            <w:r>
              <w:rPr>
                <w:rFonts w:ascii="Garamond" w:eastAsia="Garamond" w:hAnsi="Garamond" w:cs="Garamond"/>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BBC813F" w14:textId="77777777" w:rsidR="004416BD" w:rsidRDefault="00057F67">
            <w:pPr>
              <w:spacing w:line="240" w:lineRule="auto"/>
              <w:rPr>
                <w:rFonts w:ascii="Garamond" w:eastAsia="Garamond" w:hAnsi="Garamond" w:cs="Garamond"/>
              </w:rPr>
            </w:pPr>
            <w:r>
              <w:rPr>
                <w:rFonts w:ascii="Garamond" w:eastAsia="Garamond" w:hAnsi="Garamond" w:cs="Garamond"/>
              </w:rPr>
              <w:t>7</w:t>
            </w:r>
          </w:p>
        </w:tc>
      </w:tr>
    </w:tbl>
    <w:p w14:paraId="6D405881" w14:textId="77777777" w:rsidR="004416BD" w:rsidRDefault="004416BD">
      <w:pPr>
        <w:rPr>
          <w:rFonts w:ascii="Garamond" w:eastAsia="Garamond" w:hAnsi="Garamond" w:cs="Garamond"/>
          <w:sz w:val="32"/>
          <w:szCs w:val="32"/>
        </w:rPr>
      </w:pPr>
    </w:p>
    <w:p w14:paraId="58904EDD" w14:textId="77777777" w:rsidR="004416BD" w:rsidRDefault="00057F67">
      <w:pPr>
        <w:rPr>
          <w:rFonts w:ascii="Garamond" w:eastAsia="Garamond" w:hAnsi="Garamond" w:cs="Garamond"/>
          <w:sz w:val="32"/>
          <w:szCs w:val="32"/>
        </w:rPr>
      </w:pPr>
      <w:r>
        <w:rPr>
          <w:rFonts w:ascii="Garamond" w:eastAsia="Garamond" w:hAnsi="Garamond" w:cs="Garamond"/>
          <w:sz w:val="32"/>
          <w:szCs w:val="32"/>
        </w:rPr>
        <w:t xml:space="preserve">Major Festivals &amp; Events specific to the LSGI </w:t>
      </w:r>
    </w:p>
    <w:p w14:paraId="332E53D2" w14:textId="77777777" w:rsidR="004416BD" w:rsidRDefault="00057F67">
      <w:pPr>
        <w:rPr>
          <w:rFonts w:ascii="Garamond" w:eastAsia="Garamond" w:hAnsi="Garamond" w:cs="Garamond"/>
        </w:rPr>
      </w:pPr>
      <w:r>
        <w:rPr>
          <w:rFonts w:ascii="Garamond" w:eastAsia="Garamond" w:hAnsi="Garamond" w:cs="Garamond"/>
          <w:sz w:val="28"/>
          <w:szCs w:val="28"/>
        </w:rPr>
        <w:t>(with the possibility of a public gathering)</w:t>
      </w:r>
    </w:p>
    <w:p w14:paraId="13526979" w14:textId="77777777" w:rsidR="004416BD" w:rsidRDefault="004416BD">
      <w:pPr>
        <w:tabs>
          <w:tab w:val="center" w:pos="4513"/>
          <w:tab w:val="right" w:pos="9026"/>
        </w:tabs>
        <w:rPr>
          <w:rFonts w:ascii="Garamond" w:eastAsia="Garamond" w:hAnsi="Garamond" w:cs="Garamond"/>
        </w:rPr>
      </w:pPr>
    </w:p>
    <w:tbl>
      <w:tblPr>
        <w:tblStyle w:val="a4"/>
        <w:tblW w:w="9210" w:type="dxa"/>
        <w:tblInd w:w="0" w:type="dxa"/>
        <w:tblLayout w:type="fixed"/>
        <w:tblLook w:val="0400" w:firstRow="0" w:lastRow="0" w:firstColumn="0" w:lastColumn="0" w:noHBand="0" w:noVBand="1"/>
      </w:tblPr>
      <w:tblGrid>
        <w:gridCol w:w="900"/>
        <w:gridCol w:w="5760"/>
        <w:gridCol w:w="2550"/>
      </w:tblGrid>
      <w:tr w:rsidR="004416BD" w14:paraId="78B5A584"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BA4F3B0" w14:textId="77777777" w:rsidR="004416BD" w:rsidRDefault="00057F67">
            <w:pPr>
              <w:rPr>
                <w:rFonts w:ascii="Garamond" w:eastAsia="Garamond" w:hAnsi="Garamond" w:cs="Garamond"/>
                <w:b/>
                <w:bCs/>
              </w:rPr>
            </w:pPr>
            <w:r>
              <w:rPr>
                <w:rFonts w:ascii="Garamond" w:eastAsia="Garamond" w:hAnsi="Garamond" w:cs="Garamond"/>
                <w:b/>
                <w:bCs/>
              </w:rPr>
              <w:t>Sl. No.</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22591A2" w14:textId="77777777" w:rsidR="004416BD" w:rsidRDefault="00057F67">
            <w:pPr>
              <w:rPr>
                <w:rFonts w:ascii="Garamond" w:eastAsia="Garamond" w:hAnsi="Garamond" w:cs="Garamond"/>
                <w:b/>
                <w:bCs/>
              </w:rPr>
            </w:pPr>
            <w:r>
              <w:rPr>
                <w:rFonts w:ascii="Garamond" w:eastAsia="Garamond" w:hAnsi="Garamond" w:cs="Garamond"/>
                <w:b/>
                <w:bCs/>
              </w:rPr>
              <w:t>Name of festival</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50E6DE" w14:textId="77777777" w:rsidR="004416BD" w:rsidRDefault="00057F67">
            <w:pPr>
              <w:rPr>
                <w:rFonts w:ascii="Garamond" w:eastAsia="Garamond" w:hAnsi="Garamond" w:cs="Garamond"/>
                <w:b/>
                <w:bCs/>
              </w:rPr>
            </w:pPr>
            <w:r>
              <w:rPr>
                <w:rFonts w:ascii="Garamond" w:eastAsia="Garamond" w:hAnsi="Garamond" w:cs="Garamond"/>
                <w:b/>
                <w:bCs/>
              </w:rPr>
              <w:t>Month detailing the periodicity</w:t>
            </w:r>
          </w:p>
        </w:tc>
      </w:tr>
      <w:tr w:rsidR="004416BD" w14:paraId="51077831"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B9BB51B" w14:textId="77777777" w:rsidR="004416BD" w:rsidRDefault="00057F67">
            <w:pPr>
              <w:rPr>
                <w:rFonts w:ascii="Garamond" w:eastAsia="Garamond" w:hAnsi="Garamond" w:cs="Garamond"/>
              </w:rPr>
            </w:pPr>
            <w:r>
              <w:rPr>
                <w:rFonts w:ascii="Garamond" w:eastAsia="Garamond" w:hAnsi="Garamond" w:cs="Garamond"/>
              </w:rPr>
              <w:t>1</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7FCC43" w14:textId="77777777" w:rsidR="004416BD" w:rsidRDefault="00057F67">
            <w:pPr>
              <w:tabs>
                <w:tab w:val="center" w:pos="4513"/>
                <w:tab w:val="right" w:pos="9026"/>
              </w:tabs>
              <w:rPr>
                <w:rFonts w:ascii="Garamond" w:eastAsia="Garamond" w:hAnsi="Garamond" w:cs="Garamond"/>
              </w:rPr>
            </w:pPr>
            <w:r>
              <w:rPr>
                <w:rFonts w:ascii="Garamond" w:eastAsia="Garamond" w:hAnsi="Garamond" w:cs="Garamond"/>
              </w:rPr>
              <w:t>RAMANTHALI SREE THAVURIYAD KSHETHRAM</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4CBFF21" w14:textId="77777777" w:rsidR="004416BD" w:rsidRDefault="00057F67">
            <w:pPr>
              <w:rPr>
                <w:rFonts w:ascii="Garamond" w:eastAsia="Garamond" w:hAnsi="Garamond" w:cs="Garamond"/>
              </w:rPr>
            </w:pPr>
            <w:r>
              <w:rPr>
                <w:rFonts w:ascii="Garamond" w:eastAsia="Garamond" w:hAnsi="Garamond" w:cs="Garamond"/>
              </w:rPr>
              <w:t>DECEMBER 25-29</w:t>
            </w:r>
          </w:p>
        </w:tc>
      </w:tr>
      <w:tr w:rsidR="004416BD" w14:paraId="26063EE7"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69ADC86" w14:textId="77777777" w:rsidR="004416BD" w:rsidRDefault="00057F67">
            <w:pPr>
              <w:rPr>
                <w:rFonts w:ascii="Garamond" w:eastAsia="Garamond" w:hAnsi="Garamond" w:cs="Garamond"/>
              </w:rPr>
            </w:pPr>
            <w:r>
              <w:rPr>
                <w:rFonts w:ascii="Garamond" w:eastAsia="Garamond" w:hAnsi="Garamond" w:cs="Garamond"/>
              </w:rPr>
              <w:lastRenderedPageBreak/>
              <w:t>2</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E0AC9AA" w14:textId="77777777" w:rsidR="004416BD" w:rsidRDefault="00057F67">
            <w:pPr>
              <w:tabs>
                <w:tab w:val="center" w:pos="4513"/>
                <w:tab w:val="right" w:pos="9026"/>
              </w:tabs>
              <w:rPr>
                <w:rFonts w:ascii="Garamond" w:eastAsia="Garamond" w:hAnsi="Garamond" w:cs="Garamond"/>
              </w:rPr>
            </w:pPr>
            <w:r>
              <w:rPr>
                <w:rFonts w:ascii="Garamond" w:eastAsia="Garamond" w:hAnsi="Garamond" w:cs="Garamond"/>
              </w:rPr>
              <w:t>KUNNARU SREE PRAMANCHERI BHAGHAVATHI KSHETHRAM</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EE72F17" w14:textId="77777777" w:rsidR="004416BD" w:rsidRDefault="00057F67">
            <w:pPr>
              <w:rPr>
                <w:rFonts w:ascii="Garamond" w:eastAsia="Garamond" w:hAnsi="Garamond" w:cs="Garamond"/>
              </w:rPr>
            </w:pPr>
            <w:r>
              <w:rPr>
                <w:rFonts w:ascii="Garamond" w:eastAsia="Garamond" w:hAnsi="Garamond" w:cs="Garamond"/>
              </w:rPr>
              <w:t>FEB 8-11</w:t>
            </w:r>
          </w:p>
        </w:tc>
      </w:tr>
      <w:tr w:rsidR="004416BD" w14:paraId="424A8C7B"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A7EA93" w14:textId="77777777" w:rsidR="004416BD" w:rsidRDefault="00057F67">
            <w:pPr>
              <w:rPr>
                <w:rFonts w:ascii="Garamond" w:eastAsia="Garamond" w:hAnsi="Garamond" w:cs="Garamond"/>
              </w:rPr>
            </w:pPr>
            <w:r>
              <w:rPr>
                <w:rFonts w:ascii="Garamond" w:eastAsia="Garamond" w:hAnsi="Garamond" w:cs="Garamond"/>
              </w:rPr>
              <w:t>3</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CDEEE42" w14:textId="77777777" w:rsidR="004416BD" w:rsidRDefault="00057F67">
            <w:pPr>
              <w:tabs>
                <w:tab w:val="center" w:pos="4513"/>
                <w:tab w:val="right" w:pos="9026"/>
              </w:tabs>
              <w:rPr>
                <w:rFonts w:ascii="Garamond" w:eastAsia="Garamond" w:hAnsi="Garamond" w:cs="Garamond"/>
              </w:rPr>
            </w:pPr>
            <w:r>
              <w:rPr>
                <w:rFonts w:ascii="Garamond" w:eastAsia="Garamond" w:hAnsi="Garamond" w:cs="Garamond"/>
              </w:rPr>
              <w:t>KUNDORAVAYAL SREE MUTHAPPAN KSHETHRAM RAMANTHALI</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67202F" w14:textId="77777777" w:rsidR="004416BD" w:rsidRDefault="00057F67">
            <w:pPr>
              <w:rPr>
                <w:rFonts w:ascii="Garamond" w:eastAsia="Garamond" w:hAnsi="Garamond" w:cs="Garamond"/>
              </w:rPr>
            </w:pPr>
            <w:r>
              <w:rPr>
                <w:rFonts w:ascii="Garamond" w:eastAsia="Garamond" w:hAnsi="Garamond" w:cs="Garamond"/>
              </w:rPr>
              <w:t xml:space="preserve">FEB </w:t>
            </w:r>
          </w:p>
        </w:tc>
      </w:tr>
      <w:tr w:rsidR="004416BD" w14:paraId="5A59F001"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0FC299E" w14:textId="77777777" w:rsidR="004416BD" w:rsidRDefault="00057F67">
            <w:pPr>
              <w:rPr>
                <w:rFonts w:ascii="Garamond" w:eastAsia="Garamond" w:hAnsi="Garamond" w:cs="Garamond"/>
              </w:rPr>
            </w:pPr>
            <w:r>
              <w:rPr>
                <w:rFonts w:ascii="Garamond" w:eastAsia="Garamond" w:hAnsi="Garamond" w:cs="Garamond"/>
              </w:rPr>
              <w:t>4</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4D5718F" w14:textId="77777777" w:rsidR="004416BD" w:rsidRDefault="00057F67">
            <w:pPr>
              <w:tabs>
                <w:tab w:val="center" w:pos="4513"/>
                <w:tab w:val="right" w:pos="9026"/>
              </w:tabs>
              <w:rPr>
                <w:rFonts w:ascii="Garamond" w:eastAsia="Garamond" w:hAnsi="Garamond" w:cs="Garamond"/>
              </w:rPr>
            </w:pPr>
            <w:r>
              <w:rPr>
                <w:rFonts w:ascii="Garamond" w:eastAsia="Garamond" w:hAnsi="Garamond" w:cs="Garamond"/>
              </w:rPr>
              <w:t>RAMANTHALI SREE SANKARA NARAYANA TEMPLE</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B7248A7" w14:textId="77777777" w:rsidR="004416BD" w:rsidRDefault="00057F67">
            <w:pPr>
              <w:rPr>
                <w:rFonts w:ascii="Garamond" w:eastAsia="Garamond" w:hAnsi="Garamond" w:cs="Garamond"/>
              </w:rPr>
            </w:pPr>
            <w:r>
              <w:rPr>
                <w:rFonts w:ascii="Garamond" w:eastAsia="Garamond" w:hAnsi="Garamond" w:cs="Garamond"/>
              </w:rPr>
              <w:t>FEB 10-17</w:t>
            </w:r>
          </w:p>
        </w:tc>
      </w:tr>
      <w:tr w:rsidR="004416BD" w14:paraId="270E752C" w14:textId="77777777">
        <w:trPr>
          <w:trHeight w:val="144"/>
        </w:trPr>
        <w:tc>
          <w:tcPr>
            <w:tcW w:w="90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7593F30" w14:textId="77777777" w:rsidR="004416BD" w:rsidRDefault="00057F67">
            <w:pPr>
              <w:rPr>
                <w:rFonts w:ascii="Garamond" w:eastAsia="Garamond" w:hAnsi="Garamond" w:cs="Garamond"/>
              </w:rPr>
            </w:pPr>
            <w:r>
              <w:rPr>
                <w:rFonts w:ascii="Garamond" w:eastAsia="Garamond" w:hAnsi="Garamond" w:cs="Garamond"/>
              </w:rPr>
              <w:t>5</w:t>
            </w:r>
          </w:p>
        </w:tc>
        <w:tc>
          <w:tcPr>
            <w:tcW w:w="576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5D9F2B2" w14:textId="77777777" w:rsidR="004416BD" w:rsidRDefault="00057F67">
            <w:pPr>
              <w:tabs>
                <w:tab w:val="center" w:pos="4513"/>
                <w:tab w:val="right" w:pos="9026"/>
              </w:tabs>
              <w:rPr>
                <w:rFonts w:ascii="Garamond" w:eastAsia="Garamond" w:hAnsi="Garamond" w:cs="Garamond"/>
              </w:rPr>
            </w:pPr>
            <w:r>
              <w:rPr>
                <w:rFonts w:ascii="Garamond" w:eastAsia="Garamond" w:hAnsi="Garamond" w:cs="Garamond"/>
              </w:rPr>
              <w:t>RAMANTHALI JUMA MAZJID VADAKKUMBAD</w:t>
            </w:r>
          </w:p>
        </w:tc>
        <w:tc>
          <w:tcPr>
            <w:tcW w:w="255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54083D5" w14:textId="77777777" w:rsidR="004416BD" w:rsidRDefault="00057F67">
            <w:pPr>
              <w:rPr>
                <w:rFonts w:ascii="Garamond" w:eastAsia="Garamond" w:hAnsi="Garamond" w:cs="Garamond"/>
              </w:rPr>
            </w:pPr>
            <w:r>
              <w:rPr>
                <w:rFonts w:ascii="Garamond" w:eastAsia="Garamond" w:hAnsi="Garamond" w:cs="Garamond"/>
              </w:rPr>
              <w:t>APRIL</w:t>
            </w:r>
          </w:p>
        </w:tc>
      </w:tr>
    </w:tbl>
    <w:p w14:paraId="70B1D6F3" w14:textId="77777777" w:rsidR="004416BD" w:rsidRDefault="004416BD">
      <w:pPr>
        <w:rPr>
          <w:rFonts w:ascii="Garamond" w:eastAsia="Garamond" w:hAnsi="Garamond" w:cs="Garamond"/>
          <w:sz w:val="32"/>
          <w:szCs w:val="32"/>
        </w:rPr>
        <w:sectPr w:rsidR="004416BD">
          <w:headerReference w:type="default" r:id="rId17"/>
          <w:footerReference w:type="default" r:id="rId18"/>
          <w:pgSz w:w="11906" w:h="16838"/>
          <w:pgMar w:top="1440" w:right="1274" w:bottom="1440" w:left="1440" w:header="708" w:footer="708" w:gutter="0"/>
          <w:cols w:space="720"/>
        </w:sectPr>
      </w:pPr>
    </w:p>
    <w:p w14:paraId="71900A6E" w14:textId="77777777" w:rsidR="004416BD" w:rsidRDefault="00057F67">
      <w:pPr>
        <w:pStyle w:val="Heading1"/>
        <w:rPr>
          <w:rFonts w:ascii="Garamond" w:eastAsia="Garamond" w:hAnsi="Garamond" w:cs="Garamond"/>
          <w:color w:val="000000"/>
        </w:rPr>
      </w:pPr>
      <w:bookmarkStart w:id="11" w:name="_heading=h.amf6zpuub7w6" w:colFirst="0" w:colLast="0"/>
      <w:bookmarkEnd w:id="11"/>
      <w:r>
        <w:rPr>
          <w:rFonts w:ascii="Garamond" w:eastAsia="Garamond" w:hAnsi="Garamond" w:cs="Garamond"/>
          <w:color w:val="000000"/>
        </w:rPr>
        <w:lastRenderedPageBreak/>
        <w:t>INFRASTRUCTURE &amp; RESOURCE INVENTORY</w:t>
      </w:r>
    </w:p>
    <w:p w14:paraId="3DED1C5E" w14:textId="77777777" w:rsidR="004416BD" w:rsidRDefault="00057F67">
      <w:pPr>
        <w:pStyle w:val="Heading2"/>
        <w:rPr>
          <w:rFonts w:ascii="Garamond" w:eastAsia="Garamond" w:hAnsi="Garamond" w:cs="Garamond"/>
          <w:color w:val="000000"/>
        </w:rPr>
      </w:pPr>
      <w:bookmarkStart w:id="12" w:name="_heading=h.w3cs5n3t59ds" w:colFirst="0" w:colLast="0"/>
      <w:bookmarkEnd w:id="12"/>
      <w:r>
        <w:rPr>
          <w:rFonts w:ascii="Garamond" w:eastAsia="Garamond" w:hAnsi="Garamond" w:cs="Garamond"/>
          <w:color w:val="000000"/>
        </w:rPr>
        <w:t>Health Facility Directory &amp; Basic Capacity in the LSGD</w:t>
      </w:r>
    </w:p>
    <w:p w14:paraId="4C66061C" w14:textId="77777777" w:rsidR="004416BD" w:rsidRDefault="00057F67">
      <w:pPr>
        <w:rPr>
          <w:rFonts w:ascii="Garamond" w:eastAsia="Garamond" w:hAnsi="Garamond" w:cs="Garamond"/>
        </w:rPr>
      </w:pPr>
      <w:r>
        <w:rPr>
          <w:rFonts w:ascii="Garamond" w:eastAsia="Garamond" w:hAnsi="Garamond" w:cs="Garamond"/>
        </w:rPr>
        <w:t>This section provides an overview of the healthcare infrastructure available within the LSGD area. It outlines the distribution and basic capacity of health facilities that form the backbone of service delivery during routine times and public health emerge</w:t>
      </w:r>
      <w:r>
        <w:rPr>
          <w:rFonts w:ascii="Garamond" w:eastAsia="Garamond" w:hAnsi="Garamond" w:cs="Garamond"/>
        </w:rPr>
        <w:t>ncies.</w:t>
      </w:r>
    </w:p>
    <w:p w14:paraId="01053059" w14:textId="77777777" w:rsidR="004416BD" w:rsidRDefault="004416BD">
      <w:pPr>
        <w:rPr>
          <w:rFonts w:ascii="Garamond" w:eastAsia="Garamond" w:hAnsi="Garamond" w:cs="Garamond"/>
        </w:rPr>
      </w:pPr>
    </w:p>
    <w:p w14:paraId="3F1C8772" w14:textId="77777777" w:rsidR="004416BD" w:rsidRDefault="00057F67">
      <w:pPr>
        <w:rPr>
          <w:rFonts w:ascii="Garamond" w:eastAsia="Garamond" w:hAnsi="Garamond" w:cs="Garamond"/>
        </w:rPr>
      </w:pPr>
      <w:r>
        <w:rPr>
          <w:rFonts w:ascii="Garamond" w:eastAsia="Garamond" w:hAnsi="Garamond" w:cs="Garamond"/>
        </w:rPr>
        <w:t xml:space="preserve">Family Health Centres (FHCs) and Community Health Centres (CHCs) generally function as the first point of contact for the community, providing essential outpatient and inpatient services. General Hospitals (GH) and Medical College Hospitals (MCH), </w:t>
      </w:r>
      <w:r>
        <w:rPr>
          <w:rFonts w:ascii="Garamond" w:eastAsia="Garamond" w:hAnsi="Garamond" w:cs="Garamond"/>
        </w:rPr>
        <w:t>where accessible, serve as the main referral centres for advanced diagnostics, specialist care, and critical services during public health emergencies. This inventory helps identify existing strengths, gaps, and potential surge capacity that can be mobilis</w:t>
      </w:r>
      <w:r>
        <w:rPr>
          <w:rFonts w:ascii="Garamond" w:eastAsia="Garamond" w:hAnsi="Garamond" w:cs="Garamond"/>
        </w:rPr>
        <w:t>ed during a pandemic or disaster.</w:t>
      </w:r>
    </w:p>
    <w:p w14:paraId="4484F456" w14:textId="77777777" w:rsidR="004416BD" w:rsidRDefault="004416BD">
      <w:pPr>
        <w:rPr>
          <w:rFonts w:ascii="Garamond" w:eastAsia="Garamond" w:hAnsi="Garamond" w:cs="Garamond"/>
        </w:rPr>
      </w:pPr>
    </w:p>
    <w:p w14:paraId="3B9E56F7" w14:textId="77777777" w:rsidR="004416BD" w:rsidRDefault="004416BD">
      <w:pPr>
        <w:rPr>
          <w:rFonts w:ascii="Garamond" w:eastAsia="Garamond" w:hAnsi="Garamond" w:cs="Garamond"/>
        </w:rPr>
      </w:pPr>
    </w:p>
    <w:tbl>
      <w:tblPr>
        <w:tblStyle w:val="a5"/>
        <w:tblW w:w="94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75"/>
        <w:gridCol w:w="2205"/>
        <w:gridCol w:w="1095"/>
        <w:gridCol w:w="1260"/>
        <w:gridCol w:w="690"/>
        <w:gridCol w:w="600"/>
        <w:gridCol w:w="915"/>
        <w:gridCol w:w="1185"/>
        <w:gridCol w:w="1155"/>
      </w:tblGrid>
      <w:tr w:rsidR="004416BD" w14:paraId="4364701F" w14:textId="77777777">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447B25C3" w14:textId="77777777" w:rsidR="004416BD" w:rsidRDefault="00057F67">
            <w:pPr>
              <w:pStyle w:val="Subtitle"/>
              <w:widowControl w:val="0"/>
              <w:spacing w:before="120" w:after="120" w:line="240" w:lineRule="auto"/>
              <w:jc w:val="left"/>
              <w:rPr>
                <w:rFonts w:ascii="Garamond" w:eastAsia="Garamond" w:hAnsi="Garamond" w:cs="Garamond"/>
                <w:color w:val="000000"/>
              </w:rPr>
            </w:pPr>
            <w:bookmarkStart w:id="13" w:name="_heading=h.ksxdpsus06c9" w:colFirst="0" w:colLast="0"/>
            <w:bookmarkEnd w:id="13"/>
            <w:r>
              <w:rPr>
                <w:rFonts w:ascii="Garamond" w:eastAsia="Garamond" w:hAnsi="Garamond" w:cs="Garamond"/>
                <w:color w:val="000000"/>
              </w:rPr>
              <w:t xml:space="preserve">Table 5. Health Facility Resource Summary </w:t>
            </w:r>
          </w:p>
        </w:tc>
      </w:tr>
      <w:tr w:rsidR="004416BD" w14:paraId="0C39AB30" w14:textId="77777777">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F2E3DA2" w14:textId="77777777" w:rsidR="004416BD" w:rsidRDefault="00057F67">
            <w:pPr>
              <w:widowControl w:val="0"/>
              <w:pBdr>
                <w:top w:val="nil"/>
                <w:left w:val="nil"/>
                <w:bottom w:val="nil"/>
                <w:right w:val="nil"/>
                <w:between w:val="nil"/>
              </w:pBdr>
              <w:spacing w:line="240" w:lineRule="auto"/>
              <w:jc w:val="center"/>
              <w:rPr>
                <w:rFonts w:ascii="Garamond" w:eastAsia="Garamond" w:hAnsi="Garamond" w:cs="Garamond"/>
                <w:b/>
                <w:bCs/>
                <w:sz w:val="22"/>
                <w:szCs w:val="22"/>
              </w:rPr>
            </w:pPr>
            <w:r>
              <w:rPr>
                <w:rFonts w:ascii="Garamond" w:eastAsia="Garamond" w:hAnsi="Garamond" w:cs="Garamond"/>
                <w:b/>
                <w:bCs/>
                <w:sz w:val="22"/>
                <w:szCs w:val="22"/>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BFF7108" w14:textId="77777777" w:rsidR="004416BD" w:rsidRDefault="00057F67">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19FF915" w14:textId="77777777" w:rsidR="004416BD" w:rsidRDefault="00057F67">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Type of Facility (MCH/GH/CHC/FHC/SC etc.)</w:t>
            </w:r>
          </w:p>
        </w:tc>
        <w:tc>
          <w:tcPr>
            <w:tcW w:w="126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1233E71" w14:textId="77777777" w:rsidR="004416BD" w:rsidRDefault="00057F67">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Contact Number</w:t>
            </w:r>
          </w:p>
        </w:tc>
        <w:tc>
          <w:tcPr>
            <w:tcW w:w="69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01F6E82" w14:textId="77777777" w:rsidR="004416BD" w:rsidRDefault="00057F67">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0DF678B" w14:textId="77777777" w:rsidR="004416BD" w:rsidRDefault="00057F67">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593EBC8" w14:textId="77777777" w:rsidR="004416BD" w:rsidRDefault="00057F67">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66C9188B" w14:textId="77777777" w:rsidR="004416BD" w:rsidRDefault="00057F67">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Ventilator Support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4BBF7D60" w14:textId="77777777" w:rsidR="004416BD" w:rsidRDefault="00057F67">
            <w:pPr>
              <w:widowControl w:val="0"/>
              <w:spacing w:line="240" w:lineRule="auto"/>
              <w:jc w:val="center"/>
              <w:rPr>
                <w:rFonts w:ascii="Garamond" w:eastAsia="Garamond" w:hAnsi="Garamond" w:cs="Garamond"/>
                <w:b/>
                <w:bCs/>
                <w:sz w:val="22"/>
                <w:szCs w:val="22"/>
              </w:rPr>
            </w:pPr>
            <w:r>
              <w:rPr>
                <w:rFonts w:ascii="Garamond" w:eastAsia="Garamond" w:hAnsi="Garamond" w:cs="Garamond"/>
                <w:b/>
                <w:bCs/>
                <w:sz w:val="22"/>
                <w:szCs w:val="22"/>
              </w:rPr>
              <w:t>No. of ambulances</w:t>
            </w:r>
          </w:p>
        </w:tc>
      </w:tr>
      <w:tr w:rsidR="004416BD" w14:paraId="270CF694"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1B6905B7" w14:textId="77777777" w:rsidR="004416BD" w:rsidRDefault="00057F67">
            <w:pPr>
              <w:widowControl w:val="0"/>
              <w:spacing w:line="240" w:lineRule="auto"/>
              <w:jc w:val="left"/>
              <w:rPr>
                <w:rFonts w:ascii="Garamond" w:eastAsia="Garamond" w:hAnsi="Garamond" w:cs="Garamond"/>
                <w:sz w:val="20"/>
                <w:szCs w:val="20"/>
              </w:rPr>
            </w:pPr>
            <w:r>
              <w:rPr>
                <w:rFonts w:ascii="Garamond" w:eastAsia="Garamond" w:hAnsi="Garamond" w:cs="Garamond"/>
              </w:rPr>
              <w:t>Government Healthcare Facilities</w:t>
            </w:r>
          </w:p>
        </w:tc>
      </w:tr>
      <w:tr w:rsidR="004416BD" w14:paraId="554281F1"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75C4EFA" w14:textId="77777777" w:rsidR="004416BD" w:rsidRDefault="00057F67">
            <w:pPr>
              <w:widowControl w:val="0"/>
              <w:spacing w:line="240" w:lineRule="auto"/>
              <w:jc w:val="center"/>
              <w:rPr>
                <w:rFonts w:ascii="Garamond" w:eastAsia="Garamond" w:hAnsi="Garamond" w:cs="Garamond"/>
              </w:rPr>
            </w:pPr>
            <w:r>
              <w:rPr>
                <w:rFonts w:ascii="Garamond" w:eastAsia="Garamond" w:hAnsi="Garamond" w:cs="Garamond"/>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6B4EA409" w14:textId="77777777" w:rsidR="004416BD" w:rsidRDefault="00057F67">
            <w:pPr>
              <w:widowControl w:val="0"/>
              <w:spacing w:before="240" w:after="240" w:line="240" w:lineRule="auto"/>
              <w:jc w:val="left"/>
              <w:rPr>
                <w:rFonts w:ascii="Garamond" w:eastAsia="Garamond" w:hAnsi="Garamond" w:cs="Garamond"/>
              </w:rPr>
            </w:pPr>
            <w:r>
              <w:rPr>
                <w:rFonts w:ascii="Garamond" w:eastAsia="Garamond" w:hAnsi="Garamond" w:cs="Garamond"/>
              </w:rPr>
              <w:t xml:space="preserve">FHC </w:t>
            </w:r>
            <w:proofErr w:type="spellStart"/>
            <w:r>
              <w:rPr>
                <w:rFonts w:ascii="Garamond" w:eastAsia="Garamond" w:hAnsi="Garamond" w:cs="Garamond"/>
              </w:rPr>
              <w:t>Ramanthali</w:t>
            </w:r>
            <w:proofErr w:type="spellEnd"/>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2F7D798" w14:textId="77777777" w:rsidR="004416BD" w:rsidRDefault="00057F67">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FHC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916B278" w14:textId="77777777" w:rsidR="004416BD" w:rsidRDefault="00057F67">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04985 222513</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6C96DAD" w14:textId="77777777" w:rsidR="004416BD" w:rsidRDefault="00057F67">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3</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88155A5" w14:textId="77777777" w:rsidR="004416BD" w:rsidRDefault="00057F67">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4BF85F0" w14:textId="77777777" w:rsidR="004416BD" w:rsidRDefault="00057F67">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28230B7" w14:textId="77777777" w:rsidR="004416BD" w:rsidRDefault="00057F67">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7939EDE" w14:textId="77777777" w:rsidR="004416BD" w:rsidRDefault="00057F67">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4416BD" w14:paraId="4E107096"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37FDC7B" w14:textId="77777777" w:rsidR="004416BD" w:rsidRDefault="004416BD">
            <w:pPr>
              <w:widowControl w:val="0"/>
              <w:spacing w:line="240" w:lineRule="auto"/>
              <w:jc w:val="center"/>
              <w:rPr>
                <w:rFonts w:ascii="Garamond" w:eastAsia="Garamond" w:hAnsi="Garamond" w:cs="Garamond"/>
              </w:rPr>
            </w:pP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0B3A4409" w14:textId="77777777" w:rsidR="004416BD" w:rsidRDefault="00057F67">
            <w:pPr>
              <w:widowControl w:val="0"/>
              <w:spacing w:before="240" w:after="240" w:line="240" w:lineRule="auto"/>
              <w:jc w:val="left"/>
              <w:rPr>
                <w:rFonts w:ascii="Garamond" w:eastAsia="Garamond" w:hAnsi="Garamond" w:cs="Garamond"/>
              </w:rPr>
            </w:pPr>
            <w:r>
              <w:rPr>
                <w:rFonts w:ascii="Garamond" w:eastAsia="Garamond" w:hAnsi="Garamond" w:cs="Garamond"/>
              </w:rPr>
              <w:t xml:space="preserve">FHC </w:t>
            </w:r>
            <w:proofErr w:type="spellStart"/>
            <w:r>
              <w:rPr>
                <w:rFonts w:ascii="Garamond" w:eastAsia="Garamond" w:hAnsi="Garamond" w:cs="Garamond"/>
              </w:rPr>
              <w:t>Ettikkulam</w:t>
            </w:r>
            <w:proofErr w:type="spellEnd"/>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550CFBB" w14:textId="77777777" w:rsidR="004416BD" w:rsidRDefault="00057F67">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FHC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83E1732" w14:textId="77777777" w:rsidR="004416BD" w:rsidRDefault="00057F67">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04985230372</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10C9FF9" w14:textId="77777777" w:rsidR="004416BD" w:rsidRDefault="00057F67">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2</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C61DFE1" w14:textId="77777777" w:rsidR="004416BD" w:rsidRDefault="00057F67">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1D6C56E" w14:textId="77777777" w:rsidR="004416BD" w:rsidRDefault="00057F67">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760EF31" w14:textId="77777777" w:rsidR="004416BD" w:rsidRDefault="00057F67">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CC509AA" w14:textId="77777777" w:rsidR="004416BD" w:rsidRDefault="00057F67">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4416BD" w14:paraId="31CB7064"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67BBFC50" w14:textId="77777777" w:rsidR="004416BD" w:rsidRDefault="00057F67">
            <w:pPr>
              <w:widowControl w:val="0"/>
              <w:spacing w:line="240" w:lineRule="auto"/>
              <w:jc w:val="left"/>
              <w:rPr>
                <w:rFonts w:ascii="Garamond" w:eastAsia="Garamond" w:hAnsi="Garamond" w:cs="Garamond"/>
                <w:sz w:val="20"/>
                <w:szCs w:val="20"/>
              </w:rPr>
            </w:pPr>
            <w:r>
              <w:rPr>
                <w:rFonts w:ascii="Garamond" w:eastAsia="Garamond" w:hAnsi="Garamond" w:cs="Garamond"/>
              </w:rPr>
              <w:t>Private Healthcare Facilities</w:t>
            </w:r>
          </w:p>
        </w:tc>
      </w:tr>
      <w:tr w:rsidR="004416BD" w14:paraId="4235958F"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4A3724F" w14:textId="77777777" w:rsidR="004416BD" w:rsidRDefault="00057F67">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6D653390" w14:textId="77777777" w:rsidR="004416BD" w:rsidRDefault="00057F67">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V CARE MEDICAL CENTRE RAMANTHALI</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E78069C" w14:textId="77777777" w:rsidR="004416BD" w:rsidRDefault="00057F67">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CLINIC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DA26CB5" w14:textId="77777777" w:rsidR="004416BD" w:rsidRDefault="00057F67">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9980185673</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B313406" w14:textId="77777777" w:rsidR="004416BD" w:rsidRDefault="00057F67">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3</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49A57C9B" w14:textId="77777777" w:rsidR="004416BD" w:rsidRDefault="00057F67">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CAA2983" w14:textId="77777777" w:rsidR="004416BD" w:rsidRDefault="00057F67">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707734F" w14:textId="77777777" w:rsidR="004416BD" w:rsidRDefault="00057F67">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3DF8D1E" w14:textId="77777777" w:rsidR="004416BD" w:rsidRDefault="00057F67">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4416BD" w14:paraId="43869BB1" w14:textId="77777777">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1CB76ABD" w14:textId="77777777" w:rsidR="004416BD" w:rsidRDefault="00057F67">
            <w:pPr>
              <w:widowControl w:val="0"/>
              <w:spacing w:line="240" w:lineRule="auto"/>
              <w:jc w:val="left"/>
              <w:rPr>
                <w:rFonts w:ascii="Garamond" w:eastAsia="Garamond" w:hAnsi="Garamond" w:cs="Garamond"/>
                <w:sz w:val="20"/>
                <w:szCs w:val="20"/>
              </w:rPr>
            </w:pPr>
            <w:r>
              <w:rPr>
                <w:rFonts w:ascii="Garamond" w:eastAsia="Garamond" w:hAnsi="Garamond" w:cs="Garamond"/>
              </w:rPr>
              <w:t>AYUSH Healthcare Facilities</w:t>
            </w:r>
          </w:p>
        </w:tc>
      </w:tr>
      <w:tr w:rsidR="004416BD" w14:paraId="07B0470C"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E0FB6A3" w14:textId="77777777" w:rsidR="004416BD" w:rsidRDefault="00057F67">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5BDE3CD1" w14:textId="77777777" w:rsidR="004416BD" w:rsidRDefault="00057F67">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GOVT HOMEO DISPENSARY RAMANTHALI</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77D00134" w14:textId="77777777" w:rsidR="004416BD" w:rsidRDefault="00057F67">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CLINIC</w:t>
            </w:r>
          </w:p>
        </w:tc>
        <w:tc>
          <w:tcPr>
            <w:tcW w:w="126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01CB1B96" w14:textId="77777777" w:rsidR="004416BD" w:rsidRDefault="00057F67">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8921344986</w:t>
            </w:r>
          </w:p>
        </w:tc>
        <w:tc>
          <w:tcPr>
            <w:tcW w:w="69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7EDE7FC" w14:textId="77777777" w:rsidR="004416BD" w:rsidRDefault="00057F67">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CE9ABFB" w14:textId="77777777" w:rsidR="004416BD" w:rsidRDefault="00057F67">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B778936" w14:textId="77777777" w:rsidR="004416BD" w:rsidRDefault="00057F67">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3D7ABF7" w14:textId="77777777" w:rsidR="004416BD" w:rsidRDefault="00057F67">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3ED0A49" w14:textId="77777777" w:rsidR="004416BD" w:rsidRDefault="00057F67">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r w:rsidR="004416BD" w14:paraId="0CCB810F" w14:textId="77777777">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0A25780" w14:textId="77777777" w:rsidR="004416BD" w:rsidRDefault="00057F67">
            <w:pPr>
              <w:widowControl w:val="0"/>
              <w:spacing w:line="240" w:lineRule="auto"/>
              <w:jc w:val="right"/>
              <w:rPr>
                <w:rFonts w:ascii="Garamond" w:eastAsia="Garamond" w:hAnsi="Garamond" w:cs="Garamond"/>
                <w:sz w:val="20"/>
                <w:szCs w:val="20"/>
              </w:rPr>
            </w:pPr>
            <w:r>
              <w:rPr>
                <w:rFonts w:ascii="Garamond" w:eastAsia="Garamond" w:hAnsi="Garamond" w:cs="Garamond"/>
                <w:sz w:val="20"/>
                <w:szCs w:val="20"/>
              </w:rPr>
              <w:lastRenderedPageBreak/>
              <w:t>2</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bottom"/>
          </w:tcPr>
          <w:p w14:paraId="3F038F8F" w14:textId="77777777" w:rsidR="004416BD" w:rsidRDefault="00057F67">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AYURVEDIC HOSPITAL KUNNARU</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6A7346C" w14:textId="77777777" w:rsidR="004416BD" w:rsidRDefault="00057F67">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GAD</w:t>
            </w:r>
          </w:p>
        </w:tc>
        <w:tc>
          <w:tcPr>
            <w:tcW w:w="126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792D40C" w14:textId="77777777" w:rsidR="004416BD" w:rsidRDefault="00057F67">
            <w:pPr>
              <w:widowControl w:val="0"/>
              <w:spacing w:line="240" w:lineRule="auto"/>
              <w:jc w:val="left"/>
              <w:rPr>
                <w:rFonts w:ascii="Garamond" w:eastAsia="Garamond" w:hAnsi="Garamond" w:cs="Garamond"/>
                <w:sz w:val="20"/>
                <w:szCs w:val="20"/>
              </w:rPr>
            </w:pPr>
            <w:r>
              <w:rPr>
                <w:rFonts w:ascii="Garamond" w:eastAsia="Garamond" w:hAnsi="Garamond" w:cs="Garamond"/>
                <w:sz w:val="20"/>
                <w:szCs w:val="20"/>
              </w:rPr>
              <w:t>04985210230</w:t>
            </w:r>
          </w:p>
          <w:p w14:paraId="36DDAEC5" w14:textId="77777777" w:rsidR="004416BD" w:rsidRDefault="004416BD">
            <w:pPr>
              <w:widowControl w:val="0"/>
              <w:spacing w:after="240" w:line="240" w:lineRule="auto"/>
              <w:jc w:val="left"/>
              <w:rPr>
                <w:rFonts w:ascii="Garamond" w:eastAsia="Garamond" w:hAnsi="Garamond" w:cs="Garamond"/>
                <w:sz w:val="20"/>
                <w:szCs w:val="20"/>
              </w:rPr>
            </w:pPr>
          </w:p>
        </w:tc>
        <w:tc>
          <w:tcPr>
            <w:tcW w:w="69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7186904F" w14:textId="77777777" w:rsidR="004416BD" w:rsidRDefault="00057F67">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25B113F" w14:textId="77777777" w:rsidR="004416BD" w:rsidRDefault="00057F67">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0AB1831E" w14:textId="77777777" w:rsidR="004416BD" w:rsidRDefault="00057F67">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56FFD895" w14:textId="77777777" w:rsidR="004416BD" w:rsidRDefault="00057F67">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3024BF4C" w14:textId="77777777" w:rsidR="004416BD" w:rsidRDefault="00057F67">
            <w:pPr>
              <w:widowControl w:val="0"/>
              <w:spacing w:before="240" w:after="240" w:line="240" w:lineRule="auto"/>
              <w:jc w:val="left"/>
              <w:rPr>
                <w:rFonts w:ascii="Garamond" w:eastAsia="Garamond" w:hAnsi="Garamond" w:cs="Garamond"/>
                <w:sz w:val="20"/>
                <w:szCs w:val="20"/>
              </w:rPr>
            </w:pPr>
            <w:r>
              <w:rPr>
                <w:rFonts w:ascii="Garamond" w:eastAsia="Garamond" w:hAnsi="Garamond" w:cs="Garamond"/>
                <w:sz w:val="20"/>
                <w:szCs w:val="20"/>
              </w:rPr>
              <w:t>0</w:t>
            </w:r>
          </w:p>
        </w:tc>
      </w:tr>
    </w:tbl>
    <w:p w14:paraId="7622C3A2" w14:textId="77777777" w:rsidR="004416BD" w:rsidRDefault="004416BD">
      <w:pPr>
        <w:jc w:val="left"/>
        <w:rPr>
          <w:rFonts w:ascii="Garamond" w:eastAsia="Garamond" w:hAnsi="Garamond" w:cs="Garamond"/>
        </w:rPr>
      </w:pPr>
    </w:p>
    <w:p w14:paraId="2EB81DFB" w14:textId="77777777" w:rsidR="004416BD" w:rsidRDefault="00057F67">
      <w:pPr>
        <w:pStyle w:val="Heading2"/>
        <w:spacing w:before="240" w:after="240"/>
        <w:rPr>
          <w:rFonts w:ascii="Garamond" w:eastAsia="Garamond" w:hAnsi="Garamond" w:cs="Garamond"/>
          <w:color w:val="000000"/>
        </w:rPr>
      </w:pPr>
      <w:bookmarkStart w:id="14" w:name="_heading=h.ng8jp2fipdy5" w:colFirst="0" w:colLast="0"/>
      <w:bookmarkEnd w:id="14"/>
      <w:r>
        <w:rPr>
          <w:rFonts w:ascii="Garamond" w:eastAsia="Garamond" w:hAnsi="Garamond" w:cs="Garamond"/>
          <w:color w:val="000000"/>
        </w:rPr>
        <w:t>Private Clinics</w:t>
      </w:r>
    </w:p>
    <w:p w14:paraId="6862F109" w14:textId="2E7EF641" w:rsidR="004416BD" w:rsidRDefault="00057F67">
      <w:pPr>
        <w:rPr>
          <w:rFonts w:ascii="Garamond" w:eastAsia="Garamond" w:hAnsi="Garamond" w:cs="Garamond"/>
        </w:rPr>
      </w:pPr>
      <w:r>
        <w:rPr>
          <w:rFonts w:ascii="Garamond" w:eastAsia="Garamond" w:hAnsi="Garamond" w:cs="Garamond"/>
        </w:rPr>
        <w:t xml:space="preserve">Private clinics are an essential part of pandemic preparedness, as they are often the </w:t>
      </w:r>
      <w:r w:rsidR="009425FA">
        <w:rPr>
          <w:rFonts w:ascii="Garamond" w:eastAsia="Garamond" w:hAnsi="Garamond" w:cs="Garamond"/>
        </w:rPr>
        <w:t>first-place</w:t>
      </w:r>
      <w:r>
        <w:rPr>
          <w:rFonts w:ascii="Garamond" w:eastAsia="Garamond" w:hAnsi="Garamond" w:cs="Garamond"/>
        </w:rPr>
        <w:t xml:space="preserve"> people seek care when symptoms begin. In many communities, private clinics manage a significant share of outpatient visits and therefore play a critical role </w:t>
      </w:r>
      <w:r>
        <w:rPr>
          <w:rFonts w:ascii="Garamond" w:eastAsia="Garamond" w:hAnsi="Garamond" w:cs="Garamond"/>
        </w:rPr>
        <w:t>in early case detection, timely referrals, and disease surveillance. Having an up-to-date understanding of where these clinics are located, the services they provide, and how they are linked to the public health system helps ensure that no cases are missed</w:t>
      </w:r>
      <w:r>
        <w:rPr>
          <w:rFonts w:ascii="Garamond" w:eastAsia="Garamond" w:hAnsi="Garamond" w:cs="Garamond"/>
        </w:rPr>
        <w:t xml:space="preserve"> during an outbreak. It also allows health authorities to engage private practitioners more effectively for reporting, risk communication, and coordinated response, strengthening the overall capacity of the health system to manage public health emergencies</w:t>
      </w:r>
      <w:r>
        <w:rPr>
          <w:rFonts w:ascii="Garamond" w:eastAsia="Garamond" w:hAnsi="Garamond" w:cs="Garamond"/>
        </w:rPr>
        <w:t>.</w:t>
      </w:r>
    </w:p>
    <w:p w14:paraId="36C5D1B8" w14:textId="77777777" w:rsidR="004416BD" w:rsidRDefault="004416BD">
      <w:pPr>
        <w:rPr>
          <w:rFonts w:ascii="Garamond" w:eastAsia="Garamond" w:hAnsi="Garamond" w:cs="Garamond"/>
        </w:rPr>
      </w:pPr>
    </w:p>
    <w:tbl>
      <w:tblPr>
        <w:tblStyle w:val="a6"/>
        <w:tblW w:w="9960" w:type="dxa"/>
        <w:tblInd w:w="-30" w:type="dxa"/>
        <w:tblBorders>
          <w:top w:val="nil"/>
          <w:left w:val="nil"/>
          <w:bottom w:val="nil"/>
          <w:right w:val="nil"/>
          <w:insideH w:val="nil"/>
          <w:insideV w:val="nil"/>
        </w:tblBorders>
        <w:tblLayout w:type="fixed"/>
        <w:tblLook w:val="0600" w:firstRow="0" w:lastRow="0" w:firstColumn="0" w:lastColumn="0" w:noHBand="1" w:noVBand="1"/>
      </w:tblPr>
      <w:tblGrid>
        <w:gridCol w:w="525"/>
        <w:gridCol w:w="1110"/>
        <w:gridCol w:w="1185"/>
        <w:gridCol w:w="1185"/>
        <w:gridCol w:w="1080"/>
        <w:gridCol w:w="1170"/>
        <w:gridCol w:w="1325"/>
        <w:gridCol w:w="1170"/>
        <w:gridCol w:w="1210"/>
      </w:tblGrid>
      <w:tr w:rsidR="004416BD" w14:paraId="71744329" w14:textId="77777777">
        <w:trPr>
          <w:trHeight w:val="20"/>
          <w:tblHeader/>
        </w:trPr>
        <w:tc>
          <w:tcPr>
            <w:tcW w:w="9960" w:type="dxa"/>
            <w:gridSpan w:val="9"/>
            <w:tcBorders>
              <w:top w:val="single" w:sz="8" w:space="0" w:color="BFBFBF"/>
              <w:left w:val="single" w:sz="8" w:space="0" w:color="BFBFBF"/>
              <w:bottom w:val="single" w:sz="8" w:space="0" w:color="BFBFBF"/>
              <w:right w:val="single" w:sz="8" w:space="0" w:color="BFBFBF"/>
            </w:tcBorders>
            <w:shd w:val="clear" w:color="auto" w:fill="F1F3F4"/>
            <w:tcMar>
              <w:top w:w="0" w:type="dxa"/>
              <w:left w:w="100" w:type="dxa"/>
              <w:bottom w:w="0" w:type="dxa"/>
              <w:right w:w="100" w:type="dxa"/>
            </w:tcMar>
            <w:vAlign w:val="center"/>
          </w:tcPr>
          <w:p w14:paraId="5E0B4573" w14:textId="77777777" w:rsidR="004416BD" w:rsidRDefault="00057F67">
            <w:pPr>
              <w:pStyle w:val="Subtitle"/>
              <w:spacing w:before="120" w:after="120" w:line="240" w:lineRule="auto"/>
              <w:jc w:val="left"/>
              <w:rPr>
                <w:rFonts w:ascii="Garamond" w:eastAsia="Garamond" w:hAnsi="Garamond" w:cs="Garamond"/>
                <w:color w:val="000000"/>
              </w:rPr>
            </w:pPr>
            <w:bookmarkStart w:id="15" w:name="_heading=h.jv8ipopyxmo6" w:colFirst="0" w:colLast="0"/>
            <w:bookmarkEnd w:id="15"/>
            <w:r>
              <w:rPr>
                <w:rFonts w:ascii="Garamond" w:eastAsia="Garamond" w:hAnsi="Garamond" w:cs="Garamond"/>
                <w:color w:val="000000"/>
              </w:rPr>
              <w:t>Table 6. Private Clinic Resource Summary</w:t>
            </w:r>
          </w:p>
        </w:tc>
      </w:tr>
      <w:tr w:rsidR="004416BD" w14:paraId="3DEDBBB0" w14:textId="77777777">
        <w:trPr>
          <w:trHeight w:val="20"/>
        </w:trPr>
        <w:tc>
          <w:tcPr>
            <w:tcW w:w="525"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vAlign w:val="center"/>
          </w:tcPr>
          <w:p w14:paraId="14417BCD" w14:textId="77777777" w:rsidR="004416BD" w:rsidRDefault="00057F67">
            <w:pPr>
              <w:spacing w:before="240" w:after="240" w:line="240" w:lineRule="auto"/>
              <w:jc w:val="center"/>
              <w:rPr>
                <w:rFonts w:ascii="Garamond" w:eastAsia="Garamond" w:hAnsi="Garamond" w:cs="Garamond"/>
                <w:b/>
                <w:bCs/>
                <w:sz w:val="20"/>
                <w:szCs w:val="20"/>
              </w:rPr>
            </w:pPr>
            <w:proofErr w:type="spellStart"/>
            <w:r>
              <w:rPr>
                <w:rFonts w:ascii="Garamond" w:eastAsia="Garamond" w:hAnsi="Garamond" w:cs="Garamond"/>
                <w:b/>
                <w:bCs/>
                <w:sz w:val="20"/>
                <w:szCs w:val="20"/>
              </w:rPr>
              <w:t>Sl</w:t>
            </w:r>
            <w:proofErr w:type="spellEnd"/>
            <w:r>
              <w:rPr>
                <w:rFonts w:ascii="Garamond" w:eastAsia="Garamond" w:hAnsi="Garamond" w:cs="Garamond"/>
                <w:b/>
                <w:bCs/>
                <w:sz w:val="20"/>
                <w:szCs w:val="20"/>
              </w:rPr>
              <w:t xml:space="preserve"> No.</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2F371D59" w14:textId="77777777" w:rsidR="004416BD" w:rsidRDefault="00057F67">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Name of Clinic</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706DA9CF" w14:textId="77777777" w:rsidR="004416BD" w:rsidRDefault="00057F67">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Registered (Y/N)</w:t>
            </w:r>
          </w:p>
        </w:tc>
        <w:tc>
          <w:tcPr>
            <w:tcW w:w="118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3A18592B" w14:textId="77777777" w:rsidR="004416BD" w:rsidRDefault="00057F67">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Clinic (General / Speciality)</w:t>
            </w:r>
          </w:p>
        </w:tc>
        <w:tc>
          <w:tcPr>
            <w:tcW w:w="108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5321A0E9" w14:textId="77777777" w:rsidR="004416BD" w:rsidRDefault="00057F67">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Speciality (if any)</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4C26DFC3" w14:textId="77777777" w:rsidR="004416BD" w:rsidRDefault="00057F67">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Address</w:t>
            </w:r>
          </w:p>
        </w:tc>
        <w:tc>
          <w:tcPr>
            <w:tcW w:w="13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A6322DF" w14:textId="77777777" w:rsidR="004416BD" w:rsidRDefault="00057F67">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Contact Number</w:t>
            </w:r>
          </w:p>
        </w:tc>
        <w:tc>
          <w:tcPr>
            <w:tcW w:w="11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183D6F20" w14:textId="77777777" w:rsidR="004416BD" w:rsidRDefault="00057F67">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Diagnostic Facility (Y/N)</w:t>
            </w:r>
          </w:p>
        </w:tc>
        <w:tc>
          <w:tcPr>
            <w:tcW w:w="12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vAlign w:val="center"/>
          </w:tcPr>
          <w:p w14:paraId="07DCD540" w14:textId="77777777" w:rsidR="004416BD" w:rsidRDefault="00057F67">
            <w:pPr>
              <w:spacing w:before="240" w:after="240" w:line="240" w:lineRule="auto"/>
              <w:jc w:val="center"/>
              <w:rPr>
                <w:rFonts w:ascii="Garamond" w:eastAsia="Garamond" w:hAnsi="Garamond" w:cs="Garamond"/>
                <w:b/>
                <w:bCs/>
                <w:sz w:val="20"/>
                <w:szCs w:val="20"/>
              </w:rPr>
            </w:pPr>
            <w:r>
              <w:rPr>
                <w:rFonts w:ascii="Garamond" w:eastAsia="Garamond" w:hAnsi="Garamond" w:cs="Garamond"/>
                <w:b/>
                <w:bCs/>
                <w:sz w:val="20"/>
                <w:szCs w:val="20"/>
              </w:rPr>
              <w:t>Ambulance Linkage (Y/N)</w:t>
            </w:r>
          </w:p>
        </w:tc>
      </w:tr>
      <w:tr w:rsidR="004416BD" w14:paraId="65AA66DD"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644614B2" w14:textId="77777777" w:rsidR="004416BD" w:rsidRDefault="00057F67">
            <w:pPr>
              <w:spacing w:before="240" w:after="240" w:line="240" w:lineRule="auto"/>
              <w:jc w:val="center"/>
              <w:rPr>
                <w:rFonts w:ascii="Garamond" w:eastAsia="Garamond" w:hAnsi="Garamond" w:cs="Garamond"/>
              </w:rPr>
            </w:pPr>
            <w:r>
              <w:rPr>
                <w:rFonts w:ascii="Garamond" w:eastAsia="Garamond" w:hAnsi="Garamond" w:cs="Garamond"/>
              </w:rPr>
              <w:t>1</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6F94CE9F" w14:textId="77777777" w:rsidR="004416BD" w:rsidRDefault="00057F67">
            <w:pPr>
              <w:spacing w:before="240" w:after="240" w:line="240" w:lineRule="auto"/>
              <w:ind w:left="-20"/>
              <w:jc w:val="left"/>
              <w:rPr>
                <w:rFonts w:ascii="Garamond" w:eastAsia="Garamond" w:hAnsi="Garamond" w:cs="Garamond"/>
                <w:highlight w:val="white"/>
              </w:rPr>
            </w:pPr>
            <w:r>
              <w:rPr>
                <w:rFonts w:ascii="Garamond" w:eastAsia="Garamond" w:hAnsi="Garamond" w:cs="Garamond"/>
                <w:highlight w:val="white"/>
              </w:rPr>
              <w:t>V CARE MEDICAL CENTRE RAMANTHALI</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3AC7A16C" w14:textId="77777777" w:rsidR="004416BD" w:rsidRDefault="00057F67">
            <w:pPr>
              <w:spacing w:before="240" w:after="240" w:line="240" w:lineRule="auto"/>
              <w:ind w:left="-20"/>
              <w:jc w:val="center"/>
              <w:rPr>
                <w:rFonts w:ascii="Garamond" w:eastAsia="Garamond" w:hAnsi="Garamond" w:cs="Garamond"/>
              </w:rPr>
            </w:pPr>
            <w:r>
              <w:rPr>
                <w:rFonts w:ascii="Garamond" w:eastAsia="Garamond" w:hAnsi="Garamond" w:cs="Garamond"/>
              </w:rPr>
              <w:t>Y</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17888939" w14:textId="77777777" w:rsidR="004416BD" w:rsidRDefault="00057F67">
            <w:pPr>
              <w:spacing w:before="240" w:after="240" w:line="240" w:lineRule="auto"/>
              <w:ind w:left="-20"/>
              <w:jc w:val="left"/>
              <w:rPr>
                <w:rFonts w:ascii="Garamond" w:eastAsia="Garamond" w:hAnsi="Garamond" w:cs="Garamond"/>
              </w:rPr>
            </w:pPr>
            <w:r>
              <w:rPr>
                <w:rFonts w:ascii="Garamond" w:eastAsia="Garamond" w:hAnsi="Garamond" w:cs="Garamond"/>
              </w:rPr>
              <w:t>GENERAL</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6C051324" w14:textId="77777777" w:rsidR="004416BD" w:rsidRDefault="00057F67">
            <w:pPr>
              <w:spacing w:before="240" w:after="240" w:line="240" w:lineRule="auto"/>
              <w:ind w:left="-20"/>
              <w:jc w:val="center"/>
              <w:rPr>
                <w:rFonts w:ascii="Garamond" w:eastAsia="Garamond" w:hAnsi="Garamond" w:cs="Garamond"/>
              </w:rPr>
            </w:pPr>
            <w:r>
              <w:rPr>
                <w:rFonts w:ascii="Garamond" w:eastAsia="Garamond" w:hAnsi="Garamond" w:cs="Garamond"/>
              </w:rPr>
              <w:t>NIL</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19BC3834" w14:textId="77777777" w:rsidR="004416BD" w:rsidRDefault="00057F67">
            <w:pPr>
              <w:spacing w:before="240" w:after="240" w:line="240" w:lineRule="auto"/>
              <w:ind w:left="-20"/>
              <w:jc w:val="left"/>
              <w:rPr>
                <w:rFonts w:ascii="Garamond" w:eastAsia="Garamond" w:hAnsi="Garamond" w:cs="Garamond"/>
              </w:rPr>
            </w:pPr>
            <w:r>
              <w:rPr>
                <w:rFonts w:ascii="Garamond" w:eastAsia="Garamond" w:hAnsi="Garamond" w:cs="Garamond"/>
              </w:rPr>
              <w:t>RAMANTHALI CENTRE</w:t>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64C4DA8F" w14:textId="77777777" w:rsidR="004416BD" w:rsidRDefault="00057F67">
            <w:pPr>
              <w:spacing w:before="240" w:after="240" w:line="240" w:lineRule="auto"/>
              <w:ind w:left="-20"/>
              <w:jc w:val="center"/>
              <w:rPr>
                <w:rFonts w:ascii="Garamond" w:eastAsia="Garamond" w:hAnsi="Garamond" w:cs="Garamond"/>
              </w:rPr>
            </w:pPr>
            <w:r>
              <w:rPr>
                <w:rFonts w:ascii="Garamond" w:eastAsia="Garamond" w:hAnsi="Garamond" w:cs="Garamond"/>
                <w:sz w:val="20"/>
                <w:szCs w:val="20"/>
              </w:rPr>
              <w:t>9980185673</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6F019E93" w14:textId="77777777" w:rsidR="004416BD" w:rsidRDefault="00057F67">
            <w:pPr>
              <w:spacing w:before="240" w:after="240" w:line="240" w:lineRule="auto"/>
              <w:ind w:left="-20"/>
              <w:jc w:val="center"/>
              <w:rPr>
                <w:rFonts w:ascii="Garamond" w:eastAsia="Garamond" w:hAnsi="Garamond" w:cs="Garamond"/>
              </w:rPr>
            </w:pPr>
            <w:r>
              <w:rPr>
                <w:rFonts w:ascii="Garamond" w:eastAsia="Garamond" w:hAnsi="Garamond" w:cs="Garamond"/>
              </w:rPr>
              <w:t>YES</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2C2D6C8F" w14:textId="77777777" w:rsidR="004416BD" w:rsidRDefault="00057F67">
            <w:pPr>
              <w:spacing w:before="240" w:after="240" w:line="240" w:lineRule="auto"/>
              <w:ind w:left="-20"/>
              <w:jc w:val="center"/>
              <w:rPr>
                <w:rFonts w:ascii="Garamond" w:eastAsia="Garamond" w:hAnsi="Garamond" w:cs="Garamond"/>
              </w:rPr>
            </w:pPr>
            <w:r>
              <w:rPr>
                <w:rFonts w:ascii="Garamond" w:eastAsia="Garamond" w:hAnsi="Garamond" w:cs="Garamond"/>
              </w:rPr>
              <w:t>YES</w:t>
            </w:r>
          </w:p>
        </w:tc>
      </w:tr>
      <w:tr w:rsidR="004416BD" w14:paraId="51BCB619" w14:textId="77777777">
        <w:trPr>
          <w:trHeight w:val="20"/>
        </w:trPr>
        <w:tc>
          <w:tcPr>
            <w:tcW w:w="525"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55391FF9" w14:textId="77777777" w:rsidR="004416BD" w:rsidRDefault="004416BD">
            <w:pPr>
              <w:spacing w:before="240" w:after="240" w:line="240" w:lineRule="auto"/>
              <w:jc w:val="center"/>
              <w:rPr>
                <w:rFonts w:ascii="Garamond" w:eastAsia="Garamond" w:hAnsi="Garamond" w:cs="Garamond"/>
              </w:rPr>
            </w:pP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0B8C7EAF" w14:textId="77777777" w:rsidR="004416BD" w:rsidRDefault="00057F67">
            <w:pPr>
              <w:spacing w:before="240" w:after="240" w:line="240" w:lineRule="auto"/>
              <w:ind w:left="-20"/>
              <w:jc w:val="left"/>
              <w:rPr>
                <w:rFonts w:ascii="Garamond" w:eastAsia="Garamond" w:hAnsi="Garamond" w:cs="Garamond"/>
                <w:highlight w:val="white"/>
              </w:rPr>
            </w:pPr>
            <w:r>
              <w:rPr>
                <w:rFonts w:ascii="Garamond" w:eastAsia="Garamond" w:hAnsi="Garamond" w:cs="Garamond"/>
              </w:rPr>
              <w:t>D Care dental clinic</w:t>
            </w:r>
            <w:r>
              <w:rPr>
                <w:rFonts w:ascii="Garamond" w:eastAsia="Garamond" w:hAnsi="Garamond" w:cs="Garamond"/>
              </w:rPr>
              <w:tab/>
            </w:r>
            <w:r>
              <w:rPr>
                <w:rFonts w:ascii="Garamond" w:eastAsia="Garamond" w:hAnsi="Garamond" w:cs="Garamond"/>
              </w:rPr>
              <w:lastRenderedPageBreak/>
              <w:tab/>
            </w:r>
            <w:r>
              <w:rPr>
                <w:rFonts w:ascii="Garamond" w:eastAsia="Garamond" w:hAnsi="Garamond" w:cs="Garamond"/>
              </w:rPr>
              <w:tab/>
            </w:r>
            <w:r>
              <w:rPr>
                <w:rFonts w:ascii="Garamond" w:eastAsia="Garamond" w:hAnsi="Garamond" w:cs="Garamond"/>
              </w:rPr>
              <w:tab/>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27E4B048" w14:textId="77777777" w:rsidR="004416BD" w:rsidRDefault="00057F67">
            <w:pPr>
              <w:spacing w:before="240" w:after="240" w:line="240" w:lineRule="auto"/>
              <w:ind w:left="-20"/>
              <w:jc w:val="center"/>
              <w:rPr>
                <w:rFonts w:ascii="Garamond" w:eastAsia="Garamond" w:hAnsi="Garamond" w:cs="Garamond"/>
              </w:rPr>
            </w:pPr>
            <w:r>
              <w:rPr>
                <w:rFonts w:ascii="Garamond" w:eastAsia="Garamond" w:hAnsi="Garamond" w:cs="Garamond"/>
              </w:rPr>
              <w:lastRenderedPageBreak/>
              <w:t>n</w:t>
            </w:r>
          </w:p>
        </w:tc>
        <w:tc>
          <w:tcPr>
            <w:tcW w:w="1185" w:type="dxa"/>
            <w:tcBorders>
              <w:top w:val="nil"/>
              <w:left w:val="nil"/>
              <w:bottom w:val="single" w:sz="5" w:space="0" w:color="BFBFBF"/>
              <w:right w:val="single" w:sz="5" w:space="0" w:color="BFBFBF"/>
            </w:tcBorders>
            <w:tcMar>
              <w:top w:w="0" w:type="dxa"/>
              <w:left w:w="100" w:type="dxa"/>
              <w:bottom w:w="0" w:type="dxa"/>
              <w:right w:w="100" w:type="dxa"/>
            </w:tcMar>
          </w:tcPr>
          <w:p w14:paraId="0B4B702F" w14:textId="77777777" w:rsidR="004416BD" w:rsidRDefault="00057F67">
            <w:pPr>
              <w:spacing w:before="240" w:after="240" w:line="240" w:lineRule="auto"/>
              <w:ind w:left="-20"/>
              <w:jc w:val="center"/>
              <w:rPr>
                <w:rFonts w:ascii="Garamond" w:eastAsia="Garamond" w:hAnsi="Garamond" w:cs="Garamond"/>
              </w:rPr>
            </w:pPr>
            <w:r>
              <w:rPr>
                <w:rFonts w:ascii="Garamond" w:eastAsia="Garamond" w:hAnsi="Garamond" w:cs="Garamond"/>
              </w:rPr>
              <w:t>Dental clinic</w:t>
            </w:r>
          </w:p>
        </w:tc>
        <w:tc>
          <w:tcPr>
            <w:tcW w:w="1080" w:type="dxa"/>
            <w:tcBorders>
              <w:top w:val="nil"/>
              <w:left w:val="nil"/>
              <w:bottom w:val="single" w:sz="5" w:space="0" w:color="BFBFBF"/>
              <w:right w:val="single" w:sz="5" w:space="0" w:color="BFBFBF"/>
            </w:tcBorders>
            <w:tcMar>
              <w:top w:w="0" w:type="dxa"/>
              <w:left w:w="100" w:type="dxa"/>
              <w:bottom w:w="0" w:type="dxa"/>
              <w:right w:w="100" w:type="dxa"/>
            </w:tcMar>
          </w:tcPr>
          <w:p w14:paraId="681B6D20" w14:textId="77777777" w:rsidR="004416BD" w:rsidRDefault="00057F67">
            <w:pPr>
              <w:spacing w:before="240" w:after="240" w:line="240" w:lineRule="auto"/>
              <w:ind w:left="-20"/>
              <w:jc w:val="center"/>
              <w:rPr>
                <w:rFonts w:ascii="Garamond" w:eastAsia="Garamond" w:hAnsi="Garamond" w:cs="Garamond"/>
              </w:rPr>
            </w:pPr>
            <w:r>
              <w:rPr>
                <w:rFonts w:ascii="Garamond" w:eastAsia="Garamond" w:hAnsi="Garamond" w:cs="Garamond"/>
              </w:rPr>
              <w:t>NIL</w:t>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7F364B59" w14:textId="77777777" w:rsidR="004416BD" w:rsidRDefault="00057F67">
            <w:pPr>
              <w:spacing w:before="240" w:after="240" w:line="240" w:lineRule="auto"/>
              <w:ind w:left="-20"/>
              <w:jc w:val="center"/>
              <w:rPr>
                <w:rFonts w:ascii="Garamond" w:eastAsia="Garamond" w:hAnsi="Garamond" w:cs="Garamond"/>
              </w:rPr>
            </w:pPr>
            <w:proofErr w:type="spellStart"/>
            <w:r>
              <w:rPr>
                <w:rFonts w:ascii="Garamond" w:eastAsia="Garamond" w:hAnsi="Garamond" w:cs="Garamond"/>
              </w:rPr>
              <w:t>Palakode</w:t>
            </w:r>
            <w:proofErr w:type="spellEnd"/>
            <w:r>
              <w:rPr>
                <w:rFonts w:ascii="Garamond" w:eastAsia="Garamond" w:hAnsi="Garamond" w:cs="Garamond"/>
              </w:rPr>
              <w:tab/>
            </w:r>
          </w:p>
        </w:tc>
        <w:tc>
          <w:tcPr>
            <w:tcW w:w="1325" w:type="dxa"/>
            <w:tcBorders>
              <w:top w:val="nil"/>
              <w:left w:val="nil"/>
              <w:bottom w:val="single" w:sz="5" w:space="0" w:color="BFBFBF"/>
              <w:right w:val="single" w:sz="5" w:space="0" w:color="BFBFBF"/>
            </w:tcBorders>
            <w:tcMar>
              <w:top w:w="0" w:type="dxa"/>
              <w:left w:w="100" w:type="dxa"/>
              <w:bottom w:w="0" w:type="dxa"/>
              <w:right w:w="100" w:type="dxa"/>
            </w:tcMar>
          </w:tcPr>
          <w:p w14:paraId="60F596A8" w14:textId="77777777" w:rsidR="004416BD" w:rsidRDefault="00057F67">
            <w:pPr>
              <w:spacing w:before="240" w:after="240" w:line="240" w:lineRule="auto"/>
              <w:ind w:left="-20"/>
              <w:jc w:val="center"/>
              <w:rPr>
                <w:rFonts w:ascii="Garamond" w:eastAsia="Garamond" w:hAnsi="Garamond" w:cs="Garamond"/>
              </w:rPr>
            </w:pPr>
            <w:r>
              <w:rPr>
                <w:rFonts w:ascii="Garamond" w:eastAsia="Garamond" w:hAnsi="Garamond" w:cs="Garamond"/>
              </w:rPr>
              <w:t>9497378737</w:t>
            </w:r>
            <w:r>
              <w:rPr>
                <w:rFonts w:ascii="Garamond" w:eastAsia="Garamond" w:hAnsi="Garamond" w:cs="Garamond"/>
              </w:rPr>
              <w:tab/>
            </w:r>
          </w:p>
        </w:tc>
        <w:tc>
          <w:tcPr>
            <w:tcW w:w="1170" w:type="dxa"/>
            <w:tcBorders>
              <w:top w:val="nil"/>
              <w:left w:val="nil"/>
              <w:bottom w:val="single" w:sz="5" w:space="0" w:color="BFBFBF"/>
              <w:right w:val="single" w:sz="5" w:space="0" w:color="BFBFBF"/>
            </w:tcBorders>
            <w:tcMar>
              <w:top w:w="0" w:type="dxa"/>
              <w:left w:w="100" w:type="dxa"/>
              <w:bottom w:w="0" w:type="dxa"/>
              <w:right w:w="100" w:type="dxa"/>
            </w:tcMar>
          </w:tcPr>
          <w:p w14:paraId="48A198A7" w14:textId="77777777" w:rsidR="004416BD" w:rsidRDefault="00057F67">
            <w:pPr>
              <w:spacing w:before="240" w:after="240" w:line="240" w:lineRule="auto"/>
              <w:ind w:left="-20"/>
              <w:jc w:val="center"/>
              <w:rPr>
                <w:rFonts w:ascii="Garamond" w:eastAsia="Garamond" w:hAnsi="Garamond" w:cs="Garamond"/>
              </w:rPr>
            </w:pPr>
            <w:r>
              <w:rPr>
                <w:rFonts w:ascii="Garamond" w:eastAsia="Garamond" w:hAnsi="Garamond" w:cs="Garamond"/>
              </w:rPr>
              <w:t>N</w:t>
            </w:r>
          </w:p>
        </w:tc>
        <w:tc>
          <w:tcPr>
            <w:tcW w:w="1210" w:type="dxa"/>
            <w:tcBorders>
              <w:top w:val="nil"/>
              <w:left w:val="nil"/>
              <w:bottom w:val="single" w:sz="5" w:space="0" w:color="BFBFBF"/>
              <w:right w:val="single" w:sz="5" w:space="0" w:color="BFBFBF"/>
            </w:tcBorders>
            <w:tcMar>
              <w:top w:w="0" w:type="dxa"/>
              <w:left w:w="100" w:type="dxa"/>
              <w:bottom w:w="0" w:type="dxa"/>
              <w:right w:w="100" w:type="dxa"/>
            </w:tcMar>
          </w:tcPr>
          <w:p w14:paraId="7A6A0E8A" w14:textId="77777777" w:rsidR="004416BD" w:rsidRDefault="00057F67">
            <w:pPr>
              <w:spacing w:before="240" w:after="240" w:line="240" w:lineRule="auto"/>
              <w:ind w:left="-20"/>
              <w:jc w:val="center"/>
              <w:rPr>
                <w:rFonts w:ascii="Garamond" w:eastAsia="Garamond" w:hAnsi="Garamond" w:cs="Garamond"/>
              </w:rPr>
            </w:pPr>
            <w:r>
              <w:rPr>
                <w:rFonts w:ascii="Garamond" w:eastAsia="Garamond" w:hAnsi="Garamond" w:cs="Garamond"/>
              </w:rPr>
              <w:t>NS</w:t>
            </w:r>
          </w:p>
        </w:tc>
      </w:tr>
    </w:tbl>
    <w:p w14:paraId="4FA2C18F" w14:textId="77777777" w:rsidR="004416BD" w:rsidRDefault="00057F67">
      <w:pPr>
        <w:pStyle w:val="Heading2"/>
        <w:rPr>
          <w:rFonts w:ascii="Garamond" w:eastAsia="Garamond" w:hAnsi="Garamond" w:cs="Garamond"/>
          <w:color w:val="000000"/>
        </w:rPr>
      </w:pPr>
      <w:bookmarkStart w:id="16" w:name="_heading=h.xakzg0xpcyw7" w:colFirst="0" w:colLast="0"/>
      <w:bookmarkEnd w:id="16"/>
      <w:r>
        <w:rPr>
          <w:rFonts w:ascii="Garamond" w:eastAsia="Garamond" w:hAnsi="Garamond" w:cs="Garamond"/>
          <w:color w:val="000000"/>
        </w:rPr>
        <w:t>Healthcare Education &amp; Training Institutions</w:t>
      </w:r>
    </w:p>
    <w:p w14:paraId="31E87B0B" w14:textId="77777777" w:rsidR="004416BD" w:rsidRDefault="00057F67">
      <w:pPr>
        <w:rPr>
          <w:rFonts w:ascii="Garamond" w:eastAsia="Garamond" w:hAnsi="Garamond" w:cs="Garamond"/>
        </w:rPr>
      </w:pPr>
      <w:r>
        <w:rPr>
          <w:rFonts w:ascii="Garamond" w:eastAsia="Garamond" w:hAnsi="Garamond" w:cs="Garamond"/>
        </w:rPr>
        <w:t>This section tracks the educational infrastructure available, which is vital for human resource planning in the health sector.</w:t>
      </w:r>
    </w:p>
    <w:p w14:paraId="3EC524A5" w14:textId="77777777" w:rsidR="004416BD" w:rsidRDefault="004416BD">
      <w:pPr>
        <w:rPr>
          <w:rFonts w:ascii="Garamond" w:eastAsia="Garamond" w:hAnsi="Garamond" w:cs="Garamond"/>
        </w:rPr>
      </w:pPr>
    </w:p>
    <w:tbl>
      <w:tblPr>
        <w:tblStyle w:val="a7"/>
        <w:tblW w:w="91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4416BD" w14:paraId="7D4D4601" w14:textId="77777777">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C1BAB01" w14:textId="77777777" w:rsidR="004416BD" w:rsidRDefault="00057F67">
            <w:pPr>
              <w:rPr>
                <w:rFonts w:ascii="Garamond" w:eastAsia="Garamond" w:hAnsi="Garamond" w:cs="Garamond"/>
                <w:b/>
                <w:bCs/>
              </w:rPr>
            </w:pPr>
            <w:r>
              <w:rPr>
                <w:rFonts w:ascii="Garamond" w:eastAsia="Garamond" w:hAnsi="Garamond" w:cs="Garamond"/>
                <w:b/>
                <w:bCs/>
              </w:rPr>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C7C0FC5" w14:textId="77777777" w:rsidR="004416BD" w:rsidRDefault="00057F67">
            <w:pPr>
              <w:rPr>
                <w:rFonts w:ascii="Garamond" w:eastAsia="Garamond" w:hAnsi="Garamond" w:cs="Garamond"/>
                <w:b/>
                <w:bCs/>
              </w:rPr>
            </w:pPr>
            <w:r>
              <w:rPr>
                <w:rFonts w:ascii="Garamond" w:eastAsia="Garamond" w:hAnsi="Garamond" w:cs="Garamond"/>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E75BA33" w14:textId="77777777" w:rsidR="004416BD" w:rsidRDefault="00057F67">
            <w:pPr>
              <w:rPr>
                <w:rFonts w:ascii="Garamond" w:eastAsia="Garamond" w:hAnsi="Garamond" w:cs="Garamond"/>
                <w:b/>
                <w:bCs/>
              </w:rPr>
            </w:pPr>
            <w:r>
              <w:rPr>
                <w:rFonts w:ascii="Garamond" w:eastAsia="Garamond" w:hAnsi="Garamond" w:cs="Garamond"/>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753B3B" w14:textId="77777777" w:rsidR="004416BD" w:rsidRDefault="00057F67">
            <w:pPr>
              <w:rPr>
                <w:rFonts w:ascii="Garamond" w:eastAsia="Garamond" w:hAnsi="Garamond" w:cs="Garamond"/>
                <w:b/>
                <w:bCs/>
              </w:rPr>
            </w:pPr>
            <w:r>
              <w:rPr>
                <w:rFonts w:ascii="Garamond" w:eastAsia="Garamond" w:hAnsi="Garamond" w:cs="Garamond"/>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D6DEDEB" w14:textId="77777777" w:rsidR="004416BD" w:rsidRDefault="00057F67">
            <w:pPr>
              <w:rPr>
                <w:rFonts w:ascii="Garamond" w:eastAsia="Garamond" w:hAnsi="Garamond" w:cs="Garamond"/>
                <w:b/>
                <w:bCs/>
              </w:rPr>
            </w:pPr>
            <w:r>
              <w:rPr>
                <w:rFonts w:ascii="Garamond" w:eastAsia="Garamond" w:hAnsi="Garamond" w:cs="Garamond"/>
                <w:b/>
                <w:bCs/>
              </w:rPr>
              <w:t>Total</w:t>
            </w:r>
          </w:p>
        </w:tc>
      </w:tr>
      <w:tr w:rsidR="004416BD" w14:paraId="0735DE02"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839B76" w14:textId="77777777" w:rsidR="004416BD" w:rsidRDefault="00057F67">
            <w:pPr>
              <w:rPr>
                <w:rFonts w:ascii="Garamond" w:eastAsia="Garamond" w:hAnsi="Garamond" w:cs="Garamond"/>
              </w:rPr>
            </w:pPr>
            <w:r>
              <w:rPr>
                <w:rFonts w:ascii="Garamond" w:eastAsia="Garamond" w:hAnsi="Garamond" w:cs="Garamond"/>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BEFC487"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8532D89"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A06A6F9"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C40A63A" w14:textId="77777777" w:rsidR="004416BD" w:rsidRDefault="00057F67">
            <w:pPr>
              <w:spacing w:before="240" w:after="240"/>
              <w:rPr>
                <w:rFonts w:ascii="Garamond" w:eastAsia="Garamond" w:hAnsi="Garamond" w:cs="Garamond"/>
              </w:rPr>
            </w:pPr>
            <w:r>
              <w:rPr>
                <w:rFonts w:ascii="Garamond" w:eastAsia="Garamond" w:hAnsi="Garamond" w:cs="Garamond"/>
              </w:rPr>
              <w:t>0</w:t>
            </w:r>
          </w:p>
        </w:tc>
      </w:tr>
      <w:tr w:rsidR="004416BD" w14:paraId="658F3E4C"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92AB99" w14:textId="77777777" w:rsidR="004416BD" w:rsidRDefault="00057F67">
            <w:pPr>
              <w:rPr>
                <w:rFonts w:ascii="Garamond" w:eastAsia="Garamond" w:hAnsi="Garamond" w:cs="Garamond"/>
              </w:rPr>
            </w:pPr>
            <w:r>
              <w:rPr>
                <w:rFonts w:ascii="Garamond" w:eastAsia="Garamond" w:hAnsi="Garamond" w:cs="Garamond"/>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DCDE140"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E4737D5"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D35A94A"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EAC5D96" w14:textId="77777777" w:rsidR="004416BD" w:rsidRDefault="00057F67">
            <w:pPr>
              <w:spacing w:before="240" w:after="240"/>
              <w:rPr>
                <w:rFonts w:ascii="Garamond" w:eastAsia="Garamond" w:hAnsi="Garamond" w:cs="Garamond"/>
              </w:rPr>
            </w:pPr>
            <w:r>
              <w:rPr>
                <w:rFonts w:ascii="Garamond" w:eastAsia="Garamond" w:hAnsi="Garamond" w:cs="Garamond"/>
              </w:rPr>
              <w:t>0</w:t>
            </w:r>
          </w:p>
        </w:tc>
      </w:tr>
      <w:tr w:rsidR="004416BD" w14:paraId="2BDB7C6A"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55DEB9" w14:textId="77777777" w:rsidR="004416BD" w:rsidRDefault="00057F67">
            <w:pPr>
              <w:rPr>
                <w:rFonts w:ascii="Garamond" w:eastAsia="Garamond" w:hAnsi="Garamond" w:cs="Garamond"/>
              </w:rPr>
            </w:pPr>
            <w:r>
              <w:rPr>
                <w:rFonts w:ascii="Garamond" w:eastAsia="Garamond" w:hAnsi="Garamond" w:cs="Garamond"/>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04E3560"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362795E"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3D6EEA7"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78E5EE5" w14:textId="77777777" w:rsidR="004416BD" w:rsidRDefault="00057F67">
            <w:pPr>
              <w:spacing w:before="240" w:after="240"/>
              <w:rPr>
                <w:rFonts w:ascii="Garamond" w:eastAsia="Garamond" w:hAnsi="Garamond" w:cs="Garamond"/>
              </w:rPr>
            </w:pPr>
            <w:r>
              <w:rPr>
                <w:rFonts w:ascii="Garamond" w:eastAsia="Garamond" w:hAnsi="Garamond" w:cs="Garamond"/>
              </w:rPr>
              <w:t>0</w:t>
            </w:r>
          </w:p>
        </w:tc>
      </w:tr>
      <w:tr w:rsidR="004416BD" w14:paraId="0FF79146"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40C6DA" w14:textId="77777777" w:rsidR="004416BD" w:rsidRDefault="00057F67">
            <w:pPr>
              <w:rPr>
                <w:rFonts w:ascii="Garamond" w:eastAsia="Garamond" w:hAnsi="Garamond" w:cs="Garamond"/>
              </w:rPr>
            </w:pPr>
            <w:r>
              <w:rPr>
                <w:rFonts w:ascii="Garamond" w:eastAsia="Garamond" w:hAnsi="Garamond" w:cs="Garamond"/>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6195297"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48249F2"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155B6949"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6EE2DAFA" w14:textId="77777777" w:rsidR="004416BD" w:rsidRDefault="00057F67">
            <w:pPr>
              <w:spacing w:before="240" w:after="240"/>
              <w:rPr>
                <w:rFonts w:ascii="Garamond" w:eastAsia="Garamond" w:hAnsi="Garamond" w:cs="Garamond"/>
              </w:rPr>
            </w:pPr>
            <w:r>
              <w:rPr>
                <w:rFonts w:ascii="Garamond" w:eastAsia="Garamond" w:hAnsi="Garamond" w:cs="Garamond"/>
              </w:rPr>
              <w:t>0</w:t>
            </w:r>
          </w:p>
        </w:tc>
      </w:tr>
      <w:tr w:rsidR="004416BD" w14:paraId="34900A26" w14:textId="77777777">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8CE600" w14:textId="77777777" w:rsidR="004416BD" w:rsidRDefault="00057F67">
            <w:pPr>
              <w:rPr>
                <w:rFonts w:ascii="Garamond" w:eastAsia="Garamond" w:hAnsi="Garamond" w:cs="Garamond"/>
              </w:rPr>
            </w:pPr>
            <w:r>
              <w:rPr>
                <w:rFonts w:ascii="Garamond" w:eastAsia="Garamond" w:hAnsi="Garamond" w:cs="Garamond"/>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36050FC"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10FBC3A"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3B4A707"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478ACF5" w14:textId="77777777" w:rsidR="004416BD" w:rsidRDefault="00057F67">
            <w:pPr>
              <w:spacing w:before="240" w:after="240"/>
              <w:rPr>
                <w:rFonts w:ascii="Garamond" w:eastAsia="Garamond" w:hAnsi="Garamond" w:cs="Garamond"/>
              </w:rPr>
            </w:pPr>
            <w:r>
              <w:rPr>
                <w:rFonts w:ascii="Garamond" w:eastAsia="Garamond" w:hAnsi="Garamond" w:cs="Garamond"/>
              </w:rPr>
              <w:t>0</w:t>
            </w:r>
          </w:p>
        </w:tc>
      </w:tr>
    </w:tbl>
    <w:p w14:paraId="14E210CD" w14:textId="77777777" w:rsidR="004416BD" w:rsidRDefault="004416BD">
      <w:pPr>
        <w:rPr>
          <w:rFonts w:ascii="Garamond" w:eastAsia="Garamond" w:hAnsi="Garamond" w:cs="Garamond"/>
        </w:rPr>
      </w:pPr>
    </w:p>
    <w:p w14:paraId="3FAB3667" w14:textId="77777777" w:rsidR="004416BD" w:rsidRDefault="00057F67">
      <w:pPr>
        <w:pStyle w:val="Heading2"/>
        <w:spacing w:before="240" w:after="240"/>
        <w:rPr>
          <w:rFonts w:ascii="Garamond" w:eastAsia="Garamond" w:hAnsi="Garamond" w:cs="Garamond"/>
          <w:color w:val="000000"/>
        </w:rPr>
      </w:pPr>
      <w:bookmarkStart w:id="17" w:name="_heading=h.lnw50mukhdgm" w:colFirst="0" w:colLast="0"/>
      <w:bookmarkEnd w:id="17"/>
      <w:r>
        <w:rPr>
          <w:rFonts w:ascii="Garamond" w:eastAsia="Garamond" w:hAnsi="Garamond" w:cs="Garamond"/>
          <w:color w:val="000000"/>
        </w:rPr>
        <w:t>Specialized Services &amp; Emergency Inventory</w:t>
      </w:r>
    </w:p>
    <w:p w14:paraId="2652F485" w14:textId="77777777" w:rsidR="004416BD" w:rsidRDefault="00057F67">
      <w:pPr>
        <w:rPr>
          <w:rFonts w:ascii="Garamond" w:eastAsia="Garamond" w:hAnsi="Garamond" w:cs="Garamond"/>
        </w:rPr>
      </w:pPr>
      <w:r>
        <w:rPr>
          <w:rFonts w:ascii="Garamond" w:eastAsia="Garamond" w:hAnsi="Garamond" w:cs="Garamond"/>
        </w:rPr>
        <w:t xml:space="preserve">This section provides a detailed view of the specialized medical resources available to the community, focusing on emergency response and critical care capabilities. This table tracks the vital assets required for managing severe illnesses and emergencies </w:t>
      </w:r>
      <w:r>
        <w:rPr>
          <w:rFonts w:ascii="Garamond" w:eastAsia="Garamond" w:hAnsi="Garamond" w:cs="Garamond"/>
        </w:rPr>
        <w:t>across Government, Private, and AYUSH sectors.</w:t>
      </w:r>
    </w:p>
    <w:p w14:paraId="577B69C2" w14:textId="77777777" w:rsidR="004416BD" w:rsidRDefault="004416BD">
      <w:pPr>
        <w:rPr>
          <w:rFonts w:ascii="Garamond" w:eastAsia="Garamond" w:hAnsi="Garamond" w:cs="Garamond"/>
        </w:rPr>
      </w:pPr>
    </w:p>
    <w:tbl>
      <w:tblPr>
        <w:tblStyle w:val="a8"/>
        <w:tblW w:w="93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4416BD" w14:paraId="2CF11336" w14:textId="77777777">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951058" w14:textId="77777777" w:rsidR="004416BD" w:rsidRDefault="00057F67">
            <w:pPr>
              <w:spacing w:line="240" w:lineRule="auto"/>
              <w:rPr>
                <w:rFonts w:ascii="Garamond" w:eastAsia="Garamond" w:hAnsi="Garamond" w:cs="Garamond"/>
                <w:b/>
                <w:bCs/>
              </w:rPr>
            </w:pPr>
            <w:r>
              <w:rPr>
                <w:rFonts w:ascii="Garamond" w:eastAsia="Garamond" w:hAnsi="Garamond" w:cs="Garamond"/>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5A0C3C7" w14:textId="77777777" w:rsidR="004416BD" w:rsidRDefault="00057F67">
            <w:pPr>
              <w:spacing w:line="240" w:lineRule="auto"/>
              <w:rPr>
                <w:rFonts w:ascii="Garamond" w:eastAsia="Garamond" w:hAnsi="Garamond" w:cs="Garamond"/>
                <w:b/>
                <w:bCs/>
              </w:rPr>
            </w:pPr>
            <w:r>
              <w:rPr>
                <w:rFonts w:ascii="Garamond" w:eastAsia="Garamond" w:hAnsi="Garamond" w:cs="Garamond"/>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8391E5" w14:textId="77777777" w:rsidR="004416BD" w:rsidRDefault="00057F67">
            <w:pPr>
              <w:spacing w:line="240" w:lineRule="auto"/>
              <w:rPr>
                <w:rFonts w:ascii="Garamond" w:eastAsia="Garamond" w:hAnsi="Garamond" w:cs="Garamond"/>
                <w:b/>
                <w:bCs/>
              </w:rPr>
            </w:pPr>
            <w:r>
              <w:rPr>
                <w:rFonts w:ascii="Garamond" w:eastAsia="Garamond" w:hAnsi="Garamond" w:cs="Garamond"/>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980C78C" w14:textId="77777777" w:rsidR="004416BD" w:rsidRDefault="00057F67">
            <w:pPr>
              <w:spacing w:line="240" w:lineRule="auto"/>
              <w:rPr>
                <w:rFonts w:ascii="Garamond" w:eastAsia="Garamond" w:hAnsi="Garamond" w:cs="Garamond"/>
                <w:b/>
                <w:bCs/>
              </w:rPr>
            </w:pPr>
            <w:r>
              <w:rPr>
                <w:rFonts w:ascii="Garamond" w:eastAsia="Garamond" w:hAnsi="Garamond" w:cs="Garamond"/>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C741908" w14:textId="77777777" w:rsidR="004416BD" w:rsidRDefault="00057F67">
            <w:pPr>
              <w:spacing w:line="240" w:lineRule="auto"/>
              <w:rPr>
                <w:rFonts w:ascii="Garamond" w:eastAsia="Garamond" w:hAnsi="Garamond" w:cs="Garamond"/>
                <w:b/>
                <w:bCs/>
              </w:rPr>
            </w:pPr>
            <w:r>
              <w:rPr>
                <w:rFonts w:ascii="Garamond" w:eastAsia="Garamond" w:hAnsi="Garamond" w:cs="Garamond"/>
                <w:b/>
                <w:bCs/>
              </w:rPr>
              <w:t>Total</w:t>
            </w:r>
          </w:p>
        </w:tc>
      </w:tr>
      <w:tr w:rsidR="004416BD" w14:paraId="4DD8B9B7"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7AC726" w14:textId="77777777" w:rsidR="004416BD" w:rsidRDefault="00057F67">
            <w:pPr>
              <w:spacing w:line="240" w:lineRule="auto"/>
              <w:rPr>
                <w:rFonts w:ascii="Garamond" w:eastAsia="Garamond" w:hAnsi="Garamond" w:cs="Garamond"/>
              </w:rPr>
            </w:pPr>
            <w:r>
              <w:rPr>
                <w:rFonts w:ascii="Garamond" w:eastAsia="Garamond" w:hAnsi="Garamond" w:cs="Garamond"/>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C36D00C" w14:textId="77777777" w:rsidR="004416BD" w:rsidRDefault="00057F67">
            <w:pPr>
              <w:spacing w:line="240" w:lineRule="auto"/>
              <w:rPr>
                <w:rFonts w:ascii="Garamond" w:eastAsia="Garamond" w:hAnsi="Garamond" w:cs="Garamond"/>
              </w:rPr>
            </w:pPr>
            <w:r>
              <w:rPr>
                <w:rFonts w:ascii="Garamond" w:eastAsia="Garamond" w:hAnsi="Garamond" w:cs="Garamond"/>
              </w:rPr>
              <w:t>5</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DD854FE"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F417F32"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EB982B9" w14:textId="77777777" w:rsidR="004416BD" w:rsidRDefault="00057F67">
            <w:pPr>
              <w:spacing w:line="240" w:lineRule="auto"/>
              <w:rPr>
                <w:rFonts w:ascii="Garamond" w:eastAsia="Garamond" w:hAnsi="Garamond" w:cs="Garamond"/>
              </w:rPr>
            </w:pPr>
            <w:r>
              <w:rPr>
                <w:rFonts w:ascii="Garamond" w:eastAsia="Garamond" w:hAnsi="Garamond" w:cs="Garamond"/>
              </w:rPr>
              <w:t>5</w:t>
            </w:r>
          </w:p>
        </w:tc>
      </w:tr>
      <w:tr w:rsidR="004416BD" w14:paraId="78EE0670"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597867" w14:textId="77777777" w:rsidR="004416BD" w:rsidRDefault="00057F67">
            <w:pPr>
              <w:spacing w:line="240" w:lineRule="auto"/>
              <w:rPr>
                <w:rFonts w:ascii="Garamond" w:eastAsia="Garamond" w:hAnsi="Garamond" w:cs="Garamond"/>
              </w:rPr>
            </w:pPr>
            <w:r>
              <w:rPr>
                <w:rFonts w:ascii="Garamond" w:eastAsia="Garamond" w:hAnsi="Garamond" w:cs="Garamond"/>
              </w:rPr>
              <w:lastRenderedPageBreak/>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96CAF82" w14:textId="77777777" w:rsidR="004416BD" w:rsidRDefault="00057F67">
            <w:pPr>
              <w:spacing w:line="240" w:lineRule="auto"/>
              <w:rPr>
                <w:rFonts w:ascii="Garamond" w:eastAsia="Garamond" w:hAnsi="Garamond" w:cs="Garamond"/>
              </w:rPr>
            </w:pPr>
            <w:r>
              <w:rPr>
                <w:rFonts w:ascii="Garamond" w:eastAsia="Garamond" w:hAnsi="Garamond" w:cs="Garamond"/>
              </w:rPr>
              <w:t>Y</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995C885"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23A7C4C"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8BF2B54" w14:textId="77777777" w:rsidR="004416BD" w:rsidRDefault="00057F67">
            <w:pPr>
              <w:spacing w:line="240" w:lineRule="auto"/>
              <w:rPr>
                <w:rFonts w:ascii="Garamond" w:eastAsia="Garamond" w:hAnsi="Garamond" w:cs="Garamond"/>
              </w:rPr>
            </w:pPr>
            <w:r>
              <w:rPr>
                <w:rFonts w:ascii="Garamond" w:eastAsia="Garamond" w:hAnsi="Garamond" w:cs="Garamond"/>
              </w:rPr>
              <w:t>Y</w:t>
            </w:r>
          </w:p>
        </w:tc>
      </w:tr>
      <w:tr w:rsidR="004416BD" w14:paraId="0F1210C6"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79EE1F" w14:textId="77777777" w:rsidR="004416BD" w:rsidRDefault="00057F67">
            <w:pPr>
              <w:spacing w:line="240" w:lineRule="auto"/>
              <w:rPr>
                <w:rFonts w:ascii="Garamond" w:eastAsia="Garamond" w:hAnsi="Garamond" w:cs="Garamond"/>
              </w:rPr>
            </w:pPr>
            <w:r>
              <w:rPr>
                <w:rFonts w:ascii="Garamond" w:eastAsia="Garamond" w:hAnsi="Garamond" w:cs="Garamond"/>
              </w:rPr>
              <w:t xml:space="preserve">Oxygen-supported </w:t>
            </w:r>
            <w:proofErr w:type="gramStart"/>
            <w:r>
              <w:rPr>
                <w:rFonts w:ascii="Garamond" w:eastAsia="Garamond" w:hAnsi="Garamond" w:cs="Garamond"/>
              </w:rPr>
              <w:t>beds(</w:t>
            </w:r>
            <w:proofErr w:type="gramEnd"/>
            <w:r>
              <w:rPr>
                <w:rFonts w:ascii="Garamond" w:eastAsia="Garamond" w:hAnsi="Garamond" w:cs="Garamond"/>
              </w:rPr>
              <w:t>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6B109C9"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0D1146C"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0095A1D"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1D2CD13" w14:textId="77777777" w:rsidR="004416BD" w:rsidRDefault="00057F67">
            <w:pPr>
              <w:spacing w:line="240" w:lineRule="auto"/>
              <w:rPr>
                <w:rFonts w:ascii="Garamond" w:eastAsia="Garamond" w:hAnsi="Garamond" w:cs="Garamond"/>
              </w:rPr>
            </w:pPr>
            <w:r>
              <w:rPr>
                <w:rFonts w:ascii="Garamond" w:eastAsia="Garamond" w:hAnsi="Garamond" w:cs="Garamond"/>
              </w:rPr>
              <w:t>0</w:t>
            </w:r>
          </w:p>
        </w:tc>
      </w:tr>
      <w:tr w:rsidR="004416BD" w14:paraId="1EA583D9"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1A25E9" w14:textId="77777777" w:rsidR="004416BD" w:rsidRDefault="00057F67">
            <w:pPr>
              <w:spacing w:line="240" w:lineRule="auto"/>
              <w:rPr>
                <w:rFonts w:ascii="Garamond" w:eastAsia="Garamond" w:hAnsi="Garamond" w:cs="Garamond"/>
              </w:rPr>
            </w:pPr>
            <w:r>
              <w:rPr>
                <w:rFonts w:ascii="Garamond" w:eastAsia="Garamond" w:hAnsi="Garamond" w:cs="Garamond"/>
              </w:rPr>
              <w:t>Ventilator-supported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D2D22D8"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79E9FDF"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B67FAF7"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F139E1D" w14:textId="77777777" w:rsidR="004416BD" w:rsidRDefault="00057F67">
            <w:pPr>
              <w:spacing w:line="240" w:lineRule="auto"/>
              <w:rPr>
                <w:rFonts w:ascii="Garamond" w:eastAsia="Garamond" w:hAnsi="Garamond" w:cs="Garamond"/>
              </w:rPr>
            </w:pPr>
            <w:r>
              <w:rPr>
                <w:rFonts w:ascii="Garamond" w:eastAsia="Garamond" w:hAnsi="Garamond" w:cs="Garamond"/>
              </w:rPr>
              <w:t>0</w:t>
            </w:r>
          </w:p>
        </w:tc>
      </w:tr>
      <w:tr w:rsidR="004416BD" w14:paraId="23773F4D"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BFCFFB" w14:textId="77777777" w:rsidR="004416BD" w:rsidRDefault="00057F67">
            <w:pPr>
              <w:spacing w:line="240" w:lineRule="auto"/>
              <w:rPr>
                <w:rFonts w:ascii="Garamond" w:eastAsia="Garamond" w:hAnsi="Garamond" w:cs="Garamond"/>
              </w:rPr>
            </w:pPr>
            <w:r>
              <w:rPr>
                <w:rFonts w:ascii="Garamond" w:eastAsia="Garamond" w:hAnsi="Garamond" w:cs="Garamond"/>
              </w:rP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F9ABA35"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DE65DEA"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9ADD1F7"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C5CE984" w14:textId="77777777" w:rsidR="004416BD" w:rsidRDefault="00057F67">
            <w:pPr>
              <w:spacing w:line="240" w:lineRule="auto"/>
              <w:rPr>
                <w:rFonts w:ascii="Garamond" w:eastAsia="Garamond" w:hAnsi="Garamond" w:cs="Garamond"/>
              </w:rPr>
            </w:pPr>
            <w:r>
              <w:rPr>
                <w:rFonts w:ascii="Garamond" w:eastAsia="Garamond" w:hAnsi="Garamond" w:cs="Garamond"/>
              </w:rPr>
              <w:t>0</w:t>
            </w:r>
          </w:p>
        </w:tc>
      </w:tr>
      <w:tr w:rsidR="004416BD" w14:paraId="0359D2A1"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C4385A" w14:textId="77777777" w:rsidR="004416BD" w:rsidRDefault="00057F67">
            <w:pPr>
              <w:spacing w:line="240" w:lineRule="auto"/>
              <w:rPr>
                <w:rFonts w:ascii="Garamond" w:eastAsia="Garamond" w:hAnsi="Garamond" w:cs="Garamond"/>
              </w:rPr>
            </w:pPr>
            <w:r>
              <w:rPr>
                <w:rFonts w:ascii="Garamond" w:eastAsia="Garamond" w:hAnsi="Garamond" w:cs="Garamond"/>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B2A431"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A51E14A"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23CA687"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BCD704C" w14:textId="77777777" w:rsidR="004416BD" w:rsidRDefault="00057F67">
            <w:pPr>
              <w:spacing w:line="240" w:lineRule="auto"/>
              <w:rPr>
                <w:rFonts w:ascii="Garamond" w:eastAsia="Garamond" w:hAnsi="Garamond" w:cs="Garamond"/>
              </w:rPr>
            </w:pPr>
            <w:r>
              <w:rPr>
                <w:rFonts w:ascii="Garamond" w:eastAsia="Garamond" w:hAnsi="Garamond" w:cs="Garamond"/>
              </w:rPr>
              <w:t>0</w:t>
            </w:r>
          </w:p>
        </w:tc>
      </w:tr>
      <w:tr w:rsidR="004416BD" w14:paraId="7242F12D"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F214C0" w14:textId="77777777" w:rsidR="004416BD" w:rsidRDefault="00057F67">
            <w:pPr>
              <w:spacing w:line="240" w:lineRule="auto"/>
              <w:rPr>
                <w:rFonts w:ascii="Garamond" w:eastAsia="Garamond" w:hAnsi="Garamond" w:cs="Garamond"/>
              </w:rPr>
            </w:pPr>
            <w:r>
              <w:rPr>
                <w:rFonts w:ascii="Garamond" w:eastAsia="Garamond" w:hAnsi="Garamond" w:cs="Garamond"/>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D12CE50"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5818E42"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63B407B"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A25ABF6" w14:textId="77777777" w:rsidR="004416BD" w:rsidRDefault="00057F67">
            <w:pPr>
              <w:spacing w:line="240" w:lineRule="auto"/>
              <w:rPr>
                <w:rFonts w:ascii="Garamond" w:eastAsia="Garamond" w:hAnsi="Garamond" w:cs="Garamond"/>
              </w:rPr>
            </w:pPr>
            <w:r>
              <w:rPr>
                <w:rFonts w:ascii="Garamond" w:eastAsia="Garamond" w:hAnsi="Garamond" w:cs="Garamond"/>
              </w:rPr>
              <w:t>0</w:t>
            </w:r>
          </w:p>
        </w:tc>
      </w:tr>
      <w:tr w:rsidR="004416BD" w14:paraId="4A60C9A2"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2B525F" w14:textId="77777777" w:rsidR="004416BD" w:rsidRDefault="00057F67">
            <w:pPr>
              <w:spacing w:line="240" w:lineRule="auto"/>
              <w:rPr>
                <w:rFonts w:ascii="Garamond" w:eastAsia="Garamond" w:hAnsi="Garamond" w:cs="Garamond"/>
              </w:rPr>
            </w:pPr>
            <w:r>
              <w:rPr>
                <w:rFonts w:ascii="Garamond" w:eastAsia="Garamond" w:hAnsi="Garamond" w:cs="Garamond"/>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03C646"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5DA5B5F" w14:textId="77777777" w:rsidR="004416BD" w:rsidRDefault="00057F67">
            <w:pPr>
              <w:spacing w:line="240" w:lineRule="auto"/>
              <w:rPr>
                <w:rFonts w:ascii="Garamond" w:eastAsia="Garamond" w:hAnsi="Garamond" w:cs="Garamond"/>
              </w:rPr>
            </w:pPr>
            <w:r>
              <w:rPr>
                <w:rFonts w:ascii="Garamond" w:eastAsia="Garamond" w:hAnsi="Garamond" w:cs="Garamond"/>
              </w:rPr>
              <w:t>1</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4F03396"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DF7E6DF" w14:textId="77777777" w:rsidR="004416BD" w:rsidRDefault="00057F67">
            <w:pPr>
              <w:spacing w:line="240" w:lineRule="auto"/>
              <w:rPr>
                <w:rFonts w:ascii="Garamond" w:eastAsia="Garamond" w:hAnsi="Garamond" w:cs="Garamond"/>
              </w:rPr>
            </w:pPr>
            <w:r>
              <w:rPr>
                <w:rFonts w:ascii="Garamond" w:eastAsia="Garamond" w:hAnsi="Garamond" w:cs="Garamond"/>
              </w:rPr>
              <w:t>1</w:t>
            </w:r>
          </w:p>
        </w:tc>
      </w:tr>
      <w:tr w:rsidR="004416BD" w14:paraId="417B0CF1"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2436C5" w14:textId="77777777" w:rsidR="004416BD" w:rsidRDefault="00057F67">
            <w:pPr>
              <w:spacing w:line="240" w:lineRule="auto"/>
              <w:rPr>
                <w:rFonts w:ascii="Garamond" w:eastAsia="Garamond" w:hAnsi="Garamond" w:cs="Garamond"/>
              </w:rPr>
            </w:pPr>
            <w:r>
              <w:rPr>
                <w:rFonts w:ascii="Garamond" w:eastAsia="Garamond" w:hAnsi="Garamond" w:cs="Garamond"/>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E562B7C"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ACF2111"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7346E07"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16DEF1E" w14:textId="77777777" w:rsidR="004416BD" w:rsidRDefault="00057F67">
            <w:pPr>
              <w:spacing w:line="240" w:lineRule="auto"/>
              <w:rPr>
                <w:rFonts w:ascii="Garamond" w:eastAsia="Garamond" w:hAnsi="Garamond" w:cs="Garamond"/>
              </w:rPr>
            </w:pPr>
            <w:r>
              <w:rPr>
                <w:rFonts w:ascii="Garamond" w:eastAsia="Garamond" w:hAnsi="Garamond" w:cs="Garamond"/>
              </w:rPr>
              <w:t>0</w:t>
            </w:r>
          </w:p>
        </w:tc>
      </w:tr>
      <w:tr w:rsidR="004416BD" w14:paraId="4D8DA7FB"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AC587D" w14:textId="77777777" w:rsidR="004416BD" w:rsidRDefault="00057F67">
            <w:pPr>
              <w:spacing w:line="240" w:lineRule="auto"/>
              <w:rPr>
                <w:rFonts w:ascii="Garamond" w:eastAsia="Garamond" w:hAnsi="Garamond" w:cs="Garamond"/>
              </w:rPr>
            </w:pPr>
            <w:r>
              <w:rPr>
                <w:rFonts w:ascii="Garamond" w:eastAsia="Garamond" w:hAnsi="Garamond" w:cs="Garamond"/>
              </w:rP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6CB6C34"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502FAF4"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E624A6B"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BCDB460" w14:textId="77777777" w:rsidR="004416BD" w:rsidRDefault="00057F67">
            <w:pPr>
              <w:spacing w:line="240" w:lineRule="auto"/>
              <w:rPr>
                <w:rFonts w:ascii="Garamond" w:eastAsia="Garamond" w:hAnsi="Garamond" w:cs="Garamond"/>
              </w:rPr>
            </w:pPr>
            <w:r>
              <w:rPr>
                <w:rFonts w:ascii="Garamond" w:eastAsia="Garamond" w:hAnsi="Garamond" w:cs="Garamond"/>
              </w:rPr>
              <w:t>0</w:t>
            </w:r>
          </w:p>
        </w:tc>
      </w:tr>
      <w:tr w:rsidR="004416BD" w14:paraId="472C3919"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72319B" w14:textId="77777777" w:rsidR="004416BD" w:rsidRDefault="00057F67">
            <w:pPr>
              <w:spacing w:line="240" w:lineRule="auto"/>
              <w:rPr>
                <w:rFonts w:ascii="Garamond" w:eastAsia="Garamond" w:hAnsi="Garamond" w:cs="Garamond"/>
              </w:rPr>
            </w:pPr>
            <w:r>
              <w:rPr>
                <w:rFonts w:ascii="Garamond" w:eastAsia="Garamond" w:hAnsi="Garamond" w:cs="Garamond"/>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DE5F6F5"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A3FBAD8" w14:textId="77777777" w:rsidR="004416BD" w:rsidRDefault="00057F67">
            <w:pPr>
              <w:spacing w:line="240" w:lineRule="auto"/>
              <w:rPr>
                <w:rFonts w:ascii="Garamond" w:eastAsia="Garamond" w:hAnsi="Garamond" w:cs="Garamond"/>
              </w:rPr>
            </w:pPr>
            <w:r>
              <w:rPr>
                <w:rFonts w:ascii="Garamond" w:eastAsia="Garamond" w:hAnsi="Garamond" w:cs="Garamond"/>
              </w:rPr>
              <w:t>1</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9EFBFE5" w14:textId="77777777" w:rsidR="004416BD" w:rsidRDefault="00057F67">
            <w:pPr>
              <w:spacing w:line="240" w:lineRule="auto"/>
              <w:rPr>
                <w:rFonts w:ascii="Garamond" w:eastAsia="Garamond" w:hAnsi="Garamond" w:cs="Garamond"/>
              </w:rPr>
            </w:pPr>
            <w:r>
              <w:rPr>
                <w:rFonts w:ascii="Garamond" w:eastAsia="Garamond" w:hAnsi="Garamond" w:cs="Garamond"/>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DA17C59" w14:textId="77777777" w:rsidR="004416BD" w:rsidRDefault="00057F67">
            <w:pPr>
              <w:spacing w:line="240" w:lineRule="auto"/>
              <w:rPr>
                <w:rFonts w:ascii="Garamond" w:eastAsia="Garamond" w:hAnsi="Garamond" w:cs="Garamond"/>
              </w:rPr>
            </w:pPr>
            <w:r>
              <w:rPr>
                <w:rFonts w:ascii="Garamond" w:eastAsia="Garamond" w:hAnsi="Garamond" w:cs="Garamond"/>
              </w:rPr>
              <w:t>2</w:t>
            </w:r>
          </w:p>
        </w:tc>
      </w:tr>
      <w:tr w:rsidR="004416BD" w14:paraId="1AD84C1A"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975AF6" w14:textId="77777777" w:rsidR="004416BD" w:rsidRDefault="00057F67">
            <w:pPr>
              <w:spacing w:line="240" w:lineRule="auto"/>
              <w:rPr>
                <w:rFonts w:ascii="Garamond" w:eastAsia="Garamond" w:hAnsi="Garamond" w:cs="Garamond"/>
              </w:rPr>
            </w:pPr>
            <w:r>
              <w:rPr>
                <w:rFonts w:ascii="Garamond" w:eastAsia="Garamond" w:hAnsi="Garamond" w:cs="Garamond"/>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78951E7" w14:textId="77777777" w:rsidR="004416BD" w:rsidRDefault="00057F67">
            <w:pPr>
              <w:spacing w:line="240" w:lineRule="auto"/>
              <w:rPr>
                <w:rFonts w:ascii="Garamond" w:eastAsia="Garamond" w:hAnsi="Garamond" w:cs="Garamond"/>
              </w:rPr>
            </w:pPr>
            <w:r>
              <w:rPr>
                <w:rFonts w:ascii="Garamond" w:eastAsia="Garamond" w:hAnsi="Garamond" w:cs="Garamond"/>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A17F025" w14:textId="77777777" w:rsidR="004416BD" w:rsidRDefault="00057F67">
            <w:pPr>
              <w:spacing w:line="240" w:lineRule="auto"/>
              <w:rPr>
                <w:rFonts w:ascii="Garamond" w:eastAsia="Garamond" w:hAnsi="Garamond" w:cs="Garamond"/>
              </w:rPr>
            </w:pPr>
            <w:r>
              <w:rPr>
                <w:rFonts w:ascii="Garamond" w:eastAsia="Garamond" w:hAnsi="Garamond" w:cs="Garamond"/>
              </w:rPr>
              <w:t>4</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364A491" w14:textId="77777777" w:rsidR="004416BD" w:rsidRDefault="00057F67">
            <w:pPr>
              <w:spacing w:line="240" w:lineRule="auto"/>
              <w:rPr>
                <w:rFonts w:ascii="Garamond" w:eastAsia="Garamond" w:hAnsi="Garamond" w:cs="Garamond"/>
              </w:rPr>
            </w:pPr>
            <w:r>
              <w:rPr>
                <w:rFonts w:ascii="Garamond" w:eastAsia="Garamond" w:hAnsi="Garamond" w:cs="Garamond"/>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70A2272" w14:textId="77777777" w:rsidR="004416BD" w:rsidRDefault="00057F67">
            <w:pPr>
              <w:spacing w:line="240" w:lineRule="auto"/>
              <w:rPr>
                <w:rFonts w:ascii="Garamond" w:eastAsia="Garamond" w:hAnsi="Garamond" w:cs="Garamond"/>
              </w:rPr>
            </w:pPr>
            <w:r>
              <w:rPr>
                <w:rFonts w:ascii="Garamond" w:eastAsia="Garamond" w:hAnsi="Garamond" w:cs="Garamond"/>
              </w:rPr>
              <w:t>6</w:t>
            </w:r>
          </w:p>
        </w:tc>
      </w:tr>
      <w:tr w:rsidR="004416BD" w14:paraId="299CD5BE" w14:textId="77777777">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EC4F5E" w14:textId="77777777" w:rsidR="004416BD" w:rsidRDefault="00057F67">
            <w:pPr>
              <w:spacing w:line="240" w:lineRule="auto"/>
              <w:rPr>
                <w:rFonts w:ascii="Garamond" w:eastAsia="Garamond" w:hAnsi="Garamond" w:cs="Garamond"/>
                <w:b/>
                <w:bCs/>
              </w:rPr>
            </w:pPr>
            <w:r>
              <w:rPr>
                <w:rFonts w:ascii="Garamond" w:eastAsia="Garamond" w:hAnsi="Garamond" w:cs="Garamond"/>
              </w:rPr>
              <w:t xml:space="preserve">Industrial </w:t>
            </w:r>
            <w:proofErr w:type="gramStart"/>
            <w:r>
              <w:rPr>
                <w:rFonts w:ascii="Garamond" w:eastAsia="Garamond" w:hAnsi="Garamond" w:cs="Garamond"/>
              </w:rPr>
              <w:t>establishments(</w:t>
            </w:r>
            <w:proofErr w:type="gramEnd"/>
            <w:r>
              <w:rPr>
                <w:rFonts w:ascii="Garamond" w:eastAsia="Garamond" w:hAnsi="Garamond" w:cs="Garamond"/>
                <w:b/>
                <w:bCs/>
              </w:rPr>
              <w:t>Medium-scale industries/small-scale industries establishments to whom we can depend in a worst-case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2ADC5C1"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F8859A6"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CE41BA8"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605DA85" w14:textId="77777777" w:rsidR="004416BD" w:rsidRDefault="00057F67">
            <w:pPr>
              <w:spacing w:line="240" w:lineRule="auto"/>
              <w:rPr>
                <w:rFonts w:ascii="Garamond" w:eastAsia="Garamond" w:hAnsi="Garamond" w:cs="Garamond"/>
              </w:rPr>
            </w:pPr>
            <w:r>
              <w:rPr>
                <w:rFonts w:ascii="Garamond" w:eastAsia="Garamond" w:hAnsi="Garamond" w:cs="Garamond"/>
              </w:rPr>
              <w:t>0</w:t>
            </w:r>
          </w:p>
        </w:tc>
      </w:tr>
    </w:tbl>
    <w:p w14:paraId="00C0A10F" w14:textId="77777777" w:rsidR="004416BD" w:rsidRDefault="004416BD">
      <w:pPr>
        <w:rPr>
          <w:rFonts w:ascii="Garamond" w:eastAsia="Garamond" w:hAnsi="Garamond" w:cs="Garamond"/>
        </w:rPr>
      </w:pPr>
    </w:p>
    <w:p w14:paraId="78EF776A" w14:textId="77777777" w:rsidR="004416BD" w:rsidRDefault="00057F67">
      <w:pPr>
        <w:pStyle w:val="Heading2"/>
        <w:rPr>
          <w:rFonts w:ascii="Garamond" w:eastAsia="Garamond" w:hAnsi="Garamond" w:cs="Garamond"/>
          <w:color w:val="000000"/>
        </w:rPr>
      </w:pPr>
      <w:bookmarkStart w:id="18" w:name="_heading=h.wck06xlaotkf" w:colFirst="0" w:colLast="0"/>
      <w:bookmarkEnd w:id="18"/>
      <w:r>
        <w:rPr>
          <w:rFonts w:ascii="Garamond" w:eastAsia="Garamond" w:hAnsi="Garamond" w:cs="Garamond"/>
          <w:color w:val="000000"/>
        </w:rPr>
        <w:t>Oxygen &amp; Diagnostic Capacity</w:t>
      </w:r>
    </w:p>
    <w:p w14:paraId="15C51BD7" w14:textId="77777777" w:rsidR="004416BD" w:rsidRDefault="00057F67">
      <w:pPr>
        <w:spacing w:before="240" w:after="240"/>
        <w:rPr>
          <w:rFonts w:ascii="Garamond" w:eastAsia="Garamond" w:hAnsi="Garamond" w:cs="Garamond"/>
        </w:rPr>
      </w:pPr>
      <w:r>
        <w:rPr>
          <w:rFonts w:ascii="Garamond" w:eastAsia="Garamond" w:hAnsi="Garamond" w:cs="Garamond"/>
        </w:rPr>
        <w:t xml:space="preserve">Monitoring </w:t>
      </w:r>
      <w:r>
        <w:rPr>
          <w:rFonts w:ascii="Garamond" w:eastAsia="Garamond" w:hAnsi="Garamond" w:cs="Garamond"/>
          <w:b/>
          <w:bCs/>
        </w:rPr>
        <w:t>oxygen and diagnostic capacity</w:t>
      </w:r>
      <w:r>
        <w:rPr>
          <w:rFonts w:ascii="Garamond" w:eastAsia="Garamond" w:hAnsi="Garamond" w:cs="Garamond"/>
        </w:rPr>
        <w:t xml:space="preserve"> is a critical component of public health preparedness, ensuring that the LSGD can handle both chronic care and sudden surges in respiratory or infectious diseases.</w:t>
      </w:r>
    </w:p>
    <w:tbl>
      <w:tblPr>
        <w:tblStyle w:val="a9"/>
        <w:tblW w:w="9945" w:type="dxa"/>
        <w:tblInd w:w="0"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4416BD" w14:paraId="192324AA" w14:textId="77777777">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45C9CF90" w14:textId="77777777" w:rsidR="004416BD" w:rsidRDefault="00057F67">
            <w:pPr>
              <w:jc w:val="center"/>
              <w:rPr>
                <w:rFonts w:ascii="Garamond" w:eastAsia="Garamond" w:hAnsi="Garamond" w:cs="Garamond"/>
                <w:b/>
                <w:bCs/>
              </w:rPr>
            </w:pPr>
            <w:r>
              <w:rPr>
                <w:rFonts w:ascii="Garamond" w:eastAsia="Garamond" w:hAnsi="Garamond" w:cs="Garamond"/>
                <w:b/>
                <w:bCs/>
              </w:rPr>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6A2C9396" w14:textId="77777777" w:rsidR="004416BD" w:rsidRDefault="00057F67">
            <w:pPr>
              <w:jc w:val="center"/>
              <w:rPr>
                <w:rFonts w:ascii="Garamond" w:eastAsia="Garamond" w:hAnsi="Garamond" w:cs="Garamond"/>
                <w:b/>
                <w:bCs/>
              </w:rPr>
            </w:pPr>
            <w:r>
              <w:rPr>
                <w:rFonts w:ascii="Garamond" w:eastAsia="Garamond" w:hAnsi="Garamond" w:cs="Garamond"/>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4B26DE3F" w14:textId="77777777" w:rsidR="004416BD" w:rsidRDefault="00057F67">
            <w:pPr>
              <w:jc w:val="center"/>
              <w:rPr>
                <w:rFonts w:ascii="Garamond" w:eastAsia="Garamond" w:hAnsi="Garamond" w:cs="Garamond"/>
                <w:b/>
                <w:bCs/>
              </w:rPr>
            </w:pPr>
            <w:r>
              <w:rPr>
                <w:rFonts w:ascii="Garamond" w:eastAsia="Garamond" w:hAnsi="Garamond" w:cs="Garamond"/>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D290149" w14:textId="77777777" w:rsidR="004416BD" w:rsidRDefault="00057F67">
            <w:pPr>
              <w:jc w:val="center"/>
              <w:rPr>
                <w:rFonts w:ascii="Garamond" w:eastAsia="Garamond" w:hAnsi="Garamond" w:cs="Garamond"/>
                <w:b/>
                <w:bCs/>
              </w:rPr>
            </w:pPr>
            <w:r>
              <w:rPr>
                <w:rFonts w:ascii="Garamond" w:eastAsia="Garamond" w:hAnsi="Garamond" w:cs="Garamond"/>
                <w:b/>
                <w:bCs/>
              </w:rPr>
              <w:t>Diagnostic Facilities Available(Y/N)</w:t>
            </w:r>
          </w:p>
        </w:tc>
      </w:tr>
      <w:tr w:rsidR="004416BD" w14:paraId="75C72BA2" w14:textId="77777777">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74424ABF" w14:textId="77777777" w:rsidR="004416BD" w:rsidRDefault="004416BD">
            <w:pPr>
              <w:widowControl w:val="0"/>
              <w:pBdr>
                <w:top w:val="nil"/>
                <w:left w:val="nil"/>
                <w:bottom w:val="nil"/>
                <w:right w:val="nil"/>
                <w:between w:val="nil"/>
              </w:pBdr>
              <w:jc w:val="left"/>
              <w:rPr>
                <w:rFonts w:ascii="Garamond" w:eastAsia="Garamond" w:hAnsi="Garamond" w:cs="Garamond"/>
                <w:b/>
                <w:bCs/>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2E3A7C0C" w14:textId="77777777" w:rsidR="004416BD" w:rsidRDefault="004416BD">
            <w:pPr>
              <w:widowControl w:val="0"/>
              <w:pBdr>
                <w:top w:val="nil"/>
                <w:left w:val="nil"/>
                <w:bottom w:val="nil"/>
                <w:right w:val="nil"/>
                <w:between w:val="nil"/>
              </w:pBdr>
              <w:jc w:val="left"/>
              <w:rPr>
                <w:rFonts w:ascii="Garamond" w:eastAsia="Garamond" w:hAnsi="Garamond" w:cs="Garamond"/>
                <w:b/>
                <w:bCs/>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14B5992D" w14:textId="77777777" w:rsidR="004416BD" w:rsidRDefault="004416BD">
            <w:pPr>
              <w:widowControl w:val="0"/>
              <w:pBdr>
                <w:top w:val="nil"/>
                <w:left w:val="nil"/>
                <w:bottom w:val="nil"/>
                <w:right w:val="nil"/>
                <w:between w:val="nil"/>
              </w:pBdr>
              <w:jc w:val="left"/>
              <w:rPr>
                <w:rFonts w:ascii="Garamond" w:eastAsia="Garamond" w:hAnsi="Garamond" w:cs="Garamond"/>
                <w:b/>
                <w:bCs/>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5C20B66" w14:textId="77777777" w:rsidR="004416BD" w:rsidRDefault="00057F67">
            <w:pPr>
              <w:rPr>
                <w:rFonts w:ascii="Garamond" w:eastAsia="Garamond" w:hAnsi="Garamond" w:cs="Garamond"/>
                <w:b/>
                <w:bCs/>
              </w:rPr>
            </w:pPr>
            <w:r>
              <w:rPr>
                <w:rFonts w:ascii="Garamond" w:eastAsia="Garamond" w:hAnsi="Garamond" w:cs="Garamond"/>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03BF66F" w14:textId="77777777" w:rsidR="004416BD" w:rsidRDefault="00057F67">
            <w:pPr>
              <w:rPr>
                <w:rFonts w:ascii="Garamond" w:eastAsia="Garamond" w:hAnsi="Garamond" w:cs="Garamond"/>
                <w:b/>
                <w:bCs/>
              </w:rPr>
            </w:pPr>
            <w:r>
              <w:rPr>
                <w:rFonts w:ascii="Garamond" w:eastAsia="Garamond" w:hAnsi="Garamond" w:cs="Garamond"/>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69EAE0" w14:textId="77777777" w:rsidR="004416BD" w:rsidRDefault="00057F67">
            <w:pPr>
              <w:rPr>
                <w:rFonts w:ascii="Garamond" w:eastAsia="Garamond" w:hAnsi="Garamond" w:cs="Garamond"/>
                <w:b/>
                <w:bCs/>
              </w:rPr>
            </w:pPr>
            <w:r>
              <w:rPr>
                <w:rFonts w:ascii="Garamond" w:eastAsia="Garamond" w:hAnsi="Garamond" w:cs="Garamond"/>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25645218" w14:textId="77777777" w:rsidR="004416BD" w:rsidRDefault="00057F67">
            <w:pPr>
              <w:rPr>
                <w:rFonts w:ascii="Garamond" w:eastAsia="Garamond" w:hAnsi="Garamond" w:cs="Garamond"/>
                <w:b/>
                <w:bCs/>
              </w:rPr>
            </w:pPr>
            <w:r>
              <w:rPr>
                <w:rFonts w:ascii="Garamond" w:eastAsia="Garamond" w:hAnsi="Garamond" w:cs="Garamond"/>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14AE1779" w14:textId="77777777" w:rsidR="004416BD" w:rsidRDefault="00057F67">
            <w:pPr>
              <w:rPr>
                <w:rFonts w:ascii="Garamond" w:eastAsia="Garamond" w:hAnsi="Garamond" w:cs="Garamond"/>
                <w:b/>
                <w:bCs/>
              </w:rPr>
            </w:pPr>
            <w:r>
              <w:rPr>
                <w:rFonts w:ascii="Garamond" w:eastAsia="Garamond" w:hAnsi="Garamond" w:cs="Garamond"/>
                <w:b/>
                <w:bCs/>
              </w:rPr>
              <w:t>RT-PCR</w:t>
            </w:r>
          </w:p>
        </w:tc>
      </w:tr>
      <w:tr w:rsidR="004416BD" w14:paraId="1A320E2D" w14:textId="77777777">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74E1EC45" w14:textId="77777777" w:rsidR="004416BD" w:rsidRDefault="00057F67">
            <w:pPr>
              <w:rPr>
                <w:rFonts w:ascii="Garamond" w:eastAsia="Garamond" w:hAnsi="Garamond" w:cs="Garamond"/>
              </w:rPr>
            </w:pPr>
            <w:r>
              <w:rPr>
                <w:rFonts w:ascii="Garamond" w:eastAsia="Garamond" w:hAnsi="Garamond" w:cs="Garamond"/>
              </w:rPr>
              <w:t>Government Healthcare Facilities</w:t>
            </w:r>
          </w:p>
        </w:tc>
      </w:tr>
    </w:tbl>
    <w:p w14:paraId="0D56989C" w14:textId="77777777" w:rsidR="004416BD" w:rsidRDefault="004416BD">
      <w:pPr>
        <w:widowControl w:val="0"/>
        <w:pBdr>
          <w:top w:val="nil"/>
          <w:left w:val="nil"/>
          <w:bottom w:val="nil"/>
          <w:right w:val="nil"/>
          <w:between w:val="nil"/>
        </w:pBdr>
        <w:jc w:val="left"/>
        <w:rPr>
          <w:rFonts w:ascii="Garamond" w:eastAsia="Garamond" w:hAnsi="Garamond" w:cs="Garamond"/>
        </w:rPr>
      </w:pPr>
    </w:p>
    <w:tbl>
      <w:tblPr>
        <w:tblStyle w:val="aa"/>
        <w:tblW w:w="9945" w:type="dxa"/>
        <w:tblInd w:w="0"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4416BD" w14:paraId="2A7097BC" w14:textId="77777777">
        <w:trPr>
          <w:trHeight w:val="20"/>
        </w:trPr>
        <w:tc>
          <w:tcPr>
            <w:tcW w:w="1861"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tcPr>
          <w:p w14:paraId="4E295E5B" w14:textId="77777777" w:rsidR="004416BD" w:rsidRDefault="00057F67">
            <w:pPr>
              <w:rPr>
                <w:rFonts w:ascii="Garamond" w:eastAsia="Garamond" w:hAnsi="Garamond" w:cs="Garamond"/>
              </w:rPr>
            </w:pPr>
            <w:r>
              <w:rPr>
                <w:rFonts w:ascii="Garamond" w:eastAsia="Garamond" w:hAnsi="Garamond" w:cs="Garamond"/>
              </w:rPr>
              <w:t xml:space="preserve">FHC </w:t>
            </w:r>
            <w:proofErr w:type="spellStart"/>
            <w:r>
              <w:rPr>
                <w:rFonts w:ascii="Garamond" w:eastAsia="Garamond" w:hAnsi="Garamond" w:cs="Garamond"/>
              </w:rPr>
              <w:t>Ettikulam</w:t>
            </w:r>
            <w:proofErr w:type="spellEnd"/>
          </w:p>
        </w:tc>
        <w:tc>
          <w:tcPr>
            <w:tcW w:w="1750" w:type="dxa"/>
            <w:tcBorders>
              <w:top w:val="single" w:sz="6" w:space="0" w:color="DDDDDD"/>
              <w:left w:val="nil"/>
              <w:bottom w:val="single" w:sz="6" w:space="0" w:color="DDDDDD"/>
              <w:right w:val="single" w:sz="6" w:space="0" w:color="DDDDDD"/>
            </w:tcBorders>
            <w:tcMar>
              <w:top w:w="120" w:type="dxa"/>
              <w:left w:w="120" w:type="dxa"/>
              <w:bottom w:w="120" w:type="dxa"/>
              <w:right w:w="120" w:type="dxa"/>
            </w:tcMar>
          </w:tcPr>
          <w:p w14:paraId="2415A00D" w14:textId="77777777" w:rsidR="004416BD" w:rsidRDefault="00057F67">
            <w:pPr>
              <w:rPr>
                <w:rFonts w:ascii="Garamond" w:eastAsia="Garamond" w:hAnsi="Garamond" w:cs="Garamond"/>
              </w:rPr>
            </w:pPr>
            <w:r>
              <w:rPr>
                <w:rFonts w:ascii="Garamond" w:eastAsia="Garamond" w:hAnsi="Garamond" w:cs="Garamond"/>
              </w:rPr>
              <w:t>Nil</w:t>
            </w:r>
          </w:p>
        </w:tc>
        <w:tc>
          <w:tcPr>
            <w:tcW w:w="1350" w:type="dxa"/>
            <w:tcBorders>
              <w:top w:val="single" w:sz="6" w:space="0" w:color="DDDDDD"/>
              <w:left w:val="nil"/>
              <w:bottom w:val="single" w:sz="6" w:space="0" w:color="DDDDDD"/>
              <w:right w:val="single" w:sz="6" w:space="0" w:color="DDDDDD"/>
            </w:tcBorders>
            <w:tcMar>
              <w:top w:w="120" w:type="dxa"/>
              <w:left w:w="120" w:type="dxa"/>
              <w:bottom w:w="120" w:type="dxa"/>
              <w:right w:w="120" w:type="dxa"/>
            </w:tcMar>
          </w:tcPr>
          <w:p w14:paraId="6CA9E823" w14:textId="77777777" w:rsidR="004416BD" w:rsidRDefault="00057F67">
            <w:pPr>
              <w:rPr>
                <w:rFonts w:ascii="Garamond" w:eastAsia="Garamond" w:hAnsi="Garamond" w:cs="Garamond"/>
              </w:rPr>
            </w:pPr>
            <w:r>
              <w:rPr>
                <w:rFonts w:ascii="Garamond" w:eastAsia="Garamond" w:hAnsi="Garamond" w:cs="Garamond"/>
              </w:rPr>
              <w:t>Nil</w:t>
            </w:r>
          </w:p>
        </w:tc>
        <w:tc>
          <w:tcPr>
            <w:tcW w:w="812" w:type="dxa"/>
            <w:tcBorders>
              <w:top w:val="single" w:sz="6" w:space="0" w:color="DDDDDD"/>
              <w:left w:val="nil"/>
              <w:bottom w:val="single" w:sz="6" w:space="0" w:color="DDDDDD"/>
              <w:right w:val="single" w:sz="6" w:space="0" w:color="DDDDDD"/>
            </w:tcBorders>
            <w:tcMar>
              <w:top w:w="120" w:type="dxa"/>
              <w:left w:w="120" w:type="dxa"/>
              <w:bottom w:w="120" w:type="dxa"/>
              <w:right w:w="120" w:type="dxa"/>
            </w:tcMar>
          </w:tcPr>
          <w:p w14:paraId="4D3B899D" w14:textId="77777777" w:rsidR="004416BD" w:rsidRDefault="00057F67">
            <w:pPr>
              <w:rPr>
                <w:rFonts w:ascii="Garamond" w:eastAsia="Garamond" w:hAnsi="Garamond" w:cs="Garamond"/>
              </w:rPr>
            </w:pPr>
            <w:r>
              <w:rPr>
                <w:rFonts w:ascii="Garamond" w:eastAsia="Garamond" w:hAnsi="Garamond" w:cs="Garamond"/>
              </w:rPr>
              <w:t>1</w:t>
            </w:r>
          </w:p>
        </w:tc>
        <w:tc>
          <w:tcPr>
            <w:tcW w:w="812" w:type="dxa"/>
            <w:tcBorders>
              <w:top w:val="single" w:sz="6" w:space="0" w:color="DDDDDD"/>
              <w:left w:val="nil"/>
              <w:bottom w:val="single" w:sz="6" w:space="0" w:color="DDDDDD"/>
              <w:right w:val="single" w:sz="6" w:space="0" w:color="DDDDDD"/>
            </w:tcBorders>
            <w:tcMar>
              <w:top w:w="120" w:type="dxa"/>
              <w:left w:w="120" w:type="dxa"/>
              <w:bottom w:w="120" w:type="dxa"/>
              <w:right w:w="120" w:type="dxa"/>
            </w:tcMar>
          </w:tcPr>
          <w:p w14:paraId="001B3277" w14:textId="77777777" w:rsidR="004416BD" w:rsidRDefault="00057F67">
            <w:pPr>
              <w:rPr>
                <w:rFonts w:ascii="Garamond" w:eastAsia="Garamond" w:hAnsi="Garamond" w:cs="Garamond"/>
              </w:rPr>
            </w:pPr>
            <w:r>
              <w:rPr>
                <w:rFonts w:ascii="Garamond" w:eastAsia="Garamond" w:hAnsi="Garamond" w:cs="Garamond"/>
              </w:rPr>
              <w:t>0</w:t>
            </w:r>
          </w:p>
        </w:tc>
        <w:tc>
          <w:tcPr>
            <w:tcW w:w="936" w:type="dxa"/>
            <w:tcBorders>
              <w:top w:val="single" w:sz="6" w:space="0" w:color="DDDDDD"/>
              <w:left w:val="nil"/>
              <w:bottom w:val="single" w:sz="6" w:space="0" w:color="DDDDDD"/>
              <w:right w:val="single" w:sz="6" w:space="0" w:color="DDDDDD"/>
            </w:tcBorders>
            <w:tcMar>
              <w:top w:w="120" w:type="dxa"/>
              <w:left w:w="120" w:type="dxa"/>
              <w:bottom w:w="120" w:type="dxa"/>
              <w:right w:w="120" w:type="dxa"/>
            </w:tcMar>
          </w:tcPr>
          <w:p w14:paraId="2E6BBE52" w14:textId="77777777" w:rsidR="004416BD" w:rsidRDefault="00057F67">
            <w:pPr>
              <w:rPr>
                <w:rFonts w:ascii="Garamond" w:eastAsia="Garamond" w:hAnsi="Garamond" w:cs="Garamond"/>
              </w:rPr>
            </w:pPr>
            <w:r>
              <w:rPr>
                <w:rFonts w:ascii="Garamond" w:eastAsia="Garamond" w:hAnsi="Garamond" w:cs="Garamond"/>
              </w:rPr>
              <w:t>0</w:t>
            </w:r>
          </w:p>
        </w:tc>
        <w:tc>
          <w:tcPr>
            <w:tcW w:w="1212" w:type="dxa"/>
            <w:tcBorders>
              <w:top w:val="single" w:sz="6" w:space="0" w:color="DDDDDD"/>
              <w:left w:val="nil"/>
              <w:bottom w:val="single" w:sz="6" w:space="0" w:color="DDDDDD"/>
              <w:right w:val="single" w:sz="6" w:space="0" w:color="DDDDDD"/>
            </w:tcBorders>
            <w:tcMar>
              <w:top w:w="120" w:type="dxa"/>
              <w:left w:w="120" w:type="dxa"/>
              <w:bottom w:w="120" w:type="dxa"/>
              <w:right w:w="120" w:type="dxa"/>
            </w:tcMar>
          </w:tcPr>
          <w:p w14:paraId="76712761" w14:textId="77777777" w:rsidR="004416BD" w:rsidRDefault="00057F67">
            <w:pPr>
              <w:rPr>
                <w:rFonts w:ascii="Garamond" w:eastAsia="Garamond" w:hAnsi="Garamond" w:cs="Garamond"/>
              </w:rPr>
            </w:pPr>
            <w:r>
              <w:rPr>
                <w:rFonts w:ascii="Garamond" w:eastAsia="Garamond" w:hAnsi="Garamond" w:cs="Garamond"/>
              </w:rPr>
              <w:t>0</w:t>
            </w:r>
          </w:p>
        </w:tc>
        <w:tc>
          <w:tcPr>
            <w:tcW w:w="1212" w:type="dxa"/>
            <w:tcBorders>
              <w:top w:val="single" w:sz="6" w:space="0" w:color="DDDDDD"/>
              <w:left w:val="nil"/>
              <w:bottom w:val="single" w:sz="6" w:space="0" w:color="DDDDDD"/>
              <w:right w:val="single" w:sz="6" w:space="0" w:color="DDDDDD"/>
            </w:tcBorders>
            <w:tcMar>
              <w:top w:w="120" w:type="dxa"/>
              <w:left w:w="120" w:type="dxa"/>
              <w:bottom w:w="120" w:type="dxa"/>
              <w:right w:w="120" w:type="dxa"/>
            </w:tcMar>
          </w:tcPr>
          <w:p w14:paraId="6E00A96C" w14:textId="77777777" w:rsidR="004416BD" w:rsidRDefault="00057F67">
            <w:pPr>
              <w:rPr>
                <w:rFonts w:ascii="Garamond" w:eastAsia="Garamond" w:hAnsi="Garamond" w:cs="Garamond"/>
              </w:rPr>
            </w:pPr>
            <w:r>
              <w:rPr>
                <w:rFonts w:ascii="Garamond" w:eastAsia="Garamond" w:hAnsi="Garamond" w:cs="Garamond"/>
              </w:rPr>
              <w:t>0</w:t>
            </w:r>
          </w:p>
        </w:tc>
      </w:tr>
    </w:tbl>
    <w:p w14:paraId="3C79D8BF" w14:textId="77777777" w:rsidR="004416BD" w:rsidRDefault="004416BD">
      <w:pPr>
        <w:widowControl w:val="0"/>
        <w:pBdr>
          <w:top w:val="nil"/>
          <w:left w:val="nil"/>
          <w:bottom w:val="nil"/>
          <w:right w:val="nil"/>
          <w:between w:val="nil"/>
        </w:pBdr>
        <w:jc w:val="left"/>
        <w:rPr>
          <w:rFonts w:ascii="Garamond" w:eastAsia="Garamond" w:hAnsi="Garamond" w:cs="Garamond"/>
        </w:rPr>
      </w:pPr>
    </w:p>
    <w:tbl>
      <w:tblPr>
        <w:tblStyle w:val="ab"/>
        <w:tblW w:w="9945" w:type="dxa"/>
        <w:tblInd w:w="0"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4416BD" w14:paraId="20EBF7F2" w14:textId="77777777">
        <w:trPr>
          <w:trHeight w:val="20"/>
        </w:trPr>
        <w:tc>
          <w:tcPr>
            <w:tcW w:w="7521" w:type="dxa"/>
            <w:gridSpan w:val="6"/>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297CDBDF" w14:textId="77777777" w:rsidR="004416BD" w:rsidRDefault="004416BD">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360BD49A" w14:textId="77777777" w:rsidR="004416BD" w:rsidRDefault="004416BD">
            <w:pPr>
              <w:rPr>
                <w:rFonts w:ascii="Garamond" w:eastAsia="Garamond" w:hAnsi="Garamond" w:cs="Garamond"/>
              </w:rPr>
            </w:pPr>
          </w:p>
        </w:tc>
        <w:tc>
          <w:tcPr>
            <w:tcW w:w="1212" w:type="dxa"/>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7EE7E292" w14:textId="77777777" w:rsidR="004416BD" w:rsidRDefault="004416BD">
            <w:pPr>
              <w:rPr>
                <w:rFonts w:ascii="Garamond" w:eastAsia="Garamond" w:hAnsi="Garamond" w:cs="Garamond"/>
              </w:rPr>
            </w:pPr>
          </w:p>
        </w:tc>
      </w:tr>
      <w:tr w:rsidR="004416BD" w14:paraId="554492D4" w14:textId="77777777">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793D0F7" w14:textId="77777777" w:rsidR="004416BD" w:rsidRDefault="00057F67">
            <w:pPr>
              <w:spacing w:before="240" w:after="240"/>
              <w:rPr>
                <w:rFonts w:ascii="Garamond" w:eastAsia="Garamond" w:hAnsi="Garamond" w:cs="Garamond"/>
              </w:rPr>
            </w:pPr>
            <w:r>
              <w:rPr>
                <w:rFonts w:ascii="Garamond" w:eastAsia="Garamond" w:hAnsi="Garamond" w:cs="Garamond"/>
              </w:rPr>
              <w:t>FHC RAMANTHALI</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CC4433D" w14:textId="77777777" w:rsidR="004416BD" w:rsidRDefault="00057F67">
            <w:pPr>
              <w:spacing w:before="240" w:after="240"/>
              <w:rPr>
                <w:rFonts w:ascii="Garamond" w:eastAsia="Garamond" w:hAnsi="Garamond" w:cs="Garamond"/>
              </w:rPr>
            </w:pPr>
            <w:r>
              <w:rPr>
                <w:rFonts w:ascii="Garamond" w:eastAsia="Garamond" w:hAnsi="Garamond" w:cs="Garamond"/>
              </w:rPr>
              <w:t>NIL</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05434C8" w14:textId="77777777" w:rsidR="004416BD" w:rsidRDefault="00057F67">
            <w:pPr>
              <w:spacing w:before="240" w:after="240"/>
              <w:rPr>
                <w:rFonts w:ascii="Garamond" w:eastAsia="Garamond" w:hAnsi="Garamond" w:cs="Garamond"/>
              </w:rPr>
            </w:pPr>
            <w:r>
              <w:rPr>
                <w:rFonts w:ascii="Garamond" w:eastAsia="Garamond" w:hAnsi="Garamond" w:cs="Garamond"/>
              </w:rPr>
              <w:t>NO</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979AA49" w14:textId="77777777" w:rsidR="004416BD" w:rsidRDefault="00057F67">
            <w:pPr>
              <w:spacing w:before="240" w:after="240"/>
              <w:rPr>
                <w:rFonts w:ascii="Garamond" w:eastAsia="Garamond" w:hAnsi="Garamond" w:cs="Garamond"/>
              </w:rPr>
            </w:pPr>
            <w:r>
              <w:rPr>
                <w:rFonts w:ascii="Garamond" w:eastAsia="Garamond" w:hAnsi="Garamond" w:cs="Garamond"/>
              </w:rPr>
              <w:t>1</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866CE4"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F0C2D69"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136F309"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416443C" w14:textId="77777777" w:rsidR="004416BD" w:rsidRDefault="00057F67">
            <w:pPr>
              <w:spacing w:before="240" w:after="240"/>
              <w:rPr>
                <w:rFonts w:ascii="Garamond" w:eastAsia="Garamond" w:hAnsi="Garamond" w:cs="Garamond"/>
              </w:rPr>
            </w:pPr>
            <w:r>
              <w:rPr>
                <w:rFonts w:ascii="Garamond" w:eastAsia="Garamond" w:hAnsi="Garamond" w:cs="Garamond"/>
              </w:rPr>
              <w:t>0</w:t>
            </w:r>
          </w:p>
        </w:tc>
      </w:tr>
    </w:tbl>
    <w:p w14:paraId="42C1BCF9" w14:textId="77777777" w:rsidR="004416BD" w:rsidRDefault="00057F67">
      <w:pPr>
        <w:pStyle w:val="Heading2"/>
        <w:rPr>
          <w:rFonts w:ascii="Garamond" w:eastAsia="Garamond" w:hAnsi="Garamond" w:cs="Garamond"/>
          <w:color w:val="000000"/>
        </w:rPr>
      </w:pPr>
      <w:bookmarkStart w:id="19" w:name="_heading=h.buu5v1nwq0r" w:colFirst="0" w:colLast="0"/>
      <w:bookmarkEnd w:id="19"/>
      <w:r>
        <w:rPr>
          <w:rFonts w:ascii="Garamond" w:eastAsia="Garamond" w:hAnsi="Garamond" w:cs="Garamond"/>
          <w:color w:val="000000"/>
        </w:rPr>
        <w:t>Diagnostics facility mapping at the LSGI level</w:t>
      </w:r>
    </w:p>
    <w:p w14:paraId="1D7B7879" w14:textId="77777777" w:rsidR="004416BD" w:rsidRDefault="00057F67">
      <w:pPr>
        <w:rPr>
          <w:rFonts w:ascii="Garamond" w:eastAsia="Garamond" w:hAnsi="Garamond" w:cs="Garamond"/>
        </w:rPr>
      </w:pPr>
      <w:r>
        <w:rPr>
          <w:rFonts w:ascii="Garamond" w:eastAsia="Garamond" w:hAnsi="Garamond" w:cs="Garamond"/>
        </w:rPr>
        <w:t xml:space="preserve">The diagnostic capacity of </w:t>
      </w:r>
      <w:proofErr w:type="spellStart"/>
      <w:r>
        <w:rPr>
          <w:rFonts w:ascii="Garamond" w:eastAsia="Garamond" w:hAnsi="Garamond" w:cs="Garamond"/>
          <w:b/>
          <w:bCs/>
        </w:rPr>
        <w:t>Ramanthali</w:t>
      </w:r>
      <w:proofErr w:type="spellEnd"/>
      <w:r>
        <w:rPr>
          <w:rFonts w:ascii="Garamond" w:eastAsia="Garamond" w:hAnsi="Garamond" w:cs="Garamond"/>
          <w:b/>
          <w:bCs/>
        </w:rPr>
        <w:t xml:space="preserve"> G.P</w:t>
      </w:r>
      <w:r>
        <w:rPr>
          <w:rFonts w:ascii="Garamond" w:eastAsia="Garamond" w:hAnsi="Garamond" w:cs="Garamond"/>
        </w:rPr>
        <w:t xml:space="preserve"> represents the "intelligence network" of our healthcare system. The speed and accuracy of disease identification depend entirely on the distribution and technical level of these facilities.</w:t>
      </w:r>
    </w:p>
    <w:p w14:paraId="24C96F88" w14:textId="77777777" w:rsidR="004416BD" w:rsidRDefault="004416BD">
      <w:pPr>
        <w:rPr>
          <w:rFonts w:ascii="Garamond" w:eastAsia="Garamond" w:hAnsi="Garamond" w:cs="Garamond"/>
        </w:rPr>
      </w:pPr>
    </w:p>
    <w:tbl>
      <w:tblPr>
        <w:tblStyle w:val="ac"/>
        <w:tblW w:w="86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4416BD" w14:paraId="3158EC69" w14:textId="77777777">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EC88960" w14:textId="77777777" w:rsidR="004416BD" w:rsidRDefault="00057F67">
            <w:pPr>
              <w:spacing w:line="240" w:lineRule="auto"/>
              <w:rPr>
                <w:rFonts w:ascii="Garamond" w:eastAsia="Garamond" w:hAnsi="Garamond" w:cs="Garamond"/>
                <w:b/>
                <w:bCs/>
              </w:rPr>
            </w:pPr>
            <w:r>
              <w:rPr>
                <w:rFonts w:ascii="Garamond" w:eastAsia="Garamond" w:hAnsi="Garamond" w:cs="Garamond"/>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E4B00F7" w14:textId="77777777" w:rsidR="004416BD" w:rsidRDefault="00057F67">
            <w:pPr>
              <w:spacing w:line="240" w:lineRule="auto"/>
              <w:rPr>
                <w:rFonts w:ascii="Garamond" w:eastAsia="Garamond" w:hAnsi="Garamond" w:cs="Garamond"/>
                <w:b/>
                <w:bCs/>
              </w:rPr>
            </w:pPr>
            <w:r>
              <w:rPr>
                <w:rFonts w:ascii="Garamond" w:eastAsia="Garamond" w:hAnsi="Garamond" w:cs="Garamond"/>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E70DC72" w14:textId="77777777" w:rsidR="004416BD" w:rsidRDefault="00057F67">
            <w:pPr>
              <w:spacing w:line="240" w:lineRule="auto"/>
              <w:rPr>
                <w:rFonts w:ascii="Garamond" w:eastAsia="Garamond" w:hAnsi="Garamond" w:cs="Garamond"/>
                <w:b/>
                <w:bCs/>
              </w:rPr>
            </w:pPr>
            <w:r>
              <w:rPr>
                <w:rFonts w:ascii="Garamond" w:eastAsia="Garamond" w:hAnsi="Garamond" w:cs="Garamond"/>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AC5DDA7" w14:textId="77777777" w:rsidR="004416BD" w:rsidRDefault="00057F67">
            <w:pPr>
              <w:spacing w:line="240" w:lineRule="auto"/>
              <w:rPr>
                <w:rFonts w:ascii="Garamond" w:eastAsia="Garamond" w:hAnsi="Garamond" w:cs="Garamond"/>
                <w:b/>
                <w:bCs/>
              </w:rPr>
            </w:pPr>
            <w:r>
              <w:rPr>
                <w:rFonts w:ascii="Garamond" w:eastAsia="Garamond" w:hAnsi="Garamond" w:cs="Garamond"/>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D51A25" w14:textId="77777777" w:rsidR="004416BD" w:rsidRDefault="00057F67">
            <w:pPr>
              <w:spacing w:line="240" w:lineRule="auto"/>
              <w:rPr>
                <w:rFonts w:ascii="Garamond" w:eastAsia="Garamond" w:hAnsi="Garamond" w:cs="Garamond"/>
                <w:b/>
                <w:bCs/>
              </w:rPr>
            </w:pPr>
            <w:r>
              <w:rPr>
                <w:rFonts w:ascii="Garamond" w:eastAsia="Garamond" w:hAnsi="Garamond" w:cs="Garamond"/>
                <w:b/>
                <w:bCs/>
              </w:rPr>
              <w:t>Total</w:t>
            </w:r>
          </w:p>
        </w:tc>
      </w:tr>
      <w:tr w:rsidR="004416BD" w14:paraId="79AE39D5"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72525C" w14:textId="77777777" w:rsidR="004416BD" w:rsidRDefault="00057F67">
            <w:pPr>
              <w:spacing w:line="240" w:lineRule="auto"/>
              <w:rPr>
                <w:rFonts w:ascii="Garamond" w:eastAsia="Garamond" w:hAnsi="Garamond" w:cs="Garamond"/>
              </w:rPr>
            </w:pPr>
            <w:r>
              <w:rPr>
                <w:rFonts w:ascii="Garamond" w:eastAsia="Garamond" w:hAnsi="Garamond" w:cs="Garamond"/>
                <w:sz w:val="21"/>
                <w:szCs w:val="21"/>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BCE6193" w14:textId="77777777" w:rsidR="004416BD" w:rsidRDefault="00057F67">
            <w:pPr>
              <w:spacing w:line="240" w:lineRule="auto"/>
              <w:rPr>
                <w:rFonts w:ascii="Garamond" w:eastAsia="Garamond" w:hAnsi="Garamond" w:cs="Garamond"/>
              </w:rPr>
            </w:pPr>
            <w:r>
              <w:rPr>
                <w:rFonts w:ascii="Garamond" w:eastAsia="Garamond" w:hAnsi="Garamond" w:cs="Garamond"/>
              </w:rPr>
              <w:t>2</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7820930" w14:textId="77777777" w:rsidR="004416BD" w:rsidRDefault="00057F67">
            <w:pPr>
              <w:spacing w:line="240" w:lineRule="auto"/>
              <w:rPr>
                <w:rFonts w:ascii="Garamond" w:eastAsia="Garamond" w:hAnsi="Garamond" w:cs="Garamond"/>
              </w:rPr>
            </w:pPr>
            <w:r>
              <w:rPr>
                <w:rFonts w:ascii="Garamond" w:eastAsia="Garamond" w:hAnsi="Garamond" w:cs="Garamond"/>
              </w:rPr>
              <w:t>4</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2A74689"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649D647" w14:textId="77777777" w:rsidR="004416BD" w:rsidRDefault="00057F67">
            <w:pPr>
              <w:spacing w:line="240" w:lineRule="auto"/>
              <w:rPr>
                <w:rFonts w:ascii="Garamond" w:eastAsia="Garamond" w:hAnsi="Garamond" w:cs="Garamond"/>
              </w:rPr>
            </w:pPr>
            <w:r>
              <w:rPr>
                <w:rFonts w:ascii="Garamond" w:eastAsia="Garamond" w:hAnsi="Garamond" w:cs="Garamond"/>
              </w:rPr>
              <w:t>6</w:t>
            </w:r>
          </w:p>
        </w:tc>
      </w:tr>
      <w:tr w:rsidR="004416BD" w14:paraId="34C42619"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ED8AA1" w14:textId="77777777" w:rsidR="004416BD" w:rsidRDefault="00057F67">
            <w:pPr>
              <w:spacing w:line="240" w:lineRule="auto"/>
              <w:rPr>
                <w:rFonts w:ascii="Garamond" w:eastAsia="Garamond" w:hAnsi="Garamond" w:cs="Garamond"/>
              </w:rPr>
            </w:pPr>
            <w:r>
              <w:rPr>
                <w:rFonts w:ascii="Garamond" w:eastAsia="Garamond" w:hAnsi="Garamond" w:cs="Garamond"/>
                <w:sz w:val="21"/>
                <w:szCs w:val="21"/>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EC0BD8" w14:textId="77777777" w:rsidR="004416BD" w:rsidRDefault="00057F67">
            <w:pPr>
              <w:spacing w:line="240" w:lineRule="auto"/>
              <w:rPr>
                <w:rFonts w:ascii="Garamond" w:eastAsia="Garamond" w:hAnsi="Garamond" w:cs="Garamond"/>
              </w:rPr>
            </w:pPr>
            <w:r>
              <w:rPr>
                <w:rFonts w:ascii="Garamond" w:eastAsia="Garamond" w:hAnsi="Garamond" w:cs="Garamond"/>
              </w:rPr>
              <w:t>1</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448F30A4" w14:textId="77777777" w:rsidR="004416BD" w:rsidRDefault="00057F67">
            <w:pPr>
              <w:spacing w:line="240" w:lineRule="auto"/>
              <w:rPr>
                <w:rFonts w:ascii="Garamond" w:eastAsia="Garamond" w:hAnsi="Garamond" w:cs="Garamond"/>
              </w:rPr>
            </w:pPr>
            <w:r>
              <w:rPr>
                <w:rFonts w:ascii="Garamond" w:eastAsia="Garamond" w:hAnsi="Garamond" w:cs="Garamond"/>
              </w:rPr>
              <w:t>1</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4449CEE2"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5E927CA1" w14:textId="77777777" w:rsidR="004416BD" w:rsidRDefault="00057F67">
            <w:pPr>
              <w:spacing w:line="240" w:lineRule="auto"/>
              <w:rPr>
                <w:rFonts w:ascii="Garamond" w:eastAsia="Garamond" w:hAnsi="Garamond" w:cs="Garamond"/>
              </w:rPr>
            </w:pPr>
            <w:r>
              <w:rPr>
                <w:rFonts w:ascii="Garamond" w:eastAsia="Garamond" w:hAnsi="Garamond" w:cs="Garamond"/>
              </w:rPr>
              <w:t>2</w:t>
            </w:r>
          </w:p>
        </w:tc>
      </w:tr>
      <w:tr w:rsidR="004416BD" w14:paraId="2C1E27F1"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F65F5A" w14:textId="77777777" w:rsidR="004416BD" w:rsidRDefault="00057F67">
            <w:pPr>
              <w:spacing w:line="240" w:lineRule="auto"/>
              <w:rPr>
                <w:rFonts w:ascii="Garamond" w:eastAsia="Garamond" w:hAnsi="Garamond" w:cs="Garamond"/>
              </w:rPr>
            </w:pPr>
            <w:r>
              <w:rPr>
                <w:rFonts w:ascii="Garamond" w:eastAsia="Garamond" w:hAnsi="Garamond" w:cs="Garamond"/>
                <w:sz w:val="21"/>
                <w:szCs w:val="21"/>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DB4EA77"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2093D137"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61CDF9BA"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35F2511A" w14:textId="77777777" w:rsidR="004416BD" w:rsidRDefault="00057F67">
            <w:pPr>
              <w:spacing w:line="240" w:lineRule="auto"/>
              <w:rPr>
                <w:rFonts w:ascii="Garamond" w:eastAsia="Garamond" w:hAnsi="Garamond" w:cs="Garamond"/>
              </w:rPr>
            </w:pPr>
            <w:r>
              <w:rPr>
                <w:rFonts w:ascii="Garamond" w:eastAsia="Garamond" w:hAnsi="Garamond" w:cs="Garamond"/>
              </w:rPr>
              <w:t>0</w:t>
            </w:r>
          </w:p>
        </w:tc>
      </w:tr>
      <w:tr w:rsidR="004416BD" w14:paraId="49FD0249"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EF05B2" w14:textId="77777777" w:rsidR="004416BD" w:rsidRDefault="00057F67">
            <w:pPr>
              <w:spacing w:line="240" w:lineRule="auto"/>
              <w:rPr>
                <w:rFonts w:ascii="Garamond" w:eastAsia="Garamond" w:hAnsi="Garamond" w:cs="Garamond"/>
              </w:rPr>
            </w:pPr>
            <w:r>
              <w:rPr>
                <w:rFonts w:ascii="Garamond" w:eastAsia="Garamond" w:hAnsi="Garamond" w:cs="Garamond"/>
                <w:sz w:val="21"/>
                <w:szCs w:val="21"/>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BA3988"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723DF543"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4DF709E5"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19436817" w14:textId="77777777" w:rsidR="004416BD" w:rsidRDefault="00057F67">
            <w:pPr>
              <w:spacing w:line="240" w:lineRule="auto"/>
              <w:rPr>
                <w:rFonts w:ascii="Garamond" w:eastAsia="Garamond" w:hAnsi="Garamond" w:cs="Garamond"/>
              </w:rPr>
            </w:pPr>
            <w:r>
              <w:rPr>
                <w:rFonts w:ascii="Garamond" w:eastAsia="Garamond" w:hAnsi="Garamond" w:cs="Garamond"/>
              </w:rPr>
              <w:t>0</w:t>
            </w:r>
          </w:p>
        </w:tc>
      </w:tr>
      <w:tr w:rsidR="004416BD" w14:paraId="738D3C49"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4D92C0" w14:textId="77777777" w:rsidR="004416BD" w:rsidRDefault="00057F67">
            <w:pPr>
              <w:spacing w:line="240" w:lineRule="auto"/>
              <w:rPr>
                <w:rFonts w:ascii="Garamond" w:eastAsia="Garamond" w:hAnsi="Garamond" w:cs="Garamond"/>
              </w:rPr>
            </w:pPr>
            <w:r>
              <w:rPr>
                <w:rFonts w:ascii="Garamond" w:eastAsia="Garamond" w:hAnsi="Garamond" w:cs="Garamond"/>
                <w:sz w:val="21"/>
                <w:szCs w:val="21"/>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D037643"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68DCD01D"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7A28D853"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0BFFE8A8" w14:textId="77777777" w:rsidR="004416BD" w:rsidRDefault="00057F67">
            <w:pPr>
              <w:spacing w:line="240" w:lineRule="auto"/>
              <w:rPr>
                <w:rFonts w:ascii="Garamond" w:eastAsia="Garamond" w:hAnsi="Garamond" w:cs="Garamond"/>
              </w:rPr>
            </w:pPr>
            <w:r>
              <w:rPr>
                <w:rFonts w:ascii="Garamond" w:eastAsia="Garamond" w:hAnsi="Garamond" w:cs="Garamond"/>
              </w:rPr>
              <w:t>0</w:t>
            </w:r>
          </w:p>
        </w:tc>
      </w:tr>
      <w:tr w:rsidR="004416BD" w14:paraId="43B77475"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4EB2C3" w14:textId="77777777" w:rsidR="004416BD" w:rsidRDefault="00057F67">
            <w:pPr>
              <w:spacing w:line="240" w:lineRule="auto"/>
              <w:rPr>
                <w:rFonts w:ascii="Garamond" w:eastAsia="Garamond" w:hAnsi="Garamond" w:cs="Garamond"/>
                <w:sz w:val="21"/>
                <w:szCs w:val="21"/>
              </w:rPr>
            </w:pPr>
            <w:r>
              <w:rPr>
                <w:rFonts w:ascii="Garamond" w:eastAsia="Garamond" w:hAnsi="Garamond" w:cs="Garamond"/>
                <w:sz w:val="21"/>
                <w:szCs w:val="21"/>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22C883B"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41730B69"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75899C06"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3B338D10" w14:textId="77777777" w:rsidR="004416BD" w:rsidRDefault="00057F67">
            <w:pPr>
              <w:spacing w:line="240" w:lineRule="auto"/>
              <w:rPr>
                <w:rFonts w:ascii="Garamond" w:eastAsia="Garamond" w:hAnsi="Garamond" w:cs="Garamond"/>
              </w:rPr>
            </w:pPr>
            <w:r>
              <w:rPr>
                <w:rFonts w:ascii="Garamond" w:eastAsia="Garamond" w:hAnsi="Garamond" w:cs="Garamond"/>
              </w:rPr>
              <w:t>0</w:t>
            </w:r>
          </w:p>
        </w:tc>
      </w:tr>
      <w:tr w:rsidR="004416BD" w14:paraId="344AC81C" w14:textId="77777777">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FB7794" w14:textId="77777777" w:rsidR="004416BD" w:rsidRDefault="00057F67">
            <w:pPr>
              <w:spacing w:line="240" w:lineRule="auto"/>
              <w:rPr>
                <w:rFonts w:ascii="Garamond" w:eastAsia="Garamond" w:hAnsi="Garamond" w:cs="Garamond"/>
                <w:sz w:val="21"/>
                <w:szCs w:val="21"/>
              </w:rPr>
            </w:pPr>
            <w:r>
              <w:rPr>
                <w:rFonts w:ascii="Garamond" w:eastAsia="Garamond" w:hAnsi="Garamond" w:cs="Garamond"/>
                <w:sz w:val="21"/>
                <w:szCs w:val="21"/>
              </w:rPr>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27691F"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0BF88396"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57DCC33E"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4B3B12BD" w14:textId="77777777" w:rsidR="004416BD" w:rsidRDefault="00057F67">
            <w:pPr>
              <w:spacing w:line="240" w:lineRule="auto"/>
              <w:rPr>
                <w:rFonts w:ascii="Garamond" w:eastAsia="Garamond" w:hAnsi="Garamond" w:cs="Garamond"/>
              </w:rPr>
            </w:pPr>
            <w:r>
              <w:rPr>
                <w:rFonts w:ascii="Garamond" w:eastAsia="Garamond" w:hAnsi="Garamond" w:cs="Garamond"/>
              </w:rPr>
              <w:t>0</w:t>
            </w:r>
          </w:p>
        </w:tc>
      </w:tr>
    </w:tbl>
    <w:p w14:paraId="33EB9FC8" w14:textId="77777777" w:rsidR="004416BD" w:rsidRDefault="004416BD">
      <w:pPr>
        <w:rPr>
          <w:rFonts w:ascii="Garamond" w:eastAsia="Garamond" w:hAnsi="Garamond" w:cs="Garamond"/>
        </w:rPr>
      </w:pPr>
    </w:p>
    <w:p w14:paraId="715D8BAD" w14:textId="77777777" w:rsidR="004416BD" w:rsidRDefault="004416BD">
      <w:pPr>
        <w:pStyle w:val="Heading2"/>
        <w:spacing w:before="240" w:after="240"/>
        <w:rPr>
          <w:rFonts w:ascii="Garamond" w:eastAsia="Garamond" w:hAnsi="Garamond" w:cs="Garamond"/>
          <w:color w:val="000000"/>
        </w:rPr>
      </w:pPr>
      <w:bookmarkStart w:id="20" w:name="_heading=h.7xpjkiir88is" w:colFirst="0" w:colLast="0"/>
      <w:bookmarkEnd w:id="20"/>
    </w:p>
    <w:p w14:paraId="2CC46BC0" w14:textId="77777777" w:rsidR="004416BD" w:rsidRDefault="00057F67">
      <w:pPr>
        <w:pStyle w:val="Heading2"/>
        <w:spacing w:before="240" w:after="240"/>
        <w:rPr>
          <w:rFonts w:ascii="Garamond" w:eastAsia="Garamond" w:hAnsi="Garamond" w:cs="Garamond"/>
          <w:color w:val="000000"/>
        </w:rPr>
      </w:pPr>
      <w:r>
        <w:rPr>
          <w:rFonts w:ascii="Garamond" w:eastAsia="Garamond" w:hAnsi="Garamond" w:cs="Garamond"/>
          <w:color w:val="000000"/>
        </w:rPr>
        <w:t>Laboratory Identification &amp; Basic Details</w:t>
      </w:r>
    </w:p>
    <w:tbl>
      <w:tblPr>
        <w:tblStyle w:val="ad"/>
        <w:tblW w:w="92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605"/>
        <w:gridCol w:w="1110"/>
        <w:gridCol w:w="1260"/>
        <w:gridCol w:w="1425"/>
        <w:gridCol w:w="1455"/>
      </w:tblGrid>
      <w:tr w:rsidR="004416BD" w14:paraId="5DDEC668" w14:textId="77777777">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066680FE" w14:textId="77777777" w:rsidR="004416BD" w:rsidRDefault="00057F67">
            <w:pPr>
              <w:spacing w:line="240" w:lineRule="auto"/>
              <w:jc w:val="center"/>
              <w:rPr>
                <w:rFonts w:ascii="Garamond" w:eastAsia="Garamond" w:hAnsi="Garamond" w:cs="Garamond"/>
              </w:rPr>
            </w:pPr>
            <w:r>
              <w:rPr>
                <w:rFonts w:ascii="Garamond" w:eastAsia="Garamond" w:hAnsi="Garamond" w:cs="Garamond"/>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56F3464" w14:textId="77777777" w:rsidR="004416BD" w:rsidRDefault="00057F67">
            <w:pPr>
              <w:spacing w:line="240" w:lineRule="auto"/>
              <w:jc w:val="center"/>
              <w:rPr>
                <w:rFonts w:ascii="Garamond" w:eastAsia="Garamond" w:hAnsi="Garamond" w:cs="Garamond"/>
              </w:rPr>
            </w:pPr>
            <w:r>
              <w:rPr>
                <w:rFonts w:ascii="Garamond" w:eastAsia="Garamond" w:hAnsi="Garamond" w:cs="Garamond"/>
              </w:rPr>
              <w:t>Name of Laboratory</w:t>
            </w:r>
          </w:p>
        </w:tc>
        <w:tc>
          <w:tcPr>
            <w:tcW w:w="160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639A8EF" w14:textId="77777777" w:rsidR="004416BD" w:rsidRDefault="00057F67">
            <w:pPr>
              <w:spacing w:line="240" w:lineRule="auto"/>
              <w:jc w:val="center"/>
              <w:rPr>
                <w:rFonts w:ascii="Garamond" w:eastAsia="Garamond" w:hAnsi="Garamond" w:cs="Garamond"/>
              </w:rPr>
            </w:pPr>
            <w:r>
              <w:rPr>
                <w:rFonts w:ascii="Garamond" w:eastAsia="Garamond" w:hAnsi="Garamond" w:cs="Garamond"/>
              </w:rPr>
              <w:t>Ownership (Govt / Private / Academic)</w:t>
            </w:r>
          </w:p>
        </w:tc>
        <w:tc>
          <w:tcPr>
            <w:tcW w:w="111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5D12B309" w14:textId="77777777" w:rsidR="004416BD" w:rsidRDefault="00057F67">
            <w:pPr>
              <w:spacing w:line="240" w:lineRule="auto"/>
              <w:jc w:val="center"/>
              <w:rPr>
                <w:rFonts w:ascii="Garamond" w:eastAsia="Garamond" w:hAnsi="Garamond" w:cs="Garamond"/>
              </w:rPr>
            </w:pPr>
            <w:r>
              <w:rPr>
                <w:rFonts w:ascii="Garamond" w:eastAsia="Garamond" w:hAnsi="Garamond" w:cs="Garamond"/>
              </w:rPr>
              <w:t>Address</w:t>
            </w:r>
          </w:p>
        </w:tc>
        <w:tc>
          <w:tcPr>
            <w:tcW w:w="126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16B54C9" w14:textId="77777777" w:rsidR="004416BD" w:rsidRDefault="00057F67">
            <w:pPr>
              <w:spacing w:line="240" w:lineRule="auto"/>
              <w:jc w:val="center"/>
              <w:rPr>
                <w:rFonts w:ascii="Garamond" w:eastAsia="Garamond" w:hAnsi="Garamond" w:cs="Garamond"/>
              </w:rPr>
            </w:pPr>
            <w:r>
              <w:rPr>
                <w:rFonts w:ascii="Garamond" w:eastAsia="Garamond" w:hAnsi="Garamond" w:cs="Garamond"/>
              </w:rPr>
              <w:t xml:space="preserve">Contact No. </w:t>
            </w:r>
          </w:p>
        </w:tc>
        <w:tc>
          <w:tcPr>
            <w:tcW w:w="142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7DA067CD" w14:textId="77777777" w:rsidR="004416BD" w:rsidRDefault="00057F67">
            <w:pPr>
              <w:spacing w:line="240" w:lineRule="auto"/>
              <w:jc w:val="center"/>
              <w:rPr>
                <w:rFonts w:ascii="Garamond" w:eastAsia="Garamond" w:hAnsi="Garamond" w:cs="Garamond"/>
              </w:rPr>
            </w:pPr>
            <w:r>
              <w:rPr>
                <w:rFonts w:ascii="Garamond" w:eastAsia="Garamond" w:hAnsi="Garamond" w:cs="Garamond"/>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0DBB19F0" w14:textId="77777777" w:rsidR="004416BD" w:rsidRDefault="00057F67">
            <w:pPr>
              <w:spacing w:line="240" w:lineRule="auto"/>
              <w:jc w:val="center"/>
              <w:rPr>
                <w:rFonts w:ascii="Garamond" w:eastAsia="Garamond" w:hAnsi="Garamond" w:cs="Garamond"/>
              </w:rPr>
            </w:pPr>
            <w:r>
              <w:rPr>
                <w:rFonts w:ascii="Garamond" w:eastAsia="Garamond" w:hAnsi="Garamond" w:cs="Garamond"/>
              </w:rPr>
              <w:t>NABL / Govt Approved (Yes/No)</w:t>
            </w:r>
          </w:p>
        </w:tc>
      </w:tr>
      <w:tr w:rsidR="004416BD" w14:paraId="319B8825"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466E62CA" w14:textId="77777777" w:rsidR="004416BD" w:rsidRDefault="00057F67">
            <w:pPr>
              <w:spacing w:line="240" w:lineRule="auto"/>
              <w:rPr>
                <w:rFonts w:ascii="Garamond" w:eastAsia="Garamond" w:hAnsi="Garamond" w:cs="Garamond"/>
              </w:rPr>
            </w:pPr>
            <w:r>
              <w:rPr>
                <w:rFonts w:ascii="Garamond" w:eastAsia="Garamond" w:hAnsi="Garamond" w:cs="Garamond"/>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13D0C583" w14:textId="77777777" w:rsidR="004416BD" w:rsidRDefault="00057F67">
            <w:pPr>
              <w:spacing w:line="240" w:lineRule="auto"/>
              <w:rPr>
                <w:rFonts w:ascii="Garamond" w:eastAsia="Garamond" w:hAnsi="Garamond" w:cs="Garamond"/>
              </w:rPr>
            </w:pPr>
            <w:r>
              <w:rPr>
                <w:rFonts w:ascii="Garamond" w:eastAsia="Garamond" w:hAnsi="Garamond" w:cs="Garamond"/>
              </w:rPr>
              <w:t xml:space="preserve">FHC </w:t>
            </w:r>
            <w:proofErr w:type="spellStart"/>
            <w:r>
              <w:rPr>
                <w:rFonts w:ascii="Garamond" w:eastAsia="Garamond" w:hAnsi="Garamond" w:cs="Garamond"/>
              </w:rPr>
              <w:t>Ramanthali</w:t>
            </w:r>
            <w:proofErr w:type="spellEnd"/>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4B35FC2B" w14:textId="77777777" w:rsidR="004416BD" w:rsidRDefault="00057F67">
            <w:pPr>
              <w:spacing w:line="240" w:lineRule="auto"/>
              <w:rPr>
                <w:rFonts w:ascii="Garamond" w:eastAsia="Garamond" w:hAnsi="Garamond" w:cs="Garamond"/>
              </w:rPr>
            </w:pPr>
            <w:r>
              <w:rPr>
                <w:rFonts w:ascii="Garamond" w:eastAsia="Garamond" w:hAnsi="Garamond" w:cs="Garamond"/>
              </w:rPr>
              <w:t>Govt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7117E5B2" w14:textId="77777777" w:rsidR="004416BD" w:rsidRDefault="00057F67">
            <w:pPr>
              <w:spacing w:line="240" w:lineRule="auto"/>
              <w:rPr>
                <w:rFonts w:ascii="Garamond" w:eastAsia="Garamond" w:hAnsi="Garamond" w:cs="Garamond"/>
              </w:rPr>
            </w:pPr>
            <w:proofErr w:type="spellStart"/>
            <w:r>
              <w:rPr>
                <w:rFonts w:ascii="Garamond" w:eastAsia="Garamond" w:hAnsi="Garamond" w:cs="Garamond"/>
              </w:rPr>
              <w:t>Ramanthali</w:t>
            </w:r>
            <w:proofErr w:type="spellEnd"/>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3CD3C2F8" w14:textId="77777777" w:rsidR="004416BD" w:rsidRDefault="00057F67">
            <w:pPr>
              <w:spacing w:line="240" w:lineRule="auto"/>
              <w:rPr>
                <w:rFonts w:ascii="Garamond" w:eastAsia="Garamond" w:hAnsi="Garamond" w:cs="Garamond"/>
              </w:rPr>
            </w:pPr>
            <w:r>
              <w:rPr>
                <w:rFonts w:ascii="Garamond" w:eastAsia="Garamond" w:hAnsi="Garamond" w:cs="Garamond"/>
              </w:rPr>
              <w:t>04985 222513</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22EB6DC0" w14:textId="77777777" w:rsidR="004416BD" w:rsidRDefault="00057F67">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3CDE276E" w14:textId="77777777" w:rsidR="004416BD" w:rsidRDefault="00057F67">
            <w:pPr>
              <w:spacing w:line="240" w:lineRule="auto"/>
              <w:rPr>
                <w:rFonts w:ascii="Garamond" w:eastAsia="Garamond" w:hAnsi="Garamond" w:cs="Garamond"/>
              </w:rPr>
            </w:pPr>
            <w:r>
              <w:rPr>
                <w:rFonts w:ascii="Garamond" w:eastAsia="Garamond" w:hAnsi="Garamond" w:cs="Garamond"/>
              </w:rPr>
              <w:t>Yes</w:t>
            </w:r>
          </w:p>
        </w:tc>
      </w:tr>
      <w:tr w:rsidR="004416BD" w14:paraId="4358B58A"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6C2BD79" w14:textId="77777777" w:rsidR="004416BD" w:rsidRDefault="00057F67">
            <w:pPr>
              <w:spacing w:line="240" w:lineRule="auto"/>
              <w:rPr>
                <w:rFonts w:ascii="Garamond" w:eastAsia="Garamond" w:hAnsi="Garamond" w:cs="Garamond"/>
              </w:rPr>
            </w:pPr>
            <w:r>
              <w:rPr>
                <w:rFonts w:ascii="Garamond" w:eastAsia="Garamond" w:hAnsi="Garamond" w:cs="Garamond"/>
              </w:rPr>
              <w:t>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67EB901D" w14:textId="77777777" w:rsidR="004416BD" w:rsidRDefault="00057F67">
            <w:pPr>
              <w:spacing w:line="240" w:lineRule="auto"/>
              <w:rPr>
                <w:rFonts w:ascii="Garamond" w:eastAsia="Garamond" w:hAnsi="Garamond" w:cs="Garamond"/>
              </w:rPr>
            </w:pPr>
            <w:r>
              <w:rPr>
                <w:rFonts w:ascii="Garamond" w:eastAsia="Garamond" w:hAnsi="Garamond" w:cs="Garamond"/>
              </w:rPr>
              <w:t xml:space="preserve">FHC </w:t>
            </w:r>
            <w:proofErr w:type="spellStart"/>
            <w:r>
              <w:rPr>
                <w:rFonts w:ascii="Garamond" w:eastAsia="Garamond" w:hAnsi="Garamond" w:cs="Garamond"/>
              </w:rPr>
              <w:t>Ettikkulam</w:t>
            </w:r>
            <w:proofErr w:type="spellEnd"/>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53049B79" w14:textId="77777777" w:rsidR="004416BD" w:rsidRDefault="00057F67">
            <w:pPr>
              <w:spacing w:line="240" w:lineRule="auto"/>
              <w:rPr>
                <w:rFonts w:ascii="Garamond" w:eastAsia="Garamond" w:hAnsi="Garamond" w:cs="Garamond"/>
              </w:rPr>
            </w:pPr>
            <w:r>
              <w:rPr>
                <w:rFonts w:ascii="Garamond" w:eastAsia="Garamond" w:hAnsi="Garamond" w:cs="Garamond"/>
              </w:rPr>
              <w:t>Govt.</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72CD6338" w14:textId="77777777" w:rsidR="004416BD" w:rsidRDefault="00057F67">
            <w:pPr>
              <w:spacing w:line="240" w:lineRule="auto"/>
              <w:rPr>
                <w:rFonts w:ascii="Garamond" w:eastAsia="Garamond" w:hAnsi="Garamond" w:cs="Garamond"/>
              </w:rPr>
            </w:pPr>
            <w:proofErr w:type="spellStart"/>
            <w:r>
              <w:rPr>
                <w:rFonts w:ascii="Garamond" w:eastAsia="Garamond" w:hAnsi="Garamond" w:cs="Garamond"/>
              </w:rPr>
              <w:t>Ettikkulam</w:t>
            </w:r>
            <w:proofErr w:type="spellEnd"/>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4C645B9F" w14:textId="77777777" w:rsidR="004416BD" w:rsidRDefault="00057F67">
            <w:pPr>
              <w:spacing w:line="240" w:lineRule="auto"/>
              <w:rPr>
                <w:rFonts w:ascii="Garamond" w:eastAsia="Garamond" w:hAnsi="Garamond" w:cs="Garamond"/>
              </w:rPr>
            </w:pPr>
            <w:r>
              <w:rPr>
                <w:rFonts w:ascii="Garamond" w:eastAsia="Garamond" w:hAnsi="Garamond" w:cs="Garamond"/>
              </w:rPr>
              <w:t>04985230322</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411BBB67" w14:textId="77777777" w:rsidR="004416BD" w:rsidRDefault="00057F67">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5FF133AF" w14:textId="77777777" w:rsidR="004416BD" w:rsidRDefault="00057F67">
            <w:pPr>
              <w:spacing w:line="240" w:lineRule="auto"/>
              <w:rPr>
                <w:rFonts w:ascii="Garamond" w:eastAsia="Garamond" w:hAnsi="Garamond" w:cs="Garamond"/>
              </w:rPr>
            </w:pPr>
            <w:r>
              <w:rPr>
                <w:rFonts w:ascii="Garamond" w:eastAsia="Garamond" w:hAnsi="Garamond" w:cs="Garamond"/>
              </w:rPr>
              <w:t>No</w:t>
            </w:r>
          </w:p>
        </w:tc>
      </w:tr>
      <w:tr w:rsidR="004416BD" w14:paraId="0344440E"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D39375D" w14:textId="77777777" w:rsidR="004416BD" w:rsidRDefault="00057F67">
            <w:pPr>
              <w:spacing w:line="240" w:lineRule="auto"/>
              <w:rPr>
                <w:rFonts w:ascii="Garamond" w:eastAsia="Garamond" w:hAnsi="Garamond" w:cs="Garamond"/>
              </w:rPr>
            </w:pPr>
            <w:r>
              <w:rPr>
                <w:rFonts w:ascii="Garamond" w:eastAsia="Garamond" w:hAnsi="Garamond" w:cs="Garamond"/>
              </w:rPr>
              <w:lastRenderedPageBreak/>
              <w:t>3</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570DC885" w14:textId="77777777" w:rsidR="004416BD" w:rsidRDefault="00057F67">
            <w:pPr>
              <w:spacing w:line="240" w:lineRule="auto"/>
              <w:rPr>
                <w:rFonts w:ascii="Garamond" w:eastAsia="Garamond" w:hAnsi="Garamond" w:cs="Garamond"/>
              </w:rPr>
            </w:pPr>
            <w:r>
              <w:rPr>
                <w:rFonts w:ascii="Garamond" w:eastAsia="Garamond" w:hAnsi="Garamond" w:cs="Garamond"/>
              </w:rPr>
              <w:t>V Care Diagnostics</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46D27912" w14:textId="77777777" w:rsidR="004416BD" w:rsidRDefault="00057F67">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137B90D1" w14:textId="77777777" w:rsidR="004416BD" w:rsidRDefault="00057F67">
            <w:pPr>
              <w:spacing w:line="240" w:lineRule="auto"/>
              <w:rPr>
                <w:rFonts w:ascii="Garamond" w:eastAsia="Garamond" w:hAnsi="Garamond" w:cs="Garamond"/>
              </w:rPr>
            </w:pPr>
            <w:proofErr w:type="spellStart"/>
            <w:r>
              <w:rPr>
                <w:rFonts w:ascii="Garamond" w:eastAsia="Garamond" w:hAnsi="Garamond" w:cs="Garamond"/>
              </w:rPr>
              <w:t>Ramanthali</w:t>
            </w:r>
            <w:proofErr w:type="spellEnd"/>
            <w:r>
              <w:rPr>
                <w:rFonts w:ascii="Garamond" w:eastAsia="Garamond" w:hAnsi="Garamond" w:cs="Garamond"/>
              </w:rPr>
              <w:t xml:space="preserve"> Centre</w:t>
            </w:r>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066F5D46" w14:textId="77777777" w:rsidR="004416BD" w:rsidRDefault="00057F67">
            <w:pPr>
              <w:spacing w:line="240" w:lineRule="auto"/>
              <w:rPr>
                <w:rFonts w:ascii="Garamond" w:eastAsia="Garamond" w:hAnsi="Garamond" w:cs="Garamond"/>
              </w:rPr>
            </w:pPr>
            <w:r>
              <w:rPr>
                <w:rFonts w:ascii="Garamond" w:eastAsia="Garamond" w:hAnsi="Garamond" w:cs="Garamond"/>
                <w:sz w:val="20"/>
                <w:szCs w:val="20"/>
              </w:rPr>
              <w:t>9980185673</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7959F482" w14:textId="77777777" w:rsidR="004416BD" w:rsidRDefault="00057F67">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0B061445" w14:textId="77777777" w:rsidR="004416BD" w:rsidRDefault="00057F67">
            <w:pPr>
              <w:spacing w:line="240" w:lineRule="auto"/>
              <w:rPr>
                <w:rFonts w:ascii="Garamond" w:eastAsia="Garamond" w:hAnsi="Garamond" w:cs="Garamond"/>
              </w:rPr>
            </w:pPr>
            <w:r>
              <w:rPr>
                <w:rFonts w:ascii="Garamond" w:eastAsia="Garamond" w:hAnsi="Garamond" w:cs="Garamond"/>
              </w:rPr>
              <w:t>Yes</w:t>
            </w:r>
          </w:p>
        </w:tc>
      </w:tr>
      <w:tr w:rsidR="004416BD" w14:paraId="1D752562"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6CF38E45" w14:textId="77777777" w:rsidR="004416BD" w:rsidRDefault="00057F67">
            <w:pPr>
              <w:spacing w:line="240" w:lineRule="auto"/>
              <w:rPr>
                <w:rFonts w:ascii="Garamond" w:eastAsia="Garamond" w:hAnsi="Garamond" w:cs="Garamond"/>
              </w:rPr>
            </w:pPr>
            <w:r>
              <w:rPr>
                <w:rFonts w:ascii="Garamond" w:eastAsia="Garamond" w:hAnsi="Garamond" w:cs="Garamond"/>
              </w:rPr>
              <w:t>4</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56A5EE52" w14:textId="77777777" w:rsidR="004416BD" w:rsidRDefault="00057F67">
            <w:pPr>
              <w:spacing w:line="240" w:lineRule="auto"/>
              <w:rPr>
                <w:rFonts w:ascii="Garamond" w:eastAsia="Garamond" w:hAnsi="Garamond" w:cs="Garamond"/>
              </w:rPr>
            </w:pPr>
            <w:r>
              <w:rPr>
                <w:rFonts w:ascii="Garamond" w:eastAsia="Garamond" w:hAnsi="Garamond" w:cs="Garamond"/>
              </w:rPr>
              <w:t xml:space="preserve">The Result Lab </w:t>
            </w:r>
            <w:proofErr w:type="spellStart"/>
            <w:r>
              <w:rPr>
                <w:rFonts w:ascii="Garamond" w:eastAsia="Garamond" w:hAnsi="Garamond" w:cs="Garamond"/>
              </w:rPr>
              <w:t>Ramanthali</w:t>
            </w:r>
            <w:proofErr w:type="spellEnd"/>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36B496EE" w14:textId="77777777" w:rsidR="004416BD" w:rsidRDefault="00057F67">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490F0BD1" w14:textId="77777777" w:rsidR="004416BD" w:rsidRDefault="00057F67">
            <w:pPr>
              <w:spacing w:line="240" w:lineRule="auto"/>
              <w:rPr>
                <w:rFonts w:ascii="Garamond" w:eastAsia="Garamond" w:hAnsi="Garamond" w:cs="Garamond"/>
              </w:rPr>
            </w:pPr>
            <w:proofErr w:type="spellStart"/>
            <w:r>
              <w:rPr>
                <w:rFonts w:ascii="Garamond" w:eastAsia="Garamond" w:hAnsi="Garamond" w:cs="Garamond"/>
              </w:rPr>
              <w:t>Punnakkadavu</w:t>
            </w:r>
            <w:proofErr w:type="spellEnd"/>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61452538" w14:textId="77777777" w:rsidR="004416BD" w:rsidRDefault="00057F67">
            <w:pPr>
              <w:spacing w:line="240" w:lineRule="auto"/>
              <w:rPr>
                <w:rFonts w:ascii="Garamond" w:eastAsia="Garamond" w:hAnsi="Garamond" w:cs="Garamond"/>
              </w:rPr>
            </w:pPr>
            <w:r>
              <w:rPr>
                <w:rFonts w:ascii="Garamond" w:eastAsia="Garamond" w:hAnsi="Garamond" w:cs="Garamond"/>
              </w:rPr>
              <w:t>9567422177</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34B1BC72" w14:textId="77777777" w:rsidR="004416BD" w:rsidRDefault="00057F67">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219738DC" w14:textId="77777777" w:rsidR="004416BD" w:rsidRDefault="00057F67">
            <w:pPr>
              <w:spacing w:line="240" w:lineRule="auto"/>
              <w:rPr>
                <w:rFonts w:ascii="Garamond" w:eastAsia="Garamond" w:hAnsi="Garamond" w:cs="Garamond"/>
              </w:rPr>
            </w:pPr>
            <w:r>
              <w:rPr>
                <w:rFonts w:ascii="Garamond" w:eastAsia="Garamond" w:hAnsi="Garamond" w:cs="Garamond"/>
              </w:rPr>
              <w:t>Yes</w:t>
            </w:r>
          </w:p>
          <w:p w14:paraId="416D026C" w14:textId="77777777" w:rsidR="004416BD" w:rsidRDefault="004416BD">
            <w:pPr>
              <w:spacing w:line="240" w:lineRule="auto"/>
              <w:rPr>
                <w:rFonts w:ascii="Garamond" w:eastAsia="Garamond" w:hAnsi="Garamond" w:cs="Garamond"/>
              </w:rPr>
            </w:pPr>
          </w:p>
          <w:p w14:paraId="0E02D369" w14:textId="77777777" w:rsidR="004416BD" w:rsidRDefault="004416BD">
            <w:pPr>
              <w:spacing w:line="240" w:lineRule="auto"/>
              <w:rPr>
                <w:rFonts w:ascii="Garamond" w:eastAsia="Garamond" w:hAnsi="Garamond" w:cs="Garamond"/>
              </w:rPr>
            </w:pPr>
          </w:p>
        </w:tc>
      </w:tr>
      <w:tr w:rsidR="004416BD" w14:paraId="0BCE667D"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227E9F5" w14:textId="77777777" w:rsidR="004416BD" w:rsidRDefault="00057F67">
            <w:pPr>
              <w:spacing w:line="240" w:lineRule="auto"/>
              <w:rPr>
                <w:rFonts w:ascii="Garamond" w:eastAsia="Garamond" w:hAnsi="Garamond" w:cs="Garamond"/>
              </w:rPr>
            </w:pPr>
            <w:r>
              <w:rPr>
                <w:rFonts w:ascii="Garamond" w:eastAsia="Garamond" w:hAnsi="Garamond" w:cs="Garamond"/>
              </w:rPr>
              <w:t>5</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40472F2D" w14:textId="77777777" w:rsidR="004416BD" w:rsidRDefault="00057F67">
            <w:pPr>
              <w:spacing w:line="240" w:lineRule="auto"/>
              <w:rPr>
                <w:rFonts w:ascii="Garamond" w:eastAsia="Garamond" w:hAnsi="Garamond" w:cs="Garamond"/>
              </w:rPr>
            </w:pPr>
            <w:proofErr w:type="spellStart"/>
            <w:r>
              <w:rPr>
                <w:rFonts w:ascii="Garamond" w:eastAsia="Garamond" w:hAnsi="Garamond" w:cs="Garamond"/>
              </w:rPr>
              <w:t>Santhwanam</w:t>
            </w:r>
            <w:proofErr w:type="spellEnd"/>
            <w:r>
              <w:rPr>
                <w:rFonts w:ascii="Garamond" w:eastAsia="Garamond" w:hAnsi="Garamond" w:cs="Garamond"/>
              </w:rPr>
              <w:t xml:space="preserve"> Medical Laboratory </w:t>
            </w:r>
          </w:p>
        </w:tc>
        <w:tc>
          <w:tcPr>
            <w:tcW w:w="1605" w:type="dxa"/>
            <w:tcBorders>
              <w:top w:val="nil"/>
              <w:left w:val="nil"/>
              <w:bottom w:val="single" w:sz="5" w:space="0" w:color="BFBFBF"/>
              <w:right w:val="single" w:sz="5" w:space="0" w:color="BFBFBF"/>
            </w:tcBorders>
            <w:tcMar>
              <w:top w:w="0" w:type="dxa"/>
              <w:left w:w="100" w:type="dxa"/>
              <w:bottom w:w="0" w:type="dxa"/>
              <w:right w:w="100" w:type="dxa"/>
            </w:tcMar>
          </w:tcPr>
          <w:p w14:paraId="05E99CA8" w14:textId="77777777" w:rsidR="004416BD" w:rsidRDefault="00057F67">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5" w:space="0" w:color="BFBFBF"/>
              <w:right w:val="single" w:sz="5" w:space="0" w:color="BFBFBF"/>
            </w:tcBorders>
            <w:tcMar>
              <w:top w:w="0" w:type="dxa"/>
              <w:left w:w="100" w:type="dxa"/>
              <w:bottom w:w="0" w:type="dxa"/>
              <w:right w:w="100" w:type="dxa"/>
            </w:tcMar>
          </w:tcPr>
          <w:p w14:paraId="6E2B7B32" w14:textId="77777777" w:rsidR="004416BD" w:rsidRDefault="00057F67">
            <w:pPr>
              <w:spacing w:line="240" w:lineRule="auto"/>
              <w:rPr>
                <w:rFonts w:ascii="Garamond" w:eastAsia="Garamond" w:hAnsi="Garamond" w:cs="Garamond"/>
              </w:rPr>
            </w:pPr>
            <w:proofErr w:type="spellStart"/>
            <w:r>
              <w:rPr>
                <w:rFonts w:ascii="Garamond" w:eastAsia="Garamond" w:hAnsi="Garamond" w:cs="Garamond"/>
              </w:rPr>
              <w:t>Karanthad</w:t>
            </w:r>
            <w:proofErr w:type="spellEnd"/>
          </w:p>
        </w:tc>
        <w:tc>
          <w:tcPr>
            <w:tcW w:w="1260" w:type="dxa"/>
            <w:tcBorders>
              <w:top w:val="nil"/>
              <w:left w:val="nil"/>
              <w:bottom w:val="single" w:sz="5" w:space="0" w:color="BFBFBF"/>
              <w:right w:val="single" w:sz="5" w:space="0" w:color="BFBFBF"/>
            </w:tcBorders>
            <w:tcMar>
              <w:top w:w="0" w:type="dxa"/>
              <w:left w:w="100" w:type="dxa"/>
              <w:bottom w:w="0" w:type="dxa"/>
              <w:right w:w="100" w:type="dxa"/>
            </w:tcMar>
          </w:tcPr>
          <w:p w14:paraId="152226C7" w14:textId="77777777" w:rsidR="004416BD" w:rsidRDefault="00057F67">
            <w:pPr>
              <w:spacing w:line="240" w:lineRule="auto"/>
              <w:rPr>
                <w:rFonts w:ascii="Garamond" w:eastAsia="Garamond" w:hAnsi="Garamond" w:cs="Garamond"/>
              </w:rPr>
            </w:pPr>
            <w:r>
              <w:rPr>
                <w:rFonts w:ascii="Garamond" w:eastAsia="Garamond" w:hAnsi="Garamond" w:cs="Garamond"/>
              </w:rPr>
              <w:t>9847902664</w:t>
            </w:r>
          </w:p>
        </w:tc>
        <w:tc>
          <w:tcPr>
            <w:tcW w:w="1425" w:type="dxa"/>
            <w:tcBorders>
              <w:top w:val="nil"/>
              <w:left w:val="nil"/>
              <w:bottom w:val="single" w:sz="5" w:space="0" w:color="BFBFBF"/>
              <w:right w:val="single" w:sz="5" w:space="0" w:color="BFBFBF"/>
            </w:tcBorders>
            <w:tcMar>
              <w:top w:w="0" w:type="dxa"/>
              <w:left w:w="100" w:type="dxa"/>
              <w:bottom w:w="0" w:type="dxa"/>
              <w:right w:w="100" w:type="dxa"/>
            </w:tcMar>
          </w:tcPr>
          <w:p w14:paraId="5A364C46" w14:textId="77777777" w:rsidR="004416BD" w:rsidRDefault="00057F67">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70190B2B" w14:textId="77777777" w:rsidR="004416BD" w:rsidRDefault="00057F67">
            <w:pPr>
              <w:spacing w:line="240" w:lineRule="auto"/>
              <w:rPr>
                <w:rFonts w:ascii="Garamond" w:eastAsia="Garamond" w:hAnsi="Garamond" w:cs="Garamond"/>
              </w:rPr>
            </w:pPr>
            <w:r>
              <w:rPr>
                <w:rFonts w:ascii="Garamond" w:eastAsia="Garamond" w:hAnsi="Garamond" w:cs="Garamond"/>
              </w:rPr>
              <w:t>Yes</w:t>
            </w:r>
          </w:p>
        </w:tc>
      </w:tr>
      <w:tr w:rsidR="004416BD" w14:paraId="79688DF1" w14:textId="77777777">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083E7240" w14:textId="77777777" w:rsidR="004416BD" w:rsidRDefault="00057F67">
            <w:pPr>
              <w:spacing w:line="240" w:lineRule="auto"/>
              <w:rPr>
                <w:rFonts w:ascii="Garamond" w:eastAsia="Garamond" w:hAnsi="Garamond" w:cs="Garamond"/>
              </w:rPr>
            </w:pPr>
            <w:r>
              <w:rPr>
                <w:rFonts w:ascii="Garamond" w:eastAsia="Garamond" w:hAnsi="Garamond" w:cs="Garamond"/>
              </w:rPr>
              <w:t>6</w:t>
            </w:r>
          </w:p>
        </w:tc>
        <w:tc>
          <w:tcPr>
            <w:tcW w:w="1770" w:type="dxa"/>
            <w:tcBorders>
              <w:top w:val="nil"/>
              <w:left w:val="nil"/>
              <w:bottom w:val="single" w:sz="6" w:space="0" w:color="BFBFBF"/>
              <w:right w:val="single" w:sz="6" w:space="0" w:color="BFBFBF"/>
            </w:tcBorders>
            <w:tcMar>
              <w:top w:w="0" w:type="dxa"/>
              <w:left w:w="100" w:type="dxa"/>
              <w:bottom w:w="0" w:type="dxa"/>
              <w:right w:w="100" w:type="dxa"/>
            </w:tcMar>
          </w:tcPr>
          <w:p w14:paraId="5EB1B480" w14:textId="77777777" w:rsidR="004416BD" w:rsidRDefault="00057F67">
            <w:pPr>
              <w:spacing w:line="240" w:lineRule="auto"/>
              <w:rPr>
                <w:rFonts w:ascii="Garamond" w:eastAsia="Garamond" w:hAnsi="Garamond" w:cs="Garamond"/>
              </w:rPr>
            </w:pPr>
            <w:r>
              <w:rPr>
                <w:rFonts w:ascii="Garamond" w:eastAsia="Garamond" w:hAnsi="Garamond" w:cs="Garamond"/>
              </w:rPr>
              <w:t>Dua lab</w:t>
            </w:r>
          </w:p>
        </w:tc>
        <w:tc>
          <w:tcPr>
            <w:tcW w:w="1605" w:type="dxa"/>
            <w:tcBorders>
              <w:top w:val="nil"/>
              <w:left w:val="nil"/>
              <w:bottom w:val="single" w:sz="6" w:space="0" w:color="BFBFBF"/>
              <w:right w:val="single" w:sz="6" w:space="0" w:color="BFBFBF"/>
            </w:tcBorders>
            <w:tcMar>
              <w:top w:w="0" w:type="dxa"/>
              <w:left w:w="100" w:type="dxa"/>
              <w:bottom w:w="0" w:type="dxa"/>
              <w:right w:w="100" w:type="dxa"/>
            </w:tcMar>
          </w:tcPr>
          <w:p w14:paraId="626675A1" w14:textId="77777777" w:rsidR="004416BD" w:rsidRDefault="00057F67">
            <w:pPr>
              <w:spacing w:line="240" w:lineRule="auto"/>
              <w:rPr>
                <w:rFonts w:ascii="Garamond" w:eastAsia="Garamond" w:hAnsi="Garamond" w:cs="Garamond"/>
              </w:rPr>
            </w:pPr>
            <w:r>
              <w:rPr>
                <w:rFonts w:ascii="Garamond" w:eastAsia="Garamond" w:hAnsi="Garamond" w:cs="Garamond"/>
              </w:rPr>
              <w:t>private</w:t>
            </w:r>
          </w:p>
        </w:tc>
        <w:tc>
          <w:tcPr>
            <w:tcW w:w="1110" w:type="dxa"/>
            <w:tcBorders>
              <w:top w:val="nil"/>
              <w:left w:val="nil"/>
              <w:bottom w:val="single" w:sz="6" w:space="0" w:color="BFBFBF"/>
              <w:right w:val="single" w:sz="6" w:space="0" w:color="BFBFBF"/>
            </w:tcBorders>
            <w:tcMar>
              <w:top w:w="0" w:type="dxa"/>
              <w:left w:w="100" w:type="dxa"/>
              <w:bottom w:w="0" w:type="dxa"/>
              <w:right w:w="100" w:type="dxa"/>
            </w:tcMar>
          </w:tcPr>
          <w:p w14:paraId="0FBB873F" w14:textId="77777777" w:rsidR="004416BD" w:rsidRDefault="00057F67">
            <w:pPr>
              <w:spacing w:line="240" w:lineRule="auto"/>
              <w:rPr>
                <w:rFonts w:ascii="Garamond" w:eastAsia="Garamond" w:hAnsi="Garamond" w:cs="Garamond"/>
              </w:rPr>
            </w:pPr>
            <w:proofErr w:type="spellStart"/>
            <w:r>
              <w:rPr>
                <w:rFonts w:ascii="Garamond" w:eastAsia="Garamond" w:hAnsi="Garamond" w:cs="Garamond"/>
              </w:rPr>
              <w:t>palakode</w:t>
            </w:r>
            <w:proofErr w:type="spellEnd"/>
          </w:p>
        </w:tc>
        <w:tc>
          <w:tcPr>
            <w:tcW w:w="1260" w:type="dxa"/>
            <w:tcBorders>
              <w:top w:val="nil"/>
              <w:left w:val="nil"/>
              <w:bottom w:val="single" w:sz="6" w:space="0" w:color="BFBFBF"/>
              <w:right w:val="single" w:sz="6" w:space="0" w:color="BFBFBF"/>
            </w:tcBorders>
            <w:tcMar>
              <w:top w:w="0" w:type="dxa"/>
              <w:left w:w="100" w:type="dxa"/>
              <w:bottom w:w="0" w:type="dxa"/>
              <w:right w:w="100" w:type="dxa"/>
            </w:tcMar>
          </w:tcPr>
          <w:p w14:paraId="284022A0" w14:textId="77777777" w:rsidR="004416BD" w:rsidRDefault="00057F67">
            <w:pPr>
              <w:spacing w:line="240" w:lineRule="auto"/>
              <w:rPr>
                <w:rFonts w:ascii="Garamond" w:eastAsia="Garamond" w:hAnsi="Garamond" w:cs="Garamond"/>
              </w:rPr>
            </w:pPr>
            <w:r>
              <w:rPr>
                <w:rFonts w:ascii="Garamond" w:eastAsia="Garamond" w:hAnsi="Garamond" w:cs="Garamond"/>
              </w:rPr>
              <w:t>9895712040</w:t>
            </w:r>
          </w:p>
        </w:tc>
        <w:tc>
          <w:tcPr>
            <w:tcW w:w="1425" w:type="dxa"/>
            <w:tcBorders>
              <w:top w:val="nil"/>
              <w:left w:val="nil"/>
              <w:bottom w:val="single" w:sz="6" w:space="0" w:color="BFBFBF"/>
              <w:right w:val="single" w:sz="6" w:space="0" w:color="BFBFBF"/>
            </w:tcBorders>
            <w:tcMar>
              <w:top w:w="0" w:type="dxa"/>
              <w:left w:w="100" w:type="dxa"/>
              <w:bottom w:w="0" w:type="dxa"/>
              <w:right w:w="100" w:type="dxa"/>
            </w:tcMar>
          </w:tcPr>
          <w:p w14:paraId="3F7D2A71" w14:textId="77777777" w:rsidR="004416BD" w:rsidRDefault="00057F67">
            <w:pPr>
              <w:spacing w:line="240" w:lineRule="auto"/>
              <w:rPr>
                <w:rFonts w:ascii="Garamond" w:eastAsia="Garamond" w:hAnsi="Garamond" w:cs="Garamond"/>
              </w:rPr>
            </w:pPr>
            <w:r>
              <w:rPr>
                <w:rFonts w:ascii="Garamond" w:eastAsia="Garamond" w:hAnsi="Garamond" w:cs="Garamond"/>
              </w:rPr>
              <w:t>NO</w:t>
            </w:r>
          </w:p>
        </w:tc>
        <w:tc>
          <w:tcPr>
            <w:tcW w:w="1455" w:type="dxa"/>
            <w:tcBorders>
              <w:top w:val="nil"/>
              <w:left w:val="nil"/>
              <w:bottom w:val="single" w:sz="6" w:space="0" w:color="BFBFBF"/>
              <w:right w:val="single" w:sz="6" w:space="0" w:color="BFBFBF"/>
            </w:tcBorders>
            <w:tcMar>
              <w:top w:w="0" w:type="dxa"/>
              <w:left w:w="100" w:type="dxa"/>
              <w:bottom w:w="0" w:type="dxa"/>
              <w:right w:w="100" w:type="dxa"/>
            </w:tcMar>
          </w:tcPr>
          <w:p w14:paraId="3FD2147B" w14:textId="77777777" w:rsidR="004416BD" w:rsidRDefault="00057F67">
            <w:pPr>
              <w:spacing w:line="240" w:lineRule="auto"/>
              <w:rPr>
                <w:rFonts w:ascii="Garamond" w:eastAsia="Garamond" w:hAnsi="Garamond" w:cs="Garamond"/>
              </w:rPr>
            </w:pPr>
            <w:r>
              <w:rPr>
                <w:rFonts w:ascii="Garamond" w:eastAsia="Garamond" w:hAnsi="Garamond" w:cs="Garamond"/>
              </w:rPr>
              <w:t>NO</w:t>
            </w:r>
          </w:p>
        </w:tc>
      </w:tr>
    </w:tbl>
    <w:p w14:paraId="3B1A5FE5" w14:textId="77777777" w:rsidR="004416BD" w:rsidRDefault="00057F67">
      <w:pPr>
        <w:pStyle w:val="Heading2"/>
        <w:spacing w:before="360"/>
        <w:rPr>
          <w:rFonts w:ascii="Garamond" w:eastAsia="Garamond" w:hAnsi="Garamond" w:cs="Garamond"/>
          <w:color w:val="EE0000"/>
          <w:sz w:val="34"/>
          <w:szCs w:val="34"/>
        </w:rPr>
      </w:pPr>
      <w:bookmarkStart w:id="21" w:name="_heading=h.hx0e5w67j168" w:colFirst="0" w:colLast="0"/>
      <w:bookmarkEnd w:id="21"/>
      <w:r>
        <w:rPr>
          <w:rFonts w:ascii="Garamond" w:eastAsia="Garamond" w:hAnsi="Garamond" w:cs="Garamond"/>
          <w:color w:val="EE0000"/>
          <w:sz w:val="34"/>
          <w:szCs w:val="34"/>
        </w:rPr>
        <w:t>Social and Community Infrastructure for surge plan</w:t>
      </w:r>
    </w:p>
    <w:p w14:paraId="7DDDAC14" w14:textId="77777777" w:rsidR="004416BD" w:rsidRDefault="00057F67">
      <w:pPr>
        <w:spacing w:before="240" w:after="240"/>
        <w:rPr>
          <w:rFonts w:ascii="Garamond" w:eastAsia="Garamond" w:hAnsi="Garamond" w:cs="Garamond"/>
        </w:rPr>
      </w:pPr>
      <w:r>
        <w:rPr>
          <w:rFonts w:ascii="Garamond" w:eastAsia="Garamond" w:hAnsi="Garamond" w:cs="Garamond"/>
        </w:rPr>
        <w:t xml:space="preserve">This table serves as our </w:t>
      </w:r>
      <w:r>
        <w:rPr>
          <w:rFonts w:ascii="Garamond" w:eastAsia="Garamond" w:hAnsi="Garamond" w:cs="Garamond"/>
          <w:b/>
          <w:bCs/>
        </w:rPr>
        <w:t>logistics and shelter inventory.</w:t>
      </w:r>
      <w:r>
        <w:rPr>
          <w:rFonts w:ascii="Garamond" w:eastAsia="Garamond" w:hAnsi="Garamond" w:cs="Garamond"/>
        </w:rPr>
        <w:t xml:space="preserve"> By mapping these locations, quickly we can identify where to house displaced citizens, where to set up temporary medical clinics, and how to manage the deceased with dignity during a crisis.</w:t>
      </w:r>
    </w:p>
    <w:p w14:paraId="3C1F7DF1" w14:textId="77777777" w:rsidR="004416BD" w:rsidRDefault="004416BD">
      <w:pPr>
        <w:rPr>
          <w:rFonts w:ascii="Garamond" w:eastAsia="Garamond" w:hAnsi="Garamond" w:cs="Garamond"/>
        </w:rPr>
      </w:pPr>
    </w:p>
    <w:tbl>
      <w:tblPr>
        <w:tblStyle w:val="ae"/>
        <w:tblW w:w="92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84"/>
        <w:gridCol w:w="1207"/>
        <w:gridCol w:w="908"/>
        <w:gridCol w:w="1878"/>
        <w:gridCol w:w="1878"/>
      </w:tblGrid>
      <w:tr w:rsidR="004416BD" w14:paraId="3085A5D3" w14:textId="77777777">
        <w:trPr>
          <w:trHeight w:val="144"/>
        </w:trPr>
        <w:tc>
          <w:tcPr>
            <w:tcW w:w="338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F2F5800" w14:textId="77777777" w:rsidR="004416BD" w:rsidRDefault="00057F67">
            <w:pPr>
              <w:rPr>
                <w:rFonts w:ascii="Garamond" w:eastAsia="Garamond" w:hAnsi="Garamond" w:cs="Garamond"/>
                <w:b/>
                <w:bCs/>
              </w:rPr>
            </w:pPr>
            <w:r>
              <w:rPr>
                <w:rFonts w:ascii="Garamond" w:eastAsia="Garamond" w:hAnsi="Garamond" w:cs="Garamond"/>
                <w:b/>
                <w:bCs/>
              </w:rPr>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4FBC7B" w14:textId="77777777" w:rsidR="004416BD" w:rsidRDefault="00057F67">
            <w:pPr>
              <w:rPr>
                <w:rFonts w:ascii="Garamond" w:eastAsia="Garamond" w:hAnsi="Garamond" w:cs="Garamond"/>
                <w:b/>
                <w:bCs/>
              </w:rPr>
            </w:pPr>
            <w:r>
              <w:rPr>
                <w:rFonts w:ascii="Garamond" w:eastAsia="Garamond" w:hAnsi="Garamond" w:cs="Garamond"/>
                <w:b/>
                <w:bCs/>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BFEBBA2" w14:textId="77777777" w:rsidR="004416BD" w:rsidRDefault="00057F67">
            <w:pPr>
              <w:rPr>
                <w:rFonts w:ascii="Garamond" w:eastAsia="Garamond" w:hAnsi="Garamond" w:cs="Garamond"/>
                <w:b/>
                <w:bCs/>
              </w:rPr>
            </w:pPr>
            <w:r>
              <w:rPr>
                <w:rFonts w:ascii="Garamond" w:eastAsia="Garamond" w:hAnsi="Garamond" w:cs="Garamond"/>
                <w:b/>
                <w:bCs/>
              </w:rPr>
              <w:t>Ward</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67126EC" w14:textId="77777777" w:rsidR="004416BD" w:rsidRDefault="00057F67">
            <w:pPr>
              <w:rPr>
                <w:rFonts w:ascii="Garamond" w:eastAsia="Garamond" w:hAnsi="Garamond" w:cs="Garamond"/>
                <w:b/>
                <w:bCs/>
              </w:rPr>
            </w:pPr>
            <w:r>
              <w:rPr>
                <w:rFonts w:ascii="Garamond" w:eastAsia="Garamond" w:hAnsi="Garamond" w:cs="Garamond"/>
                <w:b/>
                <w:bCs/>
              </w:rPr>
              <w:t>Est. Capacity (Persons)</w:t>
            </w:r>
          </w:p>
        </w:tc>
        <w:tc>
          <w:tcPr>
            <w:tcW w:w="187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DEEE2F4" w14:textId="77777777" w:rsidR="004416BD" w:rsidRDefault="00057F67">
            <w:pPr>
              <w:rPr>
                <w:rFonts w:ascii="Garamond" w:eastAsia="Garamond" w:hAnsi="Garamond" w:cs="Garamond"/>
                <w:b/>
                <w:bCs/>
              </w:rPr>
            </w:pPr>
            <w:r>
              <w:rPr>
                <w:rFonts w:ascii="Garamond" w:eastAsia="Garamond" w:hAnsi="Garamond" w:cs="Garamond"/>
                <w:b/>
                <w:bCs/>
              </w:rPr>
              <w:t>Contact detai</w:t>
            </w:r>
            <w:r>
              <w:rPr>
                <w:rFonts w:ascii="Garamond" w:eastAsia="Garamond" w:hAnsi="Garamond" w:cs="Garamond"/>
                <w:b/>
                <w:bCs/>
              </w:rPr>
              <w:t>ls</w:t>
            </w:r>
          </w:p>
        </w:tc>
      </w:tr>
      <w:tr w:rsidR="004416BD" w14:paraId="4951543C"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2375ACF" w14:textId="77777777" w:rsidR="004416BD" w:rsidRDefault="00057F67">
            <w:pPr>
              <w:rPr>
                <w:rFonts w:ascii="Garamond" w:eastAsia="Garamond" w:hAnsi="Garamond" w:cs="Garamond"/>
              </w:rPr>
            </w:pPr>
            <w:r>
              <w:rPr>
                <w:rFonts w:ascii="Garamond" w:eastAsia="Garamond" w:hAnsi="Garamond" w:cs="Garamond"/>
              </w:rPr>
              <w:t>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70A371CA" w14:textId="77777777" w:rsidR="004416BD" w:rsidRDefault="004416BD">
            <w:pPr>
              <w:widowControl w:val="0"/>
              <w:pBdr>
                <w:top w:val="nil"/>
                <w:left w:val="nil"/>
                <w:bottom w:val="nil"/>
                <w:right w:val="nil"/>
                <w:between w:val="nil"/>
              </w:pBdr>
              <w:jc w:val="left"/>
              <w:rPr>
                <w:rFonts w:ascii="Garamond" w:eastAsia="Garamond" w:hAnsi="Garamond" w:cs="Garamond"/>
              </w:rPr>
            </w:pPr>
          </w:p>
        </w:tc>
      </w:tr>
      <w:tr w:rsidR="004416BD" w14:paraId="2241293E"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195365" w14:textId="77777777" w:rsidR="004416BD" w:rsidRDefault="00057F67">
            <w:pPr>
              <w:rPr>
                <w:rFonts w:ascii="Garamond" w:eastAsia="Garamond" w:hAnsi="Garamond" w:cs="Garamond"/>
              </w:rPr>
            </w:pPr>
            <w:proofErr w:type="spellStart"/>
            <w:r>
              <w:rPr>
                <w:rFonts w:ascii="Garamond" w:eastAsia="Garamond" w:hAnsi="Garamond" w:cs="Garamond"/>
              </w:rPr>
              <w:t>Anganwadis</w:t>
            </w:r>
            <w:proofErr w:type="spellEnd"/>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6A11C1C" w14:textId="77777777" w:rsidR="004416BD" w:rsidRDefault="00057F67">
            <w:pPr>
              <w:spacing w:before="240" w:after="240"/>
              <w:rPr>
                <w:rFonts w:ascii="Garamond" w:eastAsia="Garamond" w:hAnsi="Garamond" w:cs="Garamond"/>
              </w:rPr>
            </w:pPr>
            <w:r>
              <w:rPr>
                <w:rFonts w:ascii="Garamond" w:eastAsia="Garamond" w:hAnsi="Garamond" w:cs="Garamond"/>
              </w:rPr>
              <w:t>23</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DC056E2" w14:textId="77777777" w:rsidR="004416BD" w:rsidRDefault="00057F67">
            <w:pPr>
              <w:spacing w:before="240" w:after="240"/>
              <w:rPr>
                <w:rFonts w:ascii="Garamond" w:eastAsia="Garamond" w:hAnsi="Garamond" w:cs="Garamond"/>
              </w:rPr>
            </w:pPr>
            <w:r>
              <w:rPr>
                <w:rFonts w:ascii="Garamond" w:eastAsia="Garamond" w:hAnsi="Garamond" w:cs="Garamond"/>
              </w:rPr>
              <w:t>1,2,3,4,5,6,7,89,10,11,12,13,14,15,16,17,18</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6D1E78D" w14:textId="77777777" w:rsidR="004416BD" w:rsidRDefault="00057F67">
            <w:pPr>
              <w:spacing w:before="240" w:after="240"/>
              <w:rPr>
                <w:rFonts w:ascii="Garamond" w:eastAsia="Garamond" w:hAnsi="Garamond" w:cs="Garamond"/>
              </w:rPr>
            </w:pPr>
            <w:r>
              <w:rPr>
                <w:rFonts w:ascii="Garamond" w:eastAsia="Garamond" w:hAnsi="Garamond" w:cs="Garamond"/>
              </w:rPr>
              <w:t xml:space="preserve">130+ </w:t>
            </w:r>
            <w:proofErr w:type="spellStart"/>
            <w:r>
              <w:rPr>
                <w:rFonts w:ascii="Garamond" w:eastAsia="Garamond" w:hAnsi="Garamond" w:cs="Garamond"/>
              </w:rPr>
              <w:t>Ettikkulam</w:t>
            </w:r>
            <w:proofErr w:type="spellEnd"/>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DAD090D" w14:textId="77777777" w:rsidR="004416BD" w:rsidRDefault="00057F67">
            <w:pPr>
              <w:spacing w:before="240" w:after="240"/>
              <w:rPr>
                <w:rFonts w:ascii="Garamond" w:eastAsia="Garamond" w:hAnsi="Garamond" w:cs="Garamond"/>
              </w:rPr>
            </w:pPr>
            <w:r>
              <w:rPr>
                <w:rFonts w:ascii="Garamond" w:eastAsia="Garamond" w:hAnsi="Garamond" w:cs="Garamond"/>
              </w:rPr>
              <w:t>9495374994</w:t>
            </w:r>
          </w:p>
        </w:tc>
      </w:tr>
      <w:tr w:rsidR="004416BD" w14:paraId="78463318"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D7EA31" w14:textId="77777777" w:rsidR="004416BD" w:rsidRDefault="00057F67">
            <w:pPr>
              <w:rPr>
                <w:rFonts w:ascii="Garamond" w:eastAsia="Garamond" w:hAnsi="Garamond" w:cs="Garamond"/>
              </w:rPr>
            </w:pPr>
            <w:r>
              <w:rPr>
                <w:rFonts w:ascii="Garamond" w:eastAsia="Garamond" w:hAnsi="Garamond" w:cs="Garamond"/>
              </w:rPr>
              <w:t>Schools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E403C42" w14:textId="77777777" w:rsidR="004416BD" w:rsidRDefault="00057F67">
            <w:pPr>
              <w:spacing w:before="240" w:after="240"/>
              <w:rPr>
                <w:rFonts w:ascii="Garamond" w:eastAsia="Garamond" w:hAnsi="Garamond" w:cs="Garamond"/>
              </w:rPr>
            </w:pPr>
            <w:r>
              <w:rPr>
                <w:rFonts w:ascii="Garamond" w:eastAsia="Garamond" w:hAnsi="Garamond" w:cs="Garamond"/>
              </w:rPr>
              <w:t>13</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11547D61" w14:textId="77777777" w:rsidR="004416BD" w:rsidRDefault="00057F67">
            <w:pPr>
              <w:spacing w:before="240" w:after="240"/>
              <w:rPr>
                <w:rFonts w:ascii="Garamond" w:eastAsia="Garamond" w:hAnsi="Garamond" w:cs="Garamond"/>
              </w:rPr>
            </w:pPr>
            <w:r>
              <w:rPr>
                <w:rFonts w:ascii="Garamond" w:eastAsia="Garamond" w:hAnsi="Garamond" w:cs="Garamond"/>
              </w:rPr>
              <w:t>1,5,9,16,8, 17,18</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715ABE10" w14:textId="77777777" w:rsidR="004416BD" w:rsidRDefault="00057F67">
            <w:pPr>
              <w:spacing w:before="240" w:after="240"/>
              <w:rPr>
                <w:rFonts w:ascii="Garamond" w:eastAsia="Garamond" w:hAnsi="Garamond" w:cs="Garamond"/>
              </w:rPr>
            </w:pPr>
            <w:r>
              <w:rPr>
                <w:rFonts w:ascii="Garamond" w:eastAsia="Garamond" w:hAnsi="Garamond" w:cs="Garamond"/>
              </w:rPr>
              <w:t>5000+Ettikkulam</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413A651F" w14:textId="77777777" w:rsidR="004416BD" w:rsidRDefault="00057F67">
            <w:pPr>
              <w:spacing w:before="240" w:after="240"/>
              <w:rPr>
                <w:rFonts w:ascii="Garamond" w:eastAsia="Garamond" w:hAnsi="Garamond" w:cs="Garamond"/>
              </w:rPr>
            </w:pPr>
            <w:r>
              <w:rPr>
                <w:rFonts w:ascii="Garamond" w:eastAsia="Garamond" w:hAnsi="Garamond" w:cs="Garamond"/>
              </w:rPr>
              <w:t>9447914575</w:t>
            </w:r>
          </w:p>
        </w:tc>
      </w:tr>
      <w:tr w:rsidR="004416BD" w14:paraId="6FC48FB3"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2321F2" w14:textId="77777777" w:rsidR="004416BD" w:rsidRDefault="00057F67">
            <w:pPr>
              <w:rPr>
                <w:rFonts w:ascii="Garamond" w:eastAsia="Garamond" w:hAnsi="Garamond" w:cs="Garamond"/>
              </w:rPr>
            </w:pPr>
            <w:r>
              <w:rPr>
                <w:rFonts w:ascii="Garamond" w:eastAsia="Garamond" w:hAnsi="Garamond" w:cs="Garamond"/>
              </w:rPr>
              <w:lastRenderedPageBreak/>
              <w:t>Colleges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6DA0F11"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6680C3F5" w14:textId="77777777" w:rsidR="004416BD" w:rsidRDefault="004416BD">
            <w:pPr>
              <w:spacing w:before="240" w:after="240"/>
              <w:rPr>
                <w:rFonts w:ascii="Garamond" w:eastAsia="Garamond" w:hAnsi="Garamond" w:cs="Garamond"/>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74EA8476" w14:textId="77777777" w:rsidR="004416BD" w:rsidRDefault="004416BD">
            <w:pPr>
              <w:spacing w:before="240" w:after="240"/>
              <w:rPr>
                <w:rFonts w:ascii="Garamond" w:eastAsia="Garamond" w:hAnsi="Garamond" w:cs="Garamond"/>
              </w:rPr>
            </w:pP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63E8A9BC" w14:textId="77777777" w:rsidR="004416BD" w:rsidRDefault="004416BD">
            <w:pPr>
              <w:spacing w:before="240" w:after="240"/>
              <w:rPr>
                <w:rFonts w:ascii="Garamond" w:eastAsia="Garamond" w:hAnsi="Garamond" w:cs="Garamond"/>
              </w:rPr>
            </w:pPr>
          </w:p>
        </w:tc>
      </w:tr>
      <w:tr w:rsidR="004416BD" w14:paraId="340E4DFA"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2C9B046" w14:textId="77777777" w:rsidR="004416BD" w:rsidRDefault="00057F67">
            <w:pPr>
              <w:rPr>
                <w:rFonts w:ascii="Garamond" w:eastAsia="Garamond" w:hAnsi="Garamond" w:cs="Garamond"/>
              </w:rPr>
            </w:pPr>
            <w:r>
              <w:rPr>
                <w:rFonts w:ascii="Garamond" w:eastAsia="Garamond" w:hAnsi="Garamond" w:cs="Garamond"/>
              </w:rPr>
              <w:t>Healthcare Educational Institutions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E7C5D25" w14:textId="77777777" w:rsidR="004416BD" w:rsidRDefault="004416BD">
            <w:pPr>
              <w:widowControl w:val="0"/>
              <w:pBdr>
                <w:top w:val="nil"/>
                <w:left w:val="nil"/>
                <w:bottom w:val="nil"/>
                <w:right w:val="nil"/>
                <w:between w:val="nil"/>
              </w:pBdr>
              <w:jc w:val="left"/>
              <w:rPr>
                <w:rFonts w:ascii="Garamond" w:eastAsia="Garamond" w:hAnsi="Garamond" w:cs="Garamond"/>
              </w:rPr>
            </w:pPr>
          </w:p>
        </w:tc>
      </w:tr>
      <w:tr w:rsidR="004416BD" w14:paraId="224E1481"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D23B46" w14:textId="77777777" w:rsidR="004416BD" w:rsidRDefault="00057F67">
            <w:pPr>
              <w:rPr>
                <w:rFonts w:ascii="Garamond" w:eastAsia="Garamond" w:hAnsi="Garamond" w:cs="Garamond"/>
              </w:rPr>
            </w:pPr>
            <w:r>
              <w:rPr>
                <w:rFonts w:ascii="Garamond" w:eastAsia="Garamond" w:hAnsi="Garamond" w:cs="Garamond"/>
              </w:rPr>
              <w:t>Medical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38C2E5" w14:textId="77777777" w:rsidR="004416BD" w:rsidRDefault="00057F67">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99BC8F" w14:textId="77777777" w:rsidR="004416BD" w:rsidRDefault="004416BD">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E38CF7" w14:textId="77777777" w:rsidR="004416BD" w:rsidRDefault="004416BD">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A3E9D2" w14:textId="77777777" w:rsidR="004416BD" w:rsidRDefault="004416BD">
            <w:pPr>
              <w:rPr>
                <w:rFonts w:ascii="Garamond" w:eastAsia="Garamond" w:hAnsi="Garamond" w:cs="Garamond"/>
              </w:rPr>
            </w:pPr>
          </w:p>
        </w:tc>
      </w:tr>
      <w:tr w:rsidR="004416BD" w14:paraId="06263705"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754BF7" w14:textId="77777777" w:rsidR="004416BD" w:rsidRDefault="00057F67">
            <w:pPr>
              <w:rPr>
                <w:rFonts w:ascii="Garamond" w:eastAsia="Garamond" w:hAnsi="Garamond" w:cs="Garamond"/>
              </w:rPr>
            </w:pPr>
            <w:r>
              <w:rPr>
                <w:rFonts w:ascii="Garamond" w:eastAsia="Garamond" w:hAnsi="Garamond" w:cs="Garamond"/>
              </w:rPr>
              <w:t>Nursing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F017ED" w14:textId="77777777" w:rsidR="004416BD" w:rsidRDefault="00057F67">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D2A6BB" w14:textId="77777777" w:rsidR="004416BD" w:rsidRDefault="004416BD">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532049" w14:textId="77777777" w:rsidR="004416BD" w:rsidRDefault="004416BD">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0A6DE2" w14:textId="77777777" w:rsidR="004416BD" w:rsidRDefault="004416BD">
            <w:pPr>
              <w:rPr>
                <w:rFonts w:ascii="Garamond" w:eastAsia="Garamond" w:hAnsi="Garamond" w:cs="Garamond"/>
              </w:rPr>
            </w:pPr>
          </w:p>
        </w:tc>
      </w:tr>
      <w:tr w:rsidR="004416BD" w14:paraId="5C5529D6"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196BF9" w14:textId="77777777" w:rsidR="004416BD" w:rsidRDefault="00057F67">
            <w:pPr>
              <w:rPr>
                <w:rFonts w:ascii="Garamond" w:eastAsia="Garamond" w:hAnsi="Garamond" w:cs="Garamond"/>
              </w:rPr>
            </w:pPr>
            <w:r>
              <w:rPr>
                <w:rFonts w:ascii="Garamond" w:eastAsia="Garamond" w:hAnsi="Garamond" w:cs="Garamond"/>
              </w:rPr>
              <w:t>Dental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4FE8EE" w14:textId="77777777" w:rsidR="004416BD" w:rsidRDefault="00057F67">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A7B226" w14:textId="77777777" w:rsidR="004416BD" w:rsidRDefault="004416BD">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6A5BC7" w14:textId="77777777" w:rsidR="004416BD" w:rsidRDefault="004416BD">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4FB165" w14:textId="77777777" w:rsidR="004416BD" w:rsidRDefault="004416BD">
            <w:pPr>
              <w:rPr>
                <w:rFonts w:ascii="Garamond" w:eastAsia="Garamond" w:hAnsi="Garamond" w:cs="Garamond"/>
              </w:rPr>
            </w:pPr>
          </w:p>
        </w:tc>
      </w:tr>
      <w:tr w:rsidR="004416BD" w14:paraId="30443531"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32CEC8" w14:textId="77777777" w:rsidR="004416BD" w:rsidRDefault="00057F67">
            <w:pPr>
              <w:rPr>
                <w:rFonts w:ascii="Garamond" w:eastAsia="Garamond" w:hAnsi="Garamond" w:cs="Garamond"/>
              </w:rPr>
            </w:pPr>
            <w:r>
              <w:rPr>
                <w:rFonts w:ascii="Garamond" w:eastAsia="Garamond" w:hAnsi="Garamond" w:cs="Garamond"/>
              </w:rPr>
              <w:t>Paramedical institutes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33B8E8" w14:textId="77777777" w:rsidR="004416BD" w:rsidRDefault="00057F67">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49657C" w14:textId="77777777" w:rsidR="004416BD" w:rsidRDefault="004416BD">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C731A6" w14:textId="77777777" w:rsidR="004416BD" w:rsidRDefault="004416BD">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C85A7C" w14:textId="77777777" w:rsidR="004416BD" w:rsidRDefault="004416BD">
            <w:pPr>
              <w:rPr>
                <w:rFonts w:ascii="Garamond" w:eastAsia="Garamond" w:hAnsi="Garamond" w:cs="Garamond"/>
              </w:rPr>
            </w:pPr>
          </w:p>
        </w:tc>
      </w:tr>
      <w:tr w:rsidR="004416BD" w14:paraId="3E151EFC"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3B97317" w14:textId="77777777" w:rsidR="004416BD" w:rsidRDefault="00057F67">
            <w:pPr>
              <w:rPr>
                <w:rFonts w:ascii="Garamond" w:eastAsia="Garamond" w:hAnsi="Garamond" w:cs="Garamond"/>
              </w:rPr>
            </w:pPr>
            <w:r>
              <w:rPr>
                <w:rFonts w:ascii="Garamond" w:eastAsia="Garamond" w:hAnsi="Garamond" w:cs="Garamond"/>
              </w:rPr>
              <w:t>Community Gathering Spaces</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C810E79" w14:textId="77777777" w:rsidR="004416BD" w:rsidRDefault="004416BD">
            <w:pPr>
              <w:widowControl w:val="0"/>
              <w:pBdr>
                <w:top w:val="nil"/>
                <w:left w:val="nil"/>
                <w:bottom w:val="nil"/>
                <w:right w:val="nil"/>
                <w:between w:val="nil"/>
              </w:pBdr>
              <w:jc w:val="left"/>
              <w:rPr>
                <w:rFonts w:ascii="Garamond" w:eastAsia="Garamond" w:hAnsi="Garamond" w:cs="Garamond"/>
              </w:rPr>
            </w:pPr>
          </w:p>
        </w:tc>
      </w:tr>
      <w:tr w:rsidR="004416BD" w14:paraId="4797B75B" w14:textId="77777777">
        <w:trPr>
          <w:trHeight w:val="45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527A05" w14:textId="77777777" w:rsidR="004416BD" w:rsidRDefault="00057F67">
            <w:pPr>
              <w:rPr>
                <w:rFonts w:ascii="Garamond" w:eastAsia="Garamond" w:hAnsi="Garamond" w:cs="Garamond"/>
              </w:rPr>
            </w:pPr>
            <w:r>
              <w:rPr>
                <w:rFonts w:ascii="Garamond" w:eastAsia="Garamond" w:hAnsi="Garamond" w:cs="Garamond"/>
              </w:rPr>
              <w:t>Community halls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61FEECE" w14:textId="77777777" w:rsidR="004416BD" w:rsidRDefault="00057F67">
            <w:pPr>
              <w:spacing w:before="240" w:after="240"/>
              <w:rPr>
                <w:rFonts w:ascii="Garamond" w:eastAsia="Garamond" w:hAnsi="Garamond" w:cs="Garamond"/>
              </w:rPr>
            </w:pPr>
            <w:r>
              <w:rPr>
                <w:rFonts w:ascii="Garamond" w:eastAsia="Garamond" w:hAnsi="Garamond" w:cs="Garamond"/>
              </w:rPr>
              <w:t>4</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2191847" w14:textId="77777777" w:rsidR="004416BD" w:rsidRDefault="00057F67">
            <w:pPr>
              <w:spacing w:before="240" w:after="240"/>
              <w:rPr>
                <w:rFonts w:ascii="Garamond" w:eastAsia="Garamond" w:hAnsi="Garamond" w:cs="Garamond"/>
              </w:rPr>
            </w:pPr>
            <w:r>
              <w:rPr>
                <w:rFonts w:ascii="Garamond" w:eastAsia="Garamond" w:hAnsi="Garamond" w:cs="Garamond"/>
              </w:rPr>
              <w:t>1,9,17,18,</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7C4FB31" w14:textId="77777777" w:rsidR="004416BD" w:rsidRDefault="00057F67">
            <w:pPr>
              <w:spacing w:before="240" w:after="240"/>
              <w:rPr>
                <w:rFonts w:ascii="Garamond" w:eastAsia="Garamond" w:hAnsi="Garamond" w:cs="Garamond"/>
              </w:rPr>
            </w:pPr>
            <w:r>
              <w:rPr>
                <w:rFonts w:ascii="Garamond" w:eastAsia="Garamond" w:hAnsi="Garamond" w:cs="Garamond"/>
              </w:rPr>
              <w:t>100</w:t>
            </w:r>
          </w:p>
        </w:tc>
        <w:tc>
          <w:tcPr>
            <w:tcW w:w="187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AE53E66" w14:textId="77777777" w:rsidR="004416BD" w:rsidRDefault="00057F67">
            <w:pPr>
              <w:spacing w:before="240" w:after="240"/>
              <w:rPr>
                <w:rFonts w:ascii="Garamond" w:eastAsia="Garamond" w:hAnsi="Garamond" w:cs="Garamond"/>
              </w:rPr>
            </w:pPr>
            <w:r>
              <w:rPr>
                <w:rFonts w:ascii="Garamond" w:eastAsia="Garamond" w:hAnsi="Garamond" w:cs="Garamond"/>
                <w:color w:val="000000"/>
              </w:rPr>
              <w:t>9961622960</w:t>
            </w:r>
          </w:p>
        </w:tc>
      </w:tr>
      <w:tr w:rsidR="004416BD" w14:paraId="687A746B"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61F1E8" w14:textId="77777777" w:rsidR="004416BD" w:rsidRDefault="00057F67">
            <w:pPr>
              <w:rPr>
                <w:rFonts w:ascii="Garamond" w:eastAsia="Garamond" w:hAnsi="Garamond" w:cs="Garamond"/>
              </w:rPr>
            </w:pPr>
            <w:r>
              <w:rPr>
                <w:rFonts w:ascii="Garamond" w:eastAsia="Garamond" w:hAnsi="Garamond" w:cs="Garamond"/>
              </w:rPr>
              <w:t>Auditoriums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8A0E93" w14:textId="77777777" w:rsidR="004416BD" w:rsidRDefault="00057F67">
            <w:pPr>
              <w:spacing w:before="240" w:after="240"/>
              <w:rPr>
                <w:rFonts w:ascii="Garamond" w:eastAsia="Garamond" w:hAnsi="Garamond" w:cs="Garamond"/>
              </w:rPr>
            </w:pPr>
            <w:r>
              <w:rPr>
                <w:rFonts w:ascii="Garamond" w:eastAsia="Garamond" w:hAnsi="Garamond" w:cs="Garamond"/>
              </w:rPr>
              <w:t>2</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255DE735" w14:textId="77777777" w:rsidR="004416BD" w:rsidRDefault="00057F67">
            <w:pPr>
              <w:spacing w:before="240" w:after="240"/>
              <w:rPr>
                <w:rFonts w:ascii="Garamond" w:eastAsia="Garamond" w:hAnsi="Garamond" w:cs="Garamond"/>
              </w:rPr>
            </w:pPr>
            <w:r>
              <w:rPr>
                <w:rFonts w:ascii="Garamond" w:eastAsia="Garamond" w:hAnsi="Garamond" w:cs="Garamond"/>
              </w:rPr>
              <w:t>6,7</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1E7BB2E0" w14:textId="77777777" w:rsidR="004416BD" w:rsidRDefault="00057F67">
            <w:pPr>
              <w:spacing w:before="240" w:after="240"/>
              <w:rPr>
                <w:rFonts w:ascii="Garamond" w:eastAsia="Garamond" w:hAnsi="Garamond" w:cs="Garamond"/>
              </w:rPr>
            </w:pPr>
            <w:r>
              <w:rPr>
                <w:rFonts w:ascii="Garamond" w:eastAsia="Garamond" w:hAnsi="Garamond" w:cs="Garamond"/>
              </w:rPr>
              <w:t>200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0A89EDF5" w14:textId="77777777" w:rsidR="004416BD" w:rsidRDefault="00057F67">
            <w:pPr>
              <w:spacing w:before="240" w:after="240"/>
              <w:rPr>
                <w:rFonts w:ascii="Garamond" w:eastAsia="Garamond" w:hAnsi="Garamond" w:cs="Garamond"/>
              </w:rPr>
            </w:pPr>
            <w:r>
              <w:rPr>
                <w:rFonts w:ascii="Garamond" w:eastAsia="Garamond" w:hAnsi="Garamond" w:cs="Garamond"/>
                <w:color w:val="000000"/>
              </w:rPr>
              <w:t>9605884197</w:t>
            </w:r>
          </w:p>
        </w:tc>
      </w:tr>
      <w:tr w:rsidR="004416BD" w14:paraId="7BD9CF6A"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D1115A" w14:textId="77777777" w:rsidR="004416BD" w:rsidRDefault="00057F67">
            <w:pPr>
              <w:rPr>
                <w:rFonts w:ascii="Garamond" w:eastAsia="Garamond" w:hAnsi="Garamond" w:cs="Garamond"/>
              </w:rPr>
            </w:pPr>
            <w:r>
              <w:rPr>
                <w:rFonts w:ascii="Garamond" w:eastAsia="Garamond" w:hAnsi="Garamond" w:cs="Garamond"/>
              </w:rPr>
              <w:t>Religious buildings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93736D" w14:textId="77777777" w:rsidR="004416BD" w:rsidRDefault="00057F67">
            <w:pPr>
              <w:spacing w:before="240" w:after="240"/>
              <w:rPr>
                <w:rFonts w:ascii="Garamond" w:eastAsia="Garamond" w:hAnsi="Garamond" w:cs="Garamond"/>
              </w:rPr>
            </w:pPr>
            <w:r>
              <w:rPr>
                <w:rFonts w:ascii="Garamond" w:eastAsia="Garamond" w:hAnsi="Garamond" w:cs="Garamond"/>
              </w:rPr>
              <w:t>7</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22BFEC40" w14:textId="77777777" w:rsidR="004416BD" w:rsidRDefault="00057F67">
            <w:pPr>
              <w:spacing w:before="240" w:after="240"/>
              <w:rPr>
                <w:rFonts w:ascii="Garamond" w:eastAsia="Garamond" w:hAnsi="Garamond" w:cs="Garamond"/>
              </w:rPr>
            </w:pPr>
            <w:r>
              <w:rPr>
                <w:rFonts w:ascii="Garamond" w:eastAsia="Garamond" w:hAnsi="Garamond" w:cs="Garamond"/>
              </w:rPr>
              <w:t>1,2,3,4,5,6,7,89,10,11,12,13,14,15,16,17,18</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37D709F3" w14:textId="77777777" w:rsidR="004416BD" w:rsidRDefault="00057F67">
            <w:pPr>
              <w:spacing w:before="240" w:after="240"/>
              <w:rPr>
                <w:rFonts w:ascii="Garamond" w:eastAsia="Garamond" w:hAnsi="Garamond" w:cs="Garamond"/>
              </w:rPr>
            </w:pPr>
            <w:r>
              <w:rPr>
                <w:rFonts w:ascii="Garamond" w:eastAsia="Garamond" w:hAnsi="Garamond" w:cs="Garamond"/>
              </w:rPr>
              <w:t>350</w:t>
            </w:r>
          </w:p>
        </w:tc>
        <w:tc>
          <w:tcPr>
            <w:tcW w:w="1878" w:type="dxa"/>
            <w:tcBorders>
              <w:top w:val="nil"/>
              <w:left w:val="nil"/>
              <w:bottom w:val="single" w:sz="5" w:space="0" w:color="DDDDDD"/>
              <w:right w:val="single" w:sz="5" w:space="0" w:color="DDDDDD"/>
            </w:tcBorders>
            <w:tcMar>
              <w:top w:w="120" w:type="dxa"/>
              <w:left w:w="120" w:type="dxa"/>
              <w:bottom w:w="120" w:type="dxa"/>
              <w:right w:w="120" w:type="dxa"/>
            </w:tcMar>
          </w:tcPr>
          <w:p w14:paraId="4FA579AE" w14:textId="77777777" w:rsidR="004416BD" w:rsidRDefault="00057F67">
            <w:pPr>
              <w:spacing w:before="240"/>
              <w:rPr>
                <w:rFonts w:ascii="Garamond" w:eastAsia="Garamond" w:hAnsi="Garamond" w:cs="Garamond"/>
                <w:color w:val="000000"/>
              </w:rPr>
            </w:pPr>
            <w:r>
              <w:rPr>
                <w:rFonts w:ascii="Garamond" w:eastAsia="Garamond" w:hAnsi="Garamond" w:cs="Garamond"/>
                <w:color w:val="000000"/>
              </w:rPr>
              <w:t>8547222852</w:t>
            </w:r>
          </w:p>
          <w:p w14:paraId="1A39F037" w14:textId="77777777" w:rsidR="004416BD" w:rsidRDefault="00057F67">
            <w:pPr>
              <w:rPr>
                <w:rFonts w:ascii="Garamond" w:eastAsia="Garamond" w:hAnsi="Garamond" w:cs="Garamond"/>
                <w:color w:val="000000"/>
              </w:rPr>
            </w:pPr>
            <w:r>
              <w:rPr>
                <w:rFonts w:ascii="Garamond" w:eastAsia="Garamond" w:hAnsi="Garamond" w:cs="Garamond"/>
                <w:color w:val="000000"/>
              </w:rPr>
              <w:t>9496523541</w:t>
            </w:r>
          </w:p>
          <w:p w14:paraId="3BC125F4" w14:textId="77777777" w:rsidR="004416BD" w:rsidRDefault="004416BD">
            <w:pPr>
              <w:spacing w:after="240"/>
              <w:rPr>
                <w:rFonts w:ascii="Garamond" w:eastAsia="Garamond" w:hAnsi="Garamond" w:cs="Garamond"/>
              </w:rPr>
            </w:pPr>
          </w:p>
        </w:tc>
      </w:tr>
      <w:tr w:rsidR="004416BD" w14:paraId="0C4C0C4E"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DF7042D" w14:textId="77777777" w:rsidR="004416BD" w:rsidRDefault="00057F67">
            <w:pPr>
              <w:rPr>
                <w:rFonts w:ascii="Garamond" w:eastAsia="Garamond" w:hAnsi="Garamond" w:cs="Garamond"/>
              </w:rPr>
            </w:pPr>
            <w:r>
              <w:rPr>
                <w:rFonts w:ascii="Garamond" w:eastAsia="Garamond" w:hAnsi="Garamond" w:cs="Garamond"/>
              </w:rPr>
              <w:t>Vulnerable Group Support Facility</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38681721" w14:textId="77777777" w:rsidR="004416BD" w:rsidRDefault="004416BD">
            <w:pPr>
              <w:widowControl w:val="0"/>
              <w:pBdr>
                <w:top w:val="nil"/>
                <w:left w:val="nil"/>
                <w:bottom w:val="nil"/>
                <w:right w:val="nil"/>
                <w:between w:val="nil"/>
              </w:pBdr>
              <w:jc w:val="left"/>
              <w:rPr>
                <w:rFonts w:ascii="Garamond" w:eastAsia="Garamond" w:hAnsi="Garamond" w:cs="Garamond"/>
              </w:rPr>
            </w:pPr>
          </w:p>
        </w:tc>
      </w:tr>
      <w:tr w:rsidR="004416BD" w14:paraId="28443C25"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80D278" w14:textId="77777777" w:rsidR="004416BD" w:rsidRDefault="00057F67">
            <w:pPr>
              <w:rPr>
                <w:rFonts w:ascii="Garamond" w:eastAsia="Garamond" w:hAnsi="Garamond" w:cs="Garamond"/>
              </w:rPr>
            </w:pPr>
            <w:r>
              <w:rPr>
                <w:rFonts w:ascii="Garamond" w:eastAsia="Garamond" w:hAnsi="Garamond" w:cs="Garamond"/>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172008" w14:textId="77777777" w:rsidR="004416BD" w:rsidRDefault="00057F67">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34B5F5" w14:textId="77777777" w:rsidR="004416BD" w:rsidRDefault="004416BD">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357D27" w14:textId="77777777" w:rsidR="004416BD" w:rsidRDefault="004416BD">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0F1277" w14:textId="77777777" w:rsidR="004416BD" w:rsidRDefault="004416BD">
            <w:pPr>
              <w:rPr>
                <w:rFonts w:ascii="Garamond" w:eastAsia="Garamond" w:hAnsi="Garamond" w:cs="Garamond"/>
              </w:rPr>
            </w:pPr>
          </w:p>
        </w:tc>
      </w:tr>
      <w:tr w:rsidR="004416BD" w14:paraId="3D880156"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C413E8" w14:textId="77777777" w:rsidR="004416BD" w:rsidRDefault="00057F67">
            <w:pPr>
              <w:rPr>
                <w:rFonts w:ascii="Garamond" w:eastAsia="Garamond" w:hAnsi="Garamond" w:cs="Garamond"/>
              </w:rPr>
            </w:pPr>
            <w:r>
              <w:rPr>
                <w:rFonts w:ascii="Garamond" w:eastAsia="Garamond" w:hAnsi="Garamond" w:cs="Garamond"/>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3C9B86" w14:textId="77777777" w:rsidR="004416BD" w:rsidRDefault="00057F67">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274144" w14:textId="77777777" w:rsidR="004416BD" w:rsidRDefault="004416BD">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FFA285" w14:textId="77777777" w:rsidR="004416BD" w:rsidRDefault="004416BD">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0AB9D5" w14:textId="77777777" w:rsidR="004416BD" w:rsidRDefault="004416BD">
            <w:pPr>
              <w:rPr>
                <w:rFonts w:ascii="Garamond" w:eastAsia="Garamond" w:hAnsi="Garamond" w:cs="Garamond"/>
              </w:rPr>
            </w:pPr>
          </w:p>
        </w:tc>
      </w:tr>
      <w:tr w:rsidR="004416BD" w14:paraId="75334663"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A81BBB" w14:textId="77777777" w:rsidR="004416BD" w:rsidRDefault="00057F67">
            <w:pPr>
              <w:rPr>
                <w:rFonts w:ascii="Garamond" w:eastAsia="Garamond" w:hAnsi="Garamond" w:cs="Garamond"/>
              </w:rPr>
            </w:pPr>
            <w:r>
              <w:rPr>
                <w:rFonts w:ascii="Garamond" w:eastAsia="Garamond" w:hAnsi="Garamond" w:cs="Garamond"/>
              </w:rPr>
              <w:t>LSGD owned other buildings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D3CA675" w14:textId="77777777" w:rsidR="004416BD" w:rsidRDefault="00057F67">
            <w:pPr>
              <w:spacing w:before="240" w:after="240"/>
              <w:rPr>
                <w:rFonts w:ascii="Garamond" w:eastAsia="Garamond" w:hAnsi="Garamond" w:cs="Garamond"/>
              </w:rPr>
            </w:pPr>
            <w:r>
              <w:rPr>
                <w:rFonts w:ascii="Garamond" w:eastAsia="Garamond" w:hAnsi="Garamond" w:cs="Garamond"/>
              </w:rPr>
              <w:t>2</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ACAA1F5" w14:textId="77777777" w:rsidR="004416BD" w:rsidRDefault="004416BD">
            <w:pPr>
              <w:spacing w:before="240" w:after="240"/>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B40A79" w14:textId="77777777" w:rsidR="004416BD" w:rsidRDefault="00057F67">
            <w:pPr>
              <w:rPr>
                <w:rFonts w:ascii="Garamond" w:eastAsia="Garamond" w:hAnsi="Garamond" w:cs="Garamond"/>
              </w:rPr>
            </w:pPr>
            <w:r>
              <w:rPr>
                <w:rFonts w:ascii="Garamond" w:eastAsia="Garamond" w:hAnsi="Garamond" w:cs="Garamond"/>
              </w:rPr>
              <w:t>50</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028EF6" w14:textId="77777777" w:rsidR="004416BD" w:rsidRDefault="00057F67">
            <w:pPr>
              <w:rPr>
                <w:rFonts w:ascii="Garamond" w:eastAsia="Garamond" w:hAnsi="Garamond" w:cs="Garamond"/>
              </w:rPr>
            </w:pPr>
            <w:r>
              <w:rPr>
                <w:rFonts w:ascii="Garamond" w:eastAsia="Garamond" w:hAnsi="Garamond" w:cs="Garamond"/>
                <w:color w:val="000000"/>
              </w:rPr>
              <w:t>9961622960</w:t>
            </w:r>
          </w:p>
        </w:tc>
      </w:tr>
      <w:tr w:rsidR="004416BD" w14:paraId="3F808548" w14:textId="77777777">
        <w:trPr>
          <w:trHeight w:val="144"/>
        </w:trPr>
        <w:tc>
          <w:tcPr>
            <w:tcW w:w="7377"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B2027B2" w14:textId="77777777" w:rsidR="004416BD" w:rsidRDefault="004416BD">
            <w:pPr>
              <w:rPr>
                <w:rFonts w:ascii="Garamond" w:eastAsia="Garamond" w:hAnsi="Garamond" w:cs="Garamond"/>
                <w:b/>
                <w:bCs/>
              </w:rPr>
            </w:pPr>
          </w:p>
          <w:p w14:paraId="2B9FA883" w14:textId="77777777" w:rsidR="004416BD" w:rsidRDefault="00057F67">
            <w:pPr>
              <w:rPr>
                <w:rFonts w:ascii="Garamond" w:eastAsia="Garamond" w:hAnsi="Garamond" w:cs="Garamond"/>
              </w:rPr>
            </w:pPr>
            <w:r>
              <w:rPr>
                <w:rFonts w:ascii="Garamond" w:eastAsia="Garamond" w:hAnsi="Garamond" w:cs="Garamond"/>
              </w:rPr>
              <w:t>Mass Fatality Management (MFM) Infrastructure</w:t>
            </w:r>
          </w:p>
        </w:tc>
        <w:tc>
          <w:tcPr>
            <w:tcW w:w="1878"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710830E" w14:textId="77777777" w:rsidR="004416BD" w:rsidRDefault="004416BD">
            <w:pPr>
              <w:widowControl w:val="0"/>
              <w:pBdr>
                <w:top w:val="nil"/>
                <w:left w:val="nil"/>
                <w:bottom w:val="nil"/>
                <w:right w:val="nil"/>
                <w:between w:val="nil"/>
              </w:pBdr>
              <w:jc w:val="left"/>
              <w:rPr>
                <w:rFonts w:ascii="Garamond" w:eastAsia="Garamond" w:hAnsi="Garamond" w:cs="Garamond"/>
              </w:rPr>
            </w:pPr>
          </w:p>
        </w:tc>
      </w:tr>
      <w:tr w:rsidR="004416BD" w14:paraId="611B3A77"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85E2CA" w14:textId="77777777" w:rsidR="004416BD" w:rsidRDefault="00057F67">
            <w:pPr>
              <w:rPr>
                <w:rFonts w:ascii="Garamond" w:eastAsia="Garamond" w:hAnsi="Garamond" w:cs="Garamond"/>
              </w:rPr>
            </w:pPr>
            <w:r>
              <w:rPr>
                <w:rFonts w:ascii="Garamond" w:eastAsia="Garamond" w:hAnsi="Garamond" w:cs="Garamond"/>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5A2BBC" w14:textId="77777777" w:rsidR="004416BD" w:rsidRDefault="00057F67">
            <w:pPr>
              <w:rPr>
                <w:rFonts w:ascii="Garamond" w:eastAsia="Garamond" w:hAnsi="Garamond" w:cs="Garamond"/>
              </w:rPr>
            </w:pPr>
            <w:r>
              <w:rPr>
                <w:rFonts w:ascii="Garamond" w:eastAsia="Garamond" w:hAnsi="Garamond" w:cs="Garamond"/>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4CA8A7" w14:textId="77777777" w:rsidR="004416BD" w:rsidRDefault="004416BD">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EF1B76" w14:textId="77777777" w:rsidR="004416BD" w:rsidRDefault="004416BD">
            <w:pPr>
              <w:rPr>
                <w:rFonts w:ascii="Garamond" w:eastAsia="Garamond" w:hAnsi="Garamond" w:cs="Garamond"/>
              </w:rPr>
            </w:pP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FD3D07" w14:textId="77777777" w:rsidR="004416BD" w:rsidRDefault="004416BD">
            <w:pPr>
              <w:rPr>
                <w:rFonts w:ascii="Garamond" w:eastAsia="Garamond" w:hAnsi="Garamond" w:cs="Garamond"/>
              </w:rPr>
            </w:pPr>
          </w:p>
        </w:tc>
      </w:tr>
      <w:tr w:rsidR="004416BD" w14:paraId="4199A1B4" w14:textId="77777777">
        <w:trPr>
          <w:trHeight w:val="144"/>
        </w:trPr>
        <w:tc>
          <w:tcPr>
            <w:tcW w:w="338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9ED573" w14:textId="77777777" w:rsidR="004416BD" w:rsidRDefault="00057F67">
            <w:pPr>
              <w:rPr>
                <w:rFonts w:ascii="Garamond" w:eastAsia="Garamond" w:hAnsi="Garamond" w:cs="Garamond"/>
              </w:rPr>
            </w:pPr>
            <w:r>
              <w:rPr>
                <w:rFonts w:ascii="Garamond" w:eastAsia="Garamond" w:hAnsi="Garamond" w:cs="Garamond"/>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6F7E09" w14:textId="77777777" w:rsidR="004416BD" w:rsidRDefault="00057F67">
            <w:pPr>
              <w:rPr>
                <w:rFonts w:ascii="Garamond" w:eastAsia="Garamond" w:hAnsi="Garamond" w:cs="Garamond"/>
              </w:rPr>
            </w:pPr>
            <w:r>
              <w:rPr>
                <w:rFonts w:ascii="Garamond" w:eastAsia="Garamond" w:hAnsi="Garamond" w:cs="Garamond"/>
              </w:rPr>
              <w:t>7</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42F06A" w14:textId="77777777" w:rsidR="004416BD" w:rsidRDefault="00057F67">
            <w:pPr>
              <w:rPr>
                <w:rFonts w:ascii="Garamond" w:eastAsia="Garamond" w:hAnsi="Garamond" w:cs="Garamond"/>
              </w:rPr>
            </w:pPr>
            <w:r>
              <w:rPr>
                <w:rFonts w:ascii="Garamond" w:eastAsia="Garamond" w:hAnsi="Garamond" w:cs="Garamond"/>
              </w:rPr>
              <w:t>6</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0E07D8" w14:textId="77777777" w:rsidR="004416BD" w:rsidRDefault="00057F67">
            <w:pPr>
              <w:rPr>
                <w:rFonts w:ascii="Garamond" w:eastAsia="Garamond" w:hAnsi="Garamond" w:cs="Garamond"/>
              </w:rPr>
            </w:pPr>
            <w:r>
              <w:rPr>
                <w:rFonts w:ascii="Garamond" w:eastAsia="Garamond" w:hAnsi="Garamond" w:cs="Garamond"/>
              </w:rPr>
              <w:t>6</w:t>
            </w:r>
          </w:p>
        </w:tc>
        <w:tc>
          <w:tcPr>
            <w:tcW w:w="187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4FD48A" w14:textId="77777777" w:rsidR="004416BD" w:rsidRDefault="00057F67">
            <w:pPr>
              <w:rPr>
                <w:rFonts w:ascii="Garamond" w:eastAsia="Garamond" w:hAnsi="Garamond" w:cs="Garamond"/>
              </w:rPr>
            </w:pPr>
            <w:r>
              <w:rPr>
                <w:rFonts w:ascii="Garamond" w:eastAsia="Garamond" w:hAnsi="Garamond" w:cs="Garamond"/>
              </w:rPr>
              <w:t>9495796421</w:t>
            </w:r>
          </w:p>
        </w:tc>
      </w:tr>
    </w:tbl>
    <w:p w14:paraId="3DDD3BB3" w14:textId="77777777" w:rsidR="004416BD" w:rsidRDefault="00057F67">
      <w:pPr>
        <w:rPr>
          <w:rFonts w:ascii="Garamond" w:eastAsia="Garamond" w:hAnsi="Garamond" w:cs="Garamond"/>
        </w:rPr>
      </w:pPr>
      <w:r>
        <w:rPr>
          <w:rFonts w:ascii="Garamond" w:eastAsia="Garamond" w:hAnsi="Garamond" w:cs="Garamond"/>
        </w:rPr>
        <w:t>*refer annexure 1 for contact details</w:t>
      </w:r>
    </w:p>
    <w:p w14:paraId="6B481C8A" w14:textId="77777777" w:rsidR="004416BD" w:rsidRDefault="004416BD">
      <w:pPr>
        <w:rPr>
          <w:rFonts w:ascii="Garamond" w:eastAsia="Garamond" w:hAnsi="Garamond" w:cs="Garamond"/>
        </w:rPr>
      </w:pPr>
    </w:p>
    <w:p w14:paraId="487BC428" w14:textId="77777777" w:rsidR="004416BD" w:rsidRDefault="00057F67">
      <w:pPr>
        <w:rPr>
          <w:rFonts w:ascii="Garamond" w:eastAsia="Garamond" w:hAnsi="Garamond" w:cs="Garamond"/>
        </w:rPr>
      </w:pPr>
      <w:r>
        <w:br w:type="page"/>
      </w:r>
    </w:p>
    <w:p w14:paraId="4F210D45" w14:textId="77777777" w:rsidR="004416BD" w:rsidRDefault="00057F67">
      <w:pPr>
        <w:pStyle w:val="Heading1"/>
        <w:rPr>
          <w:rFonts w:ascii="Garamond" w:eastAsia="Garamond" w:hAnsi="Garamond" w:cs="Garamond"/>
          <w:color w:val="000000"/>
        </w:rPr>
      </w:pPr>
      <w:bookmarkStart w:id="22" w:name="_heading=h.u2l4zv2ktmji" w:colFirst="0" w:colLast="0"/>
      <w:bookmarkEnd w:id="22"/>
      <w:r>
        <w:rPr>
          <w:rFonts w:ascii="Garamond" w:eastAsia="Garamond" w:hAnsi="Garamond" w:cs="Garamond"/>
          <w:color w:val="000000"/>
        </w:rPr>
        <w:lastRenderedPageBreak/>
        <w:t>Human resources</w:t>
      </w:r>
    </w:p>
    <w:p w14:paraId="4206E8A2" w14:textId="77777777" w:rsidR="004416BD" w:rsidRDefault="00057F67">
      <w:pPr>
        <w:rPr>
          <w:rFonts w:ascii="Garamond" w:eastAsia="Garamond" w:hAnsi="Garamond" w:cs="Garamond"/>
        </w:rPr>
      </w:pPr>
      <w:r>
        <w:rPr>
          <w:rFonts w:ascii="Garamond" w:eastAsia="Garamond" w:hAnsi="Garamond" w:cs="Garamond"/>
        </w:rPr>
        <w:t xml:space="preserve">This section focuses on the </w:t>
      </w:r>
      <w:r>
        <w:rPr>
          <w:rFonts w:ascii="Garamond" w:eastAsia="Garamond" w:hAnsi="Garamond" w:cs="Garamond"/>
          <w:b/>
          <w:bCs/>
        </w:rPr>
        <w:t>human capital</w:t>
      </w:r>
      <w:r>
        <w:rPr>
          <w:rFonts w:ascii="Garamond" w:eastAsia="Garamond" w:hAnsi="Garamond" w:cs="Garamond"/>
        </w:rPr>
        <w:t xml:space="preserve"> available within the LSGI. In any emergency—be it a pandemic, flood, or industrial accident—infrastructure is only as effective as the people operating it.</w:t>
      </w:r>
    </w:p>
    <w:p w14:paraId="1E175D27" w14:textId="77777777" w:rsidR="004416BD" w:rsidRDefault="00057F67">
      <w:pPr>
        <w:pStyle w:val="Heading3"/>
        <w:rPr>
          <w:rFonts w:ascii="Garamond" w:eastAsia="Garamond" w:hAnsi="Garamond" w:cs="Garamond"/>
          <w:b/>
          <w:bCs/>
          <w:color w:val="000000"/>
        </w:rPr>
      </w:pPr>
      <w:bookmarkStart w:id="23" w:name="_heading=h.hek67ekxeppu" w:colFirst="0" w:colLast="0"/>
      <w:bookmarkEnd w:id="23"/>
      <w:r>
        <w:rPr>
          <w:rFonts w:ascii="Garamond" w:eastAsia="Garamond" w:hAnsi="Garamond" w:cs="Garamond"/>
          <w:b/>
          <w:bCs/>
          <w:color w:val="000000"/>
        </w:rPr>
        <w:t>Medical &amp; Clinical Personnel</w:t>
      </w:r>
    </w:p>
    <w:p w14:paraId="015D73E5" w14:textId="77777777" w:rsidR="004416BD" w:rsidRDefault="00057F67">
      <w:pPr>
        <w:rPr>
          <w:rFonts w:ascii="Garamond" w:eastAsia="Garamond" w:hAnsi="Garamond" w:cs="Garamond"/>
        </w:rPr>
      </w:pPr>
      <w:r>
        <w:rPr>
          <w:rFonts w:ascii="Garamond" w:eastAsia="Garamond" w:hAnsi="Garamond" w:cs="Garamond"/>
        </w:rPr>
        <w:t>This table tracks the "Frontline" providers responsible for diagnosis,</w:t>
      </w:r>
      <w:r>
        <w:rPr>
          <w:rFonts w:ascii="Garamond" w:eastAsia="Garamond" w:hAnsi="Garamond" w:cs="Garamond"/>
        </w:rPr>
        <w:t xml:space="preserve"> treatment, and clinical management. Narrative sentence: </w:t>
      </w:r>
      <w:proofErr w:type="spellStart"/>
      <w:r>
        <w:rPr>
          <w:rFonts w:ascii="Garamond" w:eastAsia="Garamond" w:hAnsi="Garamond" w:cs="Garamond"/>
        </w:rPr>
        <w:t>eg.</w:t>
      </w:r>
      <w:proofErr w:type="spellEnd"/>
      <w:r>
        <w:rPr>
          <w:rFonts w:ascii="Garamond" w:eastAsia="Garamond" w:hAnsi="Garamond" w:cs="Garamond"/>
        </w:rPr>
        <w:t>, "Total health workforce: 450 personnel, with 60% in government facilities serving as primary surge capacity." A detailed directory with the contact numbers of all workers is maintained (</w:t>
      </w:r>
      <w:r>
        <w:rPr>
          <w:rFonts w:ascii="Garamond" w:eastAsia="Garamond" w:hAnsi="Garamond" w:cs="Garamond"/>
          <w:b/>
          <w:bCs/>
        </w:rPr>
        <w:t>Annexure</w:t>
      </w:r>
      <w:r>
        <w:rPr>
          <w:rFonts w:ascii="Garamond" w:eastAsia="Garamond" w:hAnsi="Garamond" w:cs="Garamond"/>
          <w:b/>
          <w:bCs/>
        </w:rPr>
        <w:t xml:space="preserve"> in 1</w:t>
      </w:r>
      <w:r>
        <w:rPr>
          <w:rFonts w:ascii="Garamond" w:eastAsia="Garamond" w:hAnsi="Garamond" w:cs="Garamond"/>
        </w:rPr>
        <w:t>).</w:t>
      </w:r>
    </w:p>
    <w:p w14:paraId="7933B9AE" w14:textId="77777777" w:rsidR="004416BD" w:rsidRDefault="004416BD">
      <w:pPr>
        <w:rPr>
          <w:rFonts w:ascii="Garamond" w:eastAsia="Garamond" w:hAnsi="Garamond" w:cs="Garamond"/>
        </w:rPr>
      </w:pPr>
    </w:p>
    <w:tbl>
      <w:tblPr>
        <w:tblStyle w:val="af"/>
        <w:tblW w:w="91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4416BD" w14:paraId="11249C12" w14:textId="77777777">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0674FD5" w14:textId="77777777" w:rsidR="004416BD" w:rsidRDefault="00057F67">
            <w:pPr>
              <w:spacing w:line="240" w:lineRule="auto"/>
              <w:rPr>
                <w:rFonts w:ascii="Garamond" w:eastAsia="Garamond" w:hAnsi="Garamond" w:cs="Garamond"/>
              </w:rPr>
            </w:pPr>
            <w:r>
              <w:rPr>
                <w:rFonts w:ascii="Garamond" w:eastAsia="Garamond" w:hAnsi="Garamond" w:cs="Garamond"/>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66E7AEB" w14:textId="77777777" w:rsidR="004416BD" w:rsidRDefault="00057F67">
            <w:pPr>
              <w:spacing w:line="240" w:lineRule="auto"/>
              <w:rPr>
                <w:rFonts w:ascii="Garamond" w:eastAsia="Garamond" w:hAnsi="Garamond" w:cs="Garamond"/>
              </w:rPr>
            </w:pPr>
            <w:r>
              <w:rPr>
                <w:rFonts w:ascii="Garamond" w:eastAsia="Garamond" w:hAnsi="Garamond" w:cs="Garamond"/>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6E495B" w14:textId="77777777" w:rsidR="004416BD" w:rsidRDefault="00057F67">
            <w:pPr>
              <w:spacing w:line="240" w:lineRule="auto"/>
              <w:rPr>
                <w:rFonts w:ascii="Garamond" w:eastAsia="Garamond" w:hAnsi="Garamond" w:cs="Garamond"/>
              </w:rPr>
            </w:pPr>
            <w:r>
              <w:rPr>
                <w:rFonts w:ascii="Garamond" w:eastAsia="Garamond" w:hAnsi="Garamond" w:cs="Garamond"/>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D012CE8" w14:textId="77777777" w:rsidR="004416BD" w:rsidRDefault="00057F67">
            <w:pPr>
              <w:spacing w:line="240" w:lineRule="auto"/>
              <w:rPr>
                <w:rFonts w:ascii="Garamond" w:eastAsia="Garamond" w:hAnsi="Garamond" w:cs="Garamond"/>
                <w:b/>
                <w:bCs/>
              </w:rPr>
            </w:pPr>
            <w:r>
              <w:rPr>
                <w:rFonts w:ascii="Garamond" w:eastAsia="Garamond" w:hAnsi="Garamond" w:cs="Garamond"/>
                <w:b/>
                <w:bCs/>
              </w:rPr>
              <w:t>Total</w:t>
            </w:r>
          </w:p>
        </w:tc>
      </w:tr>
      <w:tr w:rsidR="004416BD" w14:paraId="17E23346"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842592" w14:textId="77777777" w:rsidR="004416BD" w:rsidRDefault="00057F67">
            <w:pPr>
              <w:spacing w:line="240" w:lineRule="auto"/>
              <w:rPr>
                <w:rFonts w:ascii="Garamond" w:eastAsia="Garamond" w:hAnsi="Garamond" w:cs="Garamond"/>
              </w:rPr>
            </w:pPr>
            <w:r>
              <w:rPr>
                <w:rFonts w:ascii="Garamond" w:eastAsia="Garamond" w:hAnsi="Garamond" w:cs="Garamond"/>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CA23360" w14:textId="77777777" w:rsidR="004416BD" w:rsidRDefault="00057F67">
            <w:pPr>
              <w:spacing w:line="240" w:lineRule="auto"/>
              <w:rPr>
                <w:rFonts w:ascii="Garamond" w:eastAsia="Garamond" w:hAnsi="Garamond" w:cs="Garamond"/>
              </w:rPr>
            </w:pPr>
            <w:r>
              <w:rPr>
                <w:rFonts w:ascii="Garamond" w:eastAsia="Garamond" w:hAnsi="Garamond" w:cs="Garamond"/>
              </w:rPr>
              <w:t>5</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5999B7B" w14:textId="77777777" w:rsidR="004416BD" w:rsidRDefault="00057F67">
            <w:pPr>
              <w:spacing w:line="240" w:lineRule="auto"/>
              <w:rPr>
                <w:rFonts w:ascii="Garamond" w:eastAsia="Garamond" w:hAnsi="Garamond" w:cs="Garamond"/>
              </w:rPr>
            </w:pPr>
            <w:r>
              <w:rPr>
                <w:rFonts w:ascii="Garamond" w:eastAsia="Garamond" w:hAnsi="Garamond" w:cs="Garamond"/>
              </w:rPr>
              <w:t>4</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0EE7A9A" w14:textId="77777777" w:rsidR="004416BD" w:rsidRDefault="00057F67">
            <w:pPr>
              <w:spacing w:line="240" w:lineRule="auto"/>
              <w:rPr>
                <w:rFonts w:ascii="Garamond" w:eastAsia="Garamond" w:hAnsi="Garamond" w:cs="Garamond"/>
              </w:rPr>
            </w:pPr>
            <w:r>
              <w:rPr>
                <w:rFonts w:ascii="Garamond" w:eastAsia="Garamond" w:hAnsi="Garamond" w:cs="Garamond"/>
              </w:rPr>
              <w:t>7</w:t>
            </w:r>
          </w:p>
        </w:tc>
      </w:tr>
      <w:tr w:rsidR="004416BD" w14:paraId="4990F8B6"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D5C94A" w14:textId="77777777" w:rsidR="004416BD" w:rsidRDefault="00057F67">
            <w:pPr>
              <w:spacing w:line="240" w:lineRule="auto"/>
              <w:rPr>
                <w:rFonts w:ascii="Garamond" w:eastAsia="Garamond" w:hAnsi="Garamond" w:cs="Garamond"/>
              </w:rPr>
            </w:pPr>
            <w:r>
              <w:rPr>
                <w:rFonts w:ascii="Garamond" w:eastAsia="Garamond" w:hAnsi="Garamond" w:cs="Garamond"/>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397F2F3" w14:textId="77777777" w:rsidR="004416BD" w:rsidRDefault="00057F67">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75030A9" w14:textId="77777777" w:rsidR="004416BD" w:rsidRDefault="00057F67">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A67C22D" w14:textId="77777777" w:rsidR="004416BD" w:rsidRDefault="00057F67">
            <w:pPr>
              <w:spacing w:line="240" w:lineRule="auto"/>
              <w:rPr>
                <w:rFonts w:ascii="Garamond" w:eastAsia="Garamond" w:hAnsi="Garamond" w:cs="Garamond"/>
              </w:rPr>
            </w:pPr>
            <w:r>
              <w:rPr>
                <w:rFonts w:ascii="Garamond" w:eastAsia="Garamond" w:hAnsi="Garamond" w:cs="Garamond"/>
              </w:rPr>
              <w:t>3</w:t>
            </w:r>
          </w:p>
        </w:tc>
      </w:tr>
      <w:tr w:rsidR="004416BD" w14:paraId="66D42F53"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A23914" w14:textId="77777777" w:rsidR="004416BD" w:rsidRDefault="00057F67">
            <w:pPr>
              <w:spacing w:line="240" w:lineRule="auto"/>
              <w:rPr>
                <w:rFonts w:ascii="Garamond" w:eastAsia="Garamond" w:hAnsi="Garamond" w:cs="Garamond"/>
              </w:rPr>
            </w:pPr>
            <w:r>
              <w:rPr>
                <w:rFonts w:ascii="Garamond" w:eastAsia="Garamond" w:hAnsi="Garamond" w:cs="Garamond"/>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F74A1BC" w14:textId="77777777" w:rsidR="004416BD" w:rsidRDefault="00057F67">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86D9198"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E776E6E" w14:textId="77777777" w:rsidR="004416BD" w:rsidRDefault="00057F67">
            <w:pPr>
              <w:spacing w:line="240" w:lineRule="auto"/>
              <w:rPr>
                <w:rFonts w:ascii="Garamond" w:eastAsia="Garamond" w:hAnsi="Garamond" w:cs="Garamond"/>
              </w:rPr>
            </w:pPr>
            <w:r>
              <w:rPr>
                <w:rFonts w:ascii="Garamond" w:eastAsia="Garamond" w:hAnsi="Garamond" w:cs="Garamond"/>
              </w:rPr>
              <w:t>1</w:t>
            </w:r>
          </w:p>
        </w:tc>
      </w:tr>
      <w:tr w:rsidR="004416BD" w14:paraId="0061C73D"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287A49" w14:textId="77777777" w:rsidR="004416BD" w:rsidRDefault="00057F67">
            <w:pPr>
              <w:spacing w:line="240" w:lineRule="auto"/>
              <w:rPr>
                <w:rFonts w:ascii="Garamond" w:eastAsia="Garamond" w:hAnsi="Garamond" w:cs="Garamond"/>
              </w:rPr>
            </w:pPr>
            <w:r>
              <w:rPr>
                <w:rFonts w:ascii="Garamond" w:eastAsia="Garamond" w:hAnsi="Garamond" w:cs="Garamond"/>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CE83B61" w14:textId="77777777" w:rsidR="004416BD" w:rsidRDefault="00057F67">
            <w:pPr>
              <w:spacing w:line="240" w:lineRule="auto"/>
              <w:rPr>
                <w:rFonts w:ascii="Garamond" w:eastAsia="Garamond" w:hAnsi="Garamond" w:cs="Garamond"/>
              </w:rPr>
            </w:pPr>
            <w:r>
              <w:rPr>
                <w:rFonts w:ascii="Garamond" w:eastAsia="Garamond" w:hAnsi="Garamond" w:cs="Garamond"/>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43AD1A0" w14:textId="77777777" w:rsidR="004416BD" w:rsidRDefault="00057F67">
            <w:pPr>
              <w:spacing w:line="240" w:lineRule="auto"/>
              <w:rPr>
                <w:rFonts w:ascii="Garamond" w:eastAsia="Garamond" w:hAnsi="Garamond" w:cs="Garamond"/>
              </w:rPr>
            </w:pPr>
            <w:r>
              <w:rPr>
                <w:rFonts w:ascii="Garamond" w:eastAsia="Garamond" w:hAnsi="Garamond" w:cs="Garamond"/>
              </w:rPr>
              <w:t>4</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F88DBB7" w14:textId="77777777" w:rsidR="004416BD" w:rsidRDefault="00057F67">
            <w:pPr>
              <w:spacing w:line="240" w:lineRule="auto"/>
              <w:rPr>
                <w:rFonts w:ascii="Garamond" w:eastAsia="Garamond" w:hAnsi="Garamond" w:cs="Garamond"/>
              </w:rPr>
            </w:pPr>
            <w:r>
              <w:rPr>
                <w:rFonts w:ascii="Garamond" w:eastAsia="Garamond" w:hAnsi="Garamond" w:cs="Garamond"/>
              </w:rPr>
              <w:t>5</w:t>
            </w:r>
          </w:p>
        </w:tc>
      </w:tr>
      <w:tr w:rsidR="004416BD" w14:paraId="6A08F283"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2514C6" w14:textId="77777777" w:rsidR="004416BD" w:rsidRDefault="00057F67">
            <w:pPr>
              <w:spacing w:line="240" w:lineRule="auto"/>
              <w:rPr>
                <w:rFonts w:ascii="Garamond" w:eastAsia="Garamond" w:hAnsi="Garamond" w:cs="Garamond"/>
              </w:rPr>
            </w:pPr>
            <w:r>
              <w:rPr>
                <w:rFonts w:ascii="Garamond" w:eastAsia="Garamond" w:hAnsi="Garamond" w:cs="Garamond"/>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39AD0D1" w14:textId="77777777" w:rsidR="004416BD" w:rsidRDefault="00057F67">
            <w:pPr>
              <w:spacing w:line="240" w:lineRule="auto"/>
              <w:rPr>
                <w:rFonts w:ascii="Garamond" w:eastAsia="Garamond" w:hAnsi="Garamond" w:cs="Garamond"/>
              </w:rPr>
            </w:pPr>
            <w:r>
              <w:rPr>
                <w:rFonts w:ascii="Garamond" w:eastAsia="Garamond" w:hAnsi="Garamond" w:cs="Garamond"/>
              </w:rPr>
              <w:t>5</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5499E79" w14:textId="77777777" w:rsidR="004416BD" w:rsidRDefault="00057F67">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74513270" w14:textId="77777777" w:rsidR="004416BD" w:rsidRDefault="00057F67">
            <w:pPr>
              <w:spacing w:line="240" w:lineRule="auto"/>
              <w:rPr>
                <w:rFonts w:ascii="Garamond" w:eastAsia="Garamond" w:hAnsi="Garamond" w:cs="Garamond"/>
              </w:rPr>
            </w:pPr>
            <w:r>
              <w:rPr>
                <w:rFonts w:ascii="Garamond" w:eastAsia="Garamond" w:hAnsi="Garamond" w:cs="Garamond"/>
              </w:rPr>
              <w:t>7</w:t>
            </w:r>
          </w:p>
        </w:tc>
      </w:tr>
      <w:tr w:rsidR="004416BD" w14:paraId="14CB7613"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4C874B" w14:textId="77777777" w:rsidR="004416BD" w:rsidRDefault="00057F67">
            <w:pPr>
              <w:spacing w:line="240" w:lineRule="auto"/>
              <w:rPr>
                <w:rFonts w:ascii="Garamond" w:eastAsia="Garamond" w:hAnsi="Garamond" w:cs="Garamond"/>
              </w:rPr>
            </w:pPr>
            <w:r>
              <w:rPr>
                <w:rFonts w:ascii="Garamond" w:eastAsia="Garamond" w:hAnsi="Garamond" w:cs="Garamond"/>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6EF442E" w14:textId="77777777" w:rsidR="004416BD" w:rsidRDefault="00057F67">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4175CF9" w14:textId="77777777" w:rsidR="004416BD" w:rsidRDefault="00057F67">
            <w:pPr>
              <w:spacing w:line="240" w:lineRule="auto"/>
              <w:rPr>
                <w:rFonts w:ascii="Garamond" w:eastAsia="Garamond" w:hAnsi="Garamond" w:cs="Garamond"/>
              </w:rPr>
            </w:pPr>
            <w:r>
              <w:rPr>
                <w:rFonts w:ascii="Garamond" w:eastAsia="Garamond" w:hAnsi="Garamond" w:cs="Garamond"/>
              </w:rPr>
              <w:t>7</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F568224" w14:textId="77777777" w:rsidR="004416BD" w:rsidRDefault="00057F67">
            <w:pPr>
              <w:spacing w:line="240" w:lineRule="auto"/>
              <w:rPr>
                <w:rFonts w:ascii="Garamond" w:eastAsia="Garamond" w:hAnsi="Garamond" w:cs="Garamond"/>
              </w:rPr>
            </w:pPr>
            <w:r>
              <w:rPr>
                <w:rFonts w:ascii="Garamond" w:eastAsia="Garamond" w:hAnsi="Garamond" w:cs="Garamond"/>
              </w:rPr>
              <w:t>9</w:t>
            </w:r>
          </w:p>
        </w:tc>
      </w:tr>
      <w:tr w:rsidR="004416BD" w14:paraId="26138C1F"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7D65F5" w14:textId="77777777" w:rsidR="004416BD" w:rsidRDefault="00057F67">
            <w:pPr>
              <w:spacing w:line="240" w:lineRule="auto"/>
              <w:rPr>
                <w:rFonts w:ascii="Garamond" w:eastAsia="Garamond" w:hAnsi="Garamond" w:cs="Garamond"/>
              </w:rPr>
            </w:pPr>
            <w:r>
              <w:rPr>
                <w:rFonts w:ascii="Garamond" w:eastAsia="Garamond" w:hAnsi="Garamond" w:cs="Garamond"/>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1BD448A"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4FB487C"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7189B89" w14:textId="77777777" w:rsidR="004416BD" w:rsidRDefault="00057F67">
            <w:pPr>
              <w:spacing w:line="240" w:lineRule="auto"/>
              <w:rPr>
                <w:rFonts w:ascii="Garamond" w:eastAsia="Garamond" w:hAnsi="Garamond" w:cs="Garamond"/>
              </w:rPr>
            </w:pPr>
            <w:r>
              <w:rPr>
                <w:rFonts w:ascii="Garamond" w:eastAsia="Garamond" w:hAnsi="Garamond" w:cs="Garamond"/>
              </w:rPr>
              <w:t>0</w:t>
            </w:r>
          </w:p>
        </w:tc>
      </w:tr>
      <w:tr w:rsidR="004416BD" w14:paraId="7EC7BDFD"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F34153" w14:textId="77777777" w:rsidR="004416BD" w:rsidRDefault="00057F67">
            <w:pPr>
              <w:spacing w:line="240" w:lineRule="auto"/>
              <w:rPr>
                <w:rFonts w:ascii="Garamond" w:eastAsia="Garamond" w:hAnsi="Garamond" w:cs="Garamond"/>
              </w:rPr>
            </w:pPr>
            <w:r>
              <w:rPr>
                <w:rFonts w:ascii="Garamond" w:eastAsia="Garamond" w:hAnsi="Garamond" w:cs="Garamond"/>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D1DF29B" w14:textId="77777777" w:rsidR="004416BD" w:rsidRDefault="00057F67">
            <w:pPr>
              <w:spacing w:line="240" w:lineRule="auto"/>
              <w:rPr>
                <w:rFonts w:ascii="Garamond" w:eastAsia="Garamond" w:hAnsi="Garamond" w:cs="Garamond"/>
              </w:rPr>
            </w:pPr>
            <w:r>
              <w:rPr>
                <w:rFonts w:ascii="Garamond" w:eastAsia="Garamond" w:hAnsi="Garamond" w:cs="Garamond"/>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0F0FBE7" w14:textId="77777777" w:rsidR="004416BD" w:rsidRDefault="00057F67">
            <w:pPr>
              <w:spacing w:line="240" w:lineRule="auto"/>
              <w:rPr>
                <w:rFonts w:ascii="Garamond" w:eastAsia="Garamond" w:hAnsi="Garamond" w:cs="Garamond"/>
              </w:rPr>
            </w:pPr>
            <w:r>
              <w:rPr>
                <w:rFonts w:ascii="Garamond" w:eastAsia="Garamond" w:hAnsi="Garamond" w:cs="Garamond"/>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7FC8D5C" w14:textId="77777777" w:rsidR="004416BD" w:rsidRDefault="00057F67">
            <w:pPr>
              <w:spacing w:line="240" w:lineRule="auto"/>
              <w:rPr>
                <w:rFonts w:ascii="Garamond" w:eastAsia="Garamond" w:hAnsi="Garamond" w:cs="Garamond"/>
              </w:rPr>
            </w:pPr>
            <w:r>
              <w:rPr>
                <w:rFonts w:ascii="Garamond" w:eastAsia="Garamond" w:hAnsi="Garamond" w:cs="Garamond"/>
              </w:rPr>
              <w:t>5</w:t>
            </w:r>
          </w:p>
        </w:tc>
      </w:tr>
      <w:tr w:rsidR="004416BD" w14:paraId="7FE51D4F"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D07C42" w14:textId="77777777" w:rsidR="004416BD" w:rsidRDefault="00057F67">
            <w:pPr>
              <w:spacing w:line="240" w:lineRule="auto"/>
              <w:rPr>
                <w:rFonts w:ascii="Garamond" w:eastAsia="Garamond" w:hAnsi="Garamond" w:cs="Garamond"/>
              </w:rPr>
            </w:pPr>
            <w:r>
              <w:rPr>
                <w:rFonts w:ascii="Garamond" w:eastAsia="Garamond" w:hAnsi="Garamond" w:cs="Garamond"/>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C3BD8CE"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EF90EBB"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3B7091A" w14:textId="77777777" w:rsidR="004416BD" w:rsidRDefault="00057F67">
            <w:pPr>
              <w:spacing w:line="240" w:lineRule="auto"/>
              <w:rPr>
                <w:rFonts w:ascii="Garamond" w:eastAsia="Garamond" w:hAnsi="Garamond" w:cs="Garamond"/>
              </w:rPr>
            </w:pPr>
            <w:r>
              <w:rPr>
                <w:rFonts w:ascii="Garamond" w:eastAsia="Garamond" w:hAnsi="Garamond" w:cs="Garamond"/>
              </w:rPr>
              <w:t>0</w:t>
            </w:r>
          </w:p>
        </w:tc>
      </w:tr>
      <w:tr w:rsidR="004416BD" w14:paraId="5B8FD357" w14:textId="77777777">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A24B00" w14:textId="77777777" w:rsidR="004416BD" w:rsidRDefault="00057F67">
            <w:pPr>
              <w:spacing w:line="240" w:lineRule="auto"/>
              <w:rPr>
                <w:rFonts w:ascii="Garamond" w:eastAsia="Garamond" w:hAnsi="Garamond" w:cs="Garamond"/>
              </w:rPr>
            </w:pPr>
            <w:r>
              <w:rPr>
                <w:rFonts w:ascii="Garamond" w:eastAsia="Garamond" w:hAnsi="Garamond" w:cs="Garamond"/>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423F6AC"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2BAFCC1" w14:textId="77777777" w:rsidR="004416BD" w:rsidRDefault="00057F67">
            <w:pPr>
              <w:spacing w:line="240" w:lineRule="auto"/>
              <w:rPr>
                <w:rFonts w:ascii="Garamond" w:eastAsia="Garamond" w:hAnsi="Garamond" w:cs="Garamond"/>
              </w:rPr>
            </w:pPr>
            <w:r>
              <w:rPr>
                <w:rFonts w:ascii="Garamond" w:eastAsia="Garamond" w:hAnsi="Garamond" w:cs="Garamond"/>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A7F2A8A" w14:textId="77777777" w:rsidR="004416BD" w:rsidRDefault="00057F67">
            <w:pPr>
              <w:spacing w:line="240" w:lineRule="auto"/>
              <w:rPr>
                <w:rFonts w:ascii="Garamond" w:eastAsia="Garamond" w:hAnsi="Garamond" w:cs="Garamond"/>
              </w:rPr>
            </w:pPr>
            <w:r>
              <w:rPr>
                <w:rFonts w:ascii="Garamond" w:eastAsia="Garamond" w:hAnsi="Garamond" w:cs="Garamond"/>
              </w:rPr>
              <w:t>0</w:t>
            </w:r>
          </w:p>
        </w:tc>
      </w:tr>
    </w:tbl>
    <w:p w14:paraId="37AB8DF8" w14:textId="77777777" w:rsidR="004416BD" w:rsidRDefault="004416BD">
      <w:pPr>
        <w:rPr>
          <w:rFonts w:ascii="Garamond" w:eastAsia="Garamond" w:hAnsi="Garamond" w:cs="Garamond"/>
        </w:rPr>
      </w:pPr>
    </w:p>
    <w:p w14:paraId="4B722302" w14:textId="77777777" w:rsidR="004416BD" w:rsidRDefault="00057F67">
      <w:pPr>
        <w:pStyle w:val="Heading3"/>
        <w:rPr>
          <w:rFonts w:ascii="Garamond" w:eastAsia="Garamond" w:hAnsi="Garamond" w:cs="Garamond"/>
          <w:b/>
          <w:bCs/>
          <w:color w:val="000000"/>
        </w:rPr>
      </w:pPr>
      <w:bookmarkStart w:id="24" w:name="_heading=h.3902t7ntwg1e" w:colFirst="0" w:colLast="0"/>
      <w:bookmarkEnd w:id="24"/>
      <w:r>
        <w:rPr>
          <w:rFonts w:ascii="Garamond" w:eastAsia="Garamond" w:hAnsi="Garamond" w:cs="Garamond"/>
          <w:b/>
          <w:bCs/>
          <w:color w:val="000000"/>
        </w:rPr>
        <w:t>Public Health &amp; Field-Level Workforce</w:t>
      </w:r>
    </w:p>
    <w:p w14:paraId="74B5DB3D" w14:textId="77777777" w:rsidR="004416BD" w:rsidRDefault="00057F67">
      <w:pPr>
        <w:rPr>
          <w:rFonts w:ascii="Garamond" w:eastAsia="Garamond" w:hAnsi="Garamond" w:cs="Garamond"/>
        </w:rPr>
      </w:pPr>
      <w:r>
        <w:rPr>
          <w:rFonts w:ascii="Garamond" w:eastAsia="Garamond" w:hAnsi="Garamond" w:cs="Garamond"/>
        </w:rPr>
        <w:t>These individuals are the backbone of surveillance, maternal-child health, and decentralized care.</w:t>
      </w:r>
    </w:p>
    <w:p w14:paraId="7FA8B95A" w14:textId="77777777" w:rsidR="004416BD" w:rsidRDefault="004416BD">
      <w:pPr>
        <w:rPr>
          <w:rFonts w:ascii="Garamond" w:eastAsia="Garamond" w:hAnsi="Garamond" w:cs="Garamond"/>
        </w:rPr>
      </w:pPr>
    </w:p>
    <w:p w14:paraId="06DBBE31" w14:textId="77777777" w:rsidR="004416BD" w:rsidRDefault="004416BD">
      <w:pPr>
        <w:rPr>
          <w:rFonts w:ascii="Garamond" w:eastAsia="Garamond" w:hAnsi="Garamond" w:cs="Garamond"/>
        </w:rPr>
      </w:pPr>
    </w:p>
    <w:tbl>
      <w:tblPr>
        <w:tblStyle w:val="af0"/>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4416BD" w14:paraId="45DC42F6" w14:textId="77777777">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1C0118" w14:textId="77777777" w:rsidR="004416BD" w:rsidRDefault="00057F67">
            <w:pPr>
              <w:spacing w:line="240" w:lineRule="auto"/>
              <w:rPr>
                <w:rFonts w:ascii="Garamond" w:eastAsia="Garamond" w:hAnsi="Garamond" w:cs="Garamond"/>
              </w:rPr>
            </w:pPr>
            <w:r>
              <w:rPr>
                <w:rFonts w:ascii="Garamond" w:eastAsia="Garamond" w:hAnsi="Garamond" w:cs="Garamond"/>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862BE66" w14:textId="77777777" w:rsidR="004416BD" w:rsidRDefault="00057F67">
            <w:pPr>
              <w:spacing w:line="240" w:lineRule="auto"/>
              <w:rPr>
                <w:rFonts w:ascii="Garamond" w:eastAsia="Garamond" w:hAnsi="Garamond" w:cs="Garamond"/>
              </w:rPr>
            </w:pPr>
            <w:r>
              <w:rPr>
                <w:rFonts w:ascii="Garamond" w:eastAsia="Garamond" w:hAnsi="Garamond" w:cs="Garamond"/>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F2F303D" w14:textId="77777777" w:rsidR="004416BD" w:rsidRDefault="00057F67">
            <w:pPr>
              <w:spacing w:line="240" w:lineRule="auto"/>
              <w:rPr>
                <w:rFonts w:ascii="Garamond" w:eastAsia="Garamond" w:hAnsi="Garamond" w:cs="Garamond"/>
                <w:b/>
                <w:bCs/>
              </w:rPr>
            </w:pPr>
            <w:r>
              <w:rPr>
                <w:rFonts w:ascii="Garamond" w:eastAsia="Garamond" w:hAnsi="Garamond" w:cs="Garamond"/>
                <w:b/>
                <w:bCs/>
              </w:rPr>
              <w:t>Municipal common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05A5E31" w14:textId="77777777" w:rsidR="004416BD" w:rsidRDefault="00057F67">
            <w:pPr>
              <w:spacing w:line="240" w:lineRule="auto"/>
              <w:rPr>
                <w:rFonts w:ascii="Garamond" w:eastAsia="Garamond" w:hAnsi="Garamond" w:cs="Garamond"/>
              </w:rPr>
            </w:pPr>
            <w:r>
              <w:rPr>
                <w:rFonts w:ascii="Garamond" w:eastAsia="Garamond" w:hAnsi="Garamond" w:cs="Garamond"/>
                <w:b/>
                <w:bCs/>
              </w:rPr>
              <w:t>Total</w:t>
            </w:r>
          </w:p>
        </w:tc>
      </w:tr>
      <w:tr w:rsidR="004416BD" w14:paraId="01ED65A9"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01A3F2" w14:textId="77777777" w:rsidR="004416BD" w:rsidRDefault="00057F67">
            <w:pPr>
              <w:spacing w:line="240" w:lineRule="auto"/>
              <w:rPr>
                <w:rFonts w:ascii="Garamond" w:eastAsia="Garamond" w:hAnsi="Garamond" w:cs="Garamond"/>
              </w:rPr>
            </w:pPr>
            <w:r>
              <w:rPr>
                <w:rFonts w:ascii="Garamond" w:eastAsia="Garamond" w:hAnsi="Garamond" w:cs="Garamond"/>
              </w:rPr>
              <w:t>HS (Health Supervisors)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FFB46D2"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D899D7"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192A5BF"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0</w:t>
            </w:r>
          </w:p>
        </w:tc>
      </w:tr>
      <w:tr w:rsidR="004416BD" w14:paraId="5DDF0EA7"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61ACA2" w14:textId="77777777" w:rsidR="004416BD" w:rsidRDefault="00057F67">
            <w:pPr>
              <w:spacing w:line="240" w:lineRule="auto"/>
              <w:rPr>
                <w:rFonts w:ascii="Garamond" w:eastAsia="Garamond" w:hAnsi="Garamond" w:cs="Garamond"/>
              </w:rPr>
            </w:pPr>
            <w:r>
              <w:rPr>
                <w:rFonts w:ascii="Garamond" w:eastAsia="Garamond" w:hAnsi="Garamond" w:cs="Garamond"/>
              </w:rPr>
              <w:lastRenderedPageBreak/>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D288B16"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76C995B"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7C4428D3"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1</w:t>
            </w:r>
          </w:p>
        </w:tc>
      </w:tr>
      <w:tr w:rsidR="004416BD" w14:paraId="505236D7"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41FB01" w14:textId="77777777" w:rsidR="004416BD" w:rsidRDefault="00057F67">
            <w:pPr>
              <w:spacing w:line="240" w:lineRule="auto"/>
              <w:rPr>
                <w:rFonts w:ascii="Garamond" w:eastAsia="Garamond" w:hAnsi="Garamond" w:cs="Garamond"/>
              </w:rPr>
            </w:pPr>
            <w:r>
              <w:rPr>
                <w:rFonts w:ascii="Garamond" w:eastAsia="Garamond" w:hAnsi="Garamond" w:cs="Garamond"/>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B472323"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31BE463"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0156862"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1</w:t>
            </w:r>
          </w:p>
        </w:tc>
      </w:tr>
      <w:tr w:rsidR="004416BD" w14:paraId="2BA093BD"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0EBBA2" w14:textId="77777777" w:rsidR="004416BD" w:rsidRDefault="00057F67">
            <w:pPr>
              <w:spacing w:line="240" w:lineRule="auto"/>
              <w:rPr>
                <w:rFonts w:ascii="Garamond" w:eastAsia="Garamond" w:hAnsi="Garamond" w:cs="Garamond"/>
              </w:rPr>
            </w:pPr>
            <w:r>
              <w:rPr>
                <w:rFonts w:ascii="Garamond" w:eastAsia="Garamond" w:hAnsi="Garamond" w:cs="Garamond"/>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941220C"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4</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C40B4A"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5F1E310"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4</w:t>
            </w:r>
          </w:p>
        </w:tc>
      </w:tr>
      <w:tr w:rsidR="004416BD" w14:paraId="09A3E736"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50729B" w14:textId="77777777" w:rsidR="004416BD" w:rsidRDefault="00057F67">
            <w:pPr>
              <w:spacing w:line="240" w:lineRule="auto"/>
              <w:rPr>
                <w:rFonts w:ascii="Garamond" w:eastAsia="Garamond" w:hAnsi="Garamond" w:cs="Garamond"/>
              </w:rPr>
            </w:pPr>
            <w:r>
              <w:rPr>
                <w:rFonts w:ascii="Garamond" w:eastAsia="Garamond" w:hAnsi="Garamond" w:cs="Garamond"/>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B497FF3"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3</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BE4660"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79E9416"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3</w:t>
            </w:r>
          </w:p>
        </w:tc>
      </w:tr>
      <w:tr w:rsidR="004416BD" w14:paraId="242E6920"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E9C693" w14:textId="77777777" w:rsidR="004416BD" w:rsidRDefault="00057F67">
            <w:pPr>
              <w:spacing w:line="240" w:lineRule="auto"/>
              <w:rPr>
                <w:rFonts w:ascii="Garamond" w:eastAsia="Garamond" w:hAnsi="Garamond" w:cs="Garamond"/>
              </w:rPr>
            </w:pPr>
            <w:r>
              <w:rPr>
                <w:rFonts w:ascii="Garamond" w:eastAsia="Garamond" w:hAnsi="Garamond" w:cs="Garamond"/>
              </w:rPr>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673EBF0"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4</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82F3DD0"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763367F"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4</w:t>
            </w:r>
          </w:p>
        </w:tc>
      </w:tr>
      <w:tr w:rsidR="004416BD" w14:paraId="367A50FD"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83B2F0" w14:textId="77777777" w:rsidR="004416BD" w:rsidRDefault="00057F67">
            <w:pPr>
              <w:spacing w:line="240" w:lineRule="auto"/>
              <w:rPr>
                <w:rFonts w:ascii="Garamond" w:eastAsia="Garamond" w:hAnsi="Garamond" w:cs="Garamond"/>
              </w:rPr>
            </w:pPr>
            <w:r>
              <w:rPr>
                <w:rFonts w:ascii="Garamond" w:eastAsia="Garamond" w:hAnsi="Garamond" w:cs="Garamond"/>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E747184"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4337DA4"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6667C841"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1</w:t>
            </w:r>
          </w:p>
        </w:tc>
      </w:tr>
      <w:tr w:rsidR="004416BD" w14:paraId="55730B80"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81B88E" w14:textId="77777777" w:rsidR="004416BD" w:rsidRDefault="00057F67">
            <w:pPr>
              <w:spacing w:line="240" w:lineRule="auto"/>
              <w:rPr>
                <w:rFonts w:ascii="Garamond" w:eastAsia="Garamond" w:hAnsi="Garamond" w:cs="Garamond"/>
              </w:rPr>
            </w:pPr>
            <w:r>
              <w:rPr>
                <w:rFonts w:ascii="Garamond" w:eastAsia="Garamond" w:hAnsi="Garamond" w:cs="Garamond"/>
              </w:rPr>
              <w:t>RBSK Nurses</w:t>
            </w:r>
          </w:p>
        </w:tc>
        <w:tc>
          <w:tcPr>
            <w:tcW w:w="1455" w:type="dxa"/>
            <w:tcBorders>
              <w:top w:val="nil"/>
              <w:left w:val="single" w:sz="5" w:space="0" w:color="DDDDDD"/>
              <w:bottom w:val="nil"/>
              <w:right w:val="single" w:sz="5" w:space="0" w:color="DDDDDD"/>
            </w:tcBorders>
            <w:tcMar>
              <w:top w:w="120" w:type="dxa"/>
              <w:left w:w="120" w:type="dxa"/>
              <w:bottom w:w="120" w:type="dxa"/>
              <w:right w:w="120" w:type="dxa"/>
            </w:tcMar>
          </w:tcPr>
          <w:p w14:paraId="4491CD5E"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1</w:t>
            </w:r>
          </w:p>
        </w:tc>
        <w:tc>
          <w:tcPr>
            <w:tcW w:w="1965" w:type="dxa"/>
            <w:tcBorders>
              <w:top w:val="nil"/>
              <w:left w:val="single" w:sz="5" w:space="0" w:color="DDDDDD"/>
              <w:bottom w:val="nil"/>
              <w:right w:val="single" w:sz="5" w:space="0" w:color="DDDDDD"/>
            </w:tcBorders>
            <w:tcMar>
              <w:top w:w="120" w:type="dxa"/>
              <w:left w:w="120" w:type="dxa"/>
              <w:bottom w:w="120" w:type="dxa"/>
              <w:right w:w="120" w:type="dxa"/>
            </w:tcMar>
          </w:tcPr>
          <w:p w14:paraId="28806851"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nil"/>
              <w:right w:val="single" w:sz="5" w:space="0" w:color="DDDDDD"/>
            </w:tcBorders>
            <w:tcMar>
              <w:top w:w="120" w:type="dxa"/>
              <w:left w:w="120" w:type="dxa"/>
              <w:bottom w:w="120" w:type="dxa"/>
              <w:right w:w="120" w:type="dxa"/>
            </w:tcMar>
          </w:tcPr>
          <w:p w14:paraId="612EA4BF"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1</w:t>
            </w:r>
          </w:p>
        </w:tc>
      </w:tr>
      <w:tr w:rsidR="004416BD" w14:paraId="2CD4A8B9"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8D1EB8" w14:textId="77777777" w:rsidR="004416BD" w:rsidRDefault="00057F67">
            <w:pPr>
              <w:spacing w:line="240" w:lineRule="auto"/>
              <w:rPr>
                <w:rFonts w:ascii="Garamond" w:eastAsia="Garamond" w:hAnsi="Garamond" w:cs="Garamond"/>
              </w:rPr>
            </w:pPr>
            <w:r>
              <w:rPr>
                <w:rFonts w:ascii="Garamond" w:eastAsia="Garamond" w:hAnsi="Garamond" w:cs="Garamond"/>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5E03DED"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6B49912"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496117A3"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0</w:t>
            </w:r>
          </w:p>
        </w:tc>
      </w:tr>
      <w:tr w:rsidR="004416BD" w14:paraId="40D65A6C"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59993F" w14:textId="77777777" w:rsidR="004416BD" w:rsidRDefault="00057F67">
            <w:pPr>
              <w:spacing w:line="240" w:lineRule="auto"/>
              <w:rPr>
                <w:rFonts w:ascii="Garamond" w:eastAsia="Garamond" w:hAnsi="Garamond" w:cs="Garamond"/>
              </w:rPr>
            </w:pPr>
            <w:r>
              <w:rPr>
                <w:rFonts w:ascii="Garamond" w:eastAsia="Garamond" w:hAnsi="Garamond" w:cs="Garamond"/>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958F024"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4013812"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DD0DDB6"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0</w:t>
            </w:r>
          </w:p>
        </w:tc>
      </w:tr>
      <w:tr w:rsidR="004416BD" w14:paraId="753CC1DC" w14:textId="77777777">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57A9C3" w14:textId="77777777" w:rsidR="004416BD" w:rsidRDefault="00057F67">
            <w:pPr>
              <w:spacing w:line="240" w:lineRule="auto"/>
              <w:rPr>
                <w:rFonts w:ascii="Garamond" w:eastAsia="Garamond" w:hAnsi="Garamond" w:cs="Garamond"/>
              </w:rPr>
            </w:pPr>
            <w:r>
              <w:rPr>
                <w:rFonts w:ascii="Garamond" w:eastAsia="Garamond" w:hAnsi="Garamond" w:cs="Garamond"/>
              </w:rPr>
              <w:t>DATA MANAGER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0189774"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A76E920"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EDA3C00"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0</w:t>
            </w:r>
          </w:p>
        </w:tc>
      </w:tr>
    </w:tbl>
    <w:p w14:paraId="36E60A69" w14:textId="77777777" w:rsidR="004416BD" w:rsidRDefault="004416BD">
      <w:pPr>
        <w:pStyle w:val="Heading2"/>
        <w:rPr>
          <w:rFonts w:ascii="Garamond" w:eastAsia="Garamond" w:hAnsi="Garamond" w:cs="Garamond"/>
          <w:color w:val="000000"/>
        </w:rPr>
      </w:pPr>
      <w:bookmarkStart w:id="25" w:name="_heading=h.674vzaqwahhw" w:colFirst="0" w:colLast="0"/>
      <w:bookmarkEnd w:id="25"/>
    </w:p>
    <w:p w14:paraId="322A30CB" w14:textId="77777777" w:rsidR="004416BD" w:rsidRDefault="00057F67">
      <w:pPr>
        <w:pStyle w:val="Heading2"/>
        <w:spacing w:before="360"/>
        <w:rPr>
          <w:rFonts w:ascii="Garamond" w:eastAsia="Garamond" w:hAnsi="Garamond" w:cs="Garamond"/>
          <w:color w:val="000000"/>
          <w:sz w:val="34"/>
          <w:szCs w:val="34"/>
        </w:rPr>
      </w:pPr>
      <w:bookmarkStart w:id="26" w:name="_heading=h.ymc10fyqxa6u" w:colFirst="0" w:colLast="0"/>
      <w:bookmarkEnd w:id="26"/>
      <w:r>
        <w:rPr>
          <w:rFonts w:ascii="Garamond" w:eastAsia="Garamond" w:hAnsi="Garamond" w:cs="Garamond"/>
          <w:color w:val="000000"/>
          <w:sz w:val="34"/>
          <w:szCs w:val="34"/>
        </w:rPr>
        <w:t>Community &amp; Support Cadre</w:t>
      </w:r>
    </w:p>
    <w:p w14:paraId="179E9CA3" w14:textId="77777777" w:rsidR="004416BD" w:rsidRDefault="00057F67">
      <w:pPr>
        <w:rPr>
          <w:rFonts w:ascii="Garamond" w:eastAsia="Garamond" w:hAnsi="Garamond" w:cs="Garamond"/>
        </w:rPr>
      </w:pPr>
      <w:r>
        <w:rPr>
          <w:rFonts w:ascii="Garamond" w:eastAsia="Garamond" w:hAnsi="Garamond" w:cs="Garamond"/>
        </w:rPr>
        <w:t>This group represents the surge capacity of the LSGI—people who can be called upon for logistics, rescue, and specialized support.</w:t>
      </w:r>
    </w:p>
    <w:p w14:paraId="3AEBD83B" w14:textId="77777777" w:rsidR="004416BD" w:rsidRDefault="004416BD">
      <w:pPr>
        <w:rPr>
          <w:rFonts w:ascii="Garamond" w:eastAsia="Garamond" w:hAnsi="Garamond" w:cs="Garamond"/>
        </w:rPr>
      </w:pPr>
    </w:p>
    <w:tbl>
      <w:tblPr>
        <w:tblStyle w:val="af1"/>
        <w:tblW w:w="87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4416BD" w14:paraId="327DC249" w14:textId="77777777">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4D3200F" w14:textId="77777777" w:rsidR="004416BD" w:rsidRDefault="00057F67">
            <w:pPr>
              <w:rPr>
                <w:rFonts w:ascii="Garamond" w:eastAsia="Garamond" w:hAnsi="Garamond" w:cs="Garamond"/>
              </w:rPr>
            </w:pPr>
            <w:r>
              <w:rPr>
                <w:rFonts w:ascii="Garamond" w:eastAsia="Garamond" w:hAnsi="Garamond" w:cs="Garamond"/>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281A402" w14:textId="77777777" w:rsidR="004416BD" w:rsidRDefault="00057F67">
            <w:pPr>
              <w:rPr>
                <w:rFonts w:ascii="Garamond" w:eastAsia="Garamond" w:hAnsi="Garamond" w:cs="Garamond"/>
              </w:rPr>
            </w:pPr>
            <w:r>
              <w:rPr>
                <w:rFonts w:ascii="Garamond" w:eastAsia="Garamond" w:hAnsi="Garamond" w:cs="Garamond"/>
                <w:b/>
                <w:bCs/>
              </w:rPr>
              <w:t>Number</w:t>
            </w:r>
          </w:p>
        </w:tc>
      </w:tr>
      <w:tr w:rsidR="004416BD" w14:paraId="719A6D50"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933108" w14:textId="77777777" w:rsidR="004416BD" w:rsidRDefault="00057F67">
            <w:pPr>
              <w:rPr>
                <w:rFonts w:ascii="Garamond" w:eastAsia="Garamond" w:hAnsi="Garamond" w:cs="Garamond"/>
              </w:rPr>
            </w:pPr>
            <w:r>
              <w:rPr>
                <w:rFonts w:ascii="Garamond" w:eastAsia="Garamond" w:hAnsi="Garamond" w:cs="Garamond"/>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2CCB076" w14:textId="77777777" w:rsidR="004416BD" w:rsidRDefault="00057F67">
            <w:pPr>
              <w:spacing w:before="240" w:after="240"/>
              <w:rPr>
                <w:rFonts w:ascii="Garamond" w:eastAsia="Garamond" w:hAnsi="Garamond" w:cs="Garamond"/>
              </w:rPr>
            </w:pPr>
            <w:r>
              <w:rPr>
                <w:rFonts w:ascii="Garamond" w:eastAsia="Garamond" w:hAnsi="Garamond" w:cs="Garamond"/>
              </w:rPr>
              <w:t>17</w:t>
            </w:r>
          </w:p>
        </w:tc>
      </w:tr>
      <w:tr w:rsidR="004416BD" w14:paraId="4064200E"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C609D15" w14:textId="77777777" w:rsidR="004416BD" w:rsidRDefault="00057F67">
            <w:pPr>
              <w:rPr>
                <w:rFonts w:ascii="Garamond" w:eastAsia="Garamond" w:hAnsi="Garamond" w:cs="Garamond"/>
              </w:rPr>
            </w:pPr>
            <w:r>
              <w:rPr>
                <w:rFonts w:ascii="Garamond" w:eastAsia="Garamond" w:hAnsi="Garamond" w:cs="Garamond"/>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17714C2" w14:textId="77777777" w:rsidR="004416BD" w:rsidRDefault="00057F67">
            <w:pPr>
              <w:spacing w:before="240" w:after="240"/>
              <w:rPr>
                <w:rFonts w:ascii="Garamond" w:eastAsia="Garamond" w:hAnsi="Garamond" w:cs="Garamond"/>
              </w:rPr>
            </w:pPr>
            <w:r>
              <w:rPr>
                <w:rFonts w:ascii="Garamond" w:eastAsia="Garamond" w:hAnsi="Garamond" w:cs="Garamond"/>
              </w:rPr>
              <w:t>23</w:t>
            </w:r>
          </w:p>
        </w:tc>
      </w:tr>
      <w:tr w:rsidR="004416BD" w14:paraId="30F4792F"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2EA129" w14:textId="77777777" w:rsidR="004416BD" w:rsidRDefault="00057F67">
            <w:pPr>
              <w:rPr>
                <w:rFonts w:ascii="Garamond" w:eastAsia="Garamond" w:hAnsi="Garamond" w:cs="Garamond"/>
              </w:rPr>
            </w:pPr>
            <w:r>
              <w:rPr>
                <w:rFonts w:ascii="Garamond" w:eastAsia="Garamond" w:hAnsi="Garamond" w:cs="Garamond"/>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3E98734" w14:textId="77777777" w:rsidR="004416BD" w:rsidRDefault="00057F67">
            <w:pPr>
              <w:spacing w:before="240" w:after="240"/>
              <w:rPr>
                <w:rFonts w:ascii="Garamond" w:eastAsia="Garamond" w:hAnsi="Garamond" w:cs="Garamond"/>
              </w:rPr>
            </w:pPr>
            <w:r>
              <w:rPr>
                <w:rFonts w:ascii="Garamond" w:eastAsia="Garamond" w:hAnsi="Garamond" w:cs="Garamond"/>
              </w:rPr>
              <w:t>18</w:t>
            </w:r>
          </w:p>
        </w:tc>
      </w:tr>
      <w:tr w:rsidR="004416BD" w14:paraId="2E5BAEA4"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D9C8C2" w14:textId="77777777" w:rsidR="004416BD" w:rsidRDefault="00057F67">
            <w:pPr>
              <w:spacing w:line="240" w:lineRule="auto"/>
              <w:rPr>
                <w:rFonts w:ascii="Garamond" w:eastAsia="Garamond" w:hAnsi="Garamond" w:cs="Garamond"/>
              </w:rPr>
            </w:pPr>
            <w:proofErr w:type="spellStart"/>
            <w:r>
              <w:rPr>
                <w:rFonts w:ascii="Garamond" w:eastAsia="Garamond" w:hAnsi="Garamond" w:cs="Garamond"/>
              </w:rPr>
              <w:t>Kudumbashree</w:t>
            </w:r>
            <w:proofErr w:type="spellEnd"/>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6F7754C" w14:textId="77777777" w:rsidR="004416BD" w:rsidRDefault="00057F67">
            <w:pPr>
              <w:spacing w:before="240" w:after="240"/>
              <w:rPr>
                <w:rFonts w:ascii="Garamond" w:eastAsia="Garamond" w:hAnsi="Garamond" w:cs="Garamond"/>
              </w:rPr>
            </w:pPr>
            <w:r>
              <w:rPr>
                <w:rFonts w:ascii="Garamond" w:eastAsia="Garamond" w:hAnsi="Garamond" w:cs="Garamond"/>
              </w:rPr>
              <w:t>3288</w:t>
            </w:r>
          </w:p>
        </w:tc>
      </w:tr>
      <w:tr w:rsidR="004416BD" w14:paraId="0FA4B111"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478EBE" w14:textId="77777777" w:rsidR="004416BD" w:rsidRDefault="00057F67">
            <w:pPr>
              <w:spacing w:line="240" w:lineRule="auto"/>
              <w:rPr>
                <w:rFonts w:ascii="Garamond" w:eastAsia="Garamond" w:hAnsi="Garamond" w:cs="Garamond"/>
              </w:rPr>
            </w:pPr>
            <w:r>
              <w:rPr>
                <w:rFonts w:ascii="Garamond" w:eastAsia="Garamond" w:hAnsi="Garamond" w:cs="Garamond"/>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A3BB53C" w14:textId="77777777" w:rsidR="004416BD" w:rsidRDefault="00057F67">
            <w:pPr>
              <w:spacing w:before="240" w:after="240"/>
              <w:rPr>
                <w:rFonts w:ascii="Garamond" w:eastAsia="Garamond" w:hAnsi="Garamond" w:cs="Garamond"/>
              </w:rPr>
            </w:pPr>
            <w:r>
              <w:rPr>
                <w:rFonts w:ascii="Garamond" w:eastAsia="Garamond" w:hAnsi="Garamond" w:cs="Garamond"/>
              </w:rPr>
              <w:t>551</w:t>
            </w:r>
          </w:p>
        </w:tc>
      </w:tr>
      <w:tr w:rsidR="004416BD" w14:paraId="612AB0E2"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298CBA" w14:textId="77777777" w:rsidR="004416BD" w:rsidRDefault="00057F67">
            <w:pPr>
              <w:spacing w:line="240" w:lineRule="auto"/>
              <w:rPr>
                <w:rFonts w:ascii="Garamond" w:eastAsia="Garamond" w:hAnsi="Garamond" w:cs="Garamond"/>
              </w:rPr>
            </w:pPr>
            <w:r>
              <w:rPr>
                <w:rFonts w:ascii="Garamond" w:eastAsia="Garamond" w:hAnsi="Garamond" w:cs="Garamond"/>
              </w:rPr>
              <w:t>Purusha Swayam Sahaya Sangham</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1089436" w14:textId="77777777" w:rsidR="004416BD" w:rsidRDefault="00057F67">
            <w:pPr>
              <w:spacing w:before="240" w:after="240"/>
              <w:rPr>
                <w:rFonts w:ascii="Garamond" w:eastAsia="Garamond" w:hAnsi="Garamond" w:cs="Garamond"/>
              </w:rPr>
            </w:pPr>
            <w:r>
              <w:rPr>
                <w:rFonts w:ascii="Garamond" w:eastAsia="Garamond" w:hAnsi="Garamond" w:cs="Garamond"/>
              </w:rPr>
              <w:t>10</w:t>
            </w:r>
          </w:p>
        </w:tc>
      </w:tr>
      <w:tr w:rsidR="004416BD" w14:paraId="5C061284"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D0C311" w14:textId="77777777" w:rsidR="004416BD" w:rsidRDefault="00057F67">
            <w:pPr>
              <w:rPr>
                <w:rFonts w:ascii="Garamond" w:eastAsia="Garamond" w:hAnsi="Garamond" w:cs="Garamond"/>
              </w:rPr>
            </w:pPr>
            <w:r>
              <w:rPr>
                <w:rFonts w:ascii="Garamond" w:eastAsia="Garamond" w:hAnsi="Garamond" w:cs="Garamond"/>
              </w:rP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CD82B69" w14:textId="77777777" w:rsidR="004416BD" w:rsidRDefault="00057F67">
            <w:pPr>
              <w:spacing w:before="240" w:after="240"/>
              <w:rPr>
                <w:rFonts w:ascii="Garamond" w:eastAsia="Garamond" w:hAnsi="Garamond" w:cs="Garamond"/>
              </w:rPr>
            </w:pPr>
            <w:r>
              <w:rPr>
                <w:rFonts w:ascii="Garamond" w:eastAsia="Garamond" w:hAnsi="Garamond" w:cs="Garamond"/>
              </w:rPr>
              <w:t>70</w:t>
            </w:r>
          </w:p>
        </w:tc>
      </w:tr>
      <w:tr w:rsidR="004416BD" w14:paraId="0A450754"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0134B5" w14:textId="77777777" w:rsidR="004416BD" w:rsidRDefault="00057F67">
            <w:pPr>
              <w:rPr>
                <w:rFonts w:ascii="Garamond" w:eastAsia="Garamond" w:hAnsi="Garamond" w:cs="Garamond"/>
              </w:rPr>
            </w:pPr>
            <w:r>
              <w:rPr>
                <w:rFonts w:ascii="Garamond" w:eastAsia="Garamond" w:hAnsi="Garamond" w:cs="Garamond"/>
              </w:rPr>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94FED06" w14:textId="77777777" w:rsidR="004416BD" w:rsidRDefault="00057F67">
            <w:pPr>
              <w:spacing w:before="240" w:after="240"/>
              <w:rPr>
                <w:rFonts w:ascii="Garamond" w:eastAsia="Garamond" w:hAnsi="Garamond" w:cs="Garamond"/>
              </w:rPr>
            </w:pPr>
            <w:r>
              <w:rPr>
                <w:rFonts w:ascii="Garamond" w:eastAsia="Garamond" w:hAnsi="Garamond" w:cs="Garamond"/>
              </w:rPr>
              <w:t>38</w:t>
            </w:r>
          </w:p>
        </w:tc>
      </w:tr>
      <w:tr w:rsidR="004416BD" w14:paraId="52B067E6"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36D6A5" w14:textId="77777777" w:rsidR="004416BD" w:rsidRDefault="00057F67">
            <w:pPr>
              <w:rPr>
                <w:rFonts w:ascii="Garamond" w:eastAsia="Garamond" w:hAnsi="Garamond" w:cs="Garamond"/>
              </w:rPr>
            </w:pPr>
            <w:r>
              <w:rPr>
                <w:rFonts w:ascii="Garamond" w:eastAsia="Garamond" w:hAnsi="Garamond" w:cs="Garamond"/>
              </w:rPr>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3D52319" w14:textId="77777777" w:rsidR="004416BD" w:rsidRDefault="00057F67">
            <w:pPr>
              <w:spacing w:before="240" w:after="240"/>
              <w:rPr>
                <w:rFonts w:ascii="Garamond" w:eastAsia="Garamond" w:hAnsi="Garamond" w:cs="Garamond"/>
              </w:rPr>
            </w:pPr>
            <w:r>
              <w:rPr>
                <w:rFonts w:ascii="Garamond" w:eastAsia="Garamond" w:hAnsi="Garamond" w:cs="Garamond"/>
              </w:rPr>
              <w:t>70</w:t>
            </w:r>
          </w:p>
        </w:tc>
      </w:tr>
      <w:tr w:rsidR="004416BD" w14:paraId="2F3DD5FD"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8EB919" w14:textId="77777777" w:rsidR="004416BD" w:rsidRDefault="00057F67">
            <w:pPr>
              <w:rPr>
                <w:rFonts w:ascii="Garamond" w:eastAsia="Garamond" w:hAnsi="Garamond" w:cs="Garamond"/>
              </w:rPr>
            </w:pPr>
            <w:r>
              <w:rPr>
                <w:rFonts w:ascii="Garamond" w:eastAsia="Garamond" w:hAnsi="Garamond" w:cs="Garamond"/>
              </w:rPr>
              <w:lastRenderedPageBreak/>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25FC60F" w14:textId="77777777" w:rsidR="004416BD" w:rsidRDefault="00057F67">
            <w:pPr>
              <w:spacing w:before="240" w:after="240"/>
              <w:rPr>
                <w:rFonts w:ascii="Garamond" w:eastAsia="Garamond" w:hAnsi="Garamond" w:cs="Garamond"/>
              </w:rPr>
            </w:pPr>
            <w:r>
              <w:rPr>
                <w:rFonts w:ascii="Garamond" w:eastAsia="Garamond" w:hAnsi="Garamond" w:cs="Garamond"/>
              </w:rPr>
              <w:t>70</w:t>
            </w:r>
          </w:p>
        </w:tc>
      </w:tr>
      <w:tr w:rsidR="004416BD" w14:paraId="3B5F8313"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4708A7" w14:textId="77777777" w:rsidR="004416BD" w:rsidRDefault="00057F67">
            <w:pPr>
              <w:rPr>
                <w:rFonts w:ascii="Garamond" w:eastAsia="Garamond" w:hAnsi="Garamond" w:cs="Garamond"/>
              </w:rPr>
            </w:pPr>
            <w:r>
              <w:rPr>
                <w:rFonts w:ascii="Garamond" w:eastAsia="Garamond" w:hAnsi="Garamond" w:cs="Garamond"/>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A23D2EC" w14:textId="77777777" w:rsidR="004416BD" w:rsidRDefault="00057F67">
            <w:pPr>
              <w:spacing w:before="240" w:after="240"/>
              <w:rPr>
                <w:rFonts w:ascii="Garamond" w:eastAsia="Garamond" w:hAnsi="Garamond" w:cs="Garamond"/>
              </w:rPr>
            </w:pPr>
            <w:r>
              <w:rPr>
                <w:rFonts w:ascii="Garamond" w:eastAsia="Garamond" w:hAnsi="Garamond" w:cs="Garamond"/>
              </w:rPr>
              <w:t>5</w:t>
            </w:r>
          </w:p>
        </w:tc>
      </w:tr>
      <w:tr w:rsidR="004416BD" w14:paraId="0E64DF88" w14:textId="77777777">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34337D" w14:textId="77777777" w:rsidR="004416BD" w:rsidRDefault="00057F67">
            <w:pPr>
              <w:rPr>
                <w:rFonts w:ascii="Garamond" w:eastAsia="Garamond" w:hAnsi="Garamond" w:cs="Garamond"/>
              </w:rPr>
            </w:pPr>
            <w:r>
              <w:rPr>
                <w:rFonts w:ascii="Garamond" w:eastAsia="Garamond" w:hAnsi="Garamond" w:cs="Garamond"/>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FA8161B" w14:textId="77777777" w:rsidR="004416BD" w:rsidRDefault="00057F67">
            <w:pPr>
              <w:spacing w:before="240" w:after="240"/>
              <w:rPr>
                <w:rFonts w:ascii="Garamond" w:eastAsia="Garamond" w:hAnsi="Garamond" w:cs="Garamond"/>
              </w:rPr>
            </w:pPr>
            <w:r>
              <w:rPr>
                <w:rFonts w:ascii="Garamond" w:eastAsia="Garamond" w:hAnsi="Garamond" w:cs="Garamond"/>
              </w:rPr>
              <w:t>5</w:t>
            </w:r>
          </w:p>
        </w:tc>
      </w:tr>
    </w:tbl>
    <w:p w14:paraId="4EE01017" w14:textId="77777777" w:rsidR="004416BD" w:rsidRDefault="004416BD">
      <w:pPr>
        <w:rPr>
          <w:rFonts w:ascii="Garamond" w:eastAsia="Garamond" w:hAnsi="Garamond" w:cs="Garamond"/>
        </w:rPr>
      </w:pPr>
    </w:p>
    <w:p w14:paraId="04D6183A" w14:textId="77777777" w:rsidR="004416BD" w:rsidRDefault="00057F67">
      <w:pPr>
        <w:pStyle w:val="Heading2"/>
        <w:rPr>
          <w:rFonts w:ascii="Garamond" w:eastAsia="Garamond" w:hAnsi="Garamond" w:cs="Garamond"/>
          <w:color w:val="000000"/>
        </w:rPr>
      </w:pPr>
      <w:bookmarkStart w:id="27" w:name="_heading=h.zbtrwrie3eiz" w:colFirst="0" w:colLast="0"/>
      <w:bookmarkEnd w:id="27"/>
      <w:r>
        <w:rPr>
          <w:rFonts w:ascii="Garamond" w:eastAsia="Garamond" w:hAnsi="Garamond" w:cs="Garamond"/>
          <w:color w:val="000000"/>
        </w:rPr>
        <w:t>Community Organizations</w:t>
      </w:r>
    </w:p>
    <w:p w14:paraId="246C22B1" w14:textId="77777777" w:rsidR="004416BD" w:rsidRDefault="00057F67">
      <w:pPr>
        <w:rPr>
          <w:rFonts w:ascii="Garamond" w:eastAsia="Garamond" w:hAnsi="Garamond" w:cs="Garamond"/>
        </w:rPr>
      </w:pPr>
      <w:r>
        <w:rPr>
          <w:rFonts w:ascii="Garamond" w:eastAsia="Garamond" w:hAnsi="Garamond" w:cs="Garamond"/>
        </w:rPr>
        <w:t xml:space="preserve">This section details the presence of community-based organisations (CBOs), non-governmental organisations (NGOs), faith-based organisations (FBOs), </w:t>
      </w:r>
      <w:proofErr w:type="spellStart"/>
      <w:r>
        <w:rPr>
          <w:rFonts w:ascii="Garamond" w:eastAsia="Garamond" w:hAnsi="Garamond" w:cs="Garamond"/>
        </w:rPr>
        <w:t>Kudumbashree</w:t>
      </w:r>
      <w:proofErr w:type="spellEnd"/>
      <w:r>
        <w:rPr>
          <w:rFonts w:ascii="Garamond" w:eastAsia="Garamond" w:hAnsi="Garamond" w:cs="Garamond"/>
        </w:rPr>
        <w:t xml:space="preserve"> Sel</w:t>
      </w:r>
      <w:r>
        <w:rPr>
          <w:rFonts w:ascii="Garamond" w:eastAsia="Garamond" w:hAnsi="Garamond" w:cs="Garamond"/>
        </w:rPr>
        <w:t xml:space="preserve">f-Help Groups (SHGs), and </w:t>
      </w:r>
      <w:proofErr w:type="spellStart"/>
      <w:r>
        <w:rPr>
          <w:rFonts w:ascii="Garamond" w:eastAsia="Garamond" w:hAnsi="Garamond" w:cs="Garamond"/>
        </w:rPr>
        <w:t>Ayalkootams</w:t>
      </w:r>
      <w:proofErr w:type="spellEnd"/>
      <w:r>
        <w:rPr>
          <w:rFonts w:ascii="Garamond" w:eastAsia="Garamond" w:hAnsi="Garamond" w:cs="Garamond"/>
        </w:rPr>
        <w:t xml:space="preserve"> within the Local Self-Government Institution (LSGI). These groups enhance grassroots mobilization, resource distribution, and support networks crucial for pandemic response and community resilience.</w:t>
      </w:r>
    </w:p>
    <w:p w14:paraId="637BADED" w14:textId="77777777" w:rsidR="004416BD" w:rsidRDefault="004416BD">
      <w:pPr>
        <w:rPr>
          <w:rFonts w:ascii="Garamond" w:eastAsia="Garamond" w:hAnsi="Garamond" w:cs="Garamond"/>
        </w:rPr>
      </w:pPr>
    </w:p>
    <w:tbl>
      <w:tblPr>
        <w:tblStyle w:val="af2"/>
        <w:tblW w:w="71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00"/>
        <w:gridCol w:w="2970"/>
      </w:tblGrid>
      <w:tr w:rsidR="004416BD" w14:paraId="7318ED40" w14:textId="77777777">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ACC3DD5" w14:textId="77777777" w:rsidR="004416BD" w:rsidRDefault="00057F67">
            <w:pPr>
              <w:spacing w:line="240" w:lineRule="auto"/>
              <w:rPr>
                <w:rFonts w:ascii="Garamond" w:eastAsia="Garamond" w:hAnsi="Garamond" w:cs="Garamond"/>
              </w:rPr>
            </w:pPr>
            <w:r>
              <w:rPr>
                <w:rFonts w:ascii="Garamond" w:eastAsia="Garamond" w:hAnsi="Garamond" w:cs="Garamond"/>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6CDAF7" w14:textId="77777777" w:rsidR="004416BD" w:rsidRDefault="00057F67">
            <w:pPr>
              <w:spacing w:line="240" w:lineRule="auto"/>
              <w:rPr>
                <w:rFonts w:ascii="Garamond" w:eastAsia="Garamond" w:hAnsi="Garamond" w:cs="Garamond"/>
              </w:rPr>
            </w:pPr>
            <w:r>
              <w:rPr>
                <w:rFonts w:ascii="Garamond" w:eastAsia="Garamond" w:hAnsi="Garamond" w:cs="Garamond"/>
                <w:b/>
                <w:bCs/>
              </w:rPr>
              <w:t>Total Count</w:t>
            </w:r>
          </w:p>
        </w:tc>
      </w:tr>
      <w:tr w:rsidR="004416BD" w14:paraId="70A31C95"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52A0F2" w14:textId="77777777" w:rsidR="004416BD" w:rsidRDefault="00057F67">
            <w:pPr>
              <w:spacing w:line="240" w:lineRule="auto"/>
              <w:rPr>
                <w:rFonts w:ascii="Garamond" w:eastAsia="Garamond" w:hAnsi="Garamond" w:cs="Garamond"/>
              </w:rPr>
            </w:pPr>
            <w:r>
              <w:rPr>
                <w:rFonts w:ascii="Garamond" w:eastAsia="Garamond" w:hAnsi="Garamond" w:cs="Garamond"/>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2F51E95"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11</w:t>
            </w:r>
          </w:p>
        </w:tc>
      </w:tr>
      <w:tr w:rsidR="004416BD" w14:paraId="01A946A3"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8C73E5" w14:textId="77777777" w:rsidR="004416BD" w:rsidRDefault="00057F67">
            <w:pPr>
              <w:spacing w:line="240" w:lineRule="auto"/>
              <w:rPr>
                <w:rFonts w:ascii="Garamond" w:eastAsia="Garamond" w:hAnsi="Garamond" w:cs="Garamond"/>
              </w:rPr>
            </w:pPr>
            <w:r>
              <w:rPr>
                <w:rFonts w:ascii="Garamond" w:eastAsia="Garamond" w:hAnsi="Garamond" w:cs="Garamond"/>
              </w:rPr>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346E417"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8</w:t>
            </w:r>
          </w:p>
        </w:tc>
      </w:tr>
      <w:tr w:rsidR="004416BD" w14:paraId="7CC4B00E"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078D7E" w14:textId="77777777" w:rsidR="004416BD" w:rsidRDefault="00057F67">
            <w:pPr>
              <w:spacing w:line="240" w:lineRule="auto"/>
              <w:rPr>
                <w:rFonts w:ascii="Garamond" w:eastAsia="Garamond" w:hAnsi="Garamond" w:cs="Garamond"/>
              </w:rPr>
            </w:pPr>
            <w:r>
              <w:rPr>
                <w:rFonts w:ascii="Garamond" w:eastAsia="Garamond" w:hAnsi="Garamond" w:cs="Garamond"/>
              </w:rPr>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CBF00A"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2</w:t>
            </w:r>
          </w:p>
        </w:tc>
      </w:tr>
      <w:tr w:rsidR="004416BD" w14:paraId="4B3A7F0A"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A3162E" w14:textId="77777777" w:rsidR="004416BD" w:rsidRDefault="00057F67">
            <w:pPr>
              <w:spacing w:line="240" w:lineRule="auto"/>
              <w:rPr>
                <w:rFonts w:ascii="Garamond" w:eastAsia="Garamond" w:hAnsi="Garamond" w:cs="Garamond"/>
              </w:rPr>
            </w:pPr>
            <w:r>
              <w:rPr>
                <w:rFonts w:ascii="Garamond" w:eastAsia="Garamond" w:hAnsi="Garamond" w:cs="Garamond"/>
              </w:rPr>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B969763"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30</w:t>
            </w:r>
          </w:p>
        </w:tc>
      </w:tr>
      <w:tr w:rsidR="004416BD" w14:paraId="14BFB1CB"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2886D0" w14:textId="77777777" w:rsidR="004416BD" w:rsidRDefault="00057F67">
            <w:pPr>
              <w:spacing w:line="240" w:lineRule="auto"/>
              <w:rPr>
                <w:rFonts w:ascii="Garamond" w:eastAsia="Garamond" w:hAnsi="Garamond" w:cs="Garamond"/>
              </w:rPr>
            </w:pPr>
            <w:proofErr w:type="spellStart"/>
            <w:r>
              <w:rPr>
                <w:rFonts w:ascii="Garamond" w:eastAsia="Garamond" w:hAnsi="Garamond" w:cs="Garamond"/>
              </w:rPr>
              <w:t>Kudumbashree</w:t>
            </w:r>
            <w:proofErr w:type="spellEnd"/>
            <w:r>
              <w:rPr>
                <w:rFonts w:ascii="Garamond" w:eastAsia="Garamond" w:hAnsi="Garamond" w:cs="Garamond"/>
              </w:rPr>
              <w:t xml:space="preserv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3C8ADC9"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54</w:t>
            </w:r>
          </w:p>
        </w:tc>
      </w:tr>
      <w:tr w:rsidR="004416BD" w14:paraId="5E9E1E1D"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146DF3" w14:textId="77777777" w:rsidR="004416BD" w:rsidRDefault="00057F67">
            <w:pPr>
              <w:spacing w:line="240" w:lineRule="auto"/>
              <w:rPr>
                <w:rFonts w:ascii="Garamond" w:eastAsia="Garamond" w:hAnsi="Garamond" w:cs="Garamond"/>
              </w:rPr>
            </w:pPr>
            <w:proofErr w:type="spellStart"/>
            <w:r>
              <w:rPr>
                <w:rFonts w:ascii="Garamond" w:eastAsia="Garamond" w:hAnsi="Garamond" w:cs="Garamond"/>
              </w:rPr>
              <w:t>Ayalkootams</w:t>
            </w:r>
            <w:proofErr w:type="spellEnd"/>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CAB568" w14:textId="77777777" w:rsidR="004416BD" w:rsidRDefault="00057F67">
            <w:pPr>
              <w:spacing w:line="240" w:lineRule="auto"/>
              <w:rPr>
                <w:rFonts w:ascii="Garamond" w:eastAsia="Garamond" w:hAnsi="Garamond" w:cs="Garamond"/>
              </w:rPr>
            </w:pPr>
            <w:r>
              <w:rPr>
                <w:rFonts w:ascii="Garamond" w:eastAsia="Garamond" w:hAnsi="Garamond" w:cs="Garamond"/>
              </w:rPr>
              <w:t>140</w:t>
            </w:r>
          </w:p>
        </w:tc>
      </w:tr>
      <w:tr w:rsidR="004416BD" w14:paraId="1DAC04C6"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F61560" w14:textId="77777777" w:rsidR="004416BD" w:rsidRDefault="00057F67">
            <w:pPr>
              <w:spacing w:line="240" w:lineRule="auto"/>
              <w:rPr>
                <w:rFonts w:ascii="Garamond" w:eastAsia="Garamond" w:hAnsi="Garamond" w:cs="Garamond"/>
              </w:rPr>
            </w:pPr>
            <w:r>
              <w:rPr>
                <w:rFonts w:ascii="Garamond" w:eastAsia="Garamond" w:hAnsi="Garamond" w:cs="Garamond"/>
              </w:rPr>
              <w:lastRenderedPageBreak/>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9EF1B8" w14:textId="77777777" w:rsidR="004416BD" w:rsidRDefault="00057F67">
            <w:pPr>
              <w:spacing w:line="240" w:lineRule="auto"/>
              <w:rPr>
                <w:rFonts w:ascii="Garamond" w:eastAsia="Garamond" w:hAnsi="Garamond" w:cs="Garamond"/>
              </w:rPr>
            </w:pPr>
            <w:r>
              <w:rPr>
                <w:rFonts w:ascii="Garamond" w:eastAsia="Garamond" w:hAnsi="Garamond" w:cs="Garamond"/>
              </w:rPr>
              <w:t>8</w:t>
            </w:r>
          </w:p>
        </w:tc>
      </w:tr>
      <w:tr w:rsidR="004416BD" w14:paraId="2CF5321B" w14:textId="77777777">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3FED1B" w14:textId="77777777" w:rsidR="004416BD" w:rsidRDefault="00057F67">
            <w:pPr>
              <w:spacing w:line="240" w:lineRule="auto"/>
              <w:rPr>
                <w:rFonts w:ascii="Garamond" w:eastAsia="Garamond" w:hAnsi="Garamond" w:cs="Garamond"/>
              </w:rPr>
            </w:pPr>
            <w:r>
              <w:rPr>
                <w:rFonts w:ascii="Garamond" w:eastAsia="Garamond" w:hAnsi="Garamond" w:cs="Garamond"/>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780219" w14:textId="77777777" w:rsidR="004416BD" w:rsidRDefault="00057F67">
            <w:pPr>
              <w:spacing w:line="240" w:lineRule="auto"/>
              <w:rPr>
                <w:rFonts w:ascii="Garamond" w:eastAsia="Garamond" w:hAnsi="Garamond" w:cs="Garamond"/>
              </w:rPr>
            </w:pPr>
            <w:r>
              <w:rPr>
                <w:rFonts w:ascii="Garamond" w:eastAsia="Garamond" w:hAnsi="Garamond" w:cs="Garamond"/>
              </w:rPr>
              <w:t>4</w:t>
            </w:r>
          </w:p>
        </w:tc>
      </w:tr>
    </w:tbl>
    <w:p w14:paraId="558FF20D" w14:textId="77777777" w:rsidR="004416BD" w:rsidRDefault="00057F67">
      <w:pPr>
        <w:rPr>
          <w:rFonts w:ascii="Garamond" w:eastAsia="Garamond" w:hAnsi="Garamond" w:cs="Garamond"/>
        </w:rPr>
      </w:pPr>
      <w:r>
        <w:rPr>
          <w:rFonts w:ascii="Garamond" w:eastAsia="Garamond" w:hAnsi="Garamond" w:cs="Garamond"/>
        </w:rPr>
        <w:tab/>
      </w:r>
    </w:p>
    <w:p w14:paraId="0E45B810" w14:textId="77777777" w:rsidR="004416BD" w:rsidRDefault="00057F67">
      <w:pPr>
        <w:pStyle w:val="Heading2"/>
        <w:rPr>
          <w:rFonts w:ascii="Garamond" w:eastAsia="Garamond" w:hAnsi="Garamond" w:cs="Garamond"/>
          <w:color w:val="000000"/>
        </w:rPr>
      </w:pPr>
      <w:bookmarkStart w:id="28" w:name="_heading=h.c7f38cl0upjb" w:colFirst="0" w:colLast="0"/>
      <w:bookmarkEnd w:id="28"/>
      <w:r>
        <w:rPr>
          <w:rFonts w:ascii="Garamond" w:eastAsia="Garamond" w:hAnsi="Garamond" w:cs="Garamond"/>
          <w:color w:val="000000"/>
        </w:rPr>
        <w:t>Administrative &amp; Emergency Services</w:t>
      </w:r>
    </w:p>
    <w:p w14:paraId="23B30166" w14:textId="77777777" w:rsidR="004416BD" w:rsidRDefault="00057F67">
      <w:pPr>
        <w:rPr>
          <w:rFonts w:ascii="Garamond" w:eastAsia="Garamond" w:hAnsi="Garamond" w:cs="Garamond"/>
        </w:rPr>
      </w:pPr>
      <w:r>
        <w:rPr>
          <w:rFonts w:ascii="Garamond" w:eastAsia="Garamond" w:hAnsi="Garamond" w:cs="Garamond"/>
        </w:rPr>
        <w:t>This section outlines the availability of key non-health emergency support services and infrastructure within the LSGI, which are essential for effective pandemic preparedness and response. These facilities support law e</w:t>
      </w:r>
      <w:r>
        <w:rPr>
          <w:rFonts w:ascii="Garamond" w:eastAsia="Garamond" w:hAnsi="Garamond" w:cs="Garamond"/>
        </w:rPr>
        <w:t xml:space="preserve">nforcement, disaster response, water supply, logistics, mobility, and community-level interventions during public health emergencies. </w:t>
      </w:r>
    </w:p>
    <w:p w14:paraId="254979C0" w14:textId="77777777" w:rsidR="004416BD" w:rsidRDefault="004416BD">
      <w:pPr>
        <w:rPr>
          <w:rFonts w:ascii="Garamond" w:eastAsia="Garamond" w:hAnsi="Garamond" w:cs="Garamond"/>
        </w:rPr>
      </w:pPr>
    </w:p>
    <w:tbl>
      <w:tblPr>
        <w:tblStyle w:val="af3"/>
        <w:tblW w:w="920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4416BD" w14:paraId="6B65DF8B" w14:textId="77777777">
        <w:trPr>
          <w:trHeight w:val="20"/>
        </w:trPr>
        <w:tc>
          <w:tcPr>
            <w:tcW w:w="35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D09079" w14:textId="77777777" w:rsidR="004416BD" w:rsidRDefault="00057F67">
            <w:pPr>
              <w:rPr>
                <w:rFonts w:ascii="Garamond" w:eastAsia="Garamond" w:hAnsi="Garamond" w:cs="Garamond"/>
              </w:rPr>
            </w:pPr>
            <w:r>
              <w:rPr>
                <w:rFonts w:ascii="Garamond" w:eastAsia="Garamond" w:hAnsi="Garamond" w:cs="Garamond"/>
              </w:rPr>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2431DA3" w14:textId="77777777" w:rsidR="004416BD" w:rsidRDefault="00057F67">
            <w:pPr>
              <w:rPr>
                <w:rFonts w:ascii="Garamond" w:eastAsia="Garamond" w:hAnsi="Garamond" w:cs="Garamond"/>
              </w:rPr>
            </w:pPr>
            <w:r>
              <w:rPr>
                <w:rFonts w:ascii="Garamond" w:eastAsia="Garamond" w:hAnsi="Garamond" w:cs="Garamond"/>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D4F273" w14:textId="77777777" w:rsidR="004416BD" w:rsidRDefault="00057F67">
            <w:pPr>
              <w:rPr>
                <w:rFonts w:ascii="Garamond" w:eastAsia="Garamond" w:hAnsi="Garamond" w:cs="Garamond"/>
              </w:rPr>
            </w:pPr>
            <w:r>
              <w:rPr>
                <w:rFonts w:ascii="Garamond" w:eastAsia="Garamond" w:hAnsi="Garamond" w:cs="Garamond"/>
              </w:rPr>
              <w:t xml:space="preserve">Contact details </w:t>
            </w:r>
          </w:p>
        </w:tc>
      </w:tr>
      <w:tr w:rsidR="004416BD" w14:paraId="32D7528B"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3DD96C" w14:textId="77777777" w:rsidR="004416BD" w:rsidRDefault="00057F67">
            <w:pPr>
              <w:rPr>
                <w:rFonts w:ascii="Garamond" w:eastAsia="Garamond" w:hAnsi="Garamond" w:cs="Garamond"/>
              </w:rPr>
            </w:pPr>
            <w:r>
              <w:rPr>
                <w:rFonts w:ascii="Garamond" w:eastAsia="Garamond" w:hAnsi="Garamond" w:cs="Garamond"/>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CADCDF" w14:textId="77777777" w:rsidR="004416BD" w:rsidRDefault="00057F67">
            <w:pPr>
              <w:rPr>
                <w:rFonts w:ascii="Garamond" w:eastAsia="Garamond" w:hAnsi="Garamond" w:cs="Garamond"/>
              </w:rPr>
            </w:pPr>
            <w:r>
              <w:rPr>
                <w:rFonts w:ascii="Garamond" w:eastAsia="Garamond" w:hAnsi="Garamond" w:cs="Garamond"/>
              </w:rPr>
              <w:t xml:space="preserve">1 </w:t>
            </w:r>
            <w:proofErr w:type="gramStart"/>
            <w:r>
              <w:rPr>
                <w:rFonts w:ascii="Garamond" w:eastAsia="Garamond" w:hAnsi="Garamond" w:cs="Garamond"/>
              </w:rPr>
              <w:t xml:space="preserve">( </w:t>
            </w:r>
            <w:proofErr w:type="spellStart"/>
            <w:r>
              <w:rPr>
                <w:rFonts w:ascii="Garamond" w:eastAsia="Garamond" w:hAnsi="Garamond" w:cs="Garamond"/>
              </w:rPr>
              <w:t>Payyanur</w:t>
            </w:r>
            <w:proofErr w:type="spellEnd"/>
            <w:proofErr w:type="gramEnd"/>
            <w:r>
              <w:rPr>
                <w:rFonts w:ascii="Garamond" w:eastAsia="Garamond" w:hAnsi="Garamond" w:cs="Garamond"/>
              </w:rPr>
              <w:t>)</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8852A5" w14:textId="77777777" w:rsidR="004416BD" w:rsidRDefault="00057F67">
            <w:pPr>
              <w:rPr>
                <w:rFonts w:ascii="Garamond" w:eastAsia="Garamond" w:hAnsi="Garamond" w:cs="Garamond"/>
              </w:rPr>
            </w:pPr>
            <w:r>
              <w:rPr>
                <w:rFonts w:ascii="Garamond" w:eastAsia="Garamond" w:hAnsi="Garamond" w:cs="Garamond"/>
              </w:rPr>
              <w:t>04985 203032</w:t>
            </w:r>
          </w:p>
        </w:tc>
      </w:tr>
      <w:tr w:rsidR="004416BD" w14:paraId="43A525A1"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8666BB" w14:textId="77777777" w:rsidR="004416BD" w:rsidRDefault="00057F67">
            <w:pPr>
              <w:rPr>
                <w:rFonts w:ascii="Garamond" w:eastAsia="Garamond" w:hAnsi="Garamond" w:cs="Garamond"/>
              </w:rPr>
            </w:pPr>
            <w:r>
              <w:rPr>
                <w:rFonts w:ascii="Garamond" w:eastAsia="Garamond" w:hAnsi="Garamond" w:cs="Garamond"/>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1FCB4F" w14:textId="77777777" w:rsidR="004416BD" w:rsidRDefault="00057F67">
            <w:pPr>
              <w:rPr>
                <w:rFonts w:ascii="Garamond" w:eastAsia="Garamond" w:hAnsi="Garamond" w:cs="Garamond"/>
              </w:rPr>
            </w:pPr>
            <w:r>
              <w:rPr>
                <w:rFonts w:ascii="Garamond" w:eastAsia="Garamond" w:hAnsi="Garamond" w:cs="Garamond"/>
              </w:rPr>
              <w:t>1 (</w:t>
            </w:r>
            <w:proofErr w:type="spellStart"/>
            <w:r>
              <w:rPr>
                <w:rFonts w:ascii="Garamond" w:eastAsia="Garamond" w:hAnsi="Garamond" w:cs="Garamond"/>
              </w:rPr>
              <w:t>Payyanur</w:t>
            </w:r>
            <w:proofErr w:type="spellEnd"/>
            <w:r>
              <w:rPr>
                <w:rFonts w:ascii="Garamond" w:eastAsia="Garamond" w:hAnsi="Garamond" w:cs="Garamond"/>
              </w:rPr>
              <w:t>)</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C75217" w14:textId="77777777" w:rsidR="004416BD" w:rsidRDefault="00057F67">
            <w:pPr>
              <w:rPr>
                <w:rFonts w:ascii="Garamond" w:eastAsia="Garamond" w:hAnsi="Garamond" w:cs="Garamond"/>
              </w:rPr>
            </w:pPr>
            <w:r>
              <w:rPr>
                <w:rFonts w:ascii="Garamond" w:eastAsia="Garamond" w:hAnsi="Garamond" w:cs="Garamond"/>
              </w:rPr>
              <w:t>04985 202901</w:t>
            </w:r>
          </w:p>
        </w:tc>
      </w:tr>
      <w:tr w:rsidR="004416BD" w14:paraId="2AB6D988"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A17332" w14:textId="77777777" w:rsidR="004416BD" w:rsidRDefault="00057F67">
            <w:pPr>
              <w:rPr>
                <w:rFonts w:ascii="Garamond" w:eastAsia="Garamond" w:hAnsi="Garamond" w:cs="Garamond"/>
              </w:rPr>
            </w:pPr>
            <w:r>
              <w:rPr>
                <w:rFonts w:ascii="Garamond" w:eastAsia="Garamond" w:hAnsi="Garamond" w:cs="Garamond"/>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CD199C" w14:textId="77777777" w:rsidR="004416BD" w:rsidRDefault="00057F67">
            <w:pPr>
              <w:rPr>
                <w:rFonts w:ascii="Garamond" w:eastAsia="Garamond" w:hAnsi="Garamond" w:cs="Garamond"/>
              </w:rPr>
            </w:pPr>
            <w:r>
              <w:rPr>
                <w:rFonts w:ascii="Garamond" w:eastAsia="Garamond" w:hAnsi="Garamond" w:cs="Garamond"/>
              </w:rPr>
              <w:t>5</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5C4458" w14:textId="77777777" w:rsidR="004416BD" w:rsidRDefault="00057F67">
            <w:pPr>
              <w:rPr>
                <w:rFonts w:ascii="Garamond" w:eastAsia="Garamond" w:hAnsi="Garamond" w:cs="Garamond"/>
                <w:color w:val="EE0000"/>
              </w:rPr>
            </w:pPr>
            <w:r>
              <w:rPr>
                <w:rFonts w:ascii="Garamond" w:eastAsia="Garamond" w:hAnsi="Garamond" w:cs="Garamond"/>
                <w:color w:val="000000"/>
              </w:rPr>
              <w:t>9961622960</w:t>
            </w:r>
          </w:p>
        </w:tc>
      </w:tr>
      <w:tr w:rsidR="004416BD" w14:paraId="2707246D" w14:textId="77777777">
        <w:trPr>
          <w:trHeight w:val="20"/>
        </w:trPr>
        <w:tc>
          <w:tcPr>
            <w:tcW w:w="35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C41018" w14:textId="77777777" w:rsidR="004416BD" w:rsidRDefault="00057F67">
            <w:pPr>
              <w:rPr>
                <w:rFonts w:ascii="Garamond" w:eastAsia="Garamond" w:hAnsi="Garamond" w:cs="Garamond"/>
              </w:rPr>
            </w:pPr>
            <w:r>
              <w:rPr>
                <w:rFonts w:ascii="Garamond" w:eastAsia="Garamond" w:hAnsi="Garamond" w:cs="Garamond"/>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AA52D1" w14:textId="77777777" w:rsidR="004416BD" w:rsidRDefault="00057F67">
            <w:pPr>
              <w:rPr>
                <w:rFonts w:ascii="Garamond" w:eastAsia="Garamond" w:hAnsi="Garamond" w:cs="Garamond"/>
              </w:rPr>
            </w:pPr>
            <w:r>
              <w:rPr>
                <w:rFonts w:ascii="Garamond" w:eastAsia="Garamond" w:hAnsi="Garamond" w:cs="Garamond"/>
              </w:rPr>
              <w:t>14</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37FD8F" w14:textId="77777777" w:rsidR="004416BD" w:rsidRDefault="00057F67">
            <w:pPr>
              <w:rPr>
                <w:rFonts w:ascii="Garamond" w:eastAsia="Garamond" w:hAnsi="Garamond" w:cs="Garamond"/>
                <w:color w:val="EE0000"/>
              </w:rPr>
            </w:pPr>
            <w:r>
              <w:rPr>
                <w:rFonts w:ascii="Garamond" w:eastAsia="Garamond" w:hAnsi="Garamond" w:cs="Garamond"/>
                <w:color w:val="000000"/>
              </w:rPr>
              <w:t>9495960405</w:t>
            </w:r>
          </w:p>
        </w:tc>
      </w:tr>
    </w:tbl>
    <w:p w14:paraId="580D3C64" w14:textId="77777777" w:rsidR="004416BD" w:rsidRDefault="00057F67">
      <w:pPr>
        <w:pStyle w:val="Heading2"/>
        <w:rPr>
          <w:rFonts w:ascii="Garamond" w:eastAsia="Garamond" w:hAnsi="Garamond" w:cs="Garamond"/>
          <w:color w:val="000000"/>
        </w:rPr>
      </w:pPr>
      <w:bookmarkStart w:id="29" w:name="_heading=h.s5fvy59x4p4r" w:colFirst="0" w:colLast="0"/>
      <w:bookmarkEnd w:id="29"/>
      <w:r>
        <w:rPr>
          <w:rFonts w:ascii="Garamond" w:eastAsia="Garamond" w:hAnsi="Garamond" w:cs="Garamond"/>
          <w:color w:val="000000"/>
        </w:rPr>
        <w:t>Information regarding resources</w:t>
      </w:r>
    </w:p>
    <w:p w14:paraId="0ED2BD85" w14:textId="77777777" w:rsidR="004416BD" w:rsidRDefault="00057F67">
      <w:pPr>
        <w:rPr>
          <w:rFonts w:ascii="Garamond" w:eastAsia="Garamond" w:hAnsi="Garamond" w:cs="Garamond"/>
        </w:rPr>
      </w:pPr>
      <w:r>
        <w:rPr>
          <w:rFonts w:ascii="Garamond" w:eastAsia="Garamond" w:hAnsi="Garamond" w:cs="Garamond"/>
        </w:rPr>
        <w:t>The availability of essential transport and support resources plays a quiet but critical role in saving lives. Equipment such as ambulances, mobile mortuaries, amphibian ambulances, and motorized boats ensures that patients, samples, and healthcare teams c</w:t>
      </w:r>
      <w:r>
        <w:rPr>
          <w:rFonts w:ascii="Garamond" w:eastAsia="Garamond" w:hAnsi="Garamond" w:cs="Garamond"/>
        </w:rPr>
        <w:t>an move swiftly—even in flooded, remote, or difficult terrains. Heavy vehicles like JCBs, cranes, tractors, and torus lorries support logistics, waste management, emergency infrastructure, and rapid conversion of spaces into care or isolation facilities. T</w:t>
      </w:r>
      <w:r>
        <w:rPr>
          <w:rFonts w:ascii="Garamond" w:eastAsia="Garamond" w:hAnsi="Garamond" w:cs="Garamond"/>
        </w:rPr>
        <w:t xml:space="preserve">axis, four-wheel-drive vehicles, and trucks help maintain continuity of essential services, reach vulnerable populations, and support home-based care and supply delivery. </w:t>
      </w:r>
    </w:p>
    <w:p w14:paraId="45BD4E17" w14:textId="77777777" w:rsidR="004416BD" w:rsidRDefault="004416BD">
      <w:pPr>
        <w:rPr>
          <w:rFonts w:ascii="Garamond" w:eastAsia="Garamond" w:hAnsi="Garamond" w:cs="Garamond"/>
        </w:rPr>
      </w:pPr>
    </w:p>
    <w:tbl>
      <w:tblPr>
        <w:tblStyle w:val="af4"/>
        <w:tblW w:w="9150" w:type="dxa"/>
        <w:tblInd w:w="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4416BD" w14:paraId="4FBD127C" w14:textId="77777777">
        <w:trPr>
          <w:trHeight w:val="20"/>
        </w:trPr>
        <w:tc>
          <w:tcPr>
            <w:tcW w:w="5985" w:type="dxa"/>
            <w:shd w:val="clear" w:color="auto" w:fill="DDDDDD"/>
            <w:tcMar>
              <w:top w:w="100" w:type="dxa"/>
              <w:left w:w="100" w:type="dxa"/>
              <w:bottom w:w="100" w:type="dxa"/>
              <w:right w:w="100" w:type="dxa"/>
            </w:tcMar>
          </w:tcPr>
          <w:p w14:paraId="0A6999BB" w14:textId="77777777" w:rsidR="004416BD" w:rsidRDefault="00057F67">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Means of transportation</w:t>
            </w:r>
          </w:p>
        </w:tc>
        <w:tc>
          <w:tcPr>
            <w:tcW w:w="3165" w:type="dxa"/>
            <w:shd w:val="clear" w:color="auto" w:fill="DDDDDD"/>
            <w:tcMar>
              <w:top w:w="100" w:type="dxa"/>
              <w:left w:w="100" w:type="dxa"/>
              <w:bottom w:w="100" w:type="dxa"/>
              <w:right w:w="100" w:type="dxa"/>
            </w:tcMar>
          </w:tcPr>
          <w:p w14:paraId="103B5874" w14:textId="77777777" w:rsidR="004416BD" w:rsidRDefault="00057F67">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Total Count</w:t>
            </w:r>
          </w:p>
        </w:tc>
      </w:tr>
      <w:tr w:rsidR="004416BD" w14:paraId="0F1C4CDF" w14:textId="77777777">
        <w:trPr>
          <w:trHeight w:val="20"/>
        </w:trPr>
        <w:tc>
          <w:tcPr>
            <w:tcW w:w="5985" w:type="dxa"/>
            <w:tcMar>
              <w:top w:w="100" w:type="dxa"/>
              <w:left w:w="100" w:type="dxa"/>
              <w:bottom w:w="100" w:type="dxa"/>
              <w:right w:w="100" w:type="dxa"/>
            </w:tcMar>
          </w:tcPr>
          <w:p w14:paraId="237B0FAB" w14:textId="77777777" w:rsidR="004416BD" w:rsidRDefault="00057F67">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14:paraId="4314C6D2" w14:textId="77777777" w:rsidR="004416BD" w:rsidRDefault="00057F67">
            <w:pPr>
              <w:widowControl w:val="0"/>
              <w:spacing w:before="240" w:after="240"/>
              <w:jc w:val="left"/>
              <w:rPr>
                <w:rFonts w:ascii="Garamond" w:eastAsia="Garamond" w:hAnsi="Garamond" w:cs="Garamond"/>
              </w:rPr>
            </w:pPr>
            <w:r>
              <w:rPr>
                <w:rFonts w:ascii="Garamond" w:eastAsia="Garamond" w:hAnsi="Garamond" w:cs="Garamond"/>
              </w:rPr>
              <w:t>12</w:t>
            </w:r>
          </w:p>
        </w:tc>
      </w:tr>
      <w:tr w:rsidR="004416BD" w14:paraId="4BB486B7" w14:textId="77777777">
        <w:trPr>
          <w:trHeight w:val="20"/>
        </w:trPr>
        <w:tc>
          <w:tcPr>
            <w:tcW w:w="5985" w:type="dxa"/>
            <w:tcMar>
              <w:top w:w="100" w:type="dxa"/>
              <w:left w:w="100" w:type="dxa"/>
              <w:bottom w:w="100" w:type="dxa"/>
              <w:right w:w="100" w:type="dxa"/>
            </w:tcMar>
          </w:tcPr>
          <w:p w14:paraId="4BBDADAD" w14:textId="77777777" w:rsidR="004416BD" w:rsidRDefault="00057F67">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46BC9532" w14:textId="77777777" w:rsidR="004416BD" w:rsidRDefault="00057F67">
            <w:pPr>
              <w:widowControl w:val="0"/>
              <w:spacing w:before="240" w:after="240"/>
              <w:jc w:val="left"/>
              <w:rPr>
                <w:rFonts w:ascii="Garamond" w:eastAsia="Garamond" w:hAnsi="Garamond" w:cs="Garamond"/>
              </w:rPr>
            </w:pPr>
            <w:r>
              <w:rPr>
                <w:rFonts w:ascii="Garamond" w:eastAsia="Garamond" w:hAnsi="Garamond" w:cs="Garamond"/>
              </w:rPr>
              <w:t>0</w:t>
            </w:r>
          </w:p>
        </w:tc>
      </w:tr>
      <w:tr w:rsidR="004416BD" w14:paraId="729CB5B9" w14:textId="77777777">
        <w:trPr>
          <w:trHeight w:val="20"/>
        </w:trPr>
        <w:tc>
          <w:tcPr>
            <w:tcW w:w="5985" w:type="dxa"/>
            <w:tcMar>
              <w:top w:w="100" w:type="dxa"/>
              <w:left w:w="100" w:type="dxa"/>
              <w:bottom w:w="100" w:type="dxa"/>
              <w:right w:w="100" w:type="dxa"/>
            </w:tcMar>
          </w:tcPr>
          <w:p w14:paraId="67A0F55E" w14:textId="77777777" w:rsidR="004416BD" w:rsidRDefault="00057F67">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lastRenderedPageBreak/>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24F1FDA7" w14:textId="77777777" w:rsidR="004416BD" w:rsidRDefault="00057F67">
            <w:pPr>
              <w:widowControl w:val="0"/>
              <w:spacing w:before="240" w:after="240"/>
              <w:jc w:val="left"/>
              <w:rPr>
                <w:rFonts w:ascii="Garamond" w:eastAsia="Garamond" w:hAnsi="Garamond" w:cs="Garamond"/>
              </w:rPr>
            </w:pPr>
            <w:r>
              <w:rPr>
                <w:rFonts w:ascii="Garamond" w:eastAsia="Garamond" w:hAnsi="Garamond" w:cs="Garamond"/>
              </w:rPr>
              <w:t>2</w:t>
            </w:r>
          </w:p>
        </w:tc>
      </w:tr>
      <w:tr w:rsidR="004416BD" w14:paraId="5823C55A" w14:textId="77777777">
        <w:trPr>
          <w:trHeight w:val="20"/>
        </w:trPr>
        <w:tc>
          <w:tcPr>
            <w:tcW w:w="5985" w:type="dxa"/>
            <w:tcMar>
              <w:top w:w="100" w:type="dxa"/>
              <w:left w:w="100" w:type="dxa"/>
              <w:bottom w:w="100" w:type="dxa"/>
              <w:right w:w="100" w:type="dxa"/>
            </w:tcMar>
          </w:tcPr>
          <w:p w14:paraId="00F4740B" w14:textId="77777777" w:rsidR="004416BD" w:rsidRDefault="00057F67">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3D148AF6" w14:textId="77777777" w:rsidR="004416BD" w:rsidRDefault="00057F67">
            <w:pPr>
              <w:widowControl w:val="0"/>
              <w:spacing w:before="240" w:after="240"/>
              <w:jc w:val="left"/>
              <w:rPr>
                <w:rFonts w:ascii="Garamond" w:eastAsia="Garamond" w:hAnsi="Garamond" w:cs="Garamond"/>
              </w:rPr>
            </w:pPr>
            <w:r>
              <w:rPr>
                <w:rFonts w:ascii="Garamond" w:eastAsia="Garamond" w:hAnsi="Garamond" w:cs="Garamond"/>
              </w:rPr>
              <w:t>5</w:t>
            </w:r>
          </w:p>
        </w:tc>
      </w:tr>
      <w:tr w:rsidR="004416BD" w14:paraId="11572540" w14:textId="77777777">
        <w:trPr>
          <w:trHeight w:val="20"/>
        </w:trPr>
        <w:tc>
          <w:tcPr>
            <w:tcW w:w="5985" w:type="dxa"/>
            <w:tcMar>
              <w:top w:w="100" w:type="dxa"/>
              <w:left w:w="100" w:type="dxa"/>
              <w:bottom w:w="100" w:type="dxa"/>
              <w:right w:w="100" w:type="dxa"/>
            </w:tcMar>
          </w:tcPr>
          <w:p w14:paraId="6F56E5A9" w14:textId="77777777" w:rsidR="004416BD" w:rsidRDefault="00057F67">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73B567AC" w14:textId="77777777" w:rsidR="004416BD" w:rsidRDefault="00057F67">
            <w:pPr>
              <w:widowControl w:val="0"/>
              <w:spacing w:before="240" w:after="240"/>
              <w:jc w:val="left"/>
              <w:rPr>
                <w:rFonts w:ascii="Garamond" w:eastAsia="Garamond" w:hAnsi="Garamond" w:cs="Garamond"/>
              </w:rPr>
            </w:pPr>
            <w:r>
              <w:rPr>
                <w:rFonts w:ascii="Garamond" w:eastAsia="Garamond" w:hAnsi="Garamond" w:cs="Garamond"/>
              </w:rPr>
              <w:t>1</w:t>
            </w:r>
          </w:p>
        </w:tc>
      </w:tr>
      <w:tr w:rsidR="004416BD" w14:paraId="4A8D1C45" w14:textId="77777777">
        <w:trPr>
          <w:trHeight w:val="20"/>
        </w:trPr>
        <w:tc>
          <w:tcPr>
            <w:tcW w:w="5985" w:type="dxa"/>
            <w:tcMar>
              <w:top w:w="100" w:type="dxa"/>
              <w:left w:w="100" w:type="dxa"/>
              <w:bottom w:w="100" w:type="dxa"/>
              <w:right w:w="100" w:type="dxa"/>
            </w:tcMar>
          </w:tcPr>
          <w:p w14:paraId="573CD427" w14:textId="77777777" w:rsidR="004416BD" w:rsidRDefault="00057F67">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53A3B615" w14:textId="77777777" w:rsidR="004416BD" w:rsidRDefault="00057F67">
            <w:pPr>
              <w:widowControl w:val="0"/>
              <w:spacing w:before="240" w:after="240"/>
              <w:jc w:val="left"/>
              <w:rPr>
                <w:rFonts w:ascii="Garamond" w:eastAsia="Garamond" w:hAnsi="Garamond" w:cs="Garamond"/>
              </w:rPr>
            </w:pPr>
            <w:r>
              <w:rPr>
                <w:rFonts w:ascii="Garamond" w:eastAsia="Garamond" w:hAnsi="Garamond" w:cs="Garamond"/>
              </w:rPr>
              <w:t>0</w:t>
            </w:r>
          </w:p>
        </w:tc>
      </w:tr>
      <w:tr w:rsidR="004416BD" w14:paraId="3F178BB3" w14:textId="77777777">
        <w:trPr>
          <w:trHeight w:val="20"/>
        </w:trPr>
        <w:tc>
          <w:tcPr>
            <w:tcW w:w="5985" w:type="dxa"/>
            <w:tcMar>
              <w:top w:w="100" w:type="dxa"/>
              <w:left w:w="100" w:type="dxa"/>
              <w:bottom w:w="100" w:type="dxa"/>
              <w:right w:w="100" w:type="dxa"/>
            </w:tcMar>
          </w:tcPr>
          <w:p w14:paraId="22825856" w14:textId="77777777" w:rsidR="004416BD" w:rsidRDefault="00057F67">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Boats</w:t>
            </w:r>
          </w:p>
        </w:tc>
        <w:tc>
          <w:tcPr>
            <w:tcW w:w="3165" w:type="dxa"/>
            <w:tcMar>
              <w:top w:w="100" w:type="dxa"/>
              <w:left w:w="100" w:type="dxa"/>
              <w:bottom w:w="100" w:type="dxa"/>
              <w:right w:w="100" w:type="dxa"/>
            </w:tcMar>
          </w:tcPr>
          <w:p w14:paraId="7D83A9D7" w14:textId="77777777" w:rsidR="004416BD" w:rsidRDefault="00057F67">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2+35 (Fishing)</w:t>
            </w:r>
          </w:p>
        </w:tc>
      </w:tr>
      <w:tr w:rsidR="004416BD" w14:paraId="5998667E" w14:textId="77777777">
        <w:trPr>
          <w:trHeight w:val="20"/>
        </w:trPr>
        <w:tc>
          <w:tcPr>
            <w:tcW w:w="5985" w:type="dxa"/>
            <w:tcMar>
              <w:top w:w="100" w:type="dxa"/>
              <w:left w:w="100" w:type="dxa"/>
              <w:bottom w:w="100" w:type="dxa"/>
              <w:right w:w="100" w:type="dxa"/>
            </w:tcMar>
          </w:tcPr>
          <w:p w14:paraId="05572FC4" w14:textId="77777777" w:rsidR="004416BD" w:rsidRDefault="00057F67">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Taxi service</w:t>
            </w:r>
          </w:p>
        </w:tc>
        <w:tc>
          <w:tcPr>
            <w:tcW w:w="3165" w:type="dxa"/>
            <w:tcMar>
              <w:top w:w="100" w:type="dxa"/>
              <w:left w:w="100" w:type="dxa"/>
              <w:bottom w:w="100" w:type="dxa"/>
              <w:right w:w="100" w:type="dxa"/>
            </w:tcMar>
          </w:tcPr>
          <w:p w14:paraId="7CD02E98" w14:textId="77777777" w:rsidR="004416BD" w:rsidRDefault="00057F67">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30</w:t>
            </w:r>
          </w:p>
        </w:tc>
      </w:tr>
    </w:tbl>
    <w:p w14:paraId="46A0D18E" w14:textId="77777777" w:rsidR="004416BD" w:rsidRDefault="00057F67">
      <w:pPr>
        <w:spacing w:before="240" w:after="240"/>
        <w:ind w:right="600"/>
        <w:rPr>
          <w:rFonts w:ascii="Garamond" w:eastAsia="Garamond" w:hAnsi="Garamond" w:cs="Garamond"/>
        </w:rPr>
      </w:pPr>
      <w:r>
        <w:rPr>
          <w:rFonts w:ascii="Garamond" w:eastAsia="Garamond" w:hAnsi="Garamond" w:cs="Garamond"/>
          <w:b/>
          <w:bCs/>
        </w:rPr>
        <w:t>Note:</w:t>
      </w:r>
      <w:r>
        <w:rPr>
          <w:rFonts w:ascii="Garamond" w:eastAsia="Garamond" w:hAnsi="Garamond" w:cs="Garamond"/>
        </w:rPr>
        <w:t xml:space="preserve"> For specific details regarding vehicle owners </w:t>
      </w:r>
      <w:proofErr w:type="gramStart"/>
      <w:r>
        <w:rPr>
          <w:rFonts w:ascii="Garamond" w:eastAsia="Garamond" w:hAnsi="Garamond" w:cs="Garamond"/>
        </w:rPr>
        <w:t>and  contact</w:t>
      </w:r>
      <w:proofErr w:type="gramEnd"/>
      <w:r>
        <w:rPr>
          <w:rFonts w:ascii="Garamond" w:eastAsia="Garamond" w:hAnsi="Garamond" w:cs="Garamond"/>
        </w:rPr>
        <w:t xml:space="preserve"> information, please refer to </w:t>
      </w:r>
      <w:r>
        <w:rPr>
          <w:rFonts w:ascii="Garamond" w:eastAsia="Garamond" w:hAnsi="Garamond" w:cs="Garamond"/>
          <w:b/>
          <w:bCs/>
        </w:rPr>
        <w:t>Annexure [X]</w:t>
      </w:r>
      <w:r>
        <w:rPr>
          <w:rFonts w:ascii="Garamond" w:eastAsia="Garamond" w:hAnsi="Garamond" w:cs="Garamond"/>
        </w:rPr>
        <w:t>.</w:t>
      </w:r>
    </w:p>
    <w:p w14:paraId="22941000" w14:textId="77777777" w:rsidR="004416BD" w:rsidRDefault="00057F67">
      <w:pPr>
        <w:pStyle w:val="Heading1"/>
        <w:spacing w:before="240" w:after="240" w:line="360" w:lineRule="auto"/>
        <w:ind w:left="360"/>
        <w:jc w:val="center"/>
        <w:rPr>
          <w:rFonts w:ascii="Garamond" w:eastAsia="Garamond" w:hAnsi="Garamond" w:cs="Garamond"/>
          <w:color w:val="000000"/>
          <w:sz w:val="28"/>
          <w:szCs w:val="28"/>
        </w:rPr>
      </w:pPr>
      <w:bookmarkStart w:id="30" w:name="_heading=h.dptoshnmrp4s" w:colFirst="0" w:colLast="0"/>
      <w:bookmarkEnd w:id="30"/>
      <w:r>
        <w:rPr>
          <w:rFonts w:ascii="Garamond" w:eastAsia="Garamond" w:hAnsi="Garamond" w:cs="Garamond"/>
          <w:color w:val="000000"/>
          <w:sz w:val="28"/>
          <w:szCs w:val="28"/>
        </w:rPr>
        <w:t>ONE HEALTH &amp; ENVIRONMENTAL SURVEILLANCE</w:t>
      </w:r>
    </w:p>
    <w:p w14:paraId="25369A8E" w14:textId="77777777" w:rsidR="004416BD" w:rsidRDefault="00057F67">
      <w:pPr>
        <w:spacing w:before="240" w:after="240"/>
        <w:rPr>
          <w:rFonts w:ascii="Garamond" w:eastAsia="Garamond" w:hAnsi="Garamond" w:cs="Garamond"/>
        </w:rPr>
      </w:pPr>
      <w:r>
        <w:rPr>
          <w:rFonts w:ascii="Garamond" w:eastAsia="Garamond" w:hAnsi="Garamond" w:cs="Garamond"/>
        </w:rPr>
        <w:t>The One Health method integrates environmental, animal, and human health to enable proactive pandemic preparednes</w:t>
      </w:r>
      <w:r>
        <w:rPr>
          <w:rFonts w:ascii="Garamond" w:eastAsia="Garamond" w:hAnsi="Garamond" w:cs="Garamond"/>
        </w:rPr>
        <w:t xml:space="preserve">s. Panchayat-level surveillance needs to be improved </w:t>
      </w:r>
      <w:proofErr w:type="gramStart"/>
      <w:r>
        <w:rPr>
          <w:rFonts w:ascii="Garamond" w:eastAsia="Garamond" w:hAnsi="Garamond" w:cs="Garamond"/>
        </w:rPr>
        <w:t>in order to</w:t>
      </w:r>
      <w:proofErr w:type="gramEnd"/>
      <w:r>
        <w:rPr>
          <w:rFonts w:ascii="Garamond" w:eastAsia="Garamond" w:hAnsi="Garamond" w:cs="Garamond"/>
        </w:rPr>
        <w:t xml:space="preserve"> detect and treat zoonotic and environmentally generated diseases early. Surveillance is strengthened through systematic assessment of animal populations, veterinary infrastructure, poultry an</w:t>
      </w:r>
      <w:r>
        <w:rPr>
          <w:rFonts w:ascii="Garamond" w:eastAsia="Garamond" w:hAnsi="Garamond" w:cs="Garamond"/>
        </w:rPr>
        <w:t>d slaughter facilities, inter-sectoral coordination, and specialised tools like avian influenza seasonality mapping using GIS in previous outbreaks to enable predictive alerts and ward-specific sampling to support effective pandemic preparedness in high-ri</w:t>
      </w:r>
      <w:r>
        <w:rPr>
          <w:rFonts w:ascii="Garamond" w:eastAsia="Garamond" w:hAnsi="Garamond" w:cs="Garamond"/>
        </w:rPr>
        <w:t>sk areas like ____________.</w:t>
      </w:r>
    </w:p>
    <w:p w14:paraId="3AD40929" w14:textId="77777777" w:rsidR="004416BD" w:rsidRDefault="00057F67">
      <w:pPr>
        <w:pStyle w:val="Heading2"/>
        <w:rPr>
          <w:rFonts w:ascii="Garamond" w:eastAsia="Garamond" w:hAnsi="Garamond" w:cs="Garamond"/>
          <w:color w:val="000000"/>
        </w:rPr>
      </w:pPr>
      <w:bookmarkStart w:id="31" w:name="_heading=h.seynvhoj9uaa" w:colFirst="0" w:colLast="0"/>
      <w:bookmarkEnd w:id="31"/>
      <w:r>
        <w:rPr>
          <w:rFonts w:ascii="Garamond" w:eastAsia="Garamond" w:hAnsi="Garamond" w:cs="Garamond"/>
          <w:color w:val="000000"/>
        </w:rPr>
        <w:t>Animal &amp; Bird Population</w:t>
      </w:r>
    </w:p>
    <w:p w14:paraId="73703FFC" w14:textId="77777777" w:rsidR="004416BD" w:rsidRDefault="00057F67">
      <w:pPr>
        <w:spacing w:before="240" w:after="240"/>
        <w:rPr>
          <w:rFonts w:ascii="Garamond" w:eastAsia="Garamond" w:hAnsi="Garamond" w:cs="Garamond"/>
        </w:rPr>
      </w:pPr>
      <w:r>
        <w:rPr>
          <w:rFonts w:ascii="Garamond" w:eastAsia="Garamond" w:hAnsi="Garamond" w:cs="Garamond"/>
        </w:rPr>
        <w:t>Mapping animal and bird populations at the Panchayat level is essential for identifying and prioritising zoonotic disease hazards like rabies, avian influenza (H5N1), leptospirosis, anthrax, and Nipah-li</w:t>
      </w:r>
      <w:r>
        <w:rPr>
          <w:rFonts w:ascii="Garamond" w:eastAsia="Garamond" w:hAnsi="Garamond" w:cs="Garamond"/>
        </w:rPr>
        <w:t xml:space="preserve">ke </w:t>
      </w:r>
      <w:proofErr w:type="spellStart"/>
      <w:r>
        <w:rPr>
          <w:rFonts w:ascii="Garamond" w:eastAsia="Garamond" w:hAnsi="Garamond" w:cs="Garamond"/>
        </w:rPr>
        <w:t>spillover</w:t>
      </w:r>
      <w:proofErr w:type="spellEnd"/>
      <w:r>
        <w:rPr>
          <w:rFonts w:ascii="Garamond" w:eastAsia="Garamond" w:hAnsi="Garamond" w:cs="Garamond"/>
        </w:rPr>
        <w:t xml:space="preserve"> occurrences. Risk classification, targeted surveillance, vaccination planning, and early epidemic detection made feasible by comprehensive population mapping all enhance One Health-based pandemic preparedness.</w:t>
      </w:r>
    </w:p>
    <w:p w14:paraId="34539B70" w14:textId="77777777" w:rsidR="004416BD" w:rsidRDefault="004416BD">
      <w:pPr>
        <w:rPr>
          <w:rFonts w:ascii="Garamond" w:eastAsia="Garamond" w:hAnsi="Garamond" w:cs="Garamond"/>
        </w:rPr>
      </w:pPr>
    </w:p>
    <w:tbl>
      <w:tblPr>
        <w:tblStyle w:val="af5"/>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4416BD" w14:paraId="1F70DDE2" w14:textId="77777777">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67ED8F4" w14:textId="77777777" w:rsidR="004416BD" w:rsidRDefault="00057F67">
            <w:pPr>
              <w:rPr>
                <w:rFonts w:ascii="Garamond" w:eastAsia="Garamond" w:hAnsi="Garamond" w:cs="Garamond"/>
              </w:rPr>
            </w:pPr>
            <w:r>
              <w:rPr>
                <w:rFonts w:ascii="Garamond" w:eastAsia="Garamond" w:hAnsi="Garamond" w:cs="Garamond"/>
                <w:b/>
                <w:bCs/>
              </w:rPr>
              <w:lastRenderedPageBreak/>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55C422" w14:textId="77777777" w:rsidR="004416BD" w:rsidRDefault="00057F67">
            <w:pPr>
              <w:rPr>
                <w:rFonts w:ascii="Garamond" w:eastAsia="Garamond" w:hAnsi="Garamond" w:cs="Garamond"/>
              </w:rPr>
            </w:pPr>
            <w:r>
              <w:rPr>
                <w:rFonts w:ascii="Garamond" w:eastAsia="Garamond" w:hAnsi="Garamond" w:cs="Garamond"/>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522EBC" w14:textId="77777777" w:rsidR="004416BD" w:rsidRDefault="00057F67">
            <w:pPr>
              <w:jc w:val="center"/>
              <w:rPr>
                <w:rFonts w:ascii="Garamond" w:eastAsia="Garamond" w:hAnsi="Garamond" w:cs="Garamond"/>
              </w:rPr>
            </w:pPr>
            <w:r>
              <w:rPr>
                <w:rFonts w:ascii="Garamond" w:eastAsia="Garamond" w:hAnsi="Garamond" w:cs="Garamond"/>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FD7A8BB" w14:textId="77777777" w:rsidR="004416BD" w:rsidRDefault="00057F67">
            <w:pPr>
              <w:jc w:val="center"/>
              <w:rPr>
                <w:rFonts w:ascii="Garamond" w:eastAsia="Garamond" w:hAnsi="Garamond" w:cs="Garamond"/>
              </w:rPr>
            </w:pPr>
            <w:r>
              <w:rPr>
                <w:rFonts w:ascii="Garamond" w:eastAsia="Garamond" w:hAnsi="Garamond" w:cs="Garamond"/>
                <w:b/>
                <w:bCs/>
              </w:rPr>
              <w:t>Wards</w:t>
            </w:r>
          </w:p>
        </w:tc>
      </w:tr>
      <w:tr w:rsidR="004416BD" w14:paraId="5CF16FA8"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FCF9AC" w14:textId="77777777" w:rsidR="004416BD" w:rsidRDefault="00057F67">
            <w:pPr>
              <w:rPr>
                <w:rFonts w:ascii="Garamond" w:eastAsia="Garamond" w:hAnsi="Garamond" w:cs="Garamond"/>
              </w:rPr>
            </w:pPr>
            <w:r>
              <w:rPr>
                <w:rFonts w:ascii="Garamond" w:eastAsia="Garamond" w:hAnsi="Garamond" w:cs="Garamond"/>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031BC4" w14:textId="77777777" w:rsidR="004416BD" w:rsidRDefault="00057F67">
            <w:pPr>
              <w:jc w:val="left"/>
              <w:rPr>
                <w:rFonts w:ascii="Garamond" w:eastAsia="Garamond" w:hAnsi="Garamond" w:cs="Garamond"/>
              </w:rPr>
            </w:pPr>
            <w:r>
              <w:rPr>
                <w:rFonts w:ascii="Garamond" w:eastAsia="Garamond" w:hAnsi="Garamond" w:cs="Garamond"/>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54D17B4" w14:textId="77777777" w:rsidR="004416BD" w:rsidRDefault="00057F67">
            <w:pPr>
              <w:spacing w:before="240" w:after="240"/>
              <w:rPr>
                <w:rFonts w:ascii="Garamond" w:eastAsia="Garamond" w:hAnsi="Garamond" w:cs="Garamond"/>
              </w:rPr>
            </w:pPr>
            <w:r>
              <w:rPr>
                <w:rFonts w:ascii="Garamond" w:eastAsia="Garamond" w:hAnsi="Garamond" w:cs="Garamond"/>
              </w:rPr>
              <w:t>330</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99324A4" w14:textId="77777777" w:rsidR="004416BD" w:rsidRDefault="00057F67">
            <w:pPr>
              <w:spacing w:before="240" w:after="240"/>
              <w:rPr>
                <w:rFonts w:ascii="Garamond" w:eastAsia="Garamond" w:hAnsi="Garamond" w:cs="Garamond"/>
              </w:rPr>
            </w:pPr>
            <w:r>
              <w:rPr>
                <w:rFonts w:ascii="Garamond" w:eastAsia="Garamond" w:hAnsi="Garamond" w:cs="Garamond"/>
              </w:rPr>
              <w:t>1, 2, 4, 5, 6, 7, 8, 9, 10, 11, 12, 13, 16, 17, 18</w:t>
            </w:r>
          </w:p>
        </w:tc>
      </w:tr>
      <w:tr w:rsidR="004416BD" w14:paraId="5F096863"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557632" w14:textId="77777777" w:rsidR="004416BD" w:rsidRDefault="004416BD">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A420CD" w14:textId="77777777" w:rsidR="004416BD" w:rsidRDefault="00057F67">
            <w:pPr>
              <w:jc w:val="left"/>
              <w:rPr>
                <w:rFonts w:ascii="Garamond" w:eastAsia="Garamond" w:hAnsi="Garamond" w:cs="Garamond"/>
              </w:rPr>
            </w:pPr>
            <w:r>
              <w:rPr>
                <w:rFonts w:ascii="Garamond" w:eastAsia="Garamond" w:hAnsi="Garamond" w:cs="Garamond"/>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58B1AA2" w14:textId="77777777" w:rsidR="004416BD" w:rsidRDefault="00057F67">
            <w:pPr>
              <w:spacing w:before="240" w:after="240"/>
              <w:rPr>
                <w:rFonts w:ascii="Garamond" w:eastAsia="Garamond" w:hAnsi="Garamond" w:cs="Garamond"/>
              </w:rPr>
            </w:pPr>
            <w:r>
              <w:rPr>
                <w:rFonts w:ascii="Garamond" w:eastAsia="Garamond" w:hAnsi="Garamond" w:cs="Garamond"/>
              </w:rPr>
              <w:t>420</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7489A199" w14:textId="77777777" w:rsidR="004416BD" w:rsidRDefault="00057F67">
            <w:pPr>
              <w:spacing w:before="240" w:after="240"/>
              <w:rPr>
                <w:rFonts w:ascii="Garamond" w:eastAsia="Garamond" w:hAnsi="Garamond" w:cs="Garamond"/>
              </w:rPr>
            </w:pPr>
            <w:r>
              <w:rPr>
                <w:rFonts w:ascii="Garamond" w:eastAsia="Garamond" w:hAnsi="Garamond" w:cs="Garamond"/>
              </w:rPr>
              <w:t>1, 2, 3, 4, 5, 6, 7, 8, 9, 10,11, 16, 17, 18</w:t>
            </w:r>
          </w:p>
        </w:tc>
      </w:tr>
      <w:tr w:rsidR="004416BD" w14:paraId="5AF5E773"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F676E9" w14:textId="77777777" w:rsidR="004416BD" w:rsidRDefault="004416BD">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3C6D0F" w14:textId="77777777" w:rsidR="004416BD" w:rsidRDefault="00057F67">
            <w:pPr>
              <w:jc w:val="left"/>
              <w:rPr>
                <w:rFonts w:ascii="Garamond" w:eastAsia="Garamond" w:hAnsi="Garamond" w:cs="Garamond"/>
              </w:rPr>
            </w:pPr>
            <w:r>
              <w:rPr>
                <w:rFonts w:ascii="Garamond" w:eastAsia="Garamond" w:hAnsi="Garamond" w:cs="Garamond"/>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130BCEF" w14:textId="77777777" w:rsidR="004416BD" w:rsidRDefault="00057F67">
            <w:pPr>
              <w:spacing w:before="240" w:after="240"/>
              <w:rPr>
                <w:rFonts w:ascii="Garamond" w:eastAsia="Garamond" w:hAnsi="Garamond" w:cs="Garamond"/>
              </w:rPr>
            </w:pPr>
            <w:r>
              <w:rPr>
                <w:rFonts w:ascii="Garamond" w:eastAsia="Garamond" w:hAnsi="Garamond" w:cs="Garamond"/>
              </w:rPr>
              <w:t>20</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45CCC031" w14:textId="77777777" w:rsidR="004416BD" w:rsidRDefault="00057F67">
            <w:pPr>
              <w:spacing w:before="240" w:after="240"/>
              <w:rPr>
                <w:rFonts w:ascii="Garamond" w:eastAsia="Garamond" w:hAnsi="Garamond" w:cs="Garamond"/>
              </w:rPr>
            </w:pPr>
            <w:r>
              <w:rPr>
                <w:rFonts w:ascii="Garamond" w:eastAsia="Garamond" w:hAnsi="Garamond" w:cs="Garamond"/>
              </w:rPr>
              <w:t>1, 7, 9</w:t>
            </w:r>
          </w:p>
        </w:tc>
      </w:tr>
      <w:tr w:rsidR="004416BD" w14:paraId="11C64604"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BD0F4E" w14:textId="77777777" w:rsidR="004416BD" w:rsidRDefault="004416BD">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00E5B9" w14:textId="77777777" w:rsidR="004416BD" w:rsidRDefault="00057F67">
            <w:pPr>
              <w:jc w:val="left"/>
              <w:rPr>
                <w:rFonts w:ascii="Garamond" w:eastAsia="Garamond" w:hAnsi="Garamond" w:cs="Garamond"/>
                <w:sz w:val="26"/>
                <w:szCs w:val="26"/>
              </w:rPr>
            </w:pPr>
            <w:r>
              <w:rPr>
                <w:rFonts w:ascii="Garamond" w:eastAsia="Garamond" w:hAnsi="Garamond" w:cs="Garamond"/>
              </w:rPr>
              <w:t xml:space="preserve">Pig Farms </w:t>
            </w:r>
            <w:r>
              <w:rPr>
                <w:rFonts w:ascii="Garamond" w:eastAsia="Garamond" w:hAnsi="Garamond" w:cs="Garamond"/>
                <w:sz w:val="23"/>
                <w:szCs w:val="23"/>
              </w:rPr>
              <w:t>(</w:t>
            </w:r>
            <w:r>
              <w:rPr>
                <w:rFonts w:ascii="Garamond" w:eastAsia="Garamond" w:hAnsi="Garamond" w:cs="Garamond"/>
              </w:rPr>
              <w:t>Number of heads</w:t>
            </w:r>
            <w:r>
              <w:rPr>
                <w:rFonts w:ascii="Garamond" w:eastAsia="Garamond" w:hAnsi="Garamond" w:cs="Garamond"/>
                <w:sz w:val="23"/>
                <w:szCs w:val="23"/>
              </w:rPr>
              <w:t>)</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379C180"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101166E" w14:textId="77777777" w:rsidR="004416BD" w:rsidRDefault="004416BD">
            <w:pPr>
              <w:spacing w:before="240" w:after="240"/>
              <w:rPr>
                <w:rFonts w:ascii="Garamond" w:eastAsia="Garamond" w:hAnsi="Garamond" w:cs="Garamond"/>
              </w:rPr>
            </w:pPr>
          </w:p>
        </w:tc>
      </w:tr>
      <w:tr w:rsidR="004416BD" w14:paraId="5EA148D7" w14:textId="77777777">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78C8F0" w14:textId="77777777" w:rsidR="004416BD" w:rsidRDefault="004416BD">
            <w:pPr>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C195F2" w14:textId="77777777" w:rsidR="004416BD" w:rsidRDefault="00057F67">
            <w:pPr>
              <w:jc w:val="left"/>
              <w:rPr>
                <w:rFonts w:ascii="Garamond" w:eastAsia="Garamond" w:hAnsi="Garamond" w:cs="Garamond"/>
                <w:sz w:val="26"/>
                <w:szCs w:val="26"/>
              </w:rPr>
            </w:pPr>
            <w:r>
              <w:rPr>
                <w:rFonts w:ascii="Garamond" w:eastAsia="Garamond" w:hAnsi="Garamond" w:cs="Garamond"/>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A2615E" w14:textId="77777777" w:rsidR="004416BD" w:rsidRDefault="00057F67">
            <w:pPr>
              <w:rPr>
                <w:rFonts w:ascii="Garamond" w:eastAsia="Garamond" w:hAnsi="Garamond" w:cs="Garamond"/>
              </w:rPr>
            </w:pPr>
            <w:r>
              <w:rPr>
                <w:rFonts w:ascii="Garamond" w:eastAsia="Garamond" w:hAnsi="Garamond" w:cs="Garamond"/>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7E481D" w14:textId="77777777" w:rsidR="004416BD" w:rsidRDefault="004416BD">
            <w:pPr>
              <w:rPr>
                <w:rFonts w:ascii="Garamond" w:eastAsia="Garamond" w:hAnsi="Garamond" w:cs="Garamond"/>
              </w:rPr>
            </w:pPr>
          </w:p>
        </w:tc>
      </w:tr>
      <w:tr w:rsidR="004416BD" w14:paraId="052861AB" w14:textId="77777777">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7444CF" w14:textId="77777777" w:rsidR="004416BD" w:rsidRDefault="00057F67">
            <w:pPr>
              <w:rPr>
                <w:rFonts w:ascii="Garamond" w:eastAsia="Garamond" w:hAnsi="Garamond" w:cs="Garamond"/>
              </w:rPr>
            </w:pPr>
            <w:r>
              <w:rPr>
                <w:rFonts w:ascii="Garamond" w:eastAsia="Garamond" w:hAnsi="Garamond" w:cs="Garamond"/>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8097D5" w14:textId="77777777" w:rsidR="004416BD" w:rsidRDefault="00057F67">
            <w:pPr>
              <w:rPr>
                <w:rFonts w:ascii="Garamond" w:eastAsia="Garamond" w:hAnsi="Garamond" w:cs="Garamond"/>
              </w:rPr>
            </w:pPr>
            <w:r>
              <w:rPr>
                <w:rFonts w:ascii="Garamond" w:eastAsia="Garamond" w:hAnsi="Garamond" w:cs="Garamond"/>
              </w:rPr>
              <w:t xml:space="preserve">Poultry Units </w:t>
            </w:r>
            <w:r>
              <w:rPr>
                <w:rFonts w:ascii="Garamond" w:eastAsia="Garamond" w:hAnsi="Garamond" w:cs="Garamond"/>
                <w:sz w:val="21"/>
                <w:szCs w:val="21"/>
              </w:rPr>
              <w:t>(Birds)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4DB01B" w14:textId="77777777" w:rsidR="004416BD" w:rsidRDefault="00057F67">
            <w:pPr>
              <w:rPr>
                <w:rFonts w:ascii="Garamond" w:eastAsia="Garamond" w:hAnsi="Garamond" w:cs="Garamond"/>
              </w:rPr>
            </w:pPr>
            <w:r>
              <w:rPr>
                <w:rFonts w:ascii="Garamond" w:eastAsia="Garamond" w:hAnsi="Garamond" w:cs="Garamond"/>
              </w:rPr>
              <w:t>110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69BA99" w14:textId="77777777" w:rsidR="004416BD" w:rsidRDefault="00057F67">
            <w:pPr>
              <w:rPr>
                <w:rFonts w:ascii="Garamond" w:eastAsia="Garamond" w:hAnsi="Garamond" w:cs="Garamond"/>
              </w:rPr>
            </w:pPr>
            <w:r>
              <w:rPr>
                <w:rFonts w:ascii="Garamond" w:eastAsia="Garamond" w:hAnsi="Garamond" w:cs="Garamond"/>
              </w:rPr>
              <w:t>1, 2, 3, 4, 5, 6, 7, 9, 14, 17, 18</w:t>
            </w:r>
          </w:p>
        </w:tc>
      </w:tr>
      <w:tr w:rsidR="004416BD" w14:paraId="03013798"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3787AD" w14:textId="77777777" w:rsidR="004416BD" w:rsidRDefault="004416BD">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5CFEA4" w14:textId="77777777" w:rsidR="004416BD" w:rsidRDefault="00057F67">
            <w:pPr>
              <w:rPr>
                <w:rFonts w:ascii="Garamond" w:eastAsia="Garamond" w:hAnsi="Garamond" w:cs="Garamond"/>
              </w:rPr>
            </w:pPr>
            <w:r>
              <w:rPr>
                <w:rFonts w:ascii="Garamond" w:eastAsia="Garamond" w:hAnsi="Garamond" w:cs="Garamond"/>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A1D117" w14:textId="77777777" w:rsidR="004416BD" w:rsidRDefault="00057F67">
            <w:pPr>
              <w:rPr>
                <w:rFonts w:ascii="Garamond" w:eastAsia="Garamond" w:hAnsi="Garamond" w:cs="Garamond"/>
              </w:rPr>
            </w:pPr>
            <w:r>
              <w:rPr>
                <w:rFonts w:ascii="Garamond" w:eastAsia="Garamond" w:hAnsi="Garamond" w:cs="Garamond"/>
              </w:rPr>
              <w:t>2169</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DF2E54" w14:textId="77777777" w:rsidR="004416BD" w:rsidRDefault="00057F67">
            <w:pPr>
              <w:rPr>
                <w:rFonts w:ascii="Garamond" w:eastAsia="Garamond" w:hAnsi="Garamond" w:cs="Garamond"/>
              </w:rPr>
            </w:pPr>
            <w:r>
              <w:rPr>
                <w:rFonts w:ascii="Garamond" w:eastAsia="Garamond" w:hAnsi="Garamond" w:cs="Garamond"/>
              </w:rPr>
              <w:t>1, 2, 3, 4, 5, 6, 7, 9, 14, 17, 18</w:t>
            </w:r>
          </w:p>
        </w:tc>
      </w:tr>
      <w:tr w:rsidR="004416BD" w14:paraId="7B635289"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BE650F" w14:textId="77777777" w:rsidR="004416BD" w:rsidRDefault="004416BD">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37DC0D" w14:textId="77777777" w:rsidR="004416BD" w:rsidRDefault="00057F67">
            <w:pPr>
              <w:rPr>
                <w:rFonts w:ascii="Garamond" w:eastAsia="Garamond" w:hAnsi="Garamond" w:cs="Garamond"/>
              </w:rPr>
            </w:pPr>
            <w:r>
              <w:rPr>
                <w:rFonts w:ascii="Garamond" w:eastAsia="Garamond" w:hAnsi="Garamond" w:cs="Garamond"/>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01A2E9" w14:textId="77777777" w:rsidR="004416BD" w:rsidRDefault="004416BD">
            <w:pPr>
              <w:rPr>
                <w:rFonts w:ascii="Garamond" w:eastAsia="Garamond" w:hAnsi="Garamond" w:cs="Garamond"/>
              </w:rPr>
            </w:pP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D3835E" w14:textId="77777777" w:rsidR="004416BD" w:rsidRDefault="00057F67">
            <w:pPr>
              <w:rPr>
                <w:rFonts w:ascii="Garamond" w:eastAsia="Garamond" w:hAnsi="Garamond" w:cs="Garamond"/>
              </w:rPr>
            </w:pPr>
            <w:r>
              <w:rPr>
                <w:rFonts w:ascii="Garamond" w:eastAsia="Garamond" w:hAnsi="Garamond" w:cs="Garamond"/>
              </w:rPr>
              <w:t>1, 5, 6, 9, 18</w:t>
            </w:r>
          </w:p>
        </w:tc>
      </w:tr>
      <w:tr w:rsidR="004416BD" w14:paraId="3B916720" w14:textId="77777777">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62441D" w14:textId="77777777" w:rsidR="004416BD" w:rsidRDefault="004416BD">
            <w:pPr>
              <w:widowControl w:val="0"/>
              <w:pBdr>
                <w:top w:val="nil"/>
                <w:left w:val="nil"/>
                <w:bottom w:val="nil"/>
                <w:right w:val="nil"/>
                <w:between w:val="nil"/>
              </w:pBdr>
              <w:jc w:val="left"/>
              <w:rPr>
                <w:rFonts w:ascii="Garamond" w:eastAsia="Garamond" w:hAnsi="Garamond" w:cs="Garamond"/>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DBC734" w14:textId="77777777" w:rsidR="004416BD" w:rsidRDefault="00057F67">
            <w:pPr>
              <w:rPr>
                <w:rFonts w:ascii="Garamond" w:eastAsia="Garamond" w:hAnsi="Garamond" w:cs="Garamond"/>
              </w:rPr>
            </w:pPr>
            <w:r>
              <w:rPr>
                <w:rFonts w:ascii="Garamond" w:eastAsia="Garamond" w:hAnsi="Garamond" w:cs="Garamond"/>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75F859" w14:textId="77777777" w:rsidR="004416BD" w:rsidRDefault="00057F67">
            <w:pPr>
              <w:rPr>
                <w:rFonts w:ascii="Garamond" w:eastAsia="Garamond" w:hAnsi="Garamond" w:cs="Garamond"/>
              </w:rPr>
            </w:pPr>
            <w:r>
              <w:rPr>
                <w:rFonts w:ascii="Garamond" w:eastAsia="Garamond" w:hAnsi="Garamond" w:cs="Garamond"/>
              </w:rPr>
              <w:t>NIL</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C53BBC" w14:textId="77777777" w:rsidR="004416BD" w:rsidRDefault="004416BD">
            <w:pPr>
              <w:rPr>
                <w:rFonts w:ascii="Garamond" w:eastAsia="Garamond" w:hAnsi="Garamond" w:cs="Garamond"/>
              </w:rPr>
            </w:pPr>
          </w:p>
        </w:tc>
      </w:tr>
    </w:tbl>
    <w:p w14:paraId="542E0992" w14:textId="77777777" w:rsidR="004416BD" w:rsidRDefault="004416BD">
      <w:pPr>
        <w:rPr>
          <w:rFonts w:ascii="Garamond" w:eastAsia="Garamond" w:hAnsi="Garamond" w:cs="Garamond"/>
        </w:rPr>
      </w:pPr>
    </w:p>
    <w:p w14:paraId="053202CE" w14:textId="77777777" w:rsidR="004416BD" w:rsidRDefault="004416BD">
      <w:pPr>
        <w:rPr>
          <w:rFonts w:ascii="Garamond" w:eastAsia="Garamond" w:hAnsi="Garamond" w:cs="Garamond"/>
        </w:rPr>
      </w:pPr>
    </w:p>
    <w:p w14:paraId="6AA2475D" w14:textId="77777777" w:rsidR="004416BD" w:rsidRDefault="00057F67">
      <w:pPr>
        <w:spacing w:before="240" w:after="240"/>
        <w:rPr>
          <w:rFonts w:ascii="Garamond" w:eastAsia="Garamond" w:hAnsi="Garamond" w:cs="Garamond"/>
          <w:highlight w:val="white"/>
        </w:rPr>
      </w:pPr>
      <w:r>
        <w:rPr>
          <w:rFonts w:ascii="Garamond" w:eastAsia="Garamond" w:hAnsi="Garamond" w:cs="Garamond"/>
          <w:highlight w:val="white"/>
        </w:rPr>
        <w:t xml:space="preserve">The main risk of zoonotic diseases in </w:t>
      </w:r>
      <w:proofErr w:type="spellStart"/>
      <w:r>
        <w:rPr>
          <w:rFonts w:ascii="Garamond" w:eastAsia="Garamond" w:hAnsi="Garamond" w:cs="Garamond"/>
          <w:b/>
          <w:bCs/>
          <w:highlight w:val="white"/>
        </w:rPr>
        <w:t>Ramanthali</w:t>
      </w:r>
      <w:proofErr w:type="spellEnd"/>
      <w:r>
        <w:rPr>
          <w:rFonts w:ascii="Garamond" w:eastAsia="Garamond" w:hAnsi="Garamond" w:cs="Garamond"/>
          <w:highlight w:val="white"/>
        </w:rPr>
        <w:t xml:space="preserve"> is concentrated in </w:t>
      </w:r>
      <w:proofErr w:type="spellStart"/>
      <w:proofErr w:type="gramStart"/>
      <w:r>
        <w:rPr>
          <w:rFonts w:ascii="Garamond" w:eastAsia="Garamond" w:hAnsi="Garamond" w:cs="Garamond"/>
          <w:b/>
          <w:bCs/>
          <w:highlight w:val="white"/>
        </w:rPr>
        <w:t>WardsV,VI</w:t>
      </w:r>
      <w:proofErr w:type="gramEnd"/>
      <w:r>
        <w:rPr>
          <w:rFonts w:ascii="Garamond" w:eastAsia="Garamond" w:hAnsi="Garamond" w:cs="Garamond"/>
          <w:b/>
          <w:bCs/>
          <w:highlight w:val="white"/>
        </w:rPr>
        <w:t>,IX,X</w:t>
      </w:r>
      <w:proofErr w:type="spellEnd"/>
      <w:r>
        <w:rPr>
          <w:rFonts w:ascii="Garamond" w:eastAsia="Garamond" w:hAnsi="Garamond" w:cs="Garamond"/>
          <w:b/>
          <w:bCs/>
          <w:highlight w:val="white"/>
        </w:rPr>
        <w:t xml:space="preserve">, XVIII </w:t>
      </w:r>
      <w:r>
        <w:rPr>
          <w:rFonts w:ascii="Garamond" w:eastAsia="Garamond" w:hAnsi="Garamond" w:cs="Garamond"/>
          <w:highlight w:val="white"/>
        </w:rPr>
        <w:t xml:space="preserve">which is explained by the high density of cattle congregation areas. The stray dog population in </w:t>
      </w:r>
      <w:r>
        <w:rPr>
          <w:rFonts w:ascii="Garamond" w:eastAsia="Garamond" w:hAnsi="Garamond" w:cs="Garamond"/>
          <w:b/>
          <w:bCs/>
          <w:highlight w:val="white"/>
        </w:rPr>
        <w:t xml:space="preserve">market areas, fish landing </w:t>
      </w:r>
      <w:proofErr w:type="gramStart"/>
      <w:r>
        <w:rPr>
          <w:rFonts w:ascii="Garamond" w:eastAsia="Garamond" w:hAnsi="Garamond" w:cs="Garamond"/>
          <w:b/>
          <w:bCs/>
          <w:highlight w:val="white"/>
        </w:rPr>
        <w:t xml:space="preserve">sites  </w:t>
      </w:r>
      <w:r>
        <w:rPr>
          <w:rFonts w:ascii="Garamond" w:eastAsia="Garamond" w:hAnsi="Garamond" w:cs="Garamond"/>
          <w:highlight w:val="white"/>
        </w:rPr>
        <w:t>continues</w:t>
      </w:r>
      <w:proofErr w:type="gramEnd"/>
      <w:r>
        <w:rPr>
          <w:rFonts w:ascii="Garamond" w:eastAsia="Garamond" w:hAnsi="Garamond" w:cs="Garamond"/>
          <w:highlight w:val="white"/>
        </w:rPr>
        <w:t xml:space="preserve"> to be a substantial problem for rabies surveillance and bite prevention. There is a considerable risk of avian infl</w:t>
      </w:r>
      <w:r>
        <w:rPr>
          <w:rFonts w:ascii="Garamond" w:eastAsia="Garamond" w:hAnsi="Garamond" w:cs="Garamond"/>
          <w:highlight w:val="white"/>
        </w:rPr>
        <w:t xml:space="preserve">uenza introduction and amplification during </w:t>
      </w:r>
      <w:r>
        <w:rPr>
          <w:rFonts w:ascii="Garamond" w:eastAsia="Garamond" w:hAnsi="Garamond" w:cs="Garamond"/>
          <w:b/>
          <w:bCs/>
          <w:highlight w:val="white"/>
        </w:rPr>
        <w:t xml:space="preserve">November - December </w:t>
      </w:r>
      <w:r>
        <w:rPr>
          <w:rFonts w:ascii="Garamond" w:eastAsia="Garamond" w:hAnsi="Garamond" w:cs="Garamond"/>
          <w:highlight w:val="white"/>
        </w:rPr>
        <w:t>due to the seasonal presence of migratory and resident water birds near</w:t>
      </w:r>
      <w:r>
        <w:rPr>
          <w:rFonts w:ascii="Garamond" w:eastAsia="Garamond" w:hAnsi="Garamond" w:cs="Garamond"/>
          <w:b/>
          <w:bCs/>
          <w:highlight w:val="white"/>
        </w:rPr>
        <w:t xml:space="preserve"> ponds/ canal / river / backwater / paddy field</w:t>
      </w:r>
      <w:r>
        <w:rPr>
          <w:rFonts w:ascii="Garamond" w:eastAsia="Garamond" w:hAnsi="Garamond" w:cs="Garamond"/>
          <w:highlight w:val="white"/>
        </w:rPr>
        <w:t xml:space="preserve">. Clusters of animal shelters vulnerable to flooding </w:t>
      </w:r>
      <w:r>
        <w:rPr>
          <w:rFonts w:ascii="Garamond" w:eastAsia="Garamond" w:hAnsi="Garamond" w:cs="Garamond"/>
          <w:highlight w:val="white"/>
        </w:rPr>
        <w:lastRenderedPageBreak/>
        <w:t>further raise the ris</w:t>
      </w:r>
      <w:r>
        <w:rPr>
          <w:rFonts w:ascii="Garamond" w:eastAsia="Garamond" w:hAnsi="Garamond" w:cs="Garamond"/>
          <w:highlight w:val="white"/>
        </w:rPr>
        <w:t>k of leptospirosis and other zoonoses mediated by the environment, especially during monsoon floods.</w:t>
      </w:r>
    </w:p>
    <w:p w14:paraId="6E98B344" w14:textId="77777777" w:rsidR="004416BD" w:rsidRDefault="00057F67">
      <w:pPr>
        <w:pStyle w:val="Heading2"/>
        <w:rPr>
          <w:rFonts w:ascii="Garamond" w:eastAsia="Garamond" w:hAnsi="Garamond" w:cs="Garamond"/>
          <w:color w:val="000000"/>
        </w:rPr>
      </w:pPr>
      <w:bookmarkStart w:id="32" w:name="_heading=h.etnutyhg04u2" w:colFirst="0" w:colLast="0"/>
      <w:bookmarkEnd w:id="32"/>
      <w:r>
        <w:rPr>
          <w:rFonts w:ascii="Garamond" w:eastAsia="Garamond" w:hAnsi="Garamond" w:cs="Garamond"/>
          <w:color w:val="000000"/>
        </w:rPr>
        <w:t>Veterinary Infrastructure</w:t>
      </w:r>
    </w:p>
    <w:p w14:paraId="73223AE6" w14:textId="77777777" w:rsidR="004416BD" w:rsidRDefault="00057F67">
      <w:pPr>
        <w:spacing w:before="240" w:after="240"/>
        <w:rPr>
          <w:rFonts w:ascii="Garamond" w:eastAsia="Garamond" w:hAnsi="Garamond" w:cs="Garamond"/>
        </w:rPr>
      </w:pPr>
      <w:r>
        <w:rPr>
          <w:rFonts w:ascii="Garamond" w:eastAsia="Garamond" w:hAnsi="Garamond" w:cs="Garamond"/>
        </w:rPr>
        <w:t>Veterinary institutions are a core pillar of One Health surveillance, enabling early zoonotic disease detection through vaccinati</w:t>
      </w:r>
      <w:r>
        <w:rPr>
          <w:rFonts w:ascii="Garamond" w:eastAsia="Garamond" w:hAnsi="Garamond" w:cs="Garamond"/>
        </w:rPr>
        <w:t>on, investigation of unusual animal illness or deaths, sample collection, and timely outbreak reporting. A well-mapped and responsive veterinary network strengthens coordination with human health and LSGI systems, ensuring rapid response during zoonotic ev</w:t>
      </w:r>
      <w:r>
        <w:rPr>
          <w:rFonts w:ascii="Garamond" w:eastAsia="Garamond" w:hAnsi="Garamond" w:cs="Garamond"/>
        </w:rPr>
        <w:t>ents and pandemics.</w:t>
      </w:r>
    </w:p>
    <w:tbl>
      <w:tblPr>
        <w:tblStyle w:val="af6"/>
        <w:tblW w:w="98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4416BD" w14:paraId="5A1B84AE"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033A8BDC" w14:textId="77777777" w:rsidR="004416BD" w:rsidRDefault="00057F67">
            <w:pPr>
              <w:jc w:val="center"/>
              <w:rPr>
                <w:rFonts w:ascii="Garamond" w:eastAsia="Garamond" w:hAnsi="Garamond" w:cs="Garamond"/>
                <w:b/>
                <w:bCs/>
              </w:rPr>
            </w:pPr>
            <w:r>
              <w:rPr>
                <w:rFonts w:ascii="Garamond" w:eastAsia="Garamond" w:hAnsi="Garamond" w:cs="Garamond"/>
                <w:b/>
                <w:bCs/>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78142599" w14:textId="77777777" w:rsidR="004416BD" w:rsidRDefault="00057F67">
            <w:pPr>
              <w:jc w:val="center"/>
              <w:rPr>
                <w:rFonts w:ascii="Garamond" w:eastAsia="Garamond" w:hAnsi="Garamond" w:cs="Garamond"/>
                <w:b/>
                <w:bCs/>
              </w:rPr>
            </w:pPr>
            <w:r>
              <w:rPr>
                <w:rFonts w:ascii="Garamond" w:eastAsia="Garamond" w:hAnsi="Garamond" w:cs="Garamond"/>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37F36502" w14:textId="77777777" w:rsidR="004416BD" w:rsidRDefault="00057F67">
            <w:pPr>
              <w:jc w:val="center"/>
              <w:rPr>
                <w:rFonts w:ascii="Garamond" w:eastAsia="Garamond" w:hAnsi="Garamond" w:cs="Garamond"/>
                <w:b/>
                <w:bCs/>
              </w:rPr>
            </w:pPr>
            <w:r>
              <w:rPr>
                <w:rFonts w:ascii="Garamond" w:eastAsia="Garamond" w:hAnsi="Garamond" w:cs="Garamond"/>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0F76C30A" w14:textId="77777777" w:rsidR="004416BD" w:rsidRDefault="00057F67">
            <w:pPr>
              <w:jc w:val="center"/>
              <w:rPr>
                <w:rFonts w:ascii="Garamond" w:eastAsia="Garamond" w:hAnsi="Garamond" w:cs="Garamond"/>
                <w:b/>
                <w:bCs/>
              </w:rPr>
            </w:pPr>
            <w:proofErr w:type="gramStart"/>
            <w:r>
              <w:rPr>
                <w:rFonts w:ascii="Garamond" w:eastAsia="Garamond" w:hAnsi="Garamond" w:cs="Garamond"/>
                <w:b/>
                <w:bCs/>
              </w:rPr>
              <w:t>Location(</w:t>
            </w:r>
            <w:proofErr w:type="gramEnd"/>
            <w:r>
              <w:rPr>
                <w:rFonts w:ascii="Garamond" w:eastAsia="Garamond" w:hAnsi="Garamond" w:cs="Garamond"/>
                <w:b/>
                <w:bCs/>
              </w:rPr>
              <w:t>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5A250AC8" w14:textId="77777777" w:rsidR="004416BD" w:rsidRDefault="00057F67">
            <w:pPr>
              <w:jc w:val="center"/>
              <w:rPr>
                <w:rFonts w:ascii="Garamond" w:eastAsia="Garamond" w:hAnsi="Garamond" w:cs="Garamond"/>
                <w:b/>
                <w:bCs/>
              </w:rPr>
            </w:pPr>
            <w:r>
              <w:rPr>
                <w:rFonts w:ascii="Garamond" w:eastAsia="Garamond" w:hAnsi="Garamond" w:cs="Garamond"/>
                <w:b/>
                <w:bCs/>
              </w:rPr>
              <w:t>Contact number</w:t>
            </w:r>
          </w:p>
        </w:tc>
      </w:tr>
      <w:tr w:rsidR="004416BD" w14:paraId="5DF20A36"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BDE1DF" w14:textId="77777777" w:rsidR="004416BD" w:rsidRDefault="00057F67">
            <w:pPr>
              <w:jc w:val="left"/>
              <w:rPr>
                <w:rFonts w:ascii="Garamond" w:eastAsia="Garamond" w:hAnsi="Garamond" w:cs="Garamond"/>
              </w:rPr>
            </w:pPr>
            <w:r>
              <w:rPr>
                <w:rFonts w:ascii="Garamond" w:eastAsia="Garamond" w:hAnsi="Garamond" w:cs="Garamond"/>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B8F1FF9" w14:textId="77777777" w:rsidR="004416BD" w:rsidRDefault="00057F67">
            <w:pPr>
              <w:spacing w:before="240" w:after="240"/>
              <w:rPr>
                <w:rFonts w:ascii="Garamond" w:eastAsia="Garamond" w:hAnsi="Garamond" w:cs="Garamond"/>
              </w:rPr>
            </w:pPr>
            <w:r>
              <w:rPr>
                <w:rFonts w:ascii="Garamond" w:eastAsia="Garamond" w:hAnsi="Garamond" w:cs="Garamond"/>
              </w:rPr>
              <w:t xml:space="preserve">Govt Veterinary Dispensary </w:t>
            </w:r>
            <w:proofErr w:type="spellStart"/>
            <w:r>
              <w:rPr>
                <w:rFonts w:ascii="Garamond" w:eastAsia="Garamond" w:hAnsi="Garamond" w:cs="Garamond"/>
              </w:rPr>
              <w:t>Ramanthali</w:t>
            </w:r>
            <w:proofErr w:type="spellEnd"/>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CCA65F4" w14:textId="77777777" w:rsidR="004416BD" w:rsidRDefault="00057F67">
            <w:pPr>
              <w:spacing w:before="240" w:after="240"/>
              <w:rPr>
                <w:rFonts w:ascii="Garamond" w:eastAsia="Garamond" w:hAnsi="Garamond" w:cs="Garamond"/>
              </w:rPr>
            </w:pPr>
            <w:r>
              <w:rPr>
                <w:rFonts w:ascii="Garamond" w:eastAsia="Garamond" w:hAnsi="Garamond" w:cs="Garamond"/>
              </w:rPr>
              <w:t>Govt</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BB61AF5" w14:textId="77777777" w:rsidR="004416BD" w:rsidRDefault="00057F67">
            <w:pPr>
              <w:spacing w:before="240" w:after="240"/>
              <w:rPr>
                <w:rFonts w:ascii="Garamond" w:eastAsia="Garamond" w:hAnsi="Garamond" w:cs="Garamond"/>
              </w:rPr>
            </w:pPr>
            <w:proofErr w:type="spellStart"/>
            <w:r>
              <w:rPr>
                <w:rFonts w:ascii="Garamond" w:eastAsia="Garamond" w:hAnsi="Garamond" w:cs="Garamond"/>
              </w:rPr>
              <w:t>Kunnatheru</w:t>
            </w:r>
            <w:proofErr w:type="spellEnd"/>
            <w:r>
              <w:rPr>
                <w:rFonts w:ascii="Garamond" w:eastAsia="Garamond" w:hAnsi="Garamond" w:cs="Garamond"/>
              </w:rPr>
              <w:t xml:space="preserve"> Ward 5</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434F042" w14:textId="77777777" w:rsidR="004416BD" w:rsidRDefault="00057F67">
            <w:pPr>
              <w:spacing w:before="240" w:after="240"/>
              <w:rPr>
                <w:rFonts w:ascii="Garamond" w:eastAsia="Garamond" w:hAnsi="Garamond" w:cs="Garamond"/>
              </w:rPr>
            </w:pPr>
            <w:r>
              <w:rPr>
                <w:rFonts w:ascii="Garamond" w:eastAsia="Garamond" w:hAnsi="Garamond" w:cs="Garamond"/>
              </w:rPr>
              <w:t>8547648614</w:t>
            </w:r>
          </w:p>
        </w:tc>
      </w:tr>
      <w:tr w:rsidR="004416BD" w14:paraId="2940F616"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7EAB96" w14:textId="77777777" w:rsidR="004416BD" w:rsidRDefault="00057F67">
            <w:pPr>
              <w:jc w:val="left"/>
              <w:rPr>
                <w:rFonts w:ascii="Garamond" w:eastAsia="Garamond" w:hAnsi="Garamond" w:cs="Garamond"/>
              </w:rPr>
            </w:pPr>
            <w:r>
              <w:rPr>
                <w:rFonts w:ascii="Garamond" w:eastAsia="Garamond" w:hAnsi="Garamond" w:cs="Garamond"/>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895788" w14:textId="77777777" w:rsidR="004416BD" w:rsidRDefault="00057F67">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EFE587" w14:textId="77777777" w:rsidR="004416BD" w:rsidRDefault="004416BD">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456641" w14:textId="77777777" w:rsidR="004416BD" w:rsidRDefault="004416BD">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7088E7" w14:textId="77777777" w:rsidR="004416BD" w:rsidRDefault="004416BD">
            <w:pPr>
              <w:rPr>
                <w:rFonts w:ascii="Garamond" w:eastAsia="Garamond" w:hAnsi="Garamond" w:cs="Garamond"/>
              </w:rPr>
            </w:pPr>
          </w:p>
        </w:tc>
      </w:tr>
      <w:tr w:rsidR="004416BD" w14:paraId="06E83039"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2D809C" w14:textId="77777777" w:rsidR="004416BD" w:rsidRDefault="00057F67">
            <w:pPr>
              <w:jc w:val="left"/>
              <w:rPr>
                <w:rFonts w:ascii="Garamond" w:eastAsia="Garamond" w:hAnsi="Garamond" w:cs="Garamond"/>
              </w:rPr>
            </w:pPr>
            <w:r>
              <w:rPr>
                <w:rFonts w:ascii="Garamond" w:eastAsia="Garamond" w:hAnsi="Garamond" w:cs="Garamond"/>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ABB99D" w14:textId="77777777" w:rsidR="004416BD" w:rsidRDefault="00057F67">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FC86D1" w14:textId="77777777" w:rsidR="004416BD" w:rsidRDefault="004416BD">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CCBE0B" w14:textId="77777777" w:rsidR="004416BD" w:rsidRDefault="004416BD">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A375BA" w14:textId="77777777" w:rsidR="004416BD" w:rsidRDefault="004416BD">
            <w:pPr>
              <w:rPr>
                <w:rFonts w:ascii="Garamond" w:eastAsia="Garamond" w:hAnsi="Garamond" w:cs="Garamond"/>
              </w:rPr>
            </w:pPr>
          </w:p>
        </w:tc>
      </w:tr>
      <w:tr w:rsidR="004416BD" w14:paraId="297CF77F"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8EB168" w14:textId="77777777" w:rsidR="004416BD" w:rsidRDefault="00057F67">
            <w:pPr>
              <w:jc w:val="left"/>
              <w:rPr>
                <w:rFonts w:ascii="Garamond" w:eastAsia="Garamond" w:hAnsi="Garamond" w:cs="Garamond"/>
              </w:rPr>
            </w:pPr>
            <w:r>
              <w:rPr>
                <w:rFonts w:ascii="Garamond" w:eastAsia="Garamond" w:hAnsi="Garamond" w:cs="Garamond"/>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38AD2F" w14:textId="77777777" w:rsidR="004416BD" w:rsidRDefault="00057F67">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58CC13" w14:textId="77777777" w:rsidR="004416BD" w:rsidRDefault="004416BD">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99D33E" w14:textId="77777777" w:rsidR="004416BD" w:rsidRDefault="004416BD">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4998F0" w14:textId="77777777" w:rsidR="004416BD" w:rsidRDefault="004416BD">
            <w:pPr>
              <w:rPr>
                <w:rFonts w:ascii="Garamond" w:eastAsia="Garamond" w:hAnsi="Garamond" w:cs="Garamond"/>
              </w:rPr>
            </w:pPr>
          </w:p>
        </w:tc>
      </w:tr>
      <w:tr w:rsidR="004416BD" w14:paraId="1409F5CA"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2F817A" w14:textId="77777777" w:rsidR="004416BD" w:rsidRDefault="00057F67">
            <w:pPr>
              <w:jc w:val="left"/>
              <w:rPr>
                <w:rFonts w:ascii="Garamond" w:eastAsia="Garamond" w:hAnsi="Garamond" w:cs="Garamond"/>
              </w:rPr>
            </w:pPr>
            <w:r>
              <w:rPr>
                <w:rFonts w:ascii="Garamond" w:eastAsia="Garamond" w:hAnsi="Garamond" w:cs="Garamond"/>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8703F4" w14:textId="77777777" w:rsidR="004416BD" w:rsidRDefault="00057F67">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AF914B" w14:textId="77777777" w:rsidR="004416BD" w:rsidRDefault="004416BD">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65A212" w14:textId="77777777" w:rsidR="004416BD" w:rsidRDefault="004416BD">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074C61" w14:textId="77777777" w:rsidR="004416BD" w:rsidRDefault="004416BD">
            <w:pPr>
              <w:rPr>
                <w:rFonts w:ascii="Garamond" w:eastAsia="Garamond" w:hAnsi="Garamond" w:cs="Garamond"/>
              </w:rPr>
            </w:pPr>
          </w:p>
        </w:tc>
      </w:tr>
      <w:tr w:rsidR="004416BD" w14:paraId="17641E0C" w14:textId="77777777">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2703F9" w14:textId="77777777" w:rsidR="004416BD" w:rsidRDefault="00057F67">
            <w:pPr>
              <w:jc w:val="left"/>
              <w:rPr>
                <w:rFonts w:ascii="Garamond" w:eastAsia="Garamond" w:hAnsi="Garamond" w:cs="Garamond"/>
              </w:rPr>
            </w:pPr>
            <w:r>
              <w:rPr>
                <w:rFonts w:ascii="Garamond" w:eastAsia="Garamond" w:hAnsi="Garamond" w:cs="Garamond"/>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D04D23" w14:textId="77777777" w:rsidR="004416BD" w:rsidRDefault="00057F67">
            <w:pPr>
              <w:rPr>
                <w:rFonts w:ascii="Garamond" w:eastAsia="Garamond" w:hAnsi="Garamond" w:cs="Garamond"/>
              </w:rPr>
            </w:pPr>
            <w:r>
              <w:rPr>
                <w:rFonts w:ascii="Garamond" w:eastAsia="Garamond" w:hAnsi="Garamond" w:cs="Garamond"/>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2BFDDA" w14:textId="77777777" w:rsidR="004416BD" w:rsidRDefault="004416BD">
            <w:pPr>
              <w:rPr>
                <w:rFonts w:ascii="Garamond" w:eastAsia="Garamond" w:hAnsi="Garamond" w:cs="Garamond"/>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B64846" w14:textId="77777777" w:rsidR="004416BD" w:rsidRDefault="004416BD">
            <w:pPr>
              <w:rPr>
                <w:rFonts w:ascii="Garamond" w:eastAsia="Garamond" w:hAnsi="Garamond" w:cs="Garamond"/>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FF6220" w14:textId="77777777" w:rsidR="004416BD" w:rsidRDefault="004416BD">
            <w:pPr>
              <w:rPr>
                <w:rFonts w:ascii="Garamond" w:eastAsia="Garamond" w:hAnsi="Garamond" w:cs="Garamond"/>
              </w:rPr>
            </w:pPr>
          </w:p>
        </w:tc>
      </w:tr>
    </w:tbl>
    <w:p w14:paraId="76E18394" w14:textId="77777777" w:rsidR="004416BD" w:rsidRDefault="004416BD">
      <w:pPr>
        <w:rPr>
          <w:rFonts w:ascii="Garamond" w:eastAsia="Garamond" w:hAnsi="Garamond" w:cs="Garamond"/>
        </w:rPr>
      </w:pPr>
    </w:p>
    <w:p w14:paraId="4481C112" w14:textId="77777777" w:rsidR="004416BD" w:rsidRDefault="00057F67">
      <w:pPr>
        <w:pStyle w:val="Heading2"/>
        <w:rPr>
          <w:rFonts w:ascii="Garamond" w:eastAsia="Garamond" w:hAnsi="Garamond" w:cs="Garamond"/>
          <w:color w:val="000000"/>
        </w:rPr>
      </w:pPr>
      <w:bookmarkStart w:id="33" w:name="_heading=h.7x5ix5vhy35v" w:colFirst="0" w:colLast="0"/>
      <w:bookmarkEnd w:id="33"/>
      <w:r>
        <w:rPr>
          <w:rFonts w:ascii="Garamond" w:eastAsia="Garamond" w:hAnsi="Garamond" w:cs="Garamond"/>
          <w:color w:val="000000"/>
        </w:rPr>
        <w:t>Veterinary Doctors &amp; Workforce</w:t>
      </w:r>
    </w:p>
    <w:p w14:paraId="40D8B691" w14:textId="77777777" w:rsidR="004416BD" w:rsidRDefault="00057F67">
      <w:pPr>
        <w:spacing w:before="240" w:after="240"/>
        <w:rPr>
          <w:rFonts w:ascii="Garamond" w:eastAsia="Garamond" w:hAnsi="Garamond" w:cs="Garamond"/>
        </w:rPr>
      </w:pPr>
      <w:r>
        <w:rPr>
          <w:rFonts w:ascii="Garamond" w:eastAsia="Garamond" w:hAnsi="Garamond" w:cs="Garamond"/>
        </w:rPr>
        <w:t>Early detection, diagnosis, reporting, and reaction to animal illness epidemics depend on the availability and accessibility of qualified veterinary specialists. By iden</w:t>
      </w:r>
      <w:r>
        <w:rPr>
          <w:rFonts w:ascii="Garamond" w:eastAsia="Garamond" w:hAnsi="Garamond" w:cs="Garamond"/>
        </w:rPr>
        <w:t xml:space="preserve">tifying unusual animal morbidity or mortality promptly, collecting samples promptly, and coordinating efficiently with </w:t>
      </w:r>
      <w:r>
        <w:rPr>
          <w:rFonts w:ascii="Garamond" w:eastAsia="Garamond" w:hAnsi="Garamond" w:cs="Garamond"/>
        </w:rPr>
        <w:lastRenderedPageBreak/>
        <w:t>human health and LSGI systems—especially during zoonotic outbreaks and pandemic-prone situations—a clearly defined veterinary workforce e</w:t>
      </w:r>
      <w:r>
        <w:rPr>
          <w:rFonts w:ascii="Garamond" w:eastAsia="Garamond" w:hAnsi="Garamond" w:cs="Garamond"/>
        </w:rPr>
        <w:t>nhances One Health surveillance.</w:t>
      </w:r>
    </w:p>
    <w:p w14:paraId="54E0A926" w14:textId="77777777" w:rsidR="004416BD" w:rsidRDefault="004416BD">
      <w:pPr>
        <w:rPr>
          <w:rFonts w:ascii="Garamond" w:eastAsia="Garamond" w:hAnsi="Garamond" w:cs="Garamond"/>
        </w:rPr>
      </w:pPr>
    </w:p>
    <w:tbl>
      <w:tblPr>
        <w:tblStyle w:val="af7"/>
        <w:tblW w:w="89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4416BD" w14:paraId="74437DE6"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9C5F3CA" w14:textId="77777777" w:rsidR="004416BD" w:rsidRDefault="00057F67">
            <w:pPr>
              <w:rPr>
                <w:rFonts w:ascii="Garamond" w:eastAsia="Garamond" w:hAnsi="Garamond" w:cs="Garamond"/>
              </w:rPr>
            </w:pPr>
            <w:r>
              <w:rPr>
                <w:rFonts w:ascii="Garamond" w:eastAsia="Garamond" w:hAnsi="Garamond" w:cs="Garamond"/>
                <w:b/>
                <w:bCs/>
              </w:rPr>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26762E" w14:textId="77777777" w:rsidR="004416BD" w:rsidRDefault="00057F67">
            <w:pPr>
              <w:rPr>
                <w:rFonts w:ascii="Garamond" w:eastAsia="Garamond" w:hAnsi="Garamond" w:cs="Garamond"/>
              </w:rPr>
            </w:pPr>
            <w:r>
              <w:rPr>
                <w:rFonts w:ascii="Garamond" w:eastAsia="Garamond" w:hAnsi="Garamond" w:cs="Garamond"/>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090AED5" w14:textId="77777777" w:rsidR="004416BD" w:rsidRDefault="00057F67">
            <w:pPr>
              <w:jc w:val="center"/>
              <w:rPr>
                <w:rFonts w:ascii="Garamond" w:eastAsia="Garamond" w:hAnsi="Garamond" w:cs="Garamond"/>
                <w:b/>
                <w:bCs/>
              </w:rPr>
            </w:pPr>
            <w:r>
              <w:rPr>
                <w:rFonts w:ascii="Garamond" w:eastAsia="Garamond" w:hAnsi="Garamond" w:cs="Garamond"/>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98FFF58" w14:textId="77777777" w:rsidR="004416BD" w:rsidRDefault="00057F67">
            <w:pPr>
              <w:jc w:val="center"/>
              <w:rPr>
                <w:rFonts w:ascii="Garamond" w:eastAsia="Garamond" w:hAnsi="Garamond" w:cs="Garamond"/>
                <w:b/>
                <w:bCs/>
              </w:rPr>
            </w:pPr>
            <w:r>
              <w:rPr>
                <w:rFonts w:ascii="Garamond" w:eastAsia="Garamond" w:hAnsi="Garamond" w:cs="Garamond"/>
                <w:b/>
                <w:bCs/>
              </w:rPr>
              <w:t>Contact number</w:t>
            </w:r>
          </w:p>
        </w:tc>
      </w:tr>
      <w:tr w:rsidR="004416BD" w14:paraId="2C8D5936"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41E3D4" w14:textId="77777777" w:rsidR="004416BD" w:rsidRDefault="00057F67">
            <w:pPr>
              <w:rPr>
                <w:rFonts w:ascii="Garamond" w:eastAsia="Garamond" w:hAnsi="Garamond" w:cs="Garamond"/>
              </w:rPr>
            </w:pPr>
            <w:r>
              <w:rPr>
                <w:rFonts w:ascii="Garamond" w:eastAsia="Garamond" w:hAnsi="Garamond" w:cs="Garamond"/>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6CE1ED8" w14:textId="77777777" w:rsidR="004416BD" w:rsidRDefault="00057F67">
            <w:pPr>
              <w:spacing w:before="240" w:after="240"/>
              <w:rPr>
                <w:rFonts w:ascii="Garamond" w:eastAsia="Garamond" w:hAnsi="Garamond" w:cs="Garamond"/>
              </w:rPr>
            </w:pPr>
            <w:r>
              <w:rPr>
                <w:rFonts w:ascii="Garamond" w:eastAsia="Garamond" w:hAnsi="Garamond" w:cs="Garamond"/>
              </w:rPr>
              <w:t>1</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C8234B7" w14:textId="77777777" w:rsidR="004416BD" w:rsidRDefault="00057F67">
            <w:pPr>
              <w:spacing w:before="240" w:after="240"/>
              <w:rPr>
                <w:rFonts w:ascii="Garamond" w:eastAsia="Garamond" w:hAnsi="Garamond" w:cs="Garamond"/>
              </w:rPr>
            </w:pPr>
            <w:r>
              <w:rPr>
                <w:rFonts w:ascii="Garamond" w:eastAsia="Garamond" w:hAnsi="Garamond" w:cs="Garamond"/>
              </w:rPr>
              <w:t>Govt</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A2D07B3" w14:textId="77777777" w:rsidR="004416BD" w:rsidRDefault="00057F67">
            <w:pPr>
              <w:spacing w:before="240" w:after="240"/>
              <w:rPr>
                <w:rFonts w:ascii="Garamond" w:eastAsia="Garamond" w:hAnsi="Garamond" w:cs="Garamond"/>
              </w:rPr>
            </w:pPr>
            <w:r>
              <w:rPr>
                <w:rFonts w:ascii="Garamond" w:eastAsia="Garamond" w:hAnsi="Garamond" w:cs="Garamond"/>
              </w:rPr>
              <w:t>8547648614</w:t>
            </w:r>
          </w:p>
        </w:tc>
      </w:tr>
      <w:tr w:rsidR="004416BD" w14:paraId="01C602E6"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A437C5" w14:textId="77777777" w:rsidR="004416BD" w:rsidRDefault="00057F67">
            <w:pPr>
              <w:rPr>
                <w:rFonts w:ascii="Garamond" w:eastAsia="Garamond" w:hAnsi="Garamond" w:cs="Garamond"/>
              </w:rPr>
            </w:pPr>
            <w:r>
              <w:rPr>
                <w:rFonts w:ascii="Garamond" w:eastAsia="Garamond" w:hAnsi="Garamond" w:cs="Garamond"/>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7FC6186"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38362D2B" w14:textId="77777777" w:rsidR="004416BD" w:rsidRDefault="004416BD">
            <w:pPr>
              <w:spacing w:before="240" w:after="240"/>
              <w:rPr>
                <w:rFonts w:ascii="Garamond" w:eastAsia="Garamond" w:hAnsi="Garamond" w:cs="Garamond"/>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116F9C25" w14:textId="77777777" w:rsidR="004416BD" w:rsidRDefault="004416BD">
            <w:pPr>
              <w:spacing w:before="240" w:after="240"/>
              <w:rPr>
                <w:rFonts w:ascii="Garamond" w:eastAsia="Garamond" w:hAnsi="Garamond" w:cs="Garamond"/>
              </w:rPr>
            </w:pPr>
          </w:p>
        </w:tc>
      </w:tr>
      <w:tr w:rsidR="004416BD" w14:paraId="6F19A30E"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69E1A9" w14:textId="77777777" w:rsidR="004416BD" w:rsidRDefault="00057F67">
            <w:pPr>
              <w:rPr>
                <w:rFonts w:ascii="Garamond" w:eastAsia="Garamond" w:hAnsi="Garamond" w:cs="Garamond"/>
              </w:rPr>
            </w:pPr>
            <w:r>
              <w:rPr>
                <w:rFonts w:ascii="Garamond" w:eastAsia="Garamond" w:hAnsi="Garamond" w:cs="Garamond"/>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D02DB67" w14:textId="77777777" w:rsidR="004416BD" w:rsidRDefault="00057F67">
            <w:pPr>
              <w:spacing w:before="240" w:after="240"/>
              <w:rPr>
                <w:rFonts w:ascii="Garamond" w:eastAsia="Garamond" w:hAnsi="Garamond" w:cs="Garamond"/>
              </w:rPr>
            </w:pPr>
            <w:r>
              <w:rPr>
                <w:rFonts w:ascii="Garamond" w:eastAsia="Garamond" w:hAnsi="Garamond" w:cs="Garamond"/>
              </w:rPr>
              <w:t>1</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41A7C214" w14:textId="77777777" w:rsidR="004416BD" w:rsidRDefault="00057F67">
            <w:pPr>
              <w:spacing w:before="240" w:after="240"/>
              <w:rPr>
                <w:rFonts w:ascii="Garamond" w:eastAsia="Garamond" w:hAnsi="Garamond" w:cs="Garamond"/>
              </w:rPr>
            </w:pPr>
            <w:r>
              <w:rPr>
                <w:rFonts w:ascii="Garamond" w:eastAsia="Garamond" w:hAnsi="Garamond" w:cs="Garamond"/>
              </w:rPr>
              <w:t>Govt</w:t>
            </w: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5BCD53ED" w14:textId="77777777" w:rsidR="004416BD" w:rsidRDefault="00057F67">
            <w:pPr>
              <w:spacing w:before="240" w:after="240"/>
              <w:rPr>
                <w:rFonts w:ascii="Garamond" w:eastAsia="Garamond" w:hAnsi="Garamond" w:cs="Garamond"/>
              </w:rPr>
            </w:pPr>
            <w:r>
              <w:rPr>
                <w:rFonts w:ascii="Garamond" w:eastAsia="Garamond" w:hAnsi="Garamond" w:cs="Garamond"/>
              </w:rPr>
              <w:t>7994524795</w:t>
            </w:r>
          </w:p>
        </w:tc>
      </w:tr>
      <w:tr w:rsidR="004416BD" w14:paraId="71571765"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9148DF" w14:textId="77777777" w:rsidR="004416BD" w:rsidRDefault="00057F67">
            <w:pPr>
              <w:rPr>
                <w:rFonts w:ascii="Garamond" w:eastAsia="Garamond" w:hAnsi="Garamond" w:cs="Garamond"/>
              </w:rPr>
            </w:pPr>
            <w:r>
              <w:rPr>
                <w:rFonts w:ascii="Garamond" w:eastAsia="Garamond" w:hAnsi="Garamond" w:cs="Garamond"/>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1A5655B"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712E45CC" w14:textId="77777777" w:rsidR="004416BD" w:rsidRDefault="004416BD">
            <w:pPr>
              <w:spacing w:before="240" w:after="240"/>
              <w:rPr>
                <w:rFonts w:ascii="Garamond" w:eastAsia="Garamond" w:hAnsi="Garamond" w:cs="Garamond"/>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17389920" w14:textId="77777777" w:rsidR="004416BD" w:rsidRDefault="004416BD">
            <w:pPr>
              <w:spacing w:before="240" w:after="240"/>
              <w:rPr>
                <w:rFonts w:ascii="Garamond" w:eastAsia="Garamond" w:hAnsi="Garamond" w:cs="Garamond"/>
              </w:rPr>
            </w:pPr>
          </w:p>
        </w:tc>
      </w:tr>
      <w:tr w:rsidR="004416BD" w14:paraId="7994C970" w14:textId="77777777">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29756E" w14:textId="77777777" w:rsidR="004416BD" w:rsidRDefault="00057F67">
            <w:pPr>
              <w:rPr>
                <w:rFonts w:ascii="Garamond" w:eastAsia="Garamond" w:hAnsi="Garamond" w:cs="Garamond"/>
              </w:rPr>
            </w:pPr>
            <w:r>
              <w:rPr>
                <w:rFonts w:ascii="Garamond" w:eastAsia="Garamond" w:hAnsi="Garamond" w:cs="Garamond"/>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8ABAA1"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6F2678C5" w14:textId="77777777" w:rsidR="004416BD" w:rsidRDefault="004416BD">
            <w:pPr>
              <w:spacing w:before="240" w:after="240"/>
              <w:rPr>
                <w:rFonts w:ascii="Garamond" w:eastAsia="Garamond" w:hAnsi="Garamond" w:cs="Garamond"/>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31F405F1" w14:textId="77777777" w:rsidR="004416BD" w:rsidRDefault="004416BD">
            <w:pPr>
              <w:spacing w:before="240" w:after="240"/>
              <w:rPr>
                <w:rFonts w:ascii="Garamond" w:eastAsia="Garamond" w:hAnsi="Garamond" w:cs="Garamond"/>
              </w:rPr>
            </w:pPr>
          </w:p>
        </w:tc>
      </w:tr>
    </w:tbl>
    <w:p w14:paraId="5C00B430" w14:textId="77777777" w:rsidR="004416BD" w:rsidRDefault="004416BD">
      <w:pPr>
        <w:pStyle w:val="Heading2"/>
        <w:rPr>
          <w:rFonts w:ascii="Garamond" w:eastAsia="Garamond" w:hAnsi="Garamond" w:cs="Garamond"/>
          <w:color w:val="000000"/>
        </w:rPr>
      </w:pPr>
      <w:bookmarkStart w:id="34" w:name="_heading=h.473d6q92u1x8" w:colFirst="0" w:colLast="0"/>
      <w:bookmarkEnd w:id="34"/>
    </w:p>
    <w:p w14:paraId="220D81DC" w14:textId="77777777" w:rsidR="004416BD" w:rsidRDefault="00057F67">
      <w:pPr>
        <w:pStyle w:val="Heading2"/>
        <w:rPr>
          <w:rFonts w:ascii="Garamond" w:eastAsia="Garamond" w:hAnsi="Garamond" w:cs="Garamond"/>
          <w:color w:val="000000"/>
        </w:rPr>
      </w:pPr>
      <w:bookmarkStart w:id="35" w:name="_heading=h.kc3vhlui2x8j" w:colFirst="0" w:colLast="0"/>
      <w:bookmarkEnd w:id="35"/>
      <w:r>
        <w:rPr>
          <w:rFonts w:ascii="Garamond" w:eastAsia="Garamond" w:hAnsi="Garamond" w:cs="Garamond"/>
          <w:color w:val="000000"/>
        </w:rPr>
        <w:t>High-Risk Interface Points (Surveillance Sites)</w:t>
      </w:r>
    </w:p>
    <w:p w14:paraId="7B3BA864" w14:textId="77777777" w:rsidR="004416BD" w:rsidRDefault="00057F67">
      <w:pPr>
        <w:spacing w:before="240" w:after="240"/>
        <w:rPr>
          <w:rFonts w:ascii="Garamond" w:eastAsia="Garamond" w:hAnsi="Garamond" w:cs="Garamond"/>
        </w:rPr>
      </w:pPr>
      <w:r>
        <w:rPr>
          <w:rFonts w:ascii="Garamond" w:eastAsia="Garamond" w:hAnsi="Garamond" w:cs="Garamond"/>
        </w:rPr>
        <w:t xml:space="preserve">High-risk interface points for zoonotic disease surveillance in </w:t>
      </w:r>
      <w:proofErr w:type="spellStart"/>
      <w:r>
        <w:rPr>
          <w:rFonts w:ascii="Garamond" w:eastAsia="Garamond" w:hAnsi="Garamond" w:cs="Garamond"/>
        </w:rPr>
        <w:t>Ramanthali</w:t>
      </w:r>
      <w:proofErr w:type="spellEnd"/>
      <w:r>
        <w:rPr>
          <w:rFonts w:ascii="Garamond" w:eastAsia="Garamond" w:hAnsi="Garamond" w:cs="Garamond"/>
        </w:rPr>
        <w:t xml:space="preserve"> Grama Panchayath include </w:t>
      </w:r>
      <w:r>
        <w:rPr>
          <w:rFonts w:ascii="Garamond" w:eastAsia="Garamond" w:hAnsi="Garamond" w:cs="Garamond"/>
          <w:i/>
          <w:iCs/>
        </w:rPr>
        <w:t>wetland–livestock–human contact zones, backyard poultry farms, cattle sheds near water bodies, fish markets, and areas of high human–animal interaction such</w:t>
      </w:r>
      <w:r>
        <w:rPr>
          <w:rFonts w:ascii="Garamond" w:eastAsia="Garamond" w:hAnsi="Garamond" w:cs="Garamond"/>
          <w:i/>
          <w:iCs/>
        </w:rPr>
        <w:t xml:space="preserve"> as community slaughter points and migratory bird congregation sites</w:t>
      </w:r>
      <w:r>
        <w:rPr>
          <w:rFonts w:ascii="Garamond" w:eastAsia="Garamond" w:hAnsi="Garamond" w:cs="Garamond"/>
        </w:rPr>
        <w:t xml:space="preserve">. These are the primary surveillance sites where zoonotic </w:t>
      </w:r>
      <w:proofErr w:type="spellStart"/>
      <w:r>
        <w:rPr>
          <w:rFonts w:ascii="Garamond" w:eastAsia="Garamond" w:hAnsi="Garamond" w:cs="Garamond"/>
        </w:rPr>
        <w:t>spillover</w:t>
      </w:r>
      <w:proofErr w:type="spellEnd"/>
      <w:r>
        <w:rPr>
          <w:rFonts w:ascii="Garamond" w:eastAsia="Garamond" w:hAnsi="Garamond" w:cs="Garamond"/>
        </w:rPr>
        <w:t xml:space="preserve"> risks are elevated.</w:t>
      </w:r>
    </w:p>
    <w:p w14:paraId="3AB7EB81" w14:textId="77777777" w:rsidR="004416BD" w:rsidRDefault="004416BD">
      <w:pPr>
        <w:rPr>
          <w:rFonts w:ascii="Garamond" w:eastAsia="Garamond" w:hAnsi="Garamond" w:cs="Garamond"/>
        </w:rPr>
      </w:pPr>
    </w:p>
    <w:tbl>
      <w:tblPr>
        <w:tblStyle w:val="af8"/>
        <w:tblW w:w="91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4416BD" w14:paraId="0CD60CC4"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CD29259" w14:textId="77777777" w:rsidR="004416BD" w:rsidRDefault="00057F67">
            <w:pPr>
              <w:rPr>
                <w:rFonts w:ascii="Garamond" w:eastAsia="Garamond" w:hAnsi="Garamond" w:cs="Garamond"/>
              </w:rPr>
            </w:pPr>
            <w:r>
              <w:rPr>
                <w:rFonts w:ascii="Garamond" w:eastAsia="Garamond" w:hAnsi="Garamond" w:cs="Garamond"/>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5453C0B" w14:textId="77777777" w:rsidR="004416BD" w:rsidRDefault="00057F67">
            <w:pPr>
              <w:rPr>
                <w:rFonts w:ascii="Garamond" w:eastAsia="Garamond" w:hAnsi="Garamond" w:cs="Garamond"/>
              </w:rPr>
            </w:pPr>
            <w:r>
              <w:rPr>
                <w:rFonts w:ascii="Garamond" w:eastAsia="Garamond" w:hAnsi="Garamond" w:cs="Garamond"/>
              </w:rPr>
              <w:t xml:space="preserve">Type of </w:t>
            </w:r>
            <w:proofErr w:type="gramStart"/>
            <w:r>
              <w:rPr>
                <w:rFonts w:ascii="Garamond" w:eastAsia="Garamond" w:hAnsi="Garamond" w:cs="Garamond"/>
              </w:rPr>
              <w:t>High risk</w:t>
            </w:r>
            <w:proofErr w:type="gramEnd"/>
            <w:r>
              <w:rPr>
                <w:rFonts w:ascii="Garamond" w:eastAsia="Garamond" w:hAnsi="Garamond" w:cs="Garamond"/>
              </w:rPr>
              <w:t xml:space="preserve">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C1D586B" w14:textId="77777777" w:rsidR="004416BD" w:rsidRDefault="00057F67">
            <w:pPr>
              <w:rPr>
                <w:rFonts w:ascii="Garamond" w:eastAsia="Garamond" w:hAnsi="Garamond" w:cs="Garamond"/>
              </w:rPr>
            </w:pPr>
            <w:r>
              <w:rPr>
                <w:rFonts w:ascii="Garamond" w:eastAsia="Garamond" w:hAnsi="Garamond" w:cs="Garamond"/>
              </w:rPr>
              <w:t>Geographical vulnerability</w:t>
            </w:r>
          </w:p>
        </w:tc>
      </w:tr>
      <w:tr w:rsidR="004416BD" w14:paraId="36A961FA" w14:textId="77777777">
        <w:trPr>
          <w:trHeight w:val="20"/>
        </w:trPr>
        <w:tc>
          <w:tcPr>
            <w:tcW w:w="3084"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0AB4737A" w14:textId="77777777" w:rsidR="004416BD" w:rsidRDefault="00057F67">
            <w:pPr>
              <w:spacing w:before="240" w:after="240"/>
              <w:jc w:val="left"/>
              <w:rPr>
                <w:rFonts w:ascii="Garamond" w:eastAsia="Garamond" w:hAnsi="Garamond" w:cs="Garamond"/>
                <w:b/>
                <w:bCs/>
              </w:rPr>
            </w:pPr>
            <w:r>
              <w:rPr>
                <w:rFonts w:ascii="Garamond" w:eastAsia="Garamond" w:hAnsi="Garamond" w:cs="Garamond"/>
                <w:b/>
                <w:bCs/>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7BED29B" w14:textId="77777777" w:rsidR="004416BD" w:rsidRDefault="00057F67">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EA2627D" w14:textId="77777777" w:rsidR="004416BD" w:rsidRDefault="004416BD">
            <w:pPr>
              <w:spacing w:before="240" w:after="240"/>
              <w:jc w:val="left"/>
              <w:rPr>
                <w:rFonts w:ascii="Garamond" w:eastAsia="Garamond" w:hAnsi="Garamond" w:cs="Garamond"/>
              </w:rPr>
            </w:pPr>
          </w:p>
        </w:tc>
      </w:tr>
      <w:tr w:rsidR="004416BD" w14:paraId="61D02EC2"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B20845F" w14:textId="77777777" w:rsidR="004416BD" w:rsidRDefault="00057F67">
            <w:pPr>
              <w:spacing w:before="240" w:after="240"/>
              <w:jc w:val="left"/>
              <w:rPr>
                <w:rFonts w:ascii="Garamond" w:eastAsia="Garamond" w:hAnsi="Garamond" w:cs="Garamond"/>
                <w:b/>
                <w:bCs/>
              </w:rPr>
            </w:pPr>
            <w:r>
              <w:rPr>
                <w:rFonts w:ascii="Garamond" w:eastAsia="Garamond" w:hAnsi="Garamond" w:cs="Garamond"/>
                <w:b/>
                <w:bCs/>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4982EE1A" w14:textId="77777777" w:rsidR="004416BD" w:rsidRDefault="00057F67">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EF54120" w14:textId="77777777" w:rsidR="004416BD" w:rsidRDefault="004416BD">
            <w:pPr>
              <w:spacing w:before="240" w:after="240"/>
              <w:jc w:val="left"/>
              <w:rPr>
                <w:rFonts w:ascii="Garamond" w:eastAsia="Garamond" w:hAnsi="Garamond" w:cs="Garamond"/>
              </w:rPr>
            </w:pPr>
          </w:p>
        </w:tc>
      </w:tr>
      <w:tr w:rsidR="004416BD" w14:paraId="293B30CF"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A9EA2EB" w14:textId="77777777" w:rsidR="004416BD" w:rsidRDefault="00057F67">
            <w:pPr>
              <w:spacing w:before="240" w:after="240"/>
              <w:jc w:val="left"/>
              <w:rPr>
                <w:rFonts w:ascii="Garamond" w:eastAsia="Garamond" w:hAnsi="Garamond" w:cs="Garamond"/>
                <w:b/>
                <w:bCs/>
              </w:rPr>
            </w:pPr>
            <w:r>
              <w:rPr>
                <w:rFonts w:ascii="Garamond" w:eastAsia="Garamond" w:hAnsi="Garamond" w:cs="Garamond"/>
                <w:b/>
                <w:bCs/>
              </w:rPr>
              <w:lastRenderedPageBreak/>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02DCCE11" w14:textId="77777777" w:rsidR="004416BD" w:rsidRDefault="00057F67">
            <w:pPr>
              <w:spacing w:before="240" w:after="240"/>
              <w:jc w:val="left"/>
              <w:rPr>
                <w:rFonts w:ascii="Garamond" w:eastAsia="Garamond" w:hAnsi="Garamond" w:cs="Garamond"/>
              </w:rPr>
            </w:pPr>
            <w:r>
              <w:rPr>
                <w:rFonts w:ascii="Garamond" w:eastAsia="Garamond" w:hAnsi="Garamond" w:cs="Garamond"/>
              </w:rPr>
              <w:t>11</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6BDA1A98" w14:textId="77777777" w:rsidR="004416BD" w:rsidRDefault="00057F67">
            <w:pPr>
              <w:spacing w:before="240" w:after="240"/>
              <w:jc w:val="left"/>
              <w:rPr>
                <w:rFonts w:ascii="Garamond" w:eastAsia="Garamond" w:hAnsi="Garamond" w:cs="Garamond"/>
              </w:rPr>
            </w:pPr>
            <w:r>
              <w:rPr>
                <w:rFonts w:ascii="Garamond" w:eastAsia="Garamond" w:hAnsi="Garamond" w:cs="Garamond"/>
              </w:rPr>
              <w:t xml:space="preserve">Ward </w:t>
            </w:r>
            <w:proofErr w:type="gramStart"/>
            <w:r>
              <w:rPr>
                <w:rFonts w:ascii="Garamond" w:eastAsia="Garamond" w:hAnsi="Garamond" w:cs="Garamond"/>
              </w:rPr>
              <w:t>VI,IX</w:t>
            </w:r>
            <w:proofErr w:type="gramEnd"/>
            <w:r>
              <w:rPr>
                <w:rFonts w:ascii="Garamond" w:eastAsia="Garamond" w:hAnsi="Garamond" w:cs="Garamond"/>
              </w:rPr>
              <w:t>,XVIII</w:t>
            </w:r>
          </w:p>
        </w:tc>
      </w:tr>
      <w:tr w:rsidR="004416BD" w14:paraId="1ED862E4"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ECC3BDB" w14:textId="77777777" w:rsidR="004416BD" w:rsidRDefault="00057F67">
            <w:pPr>
              <w:spacing w:before="240" w:after="240"/>
              <w:jc w:val="left"/>
              <w:rPr>
                <w:rFonts w:ascii="Garamond" w:eastAsia="Garamond" w:hAnsi="Garamond" w:cs="Garamond"/>
                <w:b/>
                <w:bCs/>
              </w:rPr>
            </w:pPr>
            <w:r>
              <w:rPr>
                <w:rFonts w:ascii="Garamond" w:eastAsia="Garamond" w:hAnsi="Garamond" w:cs="Garamond"/>
                <w:b/>
                <w:bCs/>
              </w:rPr>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5C212569" w14:textId="77777777" w:rsidR="004416BD" w:rsidRDefault="00057F67">
            <w:pPr>
              <w:spacing w:before="240" w:after="240"/>
              <w:jc w:val="left"/>
              <w:rPr>
                <w:rFonts w:ascii="Garamond" w:eastAsia="Garamond" w:hAnsi="Garamond" w:cs="Garamond"/>
              </w:rPr>
            </w:pPr>
            <w:r>
              <w:rPr>
                <w:rFonts w:ascii="Garamond" w:eastAsia="Garamond" w:hAnsi="Garamond" w:cs="Garamond"/>
              </w:rPr>
              <w:t>3</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7EA519B6" w14:textId="77777777" w:rsidR="004416BD" w:rsidRDefault="00057F67">
            <w:pPr>
              <w:spacing w:before="240" w:after="240"/>
              <w:jc w:val="left"/>
              <w:rPr>
                <w:rFonts w:ascii="Garamond" w:eastAsia="Garamond" w:hAnsi="Garamond" w:cs="Garamond"/>
              </w:rPr>
            </w:pPr>
            <w:r>
              <w:rPr>
                <w:rFonts w:ascii="Garamond" w:eastAsia="Garamond" w:hAnsi="Garamond" w:cs="Garamond"/>
              </w:rPr>
              <w:t>Ward III, PALAKKODE, ETTIKULAM</w:t>
            </w:r>
          </w:p>
        </w:tc>
      </w:tr>
      <w:tr w:rsidR="004416BD" w14:paraId="3C6F92A7"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E567D66" w14:textId="77777777" w:rsidR="004416BD" w:rsidRDefault="00057F67">
            <w:pPr>
              <w:spacing w:before="240" w:after="240"/>
              <w:jc w:val="left"/>
              <w:rPr>
                <w:rFonts w:ascii="Garamond" w:eastAsia="Garamond" w:hAnsi="Garamond" w:cs="Garamond"/>
                <w:b/>
                <w:bCs/>
              </w:rPr>
            </w:pPr>
            <w:r>
              <w:rPr>
                <w:rFonts w:ascii="Garamond" w:eastAsia="Garamond" w:hAnsi="Garamond" w:cs="Garamond"/>
                <w:b/>
                <w:bCs/>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07159138" w14:textId="77777777" w:rsidR="004416BD" w:rsidRDefault="00057F67">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6170B8D4" w14:textId="77777777" w:rsidR="004416BD" w:rsidRDefault="004416BD">
            <w:pPr>
              <w:spacing w:before="240" w:after="240"/>
              <w:jc w:val="left"/>
              <w:rPr>
                <w:rFonts w:ascii="Garamond" w:eastAsia="Garamond" w:hAnsi="Garamond" w:cs="Garamond"/>
              </w:rPr>
            </w:pPr>
          </w:p>
        </w:tc>
      </w:tr>
      <w:tr w:rsidR="004416BD" w14:paraId="3C1E9264"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F59F141" w14:textId="77777777" w:rsidR="004416BD" w:rsidRDefault="00057F67">
            <w:pPr>
              <w:spacing w:before="240" w:after="240"/>
              <w:jc w:val="left"/>
              <w:rPr>
                <w:rFonts w:ascii="Garamond" w:eastAsia="Garamond" w:hAnsi="Garamond" w:cs="Garamond"/>
                <w:b/>
                <w:bCs/>
              </w:rPr>
            </w:pPr>
            <w:r>
              <w:rPr>
                <w:rFonts w:ascii="Garamond" w:eastAsia="Garamond" w:hAnsi="Garamond" w:cs="Garamond"/>
                <w:b/>
                <w:bCs/>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58890342" w14:textId="77777777" w:rsidR="004416BD" w:rsidRDefault="00057F67">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1B4EE11B" w14:textId="77777777" w:rsidR="004416BD" w:rsidRDefault="004416BD">
            <w:pPr>
              <w:spacing w:before="240" w:after="240"/>
              <w:jc w:val="left"/>
              <w:rPr>
                <w:rFonts w:ascii="Garamond" w:eastAsia="Garamond" w:hAnsi="Garamond" w:cs="Garamond"/>
              </w:rPr>
            </w:pPr>
          </w:p>
        </w:tc>
      </w:tr>
      <w:tr w:rsidR="004416BD" w14:paraId="22315327" w14:textId="77777777">
        <w:trPr>
          <w:trHeight w:val="20"/>
        </w:trPr>
        <w:tc>
          <w:tcPr>
            <w:tcW w:w="3084"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BE2C809" w14:textId="77777777" w:rsidR="004416BD" w:rsidRDefault="00057F67">
            <w:pPr>
              <w:spacing w:before="240" w:after="240"/>
              <w:jc w:val="left"/>
              <w:rPr>
                <w:rFonts w:ascii="Garamond" w:eastAsia="Garamond" w:hAnsi="Garamond" w:cs="Garamond"/>
                <w:b/>
                <w:bCs/>
              </w:rPr>
            </w:pPr>
            <w:r>
              <w:rPr>
                <w:rFonts w:ascii="Garamond" w:eastAsia="Garamond" w:hAnsi="Garamond" w:cs="Garamond"/>
                <w:b/>
                <w:bCs/>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46210CF0" w14:textId="77777777" w:rsidR="004416BD" w:rsidRDefault="00057F67">
            <w:pPr>
              <w:spacing w:before="240" w:after="240"/>
              <w:jc w:val="left"/>
              <w:rPr>
                <w:rFonts w:ascii="Garamond" w:eastAsia="Garamond" w:hAnsi="Garamond" w:cs="Garamond"/>
              </w:rPr>
            </w:pPr>
            <w:r>
              <w:rPr>
                <w:rFonts w:ascii="Garamond" w:eastAsia="Garamond" w:hAnsi="Garamond" w:cs="Garamond"/>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7CFA1CD7" w14:textId="77777777" w:rsidR="004416BD" w:rsidRDefault="004416BD">
            <w:pPr>
              <w:spacing w:before="240" w:after="240"/>
              <w:jc w:val="left"/>
              <w:rPr>
                <w:rFonts w:ascii="Garamond" w:eastAsia="Garamond" w:hAnsi="Garamond" w:cs="Garamond"/>
              </w:rPr>
            </w:pPr>
          </w:p>
        </w:tc>
      </w:tr>
    </w:tbl>
    <w:p w14:paraId="594FBA23" w14:textId="77777777" w:rsidR="004416BD" w:rsidRDefault="004416BD">
      <w:pPr>
        <w:rPr>
          <w:rFonts w:ascii="Garamond" w:eastAsia="Garamond" w:hAnsi="Garamond" w:cs="Garamond"/>
        </w:rPr>
      </w:pPr>
    </w:p>
    <w:p w14:paraId="62A4A8AE" w14:textId="77777777" w:rsidR="004416BD" w:rsidRDefault="004416BD">
      <w:pPr>
        <w:rPr>
          <w:rFonts w:ascii="Garamond" w:eastAsia="Garamond" w:hAnsi="Garamond" w:cs="Garamond"/>
        </w:rPr>
      </w:pPr>
    </w:p>
    <w:tbl>
      <w:tblPr>
        <w:tblStyle w:val="af9"/>
        <w:tblW w:w="90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4416BD" w14:paraId="2C6DA667"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E7FE7D" w14:textId="77777777" w:rsidR="004416BD" w:rsidRDefault="00057F67">
            <w:pPr>
              <w:rPr>
                <w:rFonts w:ascii="Garamond" w:eastAsia="Garamond" w:hAnsi="Garamond" w:cs="Garamond"/>
              </w:rPr>
            </w:pPr>
            <w:r>
              <w:rPr>
                <w:rFonts w:ascii="Garamond" w:eastAsia="Garamond" w:hAnsi="Garamond" w:cs="Garamond"/>
                <w:b/>
                <w:bCs/>
              </w:rPr>
              <w:lastRenderedPageBreak/>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C1AF51A" w14:textId="77777777" w:rsidR="004416BD" w:rsidRDefault="00057F67">
            <w:pPr>
              <w:rPr>
                <w:rFonts w:ascii="Garamond" w:eastAsia="Garamond" w:hAnsi="Garamond" w:cs="Garamond"/>
              </w:rPr>
            </w:pPr>
            <w:r>
              <w:rPr>
                <w:rFonts w:ascii="Garamond" w:eastAsia="Garamond" w:hAnsi="Garamond" w:cs="Garamond"/>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139AB4E" w14:textId="77777777" w:rsidR="004416BD" w:rsidRDefault="00057F67">
            <w:pPr>
              <w:jc w:val="center"/>
              <w:rPr>
                <w:rFonts w:ascii="Garamond" w:eastAsia="Garamond" w:hAnsi="Garamond" w:cs="Garamond"/>
                <w:b/>
                <w:bCs/>
              </w:rPr>
            </w:pPr>
            <w:r>
              <w:rPr>
                <w:rFonts w:ascii="Garamond" w:eastAsia="Garamond" w:hAnsi="Garamond" w:cs="Garamond"/>
                <w:b/>
                <w:bCs/>
              </w:rPr>
              <w:t>Key Locations (wards)</w:t>
            </w:r>
          </w:p>
        </w:tc>
      </w:tr>
      <w:tr w:rsidR="004416BD" w14:paraId="03CD66CA"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9599CF" w14:textId="77777777" w:rsidR="004416BD" w:rsidRDefault="00057F67">
            <w:pPr>
              <w:rPr>
                <w:rFonts w:ascii="Garamond" w:eastAsia="Garamond" w:hAnsi="Garamond" w:cs="Garamond"/>
              </w:rPr>
            </w:pPr>
            <w:r>
              <w:rPr>
                <w:rFonts w:ascii="Garamond" w:eastAsia="Garamond" w:hAnsi="Garamond" w:cs="Garamond"/>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73A4C40"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28C19F9" w14:textId="77777777" w:rsidR="004416BD" w:rsidRDefault="004416BD">
            <w:pPr>
              <w:spacing w:before="240" w:after="240"/>
              <w:rPr>
                <w:rFonts w:ascii="Garamond" w:eastAsia="Garamond" w:hAnsi="Garamond" w:cs="Garamond"/>
              </w:rPr>
            </w:pPr>
          </w:p>
        </w:tc>
      </w:tr>
      <w:tr w:rsidR="004416BD" w14:paraId="2A964B5B"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ECF446" w14:textId="77777777" w:rsidR="004416BD" w:rsidRDefault="00057F67">
            <w:pPr>
              <w:rPr>
                <w:rFonts w:ascii="Garamond" w:eastAsia="Garamond" w:hAnsi="Garamond" w:cs="Garamond"/>
              </w:rPr>
            </w:pPr>
            <w:r>
              <w:rPr>
                <w:rFonts w:ascii="Garamond" w:eastAsia="Garamond" w:hAnsi="Garamond" w:cs="Garamond"/>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6417AB"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24ECC6E0" w14:textId="77777777" w:rsidR="004416BD" w:rsidRDefault="004416BD">
            <w:pPr>
              <w:spacing w:before="240" w:after="240"/>
              <w:rPr>
                <w:rFonts w:ascii="Garamond" w:eastAsia="Garamond" w:hAnsi="Garamond" w:cs="Garamond"/>
              </w:rPr>
            </w:pPr>
          </w:p>
        </w:tc>
      </w:tr>
      <w:tr w:rsidR="004416BD" w14:paraId="031CA257"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D59C93" w14:textId="77777777" w:rsidR="004416BD" w:rsidRDefault="00057F67">
            <w:pPr>
              <w:rPr>
                <w:rFonts w:ascii="Garamond" w:eastAsia="Garamond" w:hAnsi="Garamond" w:cs="Garamond"/>
              </w:rPr>
            </w:pPr>
            <w:r>
              <w:rPr>
                <w:rFonts w:ascii="Garamond" w:eastAsia="Garamond" w:hAnsi="Garamond" w:cs="Garamond"/>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7E4AE49"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AFEFC29" w14:textId="77777777" w:rsidR="004416BD" w:rsidRDefault="004416BD">
            <w:pPr>
              <w:spacing w:before="240" w:after="240"/>
              <w:rPr>
                <w:rFonts w:ascii="Garamond" w:eastAsia="Garamond" w:hAnsi="Garamond" w:cs="Garamond"/>
              </w:rPr>
            </w:pPr>
          </w:p>
        </w:tc>
      </w:tr>
      <w:tr w:rsidR="004416BD" w14:paraId="27518F96"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8C973A" w14:textId="77777777" w:rsidR="004416BD" w:rsidRDefault="00057F67">
            <w:pPr>
              <w:rPr>
                <w:rFonts w:ascii="Garamond" w:eastAsia="Garamond" w:hAnsi="Garamond" w:cs="Garamond"/>
              </w:rPr>
            </w:pPr>
            <w:r>
              <w:rPr>
                <w:rFonts w:ascii="Garamond" w:eastAsia="Garamond" w:hAnsi="Garamond" w:cs="Garamond"/>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92920C" w14:textId="77777777" w:rsidR="004416BD" w:rsidRDefault="00057F67">
            <w:pPr>
              <w:spacing w:before="240" w:after="240"/>
              <w:rPr>
                <w:rFonts w:ascii="Garamond" w:eastAsia="Garamond" w:hAnsi="Garamond" w:cs="Garamond"/>
              </w:rPr>
            </w:pPr>
            <w:r>
              <w:rPr>
                <w:rFonts w:ascii="Garamond" w:eastAsia="Garamond" w:hAnsi="Garamond" w:cs="Garamond"/>
              </w:rPr>
              <w:t>1</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9F99838" w14:textId="77777777" w:rsidR="004416BD" w:rsidRDefault="00057F67">
            <w:pPr>
              <w:spacing w:before="240" w:after="240"/>
              <w:rPr>
                <w:rFonts w:ascii="Garamond" w:eastAsia="Garamond" w:hAnsi="Garamond" w:cs="Garamond"/>
              </w:rPr>
            </w:pPr>
            <w:r>
              <w:rPr>
                <w:rFonts w:ascii="Garamond" w:eastAsia="Garamond" w:hAnsi="Garamond" w:cs="Garamond"/>
              </w:rPr>
              <w:t>11</w:t>
            </w:r>
          </w:p>
        </w:tc>
      </w:tr>
      <w:tr w:rsidR="004416BD" w14:paraId="0CBFE63D"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FE2EE7" w14:textId="77777777" w:rsidR="004416BD" w:rsidRDefault="00057F67">
            <w:pPr>
              <w:rPr>
                <w:rFonts w:ascii="Garamond" w:eastAsia="Garamond" w:hAnsi="Garamond" w:cs="Garamond"/>
              </w:rPr>
            </w:pPr>
            <w:r>
              <w:rPr>
                <w:rFonts w:ascii="Garamond" w:eastAsia="Garamond" w:hAnsi="Garamond" w:cs="Garamond"/>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85A43B5" w14:textId="77777777" w:rsidR="004416BD" w:rsidRDefault="00057F67">
            <w:pPr>
              <w:spacing w:before="240" w:after="240"/>
              <w:rPr>
                <w:rFonts w:ascii="Garamond" w:eastAsia="Garamond" w:hAnsi="Garamond" w:cs="Garamond"/>
              </w:rPr>
            </w:pPr>
            <w:r>
              <w:rPr>
                <w:rFonts w:ascii="Garamond" w:eastAsia="Garamond" w:hAnsi="Garamond" w:cs="Garamond"/>
              </w:rPr>
              <w:t>3</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39E47742" w14:textId="77777777" w:rsidR="004416BD" w:rsidRDefault="00057F67">
            <w:pPr>
              <w:spacing w:before="240" w:after="240"/>
              <w:rPr>
                <w:rFonts w:ascii="Garamond" w:eastAsia="Garamond" w:hAnsi="Garamond" w:cs="Garamond"/>
              </w:rPr>
            </w:pPr>
            <w:r>
              <w:rPr>
                <w:rFonts w:ascii="Garamond" w:eastAsia="Garamond" w:hAnsi="Garamond" w:cs="Garamond"/>
              </w:rPr>
              <w:t>Ward 3, 11, 13</w:t>
            </w:r>
          </w:p>
        </w:tc>
      </w:tr>
      <w:tr w:rsidR="004416BD" w14:paraId="74F9E4D0"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F05BAC" w14:textId="77777777" w:rsidR="004416BD" w:rsidRDefault="00057F67">
            <w:pPr>
              <w:rPr>
                <w:rFonts w:ascii="Garamond" w:eastAsia="Garamond" w:hAnsi="Garamond" w:cs="Garamond"/>
              </w:rPr>
            </w:pPr>
            <w:r>
              <w:rPr>
                <w:rFonts w:ascii="Garamond" w:eastAsia="Garamond" w:hAnsi="Garamond" w:cs="Garamond"/>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7F9A115"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3EA5AD66" w14:textId="77777777" w:rsidR="004416BD" w:rsidRDefault="004416BD">
            <w:pPr>
              <w:spacing w:before="240" w:after="240"/>
              <w:rPr>
                <w:rFonts w:ascii="Garamond" w:eastAsia="Garamond" w:hAnsi="Garamond" w:cs="Garamond"/>
              </w:rPr>
            </w:pPr>
          </w:p>
        </w:tc>
      </w:tr>
      <w:tr w:rsidR="004416BD" w14:paraId="7EEDCDEF"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CBF9B2" w14:textId="77777777" w:rsidR="004416BD" w:rsidRDefault="00057F67">
            <w:pPr>
              <w:rPr>
                <w:rFonts w:ascii="Garamond" w:eastAsia="Garamond" w:hAnsi="Garamond" w:cs="Garamond"/>
              </w:rPr>
            </w:pPr>
            <w:r>
              <w:rPr>
                <w:rFonts w:ascii="Garamond" w:eastAsia="Garamond" w:hAnsi="Garamond" w:cs="Garamond"/>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936FE7F"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DCE505D" w14:textId="77777777" w:rsidR="004416BD" w:rsidRDefault="004416BD">
            <w:pPr>
              <w:spacing w:before="240" w:after="240"/>
              <w:rPr>
                <w:rFonts w:ascii="Garamond" w:eastAsia="Garamond" w:hAnsi="Garamond" w:cs="Garamond"/>
              </w:rPr>
            </w:pPr>
          </w:p>
        </w:tc>
      </w:tr>
      <w:tr w:rsidR="004416BD" w14:paraId="499BF08A"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0234FA" w14:textId="77777777" w:rsidR="004416BD" w:rsidRDefault="00057F67">
            <w:pPr>
              <w:rPr>
                <w:rFonts w:ascii="Garamond" w:eastAsia="Garamond" w:hAnsi="Garamond" w:cs="Garamond"/>
              </w:rPr>
            </w:pPr>
            <w:r>
              <w:rPr>
                <w:rFonts w:ascii="Garamond" w:eastAsia="Garamond" w:hAnsi="Garamond" w:cs="Garamond"/>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3B704B4"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F3C5BD5" w14:textId="77777777" w:rsidR="004416BD" w:rsidRDefault="004416BD">
            <w:pPr>
              <w:spacing w:before="240" w:after="240"/>
              <w:rPr>
                <w:rFonts w:ascii="Garamond" w:eastAsia="Garamond" w:hAnsi="Garamond" w:cs="Garamond"/>
              </w:rPr>
            </w:pPr>
          </w:p>
        </w:tc>
      </w:tr>
      <w:tr w:rsidR="004416BD" w14:paraId="1AB96A2D"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67C934" w14:textId="77777777" w:rsidR="004416BD" w:rsidRDefault="00057F67">
            <w:pPr>
              <w:rPr>
                <w:rFonts w:ascii="Garamond" w:eastAsia="Garamond" w:hAnsi="Garamond" w:cs="Garamond"/>
              </w:rPr>
            </w:pPr>
            <w:r>
              <w:rPr>
                <w:rFonts w:ascii="Garamond" w:eastAsia="Garamond" w:hAnsi="Garamond" w:cs="Garamond"/>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E9EBF62"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B20F73B" w14:textId="77777777" w:rsidR="004416BD" w:rsidRDefault="004416BD">
            <w:pPr>
              <w:spacing w:before="240" w:after="240"/>
              <w:rPr>
                <w:rFonts w:ascii="Garamond" w:eastAsia="Garamond" w:hAnsi="Garamond" w:cs="Garamond"/>
              </w:rPr>
            </w:pPr>
          </w:p>
        </w:tc>
      </w:tr>
      <w:tr w:rsidR="004416BD" w14:paraId="0E6E4F85" w14:textId="77777777">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2B0EB9" w14:textId="77777777" w:rsidR="004416BD" w:rsidRDefault="00057F67">
            <w:pPr>
              <w:rPr>
                <w:rFonts w:ascii="Garamond" w:eastAsia="Garamond" w:hAnsi="Garamond" w:cs="Garamond"/>
              </w:rPr>
            </w:pPr>
            <w:r>
              <w:rPr>
                <w:rFonts w:ascii="Garamond" w:eastAsia="Garamond" w:hAnsi="Garamond" w:cs="Garamond"/>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CE0A8E5"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1BC434A" w14:textId="77777777" w:rsidR="004416BD" w:rsidRDefault="004416BD">
            <w:pPr>
              <w:spacing w:before="240" w:after="240"/>
              <w:rPr>
                <w:rFonts w:ascii="Garamond" w:eastAsia="Garamond" w:hAnsi="Garamond" w:cs="Garamond"/>
              </w:rPr>
            </w:pPr>
          </w:p>
        </w:tc>
      </w:tr>
    </w:tbl>
    <w:p w14:paraId="38ED486E" w14:textId="77777777" w:rsidR="004416BD" w:rsidRDefault="004416BD">
      <w:pPr>
        <w:pStyle w:val="Heading2"/>
        <w:rPr>
          <w:rFonts w:ascii="Garamond" w:eastAsia="Garamond" w:hAnsi="Garamond" w:cs="Garamond"/>
          <w:color w:val="000000"/>
        </w:rPr>
      </w:pPr>
      <w:bookmarkStart w:id="36" w:name="_heading=h.pufbmywdv4dn" w:colFirst="0" w:colLast="0"/>
      <w:bookmarkEnd w:id="36"/>
    </w:p>
    <w:p w14:paraId="020076C3" w14:textId="77777777" w:rsidR="004416BD" w:rsidRDefault="00057F67">
      <w:pPr>
        <w:pStyle w:val="Heading2"/>
        <w:rPr>
          <w:rFonts w:ascii="Garamond" w:eastAsia="Garamond" w:hAnsi="Garamond" w:cs="Garamond"/>
          <w:color w:val="000000"/>
        </w:rPr>
      </w:pPr>
      <w:bookmarkStart w:id="37" w:name="_heading=h.3n5n41fpltpj" w:colFirst="0" w:colLast="0"/>
      <w:bookmarkEnd w:id="37"/>
      <w:r>
        <w:rPr>
          <w:rFonts w:ascii="Garamond" w:eastAsia="Garamond" w:hAnsi="Garamond" w:cs="Garamond"/>
          <w:color w:val="000000"/>
        </w:rPr>
        <w:t>Environmental Risk Mapping</w:t>
      </w:r>
    </w:p>
    <w:p w14:paraId="66D8BF4D" w14:textId="77777777" w:rsidR="004416BD" w:rsidRDefault="00057F67">
      <w:pPr>
        <w:spacing w:before="240" w:after="240"/>
        <w:rPr>
          <w:rFonts w:ascii="Garamond" w:eastAsia="Garamond" w:hAnsi="Garamond" w:cs="Garamond"/>
        </w:rPr>
      </w:pPr>
      <w:r>
        <w:rPr>
          <w:rFonts w:ascii="Garamond" w:eastAsia="Garamond" w:hAnsi="Garamond" w:cs="Garamond"/>
        </w:rPr>
        <w:t>Environmental risk mapping identifies monsoon/flood hotspots for vector-borne (dengue, chikungunya), water-borne (leptospirosis, diarrhoea), and zoonotic diseases in Kerala's wetlands. Systematic surveillance supports early warnings, targeted interventions</w:t>
      </w:r>
      <w:r>
        <w:rPr>
          <w:rFonts w:ascii="Garamond" w:eastAsia="Garamond" w:hAnsi="Garamond" w:cs="Garamond"/>
        </w:rPr>
        <w:t>, and Panchayat pandemic preparedness.</w:t>
      </w:r>
    </w:p>
    <w:p w14:paraId="242FCA1D" w14:textId="77777777" w:rsidR="004416BD" w:rsidRDefault="00057F67">
      <w:pPr>
        <w:rPr>
          <w:rFonts w:ascii="Garamond" w:eastAsia="Garamond" w:hAnsi="Garamond" w:cs="Garamond"/>
        </w:rPr>
      </w:pPr>
      <w:r>
        <w:rPr>
          <w:rFonts w:ascii="Garamond" w:eastAsia="Garamond" w:hAnsi="Garamond" w:cs="Garamond"/>
          <w:b/>
          <w:bCs/>
        </w:rPr>
        <w:t>Waterborne exposure</w:t>
      </w:r>
      <w:r>
        <w:rPr>
          <w:rFonts w:ascii="Garamond" w:eastAsia="Garamond" w:hAnsi="Garamond" w:cs="Garamond"/>
        </w:rPr>
        <w:t xml:space="preserve">: Flood-prone areas and stagnant water bodies facilitate </w:t>
      </w:r>
      <w:proofErr w:type="spellStart"/>
      <w:r>
        <w:rPr>
          <w:rFonts w:ascii="Garamond" w:eastAsia="Garamond" w:hAnsi="Garamond" w:cs="Garamond"/>
          <w:i/>
          <w:iCs/>
        </w:rPr>
        <w:t>leptospira</w:t>
      </w:r>
      <w:proofErr w:type="spellEnd"/>
      <w:r>
        <w:rPr>
          <w:rFonts w:ascii="Garamond" w:eastAsia="Garamond" w:hAnsi="Garamond" w:cs="Garamond"/>
          <w:i/>
          <w:iCs/>
        </w:rPr>
        <w:t xml:space="preserve"> survival</w:t>
      </w:r>
      <w:r>
        <w:rPr>
          <w:rFonts w:ascii="Garamond" w:eastAsia="Garamond" w:hAnsi="Garamond" w:cs="Garamond"/>
        </w:rPr>
        <w:t>, raising leptospirosis risk.</w:t>
      </w:r>
    </w:p>
    <w:p w14:paraId="58697C8C" w14:textId="77777777" w:rsidR="004416BD" w:rsidRDefault="004416BD">
      <w:pPr>
        <w:rPr>
          <w:rFonts w:ascii="Garamond" w:eastAsia="Garamond" w:hAnsi="Garamond" w:cs="Garamond"/>
        </w:rPr>
      </w:pPr>
    </w:p>
    <w:p w14:paraId="61DBE1AC" w14:textId="77777777" w:rsidR="004416BD" w:rsidRDefault="00057F67">
      <w:pPr>
        <w:rPr>
          <w:rFonts w:ascii="Garamond" w:eastAsia="Garamond" w:hAnsi="Garamond" w:cs="Garamond"/>
        </w:rPr>
      </w:pPr>
      <w:r>
        <w:rPr>
          <w:rFonts w:ascii="Garamond" w:eastAsia="Garamond" w:hAnsi="Garamond" w:cs="Garamond"/>
          <w:b/>
          <w:bCs/>
        </w:rPr>
        <w:t>Traditional practices</w:t>
      </w:r>
      <w:r>
        <w:rPr>
          <w:rFonts w:ascii="Garamond" w:eastAsia="Garamond" w:hAnsi="Garamond" w:cs="Garamond"/>
        </w:rPr>
        <w:t xml:space="preserve">: Informal slaughter and fish markets lack standardized hygiene, creating </w:t>
      </w:r>
      <w:proofErr w:type="spellStart"/>
      <w:r>
        <w:rPr>
          <w:rFonts w:ascii="Garamond" w:eastAsia="Garamond" w:hAnsi="Garamond" w:cs="Garamond"/>
          <w:i/>
          <w:iCs/>
        </w:rPr>
        <w:t>spillover</w:t>
      </w:r>
      <w:proofErr w:type="spellEnd"/>
      <w:r>
        <w:rPr>
          <w:rFonts w:ascii="Garamond" w:eastAsia="Garamond" w:hAnsi="Garamond" w:cs="Garamond"/>
          <w:i/>
          <w:iCs/>
        </w:rPr>
        <w:t xml:space="preserve"> opportunities</w:t>
      </w:r>
      <w:r>
        <w:rPr>
          <w:rFonts w:ascii="Garamond" w:eastAsia="Garamond" w:hAnsi="Garamond" w:cs="Garamond"/>
        </w:rPr>
        <w:t>.</w:t>
      </w:r>
    </w:p>
    <w:p w14:paraId="4B6D6304" w14:textId="77777777" w:rsidR="004416BD" w:rsidRDefault="004416BD">
      <w:pPr>
        <w:spacing w:before="240" w:after="240"/>
        <w:rPr>
          <w:rFonts w:ascii="Garamond" w:eastAsia="Garamond" w:hAnsi="Garamond" w:cs="Garamond"/>
        </w:rPr>
      </w:pPr>
    </w:p>
    <w:tbl>
      <w:tblPr>
        <w:tblStyle w:val="afa"/>
        <w:tblW w:w="88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55"/>
        <w:gridCol w:w="1635"/>
        <w:gridCol w:w="1845"/>
        <w:gridCol w:w="2685"/>
      </w:tblGrid>
      <w:tr w:rsidR="004416BD" w14:paraId="01EA2BBD"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7C80FF" w14:textId="77777777" w:rsidR="004416BD" w:rsidRDefault="00057F67">
            <w:pPr>
              <w:rPr>
                <w:rFonts w:ascii="Garamond" w:eastAsia="Garamond" w:hAnsi="Garamond" w:cs="Garamond"/>
              </w:rPr>
            </w:pPr>
            <w:r>
              <w:rPr>
                <w:rFonts w:ascii="Garamond" w:eastAsia="Garamond" w:hAnsi="Garamond" w:cs="Garamond"/>
                <w:b/>
                <w:bCs/>
              </w:rPr>
              <w:lastRenderedPageBreak/>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96D89BB" w14:textId="77777777" w:rsidR="004416BD" w:rsidRDefault="00057F67">
            <w:pPr>
              <w:jc w:val="center"/>
              <w:rPr>
                <w:rFonts w:ascii="Garamond" w:eastAsia="Garamond" w:hAnsi="Garamond" w:cs="Garamond"/>
                <w:b/>
                <w:bCs/>
              </w:rPr>
            </w:pPr>
            <w:r>
              <w:rPr>
                <w:rFonts w:ascii="Garamond" w:eastAsia="Garamond" w:hAnsi="Garamond" w:cs="Garamond"/>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A49B5A3" w14:textId="77777777" w:rsidR="004416BD" w:rsidRDefault="00057F67">
            <w:pPr>
              <w:jc w:val="center"/>
              <w:rPr>
                <w:rFonts w:ascii="Garamond" w:eastAsia="Garamond" w:hAnsi="Garamond" w:cs="Garamond"/>
                <w:b/>
                <w:bCs/>
              </w:rPr>
            </w:pPr>
            <w:r>
              <w:rPr>
                <w:rFonts w:ascii="Garamond" w:eastAsia="Garamond" w:hAnsi="Garamond" w:cs="Garamond"/>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8C9D481" w14:textId="77777777" w:rsidR="004416BD" w:rsidRDefault="00057F67">
            <w:pPr>
              <w:jc w:val="center"/>
              <w:rPr>
                <w:rFonts w:ascii="Garamond" w:eastAsia="Garamond" w:hAnsi="Garamond" w:cs="Garamond"/>
                <w:b/>
                <w:bCs/>
              </w:rPr>
            </w:pPr>
            <w:r>
              <w:rPr>
                <w:rFonts w:ascii="Garamond" w:eastAsia="Garamond" w:hAnsi="Garamond" w:cs="Garamond"/>
                <w:b/>
                <w:bCs/>
                <w:sz w:val="21"/>
                <w:szCs w:val="21"/>
              </w:rPr>
              <w:t>Risk Level (High/Med/Low)</w:t>
            </w:r>
          </w:p>
        </w:tc>
      </w:tr>
      <w:tr w:rsidR="004416BD" w14:paraId="2A629BB6"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9CA118" w14:textId="77777777" w:rsidR="004416BD" w:rsidRDefault="00057F67">
            <w:pPr>
              <w:jc w:val="left"/>
              <w:rPr>
                <w:rFonts w:ascii="Garamond" w:eastAsia="Garamond" w:hAnsi="Garamond" w:cs="Garamond"/>
                <w:sz w:val="22"/>
                <w:szCs w:val="22"/>
              </w:rPr>
            </w:pPr>
            <w:r>
              <w:rPr>
                <w:rFonts w:ascii="Garamond" w:eastAsia="Garamond" w:hAnsi="Garamond" w:cs="Garamond"/>
                <w:sz w:val="22"/>
                <w:szCs w:val="22"/>
              </w:rPr>
              <w:t xml:space="preserve">Flood-prone areas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6DCC860" w14:textId="77777777" w:rsidR="004416BD" w:rsidRDefault="00057F67">
            <w:pPr>
              <w:spacing w:before="240" w:after="240"/>
              <w:rPr>
                <w:rFonts w:ascii="Garamond" w:eastAsia="Garamond" w:hAnsi="Garamond" w:cs="Garamond"/>
              </w:rPr>
            </w:pPr>
            <w:proofErr w:type="gramStart"/>
            <w:r>
              <w:rPr>
                <w:rFonts w:ascii="Garamond" w:eastAsia="Garamond" w:hAnsi="Garamond" w:cs="Garamond"/>
              </w:rPr>
              <w:t>I,II</w:t>
            </w:r>
            <w:proofErr w:type="gramEnd"/>
            <w:r>
              <w:rPr>
                <w:rFonts w:ascii="Garamond" w:eastAsia="Garamond" w:hAnsi="Garamond" w:cs="Garamond"/>
              </w:rPr>
              <w:t>,VI,IX,XVIII</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EFFCD43" w14:textId="77777777" w:rsidR="004416BD" w:rsidRDefault="00057F67">
            <w:pPr>
              <w:spacing w:before="240"/>
              <w:rPr>
                <w:rFonts w:ascii="Garamond" w:eastAsia="Garamond" w:hAnsi="Garamond" w:cs="Garamond"/>
              </w:rPr>
            </w:pPr>
            <w:proofErr w:type="spellStart"/>
            <w:r>
              <w:rPr>
                <w:rFonts w:ascii="Garamond" w:eastAsia="Garamond" w:hAnsi="Garamond" w:cs="Garamond"/>
              </w:rPr>
              <w:t>Choolakkadavu</w:t>
            </w:r>
            <w:proofErr w:type="spellEnd"/>
            <w:r>
              <w:rPr>
                <w:rFonts w:ascii="Garamond" w:eastAsia="Garamond" w:hAnsi="Garamond" w:cs="Garamond"/>
              </w:rPr>
              <w:t xml:space="preserve">, </w:t>
            </w:r>
            <w:proofErr w:type="spellStart"/>
            <w:r>
              <w:rPr>
                <w:rFonts w:ascii="Garamond" w:eastAsia="Garamond" w:hAnsi="Garamond" w:cs="Garamond"/>
              </w:rPr>
              <w:t>Punnakadavu</w:t>
            </w:r>
            <w:proofErr w:type="spellEnd"/>
            <w:r>
              <w:rPr>
                <w:rFonts w:ascii="Garamond" w:eastAsia="Garamond" w:hAnsi="Garamond" w:cs="Garamond"/>
              </w:rPr>
              <w:t xml:space="preserve">, </w:t>
            </w:r>
            <w:proofErr w:type="spellStart"/>
            <w:r>
              <w:rPr>
                <w:rFonts w:ascii="Garamond" w:eastAsia="Garamond" w:hAnsi="Garamond" w:cs="Garamond"/>
              </w:rPr>
              <w:t>Kallettinkadavu</w:t>
            </w:r>
            <w:proofErr w:type="spellEnd"/>
            <w:r>
              <w:rPr>
                <w:rFonts w:ascii="Garamond" w:eastAsia="Garamond" w:hAnsi="Garamond" w:cs="Garamond"/>
              </w:rPr>
              <w:t xml:space="preserve">, </w:t>
            </w:r>
            <w:proofErr w:type="spellStart"/>
            <w:r>
              <w:rPr>
                <w:rFonts w:ascii="Garamond" w:eastAsia="Garamond" w:hAnsi="Garamond" w:cs="Garamond"/>
              </w:rPr>
              <w:t>Kurumkadavu</w:t>
            </w:r>
            <w:proofErr w:type="spellEnd"/>
            <w:r>
              <w:rPr>
                <w:rFonts w:ascii="Garamond" w:eastAsia="Garamond" w:hAnsi="Garamond" w:cs="Garamond"/>
              </w:rPr>
              <w:t xml:space="preserve">, </w:t>
            </w:r>
            <w:proofErr w:type="spellStart"/>
            <w:r>
              <w:rPr>
                <w:rFonts w:ascii="Garamond" w:eastAsia="Garamond" w:hAnsi="Garamond" w:cs="Garamond"/>
              </w:rPr>
              <w:t>Puthiya</w:t>
            </w:r>
            <w:proofErr w:type="spellEnd"/>
            <w:r>
              <w:rPr>
                <w:rFonts w:ascii="Garamond" w:eastAsia="Garamond" w:hAnsi="Garamond" w:cs="Garamond"/>
              </w:rPr>
              <w:t xml:space="preserve"> </w:t>
            </w:r>
            <w:proofErr w:type="spellStart"/>
            <w:r>
              <w:rPr>
                <w:rFonts w:ascii="Garamond" w:eastAsia="Garamond" w:hAnsi="Garamond" w:cs="Garamond"/>
              </w:rPr>
              <w:t>puzhakkara</w:t>
            </w:r>
            <w:proofErr w:type="spellEnd"/>
          </w:p>
          <w:p w14:paraId="16725AA2" w14:textId="77777777" w:rsidR="004416BD" w:rsidRDefault="00057F67">
            <w:pPr>
              <w:spacing w:after="240"/>
              <w:rPr>
                <w:rFonts w:ascii="Garamond" w:eastAsia="Garamond" w:hAnsi="Garamond" w:cs="Garamond"/>
              </w:rPr>
            </w:pPr>
            <w:r>
              <w:rPr>
                <w:rFonts w:ascii="Garamond" w:eastAsia="Garamond" w:hAnsi="Garamond" w:cs="Garamond"/>
              </w:rPr>
              <w:t>Near River side</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C0BC3C8" w14:textId="77777777" w:rsidR="004416BD" w:rsidRDefault="00057F67">
            <w:pPr>
              <w:spacing w:before="240" w:after="240"/>
              <w:rPr>
                <w:rFonts w:ascii="Garamond" w:eastAsia="Garamond" w:hAnsi="Garamond" w:cs="Garamond"/>
              </w:rPr>
            </w:pPr>
            <w:r>
              <w:rPr>
                <w:rFonts w:ascii="Garamond" w:eastAsia="Garamond" w:hAnsi="Garamond" w:cs="Garamond"/>
              </w:rPr>
              <w:t>Low</w:t>
            </w:r>
          </w:p>
        </w:tc>
      </w:tr>
      <w:tr w:rsidR="004416BD" w14:paraId="69920796"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FC569B" w14:textId="77777777" w:rsidR="004416BD" w:rsidRDefault="00057F67">
            <w:pPr>
              <w:jc w:val="left"/>
              <w:rPr>
                <w:rFonts w:ascii="Garamond" w:eastAsia="Garamond" w:hAnsi="Garamond" w:cs="Garamond"/>
                <w:sz w:val="22"/>
                <w:szCs w:val="22"/>
              </w:rPr>
            </w:pPr>
            <w:r>
              <w:rPr>
                <w:rFonts w:ascii="Garamond" w:eastAsia="Garamond" w:hAnsi="Garamond" w:cs="Garamond"/>
                <w:sz w:val="22"/>
                <w:szCs w:val="22"/>
              </w:rPr>
              <w:t xml:space="preserve">Water bodies/wetlands </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229348B5" w14:textId="77777777" w:rsidR="004416BD" w:rsidRDefault="00057F67">
            <w:pPr>
              <w:spacing w:before="240" w:after="240"/>
              <w:rPr>
                <w:rFonts w:ascii="Garamond" w:eastAsia="Garamond" w:hAnsi="Garamond" w:cs="Garamond"/>
              </w:rPr>
            </w:pPr>
            <w:proofErr w:type="gramStart"/>
            <w:r>
              <w:rPr>
                <w:rFonts w:ascii="Garamond" w:eastAsia="Garamond" w:hAnsi="Garamond" w:cs="Garamond"/>
              </w:rPr>
              <w:t>I,II</w:t>
            </w:r>
            <w:proofErr w:type="gramEnd"/>
            <w:r>
              <w:rPr>
                <w:rFonts w:ascii="Garamond" w:eastAsia="Garamond" w:hAnsi="Garamond" w:cs="Garamond"/>
              </w:rPr>
              <w:t>,VI,IIX, IX,XVIII</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07591DC6" w14:textId="77777777" w:rsidR="004416BD" w:rsidRDefault="00057F67">
            <w:pPr>
              <w:spacing w:before="240"/>
              <w:rPr>
                <w:rFonts w:ascii="Garamond" w:eastAsia="Garamond" w:hAnsi="Garamond" w:cs="Garamond"/>
              </w:rPr>
            </w:pPr>
            <w:proofErr w:type="spellStart"/>
            <w:r>
              <w:rPr>
                <w:rFonts w:ascii="Garamond" w:eastAsia="Garamond" w:hAnsi="Garamond" w:cs="Garamond"/>
              </w:rPr>
              <w:t>Choolakkadavu</w:t>
            </w:r>
            <w:proofErr w:type="spellEnd"/>
            <w:r>
              <w:rPr>
                <w:rFonts w:ascii="Garamond" w:eastAsia="Garamond" w:hAnsi="Garamond" w:cs="Garamond"/>
              </w:rPr>
              <w:t xml:space="preserve">, </w:t>
            </w:r>
            <w:proofErr w:type="spellStart"/>
            <w:r>
              <w:rPr>
                <w:rFonts w:ascii="Garamond" w:eastAsia="Garamond" w:hAnsi="Garamond" w:cs="Garamond"/>
              </w:rPr>
              <w:t>Punnakadavu</w:t>
            </w:r>
            <w:proofErr w:type="spellEnd"/>
            <w:r>
              <w:rPr>
                <w:rFonts w:ascii="Garamond" w:eastAsia="Garamond" w:hAnsi="Garamond" w:cs="Garamond"/>
              </w:rPr>
              <w:t xml:space="preserve">, </w:t>
            </w:r>
            <w:proofErr w:type="spellStart"/>
            <w:r>
              <w:rPr>
                <w:rFonts w:ascii="Garamond" w:eastAsia="Garamond" w:hAnsi="Garamond" w:cs="Garamond"/>
              </w:rPr>
              <w:t>Kallettinkadavu</w:t>
            </w:r>
            <w:proofErr w:type="spellEnd"/>
            <w:r>
              <w:rPr>
                <w:rFonts w:ascii="Garamond" w:eastAsia="Garamond" w:hAnsi="Garamond" w:cs="Garamond"/>
              </w:rPr>
              <w:t xml:space="preserve">, </w:t>
            </w:r>
            <w:proofErr w:type="spellStart"/>
            <w:r>
              <w:rPr>
                <w:rFonts w:ascii="Garamond" w:eastAsia="Garamond" w:hAnsi="Garamond" w:cs="Garamond"/>
              </w:rPr>
              <w:t>Kurumkadavu</w:t>
            </w:r>
            <w:proofErr w:type="spellEnd"/>
            <w:r>
              <w:rPr>
                <w:rFonts w:ascii="Garamond" w:eastAsia="Garamond" w:hAnsi="Garamond" w:cs="Garamond"/>
              </w:rPr>
              <w:t xml:space="preserve">, </w:t>
            </w:r>
            <w:proofErr w:type="spellStart"/>
            <w:r>
              <w:rPr>
                <w:rFonts w:ascii="Garamond" w:eastAsia="Garamond" w:hAnsi="Garamond" w:cs="Garamond"/>
              </w:rPr>
              <w:t>Puthiya</w:t>
            </w:r>
            <w:proofErr w:type="spellEnd"/>
            <w:r>
              <w:rPr>
                <w:rFonts w:ascii="Garamond" w:eastAsia="Garamond" w:hAnsi="Garamond" w:cs="Garamond"/>
              </w:rPr>
              <w:t xml:space="preserve"> </w:t>
            </w:r>
            <w:proofErr w:type="spellStart"/>
            <w:r>
              <w:rPr>
                <w:rFonts w:ascii="Garamond" w:eastAsia="Garamond" w:hAnsi="Garamond" w:cs="Garamond"/>
              </w:rPr>
              <w:t>puzhakkara</w:t>
            </w:r>
            <w:proofErr w:type="spellEnd"/>
          </w:p>
          <w:p w14:paraId="00D7FC7E" w14:textId="77777777" w:rsidR="004416BD" w:rsidRDefault="00057F67">
            <w:pPr>
              <w:rPr>
                <w:rFonts w:ascii="Garamond" w:eastAsia="Garamond" w:hAnsi="Garamond" w:cs="Garamond"/>
              </w:rPr>
            </w:pPr>
            <w:r>
              <w:rPr>
                <w:rFonts w:ascii="Garamond" w:eastAsia="Garamond" w:hAnsi="Garamond" w:cs="Garamond"/>
              </w:rPr>
              <w:t>Near River side</w:t>
            </w:r>
          </w:p>
          <w:p w14:paraId="78FE0CCA" w14:textId="77777777" w:rsidR="004416BD" w:rsidRDefault="00057F67">
            <w:pPr>
              <w:spacing w:after="240"/>
              <w:rPr>
                <w:rFonts w:ascii="Garamond" w:eastAsia="Garamond" w:hAnsi="Garamond" w:cs="Garamond"/>
              </w:rPr>
            </w:pPr>
            <w:proofErr w:type="spellStart"/>
            <w:r>
              <w:rPr>
                <w:rFonts w:ascii="Garamond" w:eastAsia="Garamond" w:hAnsi="Garamond" w:cs="Garamond"/>
              </w:rPr>
              <w:t>Kunnaru</w:t>
            </w:r>
            <w:proofErr w:type="spellEnd"/>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453DA93B" w14:textId="77777777" w:rsidR="004416BD" w:rsidRDefault="00057F67">
            <w:pPr>
              <w:spacing w:before="240" w:after="240"/>
              <w:rPr>
                <w:rFonts w:ascii="Garamond" w:eastAsia="Garamond" w:hAnsi="Garamond" w:cs="Garamond"/>
              </w:rPr>
            </w:pPr>
            <w:r>
              <w:rPr>
                <w:rFonts w:ascii="Garamond" w:eastAsia="Garamond" w:hAnsi="Garamond" w:cs="Garamond"/>
              </w:rPr>
              <w:t>Medium</w:t>
            </w:r>
          </w:p>
        </w:tc>
      </w:tr>
      <w:tr w:rsidR="004416BD" w14:paraId="5D3EC225"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39E674" w14:textId="77777777" w:rsidR="004416BD" w:rsidRDefault="00057F67">
            <w:pPr>
              <w:jc w:val="left"/>
              <w:rPr>
                <w:rFonts w:ascii="Garamond" w:eastAsia="Garamond" w:hAnsi="Garamond" w:cs="Garamond"/>
                <w:sz w:val="22"/>
                <w:szCs w:val="22"/>
              </w:rPr>
            </w:pPr>
            <w:r>
              <w:rPr>
                <w:rFonts w:ascii="Garamond" w:eastAsia="Garamond" w:hAnsi="Garamond" w:cs="Garamond"/>
                <w:sz w:val="22"/>
                <w:szCs w:val="22"/>
              </w:rPr>
              <w:t>Solid waste accumulation</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224AA544" w14:textId="77777777" w:rsidR="004416BD" w:rsidRDefault="00057F67">
            <w:pPr>
              <w:spacing w:before="240" w:after="240"/>
              <w:rPr>
                <w:rFonts w:ascii="Garamond" w:eastAsia="Garamond" w:hAnsi="Garamond" w:cs="Garamond"/>
              </w:rPr>
            </w:pPr>
            <w:r>
              <w:rPr>
                <w:rFonts w:ascii="Garamond" w:eastAsia="Garamond" w:hAnsi="Garamond" w:cs="Garamond"/>
              </w:rPr>
              <w:t>I, IX</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24B2F33A" w14:textId="77777777" w:rsidR="004416BD" w:rsidRDefault="00057F67">
            <w:pPr>
              <w:spacing w:before="240" w:after="240"/>
              <w:rPr>
                <w:rFonts w:ascii="Garamond" w:eastAsia="Garamond" w:hAnsi="Garamond" w:cs="Garamond"/>
              </w:rPr>
            </w:pPr>
            <w:proofErr w:type="spellStart"/>
            <w:r>
              <w:rPr>
                <w:rFonts w:ascii="Garamond" w:eastAsia="Garamond" w:hAnsi="Garamond" w:cs="Garamond"/>
              </w:rPr>
              <w:t>Vadakkumbad</w:t>
            </w:r>
            <w:proofErr w:type="spellEnd"/>
            <w:r>
              <w:rPr>
                <w:rFonts w:ascii="Garamond" w:eastAsia="Garamond" w:hAnsi="Garamond" w:cs="Garamond"/>
              </w:rPr>
              <w:t xml:space="preserve">, </w:t>
            </w:r>
            <w:proofErr w:type="spellStart"/>
            <w:r>
              <w:rPr>
                <w:rFonts w:ascii="Garamond" w:eastAsia="Garamond" w:hAnsi="Garamond" w:cs="Garamond"/>
              </w:rPr>
              <w:t>Karanthad</w:t>
            </w:r>
            <w:proofErr w:type="spellEnd"/>
            <w:r>
              <w:rPr>
                <w:rFonts w:ascii="Garamond" w:eastAsia="Garamond" w:hAnsi="Garamond" w:cs="Garamond"/>
              </w:rPr>
              <w:t xml:space="preserve">, </w:t>
            </w:r>
            <w:proofErr w:type="spellStart"/>
            <w:r>
              <w:rPr>
                <w:rFonts w:ascii="Garamond" w:eastAsia="Garamond" w:hAnsi="Garamond" w:cs="Garamond"/>
              </w:rPr>
              <w:t>Ezhimala</w:t>
            </w:r>
            <w:proofErr w:type="spellEnd"/>
            <w:r>
              <w:rPr>
                <w:rFonts w:ascii="Garamond" w:eastAsia="Garamond" w:hAnsi="Garamond" w:cs="Garamond"/>
              </w:rPr>
              <w:t xml:space="preserve"> Top road</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0029C387" w14:textId="77777777" w:rsidR="004416BD" w:rsidRDefault="00057F67">
            <w:pPr>
              <w:spacing w:before="240" w:after="240"/>
              <w:rPr>
                <w:rFonts w:ascii="Garamond" w:eastAsia="Garamond" w:hAnsi="Garamond" w:cs="Garamond"/>
              </w:rPr>
            </w:pPr>
            <w:r>
              <w:rPr>
                <w:rFonts w:ascii="Garamond" w:eastAsia="Garamond" w:hAnsi="Garamond" w:cs="Garamond"/>
              </w:rPr>
              <w:t>Low</w:t>
            </w:r>
          </w:p>
        </w:tc>
      </w:tr>
      <w:tr w:rsidR="004416BD" w14:paraId="0E31C126"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AAF6CF" w14:textId="77777777" w:rsidR="004416BD" w:rsidRDefault="00057F67">
            <w:pPr>
              <w:jc w:val="left"/>
              <w:rPr>
                <w:rFonts w:ascii="Garamond" w:eastAsia="Garamond" w:hAnsi="Garamond" w:cs="Garamond"/>
                <w:sz w:val="22"/>
                <w:szCs w:val="22"/>
              </w:rPr>
            </w:pPr>
            <w:r>
              <w:rPr>
                <w:rFonts w:ascii="Garamond" w:eastAsia="Garamond" w:hAnsi="Garamond" w:cs="Garamond"/>
                <w:sz w:val="22"/>
                <w:szCs w:val="22"/>
              </w:rPr>
              <w:t>Animal waste disposal issues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78CB449A"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2913CD3F" w14:textId="77777777" w:rsidR="004416BD" w:rsidRDefault="004416BD">
            <w:pPr>
              <w:spacing w:before="240" w:after="240"/>
              <w:rPr>
                <w:rFonts w:ascii="Garamond" w:eastAsia="Garamond" w:hAnsi="Garamond" w:cs="Garamond"/>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77B5A2C1" w14:textId="77777777" w:rsidR="004416BD" w:rsidRDefault="004416BD">
            <w:pPr>
              <w:spacing w:before="240" w:after="240"/>
              <w:rPr>
                <w:rFonts w:ascii="Garamond" w:eastAsia="Garamond" w:hAnsi="Garamond" w:cs="Garamond"/>
              </w:rPr>
            </w:pPr>
          </w:p>
        </w:tc>
      </w:tr>
      <w:tr w:rsidR="004416BD" w14:paraId="74D3B02F"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CB8C2C" w14:textId="77777777" w:rsidR="004416BD" w:rsidRDefault="00057F67">
            <w:pPr>
              <w:jc w:val="left"/>
              <w:rPr>
                <w:rFonts w:ascii="Garamond" w:eastAsia="Garamond" w:hAnsi="Garamond" w:cs="Garamond"/>
                <w:sz w:val="22"/>
                <w:szCs w:val="22"/>
              </w:rPr>
            </w:pPr>
            <w:r>
              <w:rPr>
                <w:rFonts w:ascii="Garamond" w:eastAsia="Garamond" w:hAnsi="Garamond" w:cs="Garamond"/>
                <w:sz w:val="22"/>
                <w:szCs w:val="22"/>
              </w:rPr>
              <w:t>Rodent infestation zones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0CCD44C3" w14:textId="77777777" w:rsidR="004416BD" w:rsidRDefault="00057F67">
            <w:pPr>
              <w:spacing w:before="240" w:after="240"/>
              <w:rPr>
                <w:rFonts w:ascii="Garamond" w:eastAsia="Garamond" w:hAnsi="Garamond" w:cs="Garamond"/>
              </w:rPr>
            </w:pPr>
            <w:r>
              <w:rPr>
                <w:rFonts w:ascii="Garamond" w:eastAsia="Garamond" w:hAnsi="Garamond" w:cs="Garamond"/>
              </w:rPr>
              <w:t>V, VI</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39D398F9" w14:textId="77777777" w:rsidR="004416BD" w:rsidRDefault="00057F67">
            <w:pPr>
              <w:spacing w:before="240" w:after="240"/>
              <w:rPr>
                <w:rFonts w:ascii="Garamond" w:eastAsia="Garamond" w:hAnsi="Garamond" w:cs="Garamond"/>
              </w:rPr>
            </w:pPr>
            <w:proofErr w:type="spellStart"/>
            <w:r>
              <w:rPr>
                <w:rFonts w:ascii="Garamond" w:eastAsia="Garamond" w:hAnsi="Garamond" w:cs="Garamond"/>
              </w:rPr>
              <w:t>Kunnatheru</w:t>
            </w:r>
            <w:proofErr w:type="spellEnd"/>
            <w:r>
              <w:rPr>
                <w:rFonts w:ascii="Garamond" w:eastAsia="Garamond" w:hAnsi="Garamond" w:cs="Garamond"/>
              </w:rPr>
              <w:t xml:space="preserve">, </w:t>
            </w:r>
            <w:proofErr w:type="spellStart"/>
            <w:r>
              <w:rPr>
                <w:rFonts w:ascii="Garamond" w:eastAsia="Garamond" w:hAnsi="Garamond" w:cs="Garamond"/>
              </w:rPr>
              <w:t>Kunnaru</w:t>
            </w:r>
            <w:proofErr w:type="spellEnd"/>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05A061C7" w14:textId="77777777" w:rsidR="004416BD" w:rsidRDefault="00057F67">
            <w:pPr>
              <w:spacing w:before="240" w:after="240"/>
              <w:rPr>
                <w:rFonts w:ascii="Garamond" w:eastAsia="Garamond" w:hAnsi="Garamond" w:cs="Garamond"/>
              </w:rPr>
            </w:pPr>
            <w:r>
              <w:rPr>
                <w:rFonts w:ascii="Garamond" w:eastAsia="Garamond" w:hAnsi="Garamond" w:cs="Garamond"/>
              </w:rPr>
              <w:t>Low</w:t>
            </w:r>
          </w:p>
        </w:tc>
      </w:tr>
      <w:tr w:rsidR="004416BD" w14:paraId="41242AE2"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1AF14F" w14:textId="77777777" w:rsidR="004416BD" w:rsidRDefault="00057F67">
            <w:pPr>
              <w:jc w:val="left"/>
              <w:rPr>
                <w:rFonts w:ascii="Garamond" w:eastAsia="Garamond" w:hAnsi="Garamond" w:cs="Garamond"/>
                <w:sz w:val="22"/>
                <w:szCs w:val="22"/>
              </w:rPr>
            </w:pPr>
            <w:r>
              <w:rPr>
                <w:rFonts w:ascii="Garamond" w:eastAsia="Garamond" w:hAnsi="Garamond" w:cs="Garamond"/>
                <w:sz w:val="22"/>
                <w:szCs w:val="22"/>
              </w:rPr>
              <w:t>Industrial effluent discharge</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3CA855D1"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20F0FEFB" w14:textId="77777777" w:rsidR="004416BD" w:rsidRDefault="004416BD">
            <w:pPr>
              <w:spacing w:before="240" w:after="240"/>
              <w:rPr>
                <w:rFonts w:ascii="Garamond" w:eastAsia="Garamond" w:hAnsi="Garamond" w:cs="Garamond"/>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5872A4AB" w14:textId="77777777" w:rsidR="004416BD" w:rsidRDefault="004416BD">
            <w:pPr>
              <w:spacing w:before="240" w:after="240"/>
              <w:rPr>
                <w:rFonts w:ascii="Garamond" w:eastAsia="Garamond" w:hAnsi="Garamond" w:cs="Garamond"/>
                <w:sz w:val="21"/>
                <w:szCs w:val="21"/>
              </w:rPr>
            </w:pPr>
          </w:p>
        </w:tc>
      </w:tr>
      <w:tr w:rsidR="004416BD" w14:paraId="43626BA2"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8DF61F" w14:textId="77777777" w:rsidR="004416BD" w:rsidRDefault="00057F67">
            <w:pPr>
              <w:jc w:val="left"/>
              <w:rPr>
                <w:rFonts w:ascii="Garamond" w:eastAsia="Garamond" w:hAnsi="Garamond" w:cs="Garamond"/>
                <w:sz w:val="22"/>
                <w:szCs w:val="22"/>
              </w:rPr>
            </w:pPr>
            <w:r>
              <w:rPr>
                <w:rFonts w:ascii="Garamond" w:eastAsia="Garamond" w:hAnsi="Garamond" w:cs="Garamond"/>
                <w:sz w:val="22"/>
                <w:szCs w:val="22"/>
              </w:rPr>
              <w:lastRenderedPageBreak/>
              <w:t>Construction sites / abandoned buildings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1827CAD2"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499C9FAC" w14:textId="77777777" w:rsidR="004416BD" w:rsidRDefault="004416BD">
            <w:pPr>
              <w:spacing w:before="240" w:after="240"/>
              <w:rPr>
                <w:rFonts w:ascii="Garamond" w:eastAsia="Garamond" w:hAnsi="Garamond" w:cs="Garamond"/>
                <w:sz w:val="21"/>
                <w:szCs w:val="21"/>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18A66AF8" w14:textId="77777777" w:rsidR="004416BD" w:rsidRDefault="004416BD">
            <w:pPr>
              <w:spacing w:before="240" w:after="240"/>
              <w:rPr>
                <w:rFonts w:ascii="Garamond" w:eastAsia="Garamond" w:hAnsi="Garamond" w:cs="Garamond"/>
                <w:sz w:val="21"/>
                <w:szCs w:val="21"/>
              </w:rPr>
            </w:pPr>
          </w:p>
        </w:tc>
      </w:tr>
      <w:tr w:rsidR="004416BD" w14:paraId="0D29BB1C"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C800E4" w14:textId="77777777" w:rsidR="004416BD" w:rsidRDefault="00057F67">
            <w:pPr>
              <w:jc w:val="left"/>
              <w:rPr>
                <w:rFonts w:ascii="Garamond" w:eastAsia="Garamond" w:hAnsi="Garamond" w:cs="Garamond"/>
                <w:sz w:val="22"/>
                <w:szCs w:val="22"/>
              </w:rPr>
            </w:pPr>
            <w:r>
              <w:rPr>
                <w:rFonts w:ascii="Garamond" w:eastAsia="Garamond" w:hAnsi="Garamond" w:cs="Garamond"/>
                <w:sz w:val="22"/>
                <w:szCs w:val="22"/>
              </w:rPr>
              <w:t>Poor drainage/blocked canals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60D6F8E7"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32179A19" w14:textId="77777777" w:rsidR="004416BD" w:rsidRDefault="004416BD">
            <w:pPr>
              <w:spacing w:before="240" w:after="240"/>
              <w:rPr>
                <w:rFonts w:ascii="Garamond" w:eastAsia="Garamond" w:hAnsi="Garamond" w:cs="Garamond"/>
                <w:sz w:val="21"/>
                <w:szCs w:val="21"/>
              </w:rPr>
            </w:pP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4E7F854D" w14:textId="77777777" w:rsidR="004416BD" w:rsidRDefault="004416BD">
            <w:pPr>
              <w:spacing w:before="240" w:after="240"/>
              <w:rPr>
                <w:rFonts w:ascii="Garamond" w:eastAsia="Garamond" w:hAnsi="Garamond" w:cs="Garamond"/>
                <w:sz w:val="21"/>
                <w:szCs w:val="21"/>
              </w:rPr>
            </w:pPr>
          </w:p>
        </w:tc>
      </w:tr>
      <w:tr w:rsidR="004416BD" w14:paraId="24AF0DB6"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FBD660" w14:textId="77777777" w:rsidR="004416BD" w:rsidRDefault="00057F67">
            <w:pPr>
              <w:jc w:val="left"/>
              <w:rPr>
                <w:rFonts w:ascii="Garamond" w:eastAsia="Garamond" w:hAnsi="Garamond" w:cs="Garamond"/>
                <w:sz w:val="22"/>
                <w:szCs w:val="22"/>
              </w:rPr>
            </w:pPr>
            <w:r>
              <w:rPr>
                <w:rFonts w:ascii="Garamond" w:eastAsia="Garamond" w:hAnsi="Garamond" w:cs="Garamond"/>
                <w:sz w:val="22"/>
                <w:szCs w:val="22"/>
              </w:rPr>
              <w:t>Drinking water source contamination risk</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C5BD301" w14:textId="77777777" w:rsidR="004416BD" w:rsidRDefault="00057F67">
            <w:pPr>
              <w:spacing w:before="240" w:after="240"/>
              <w:rPr>
                <w:rFonts w:ascii="Garamond" w:eastAsia="Garamond" w:hAnsi="Garamond" w:cs="Garamond"/>
              </w:rPr>
            </w:pPr>
            <w:r>
              <w:rPr>
                <w:rFonts w:ascii="Garamond" w:eastAsia="Garamond" w:hAnsi="Garamond" w:cs="Garamond"/>
              </w:rPr>
              <w:t>8, 11</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9BA94B3" w14:textId="77777777" w:rsidR="004416BD" w:rsidRDefault="00057F67">
            <w:pPr>
              <w:spacing w:before="240" w:after="240"/>
              <w:rPr>
                <w:rFonts w:ascii="Garamond" w:eastAsia="Garamond" w:hAnsi="Garamond" w:cs="Garamond"/>
                <w:sz w:val="21"/>
                <w:szCs w:val="21"/>
              </w:rPr>
            </w:pPr>
            <w:r>
              <w:rPr>
                <w:rFonts w:ascii="Garamond" w:eastAsia="Garamond" w:hAnsi="Garamond" w:cs="Garamond"/>
                <w:sz w:val="21"/>
                <w:szCs w:val="21"/>
              </w:rPr>
              <w:t>KUNNARU, PALAKKODE</w:t>
            </w: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5E74781" w14:textId="77777777" w:rsidR="004416BD" w:rsidRDefault="00057F67">
            <w:pPr>
              <w:spacing w:before="240" w:after="240"/>
              <w:rPr>
                <w:rFonts w:ascii="Garamond" w:eastAsia="Garamond" w:hAnsi="Garamond" w:cs="Garamond"/>
                <w:sz w:val="21"/>
                <w:szCs w:val="21"/>
              </w:rPr>
            </w:pPr>
            <w:r>
              <w:rPr>
                <w:rFonts w:ascii="Garamond" w:eastAsia="Garamond" w:hAnsi="Garamond" w:cs="Garamond"/>
                <w:sz w:val="21"/>
                <w:szCs w:val="21"/>
              </w:rPr>
              <w:t>MED</w:t>
            </w:r>
          </w:p>
        </w:tc>
      </w:tr>
    </w:tbl>
    <w:p w14:paraId="6AADBD88" w14:textId="77777777" w:rsidR="004416BD" w:rsidRDefault="004416BD">
      <w:pPr>
        <w:spacing w:before="240" w:after="240"/>
        <w:rPr>
          <w:rFonts w:ascii="Garamond" w:eastAsia="Garamond" w:hAnsi="Garamond" w:cs="Garamond"/>
        </w:rPr>
      </w:pPr>
    </w:p>
    <w:p w14:paraId="264CF003" w14:textId="77777777" w:rsidR="004416BD" w:rsidRDefault="00057F67">
      <w:pPr>
        <w:pStyle w:val="Heading2"/>
        <w:spacing w:before="240" w:after="240"/>
        <w:rPr>
          <w:rFonts w:ascii="Garamond" w:eastAsia="Garamond" w:hAnsi="Garamond" w:cs="Garamond"/>
          <w:color w:val="000000"/>
        </w:rPr>
      </w:pPr>
      <w:bookmarkStart w:id="38" w:name="_heading=h.1fgnhmdcafrw" w:colFirst="0" w:colLast="0"/>
      <w:bookmarkEnd w:id="38"/>
      <w:r>
        <w:rPr>
          <w:rFonts w:ascii="Garamond" w:eastAsia="Garamond" w:hAnsi="Garamond" w:cs="Garamond"/>
          <w:color w:val="000000"/>
        </w:rPr>
        <w:t>Disease Seasonality Mapping</w:t>
      </w:r>
    </w:p>
    <w:p w14:paraId="70A06240" w14:textId="77777777" w:rsidR="004416BD" w:rsidRDefault="00057F67">
      <w:pPr>
        <w:spacing w:before="240" w:after="240"/>
        <w:rPr>
          <w:rFonts w:ascii="Garamond" w:eastAsia="Garamond" w:hAnsi="Garamond" w:cs="Garamond"/>
        </w:rPr>
      </w:pPr>
      <w:r>
        <w:rPr>
          <w:rFonts w:ascii="Garamond" w:eastAsia="Garamond" w:hAnsi="Garamond" w:cs="Garamond"/>
          <w:sz w:val="20"/>
          <w:szCs w:val="20"/>
        </w:rPr>
        <w:t xml:space="preserve">1, </w:t>
      </w:r>
      <w:r>
        <w:rPr>
          <w:rFonts w:ascii="Garamond" w:eastAsia="Garamond" w:hAnsi="Garamond" w:cs="Garamond"/>
          <w:b/>
          <w:bCs/>
        </w:rPr>
        <w:t>Flooding &amp; waterlogging</w:t>
      </w:r>
      <w:sdt>
        <w:sdtPr>
          <w:tag w:val="goog_rdk_10"/>
          <w:id w:val="81320135"/>
        </w:sdtPr>
        <w:sdtEndPr/>
        <w:sdtContent>
          <w:r>
            <w:rPr>
              <w:rFonts w:ascii="Cardo" w:eastAsia="Cardo" w:hAnsi="Cardo" w:cs="Cardo"/>
            </w:rPr>
            <w:t xml:space="preserve"> → amplifies leptospirosis, malaria, diarrheal diseases.</w:t>
          </w:r>
        </w:sdtContent>
      </w:sdt>
    </w:p>
    <w:p w14:paraId="53E6362C" w14:textId="77777777" w:rsidR="004416BD" w:rsidRDefault="00057F67">
      <w:pPr>
        <w:spacing w:before="240" w:after="240"/>
        <w:rPr>
          <w:rFonts w:ascii="Garamond" w:eastAsia="Garamond" w:hAnsi="Garamond" w:cs="Garamond"/>
          <w:sz w:val="14"/>
          <w:szCs w:val="14"/>
        </w:rPr>
      </w:pPr>
      <w:r>
        <w:rPr>
          <w:rFonts w:ascii="Garamond" w:eastAsia="Garamond" w:hAnsi="Garamond" w:cs="Garamond"/>
          <w:sz w:val="20"/>
          <w:szCs w:val="20"/>
        </w:rPr>
        <w:t>·</w:t>
      </w:r>
    </w:p>
    <w:p w14:paraId="41B918D1" w14:textId="77777777" w:rsidR="004416BD" w:rsidRDefault="00057F67">
      <w:pPr>
        <w:spacing w:before="240" w:after="240"/>
        <w:rPr>
          <w:rFonts w:ascii="Garamond" w:eastAsia="Garamond" w:hAnsi="Garamond" w:cs="Garamond"/>
        </w:rPr>
      </w:pPr>
      <w:r>
        <w:rPr>
          <w:rFonts w:ascii="Garamond" w:eastAsia="Garamond" w:hAnsi="Garamond" w:cs="Garamond"/>
          <w:b/>
          <w:bCs/>
        </w:rPr>
        <w:t>2, Migratory bird influx (Nov–Feb)</w:t>
      </w:r>
      <w:sdt>
        <w:sdtPr>
          <w:tag w:val="goog_rdk_11"/>
          <w:id w:val="-2015506134"/>
        </w:sdtPr>
        <w:sdtEndPr/>
        <w:sdtContent>
          <w:r>
            <w:rPr>
              <w:rFonts w:ascii="Cardo" w:eastAsia="Cardo" w:hAnsi="Cardo" w:cs="Cardo"/>
            </w:rPr>
            <w:t xml:space="preserve"> → avian influenza risk.</w:t>
          </w:r>
        </w:sdtContent>
      </w:sdt>
    </w:p>
    <w:p w14:paraId="74F9D3CD" w14:textId="77777777" w:rsidR="004416BD" w:rsidRDefault="004416BD">
      <w:pPr>
        <w:spacing w:before="240" w:after="240"/>
        <w:rPr>
          <w:rFonts w:ascii="Garamond" w:eastAsia="Garamond" w:hAnsi="Garamond" w:cs="Garamond"/>
          <w:sz w:val="14"/>
          <w:szCs w:val="14"/>
        </w:rPr>
      </w:pPr>
    </w:p>
    <w:p w14:paraId="2F3F636C" w14:textId="77777777" w:rsidR="004416BD" w:rsidRDefault="00057F67">
      <w:pPr>
        <w:spacing w:before="240" w:after="240"/>
        <w:rPr>
          <w:rFonts w:ascii="Garamond" w:eastAsia="Garamond" w:hAnsi="Garamond" w:cs="Garamond"/>
        </w:rPr>
      </w:pPr>
      <w:r>
        <w:rPr>
          <w:rFonts w:ascii="Garamond" w:eastAsia="Garamond" w:hAnsi="Garamond" w:cs="Garamond"/>
          <w:b/>
          <w:bCs/>
        </w:rPr>
        <w:t>3, Mosquito breeding cycles</w:t>
      </w:r>
      <w:sdt>
        <w:sdtPr>
          <w:tag w:val="goog_rdk_12"/>
          <w:id w:val="-1565687022"/>
        </w:sdtPr>
        <w:sdtEndPr/>
        <w:sdtContent>
          <w:r>
            <w:rPr>
              <w:rFonts w:ascii="Cardo" w:eastAsia="Cardo" w:hAnsi="Cardo" w:cs="Cardo"/>
            </w:rPr>
            <w:t xml:space="preserve"> → vector-borne disease peaks in monsoon.</w:t>
          </w:r>
        </w:sdtContent>
      </w:sdt>
    </w:p>
    <w:p w14:paraId="2DD5FB21" w14:textId="77777777" w:rsidR="004416BD" w:rsidRDefault="004416BD">
      <w:pPr>
        <w:spacing w:before="240" w:after="240"/>
        <w:rPr>
          <w:rFonts w:ascii="Garamond" w:eastAsia="Garamond" w:hAnsi="Garamond" w:cs="Garamond"/>
          <w:sz w:val="14"/>
          <w:szCs w:val="14"/>
        </w:rPr>
      </w:pPr>
    </w:p>
    <w:p w14:paraId="050FF31D" w14:textId="77777777" w:rsidR="004416BD" w:rsidRDefault="00057F67">
      <w:pPr>
        <w:spacing w:before="240" w:after="240"/>
        <w:rPr>
          <w:rFonts w:ascii="Garamond" w:eastAsia="Garamond" w:hAnsi="Garamond" w:cs="Garamond"/>
        </w:rPr>
      </w:pPr>
      <w:r>
        <w:rPr>
          <w:rFonts w:ascii="Garamond" w:eastAsia="Garamond" w:hAnsi="Garamond" w:cs="Garamond"/>
          <w:b/>
          <w:bCs/>
        </w:rPr>
        <w:t>4, Agricultural practices</w:t>
      </w:r>
      <w:sdt>
        <w:sdtPr>
          <w:tag w:val="goog_rdk_13"/>
          <w:id w:val="-1024565017"/>
        </w:sdtPr>
        <w:sdtEndPr/>
        <w:sdtContent>
          <w:r>
            <w:rPr>
              <w:rFonts w:ascii="Cardo" w:eastAsia="Cardo" w:hAnsi="Cardo" w:cs="Cardo"/>
            </w:rPr>
            <w:t xml:space="preserve"> → close human–animal contact in paddy fields.</w:t>
          </w:r>
        </w:sdtContent>
      </w:sdt>
    </w:p>
    <w:p w14:paraId="4FEE5602" w14:textId="77777777" w:rsidR="004416BD" w:rsidRDefault="004416BD">
      <w:pPr>
        <w:spacing w:before="240" w:after="240"/>
        <w:rPr>
          <w:rFonts w:ascii="Garamond" w:eastAsia="Garamond" w:hAnsi="Garamond" w:cs="Garamond"/>
        </w:rPr>
      </w:pPr>
    </w:p>
    <w:tbl>
      <w:tblPr>
        <w:tblStyle w:val="afb"/>
        <w:tblW w:w="97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55"/>
        <w:gridCol w:w="1770"/>
        <w:gridCol w:w="1770"/>
        <w:gridCol w:w="1770"/>
        <w:gridCol w:w="1770"/>
      </w:tblGrid>
      <w:tr w:rsidR="004416BD" w14:paraId="5D5899DD"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666698" w14:textId="77777777" w:rsidR="004416BD" w:rsidRDefault="00057F67">
            <w:pPr>
              <w:rPr>
                <w:rFonts w:ascii="Garamond" w:eastAsia="Garamond" w:hAnsi="Garamond" w:cs="Garamond"/>
                <w:b/>
                <w:bCs/>
              </w:rPr>
            </w:pPr>
            <w:r>
              <w:rPr>
                <w:rFonts w:ascii="Garamond" w:eastAsia="Garamond" w:hAnsi="Garamond" w:cs="Garamond"/>
                <w:b/>
                <w:bCs/>
              </w:rPr>
              <w:lastRenderedPageBreak/>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47A7CDB" w14:textId="77777777" w:rsidR="004416BD" w:rsidRDefault="00057F67">
            <w:pPr>
              <w:jc w:val="center"/>
              <w:rPr>
                <w:rFonts w:ascii="Garamond" w:eastAsia="Garamond" w:hAnsi="Garamond" w:cs="Garamond"/>
                <w:b/>
                <w:bCs/>
              </w:rPr>
            </w:pPr>
            <w:r>
              <w:rPr>
                <w:rFonts w:ascii="Garamond" w:eastAsia="Garamond" w:hAnsi="Garamond" w:cs="Garamond"/>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14BAC5" w14:textId="77777777" w:rsidR="004416BD" w:rsidRDefault="00057F67">
            <w:pPr>
              <w:jc w:val="center"/>
              <w:rPr>
                <w:rFonts w:ascii="Garamond" w:eastAsia="Garamond" w:hAnsi="Garamond" w:cs="Garamond"/>
                <w:b/>
                <w:bCs/>
              </w:rPr>
            </w:pPr>
            <w:r>
              <w:rPr>
                <w:rFonts w:ascii="Garamond" w:eastAsia="Garamond" w:hAnsi="Garamond" w:cs="Garamond"/>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4DEFE7" w14:textId="77777777" w:rsidR="004416BD" w:rsidRDefault="00057F67">
            <w:pPr>
              <w:jc w:val="center"/>
              <w:rPr>
                <w:rFonts w:ascii="Garamond" w:eastAsia="Garamond" w:hAnsi="Garamond" w:cs="Garamond"/>
                <w:b/>
                <w:bCs/>
              </w:rPr>
            </w:pPr>
            <w:r>
              <w:rPr>
                <w:rFonts w:ascii="Garamond" w:eastAsia="Garamond" w:hAnsi="Garamond" w:cs="Garamond"/>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0F9770A" w14:textId="77777777" w:rsidR="004416BD" w:rsidRDefault="00057F67">
            <w:pPr>
              <w:jc w:val="center"/>
              <w:rPr>
                <w:rFonts w:ascii="Garamond" w:eastAsia="Garamond" w:hAnsi="Garamond" w:cs="Garamond"/>
                <w:b/>
                <w:bCs/>
              </w:rPr>
            </w:pPr>
            <w:r>
              <w:rPr>
                <w:rFonts w:ascii="Garamond" w:eastAsia="Garamond" w:hAnsi="Garamond" w:cs="Garamond"/>
                <w:b/>
                <w:bCs/>
              </w:rPr>
              <w:t>Surveillance Focus</w:t>
            </w:r>
          </w:p>
        </w:tc>
      </w:tr>
      <w:tr w:rsidR="004416BD" w14:paraId="6ECEE355"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13AE52" w14:textId="77777777" w:rsidR="004416BD" w:rsidRDefault="00057F67">
            <w:pPr>
              <w:jc w:val="left"/>
              <w:rPr>
                <w:rFonts w:ascii="Garamond" w:eastAsia="Garamond" w:hAnsi="Garamond" w:cs="Garamond"/>
              </w:rPr>
            </w:pPr>
            <w:r>
              <w:rPr>
                <w:rFonts w:ascii="Garamond" w:eastAsia="Garamond" w:hAnsi="Garamond" w:cs="Garamond"/>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133D02" w14:textId="77777777" w:rsidR="004416BD" w:rsidRDefault="00057F67">
            <w:pPr>
              <w:jc w:val="center"/>
              <w:rPr>
                <w:rFonts w:ascii="Garamond" w:eastAsia="Garamond" w:hAnsi="Garamond" w:cs="Garamond"/>
              </w:rPr>
            </w:pPr>
            <w:r>
              <w:rPr>
                <w:rFonts w:ascii="Garamond" w:eastAsia="Garamond" w:hAnsi="Garamond" w:cs="Garamond"/>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183890" w14:textId="77777777" w:rsidR="004416BD" w:rsidRDefault="004416BD">
            <w:pPr>
              <w:jc w:val="center"/>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3EC70C" w14:textId="77777777" w:rsidR="004416BD" w:rsidRDefault="00057F67">
            <w:pPr>
              <w:jc w:val="center"/>
              <w:rPr>
                <w:rFonts w:ascii="Garamond" w:eastAsia="Garamond" w:hAnsi="Garamond" w:cs="Garamond"/>
              </w:rPr>
            </w:pPr>
            <w:r>
              <w:rPr>
                <w:rFonts w:ascii="Garamond" w:eastAsia="Garamond" w:hAnsi="Garamond" w:cs="Garamond"/>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671649" w14:textId="77777777" w:rsidR="004416BD" w:rsidRDefault="004416BD">
            <w:pPr>
              <w:jc w:val="center"/>
              <w:rPr>
                <w:rFonts w:ascii="Garamond" w:eastAsia="Garamond" w:hAnsi="Garamond" w:cs="Garamond"/>
              </w:rPr>
            </w:pPr>
          </w:p>
        </w:tc>
      </w:tr>
      <w:tr w:rsidR="004416BD" w14:paraId="0B0B3F93"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F4148A" w14:textId="77777777" w:rsidR="004416BD" w:rsidRDefault="00057F67">
            <w:pPr>
              <w:jc w:val="left"/>
              <w:rPr>
                <w:rFonts w:ascii="Garamond" w:eastAsia="Garamond" w:hAnsi="Garamond" w:cs="Garamond"/>
              </w:rPr>
            </w:pPr>
            <w:r>
              <w:rPr>
                <w:rFonts w:ascii="Garamond" w:eastAsia="Garamond" w:hAnsi="Garamond" w:cs="Garamond"/>
              </w:rPr>
              <w:t>Leptospirosis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BC4B1E5" w14:textId="77777777" w:rsidR="004416BD" w:rsidRDefault="00057F67">
            <w:pPr>
              <w:spacing w:before="240" w:after="240"/>
              <w:jc w:val="center"/>
              <w:rPr>
                <w:rFonts w:ascii="Garamond" w:eastAsia="Garamond" w:hAnsi="Garamond" w:cs="Garamond"/>
              </w:rPr>
            </w:pPr>
            <w:r>
              <w:rPr>
                <w:rFonts w:ascii="Garamond" w:eastAsia="Garamond" w:hAnsi="Garamond" w:cs="Garamond"/>
              </w:rPr>
              <w:t>JUNE - SEP</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3E98E23" w14:textId="77777777" w:rsidR="004416BD" w:rsidRDefault="00057F67">
            <w:pPr>
              <w:spacing w:before="240" w:after="240"/>
              <w:jc w:val="center"/>
              <w:rPr>
                <w:rFonts w:ascii="Garamond" w:eastAsia="Garamond" w:hAnsi="Garamond" w:cs="Garamond"/>
              </w:rPr>
            </w:pPr>
            <w:r>
              <w:rPr>
                <w:rFonts w:ascii="Garamond" w:eastAsia="Garamond" w:hAnsi="Garamond" w:cs="Garamond"/>
              </w:rPr>
              <w:t>AGRICULTUREL WORK</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1FE966D" w14:textId="77777777" w:rsidR="004416BD" w:rsidRDefault="00057F67">
            <w:pPr>
              <w:spacing w:before="240" w:after="240"/>
              <w:jc w:val="center"/>
              <w:rPr>
                <w:rFonts w:ascii="Garamond" w:eastAsia="Garamond" w:hAnsi="Garamond" w:cs="Garamond"/>
              </w:rPr>
            </w:pPr>
            <w:r>
              <w:rPr>
                <w:rFonts w:ascii="Garamond" w:eastAsia="Garamond" w:hAnsi="Garamond" w:cs="Garamond"/>
              </w:rPr>
              <w:t xml:space="preserve">Ward </w:t>
            </w:r>
            <w:proofErr w:type="gramStart"/>
            <w:r>
              <w:rPr>
                <w:rFonts w:ascii="Garamond" w:eastAsia="Garamond" w:hAnsi="Garamond" w:cs="Garamond"/>
              </w:rPr>
              <w:t>I,V</w:t>
            </w:r>
            <w:proofErr w:type="gramEnd"/>
            <w:r>
              <w:rPr>
                <w:rFonts w:ascii="Garamond" w:eastAsia="Garamond" w:hAnsi="Garamond" w:cs="Garamond"/>
              </w:rPr>
              <w:t>,VI, IX,XVIII</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EDDB8E7" w14:textId="77777777" w:rsidR="004416BD" w:rsidRDefault="00057F67">
            <w:pPr>
              <w:spacing w:before="240" w:after="240"/>
              <w:jc w:val="center"/>
              <w:rPr>
                <w:rFonts w:ascii="Garamond" w:eastAsia="Garamond" w:hAnsi="Garamond" w:cs="Garamond"/>
              </w:rPr>
            </w:pPr>
            <w:r>
              <w:rPr>
                <w:rFonts w:ascii="Garamond" w:eastAsia="Garamond" w:hAnsi="Garamond" w:cs="Garamond"/>
                <w:color w:val="000000"/>
              </w:rPr>
              <w:t>FEVER SURVEY, HEALTH EDUCATION</w:t>
            </w:r>
          </w:p>
        </w:tc>
      </w:tr>
      <w:tr w:rsidR="004416BD" w14:paraId="1F0630B3"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92B315" w14:textId="77777777" w:rsidR="004416BD" w:rsidRDefault="00057F67">
            <w:pPr>
              <w:jc w:val="left"/>
              <w:rPr>
                <w:rFonts w:ascii="Garamond" w:eastAsia="Garamond" w:hAnsi="Garamond" w:cs="Garamond"/>
              </w:rPr>
            </w:pPr>
            <w:r>
              <w:rPr>
                <w:rFonts w:ascii="Garamond" w:eastAsia="Garamond" w:hAnsi="Garamond" w:cs="Garamond"/>
              </w:rPr>
              <w:t>Dengue/Chikungunya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BED0DD0" w14:textId="77777777" w:rsidR="004416BD" w:rsidRDefault="00057F67">
            <w:pPr>
              <w:spacing w:before="240" w:after="240"/>
              <w:jc w:val="center"/>
              <w:rPr>
                <w:rFonts w:ascii="Garamond" w:eastAsia="Garamond" w:hAnsi="Garamond" w:cs="Garamond"/>
              </w:rPr>
            </w:pPr>
            <w:r>
              <w:rPr>
                <w:rFonts w:ascii="Garamond" w:eastAsia="Garamond" w:hAnsi="Garamond" w:cs="Garamond"/>
              </w:rPr>
              <w:t>MAY - SEP</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7037AE97" w14:textId="77777777" w:rsidR="004416BD" w:rsidRDefault="00057F67">
            <w:pPr>
              <w:spacing w:before="240" w:after="240"/>
              <w:rPr>
                <w:rFonts w:ascii="Garamond" w:eastAsia="Garamond" w:hAnsi="Garamond" w:cs="Garamond"/>
                <w:color w:val="000000"/>
              </w:rPr>
            </w:pPr>
            <w:r>
              <w:rPr>
                <w:rFonts w:ascii="Garamond" w:eastAsia="Garamond" w:hAnsi="Garamond" w:cs="Garamond"/>
                <w:color w:val="000000"/>
              </w:rPr>
              <w:t>MANSOON</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2331C261" w14:textId="77777777" w:rsidR="004416BD" w:rsidRDefault="00057F67">
            <w:pPr>
              <w:spacing w:before="240" w:after="240"/>
              <w:jc w:val="center"/>
              <w:rPr>
                <w:rFonts w:ascii="Garamond" w:eastAsia="Garamond" w:hAnsi="Garamond" w:cs="Garamond"/>
                <w:color w:val="000000"/>
              </w:rPr>
            </w:pPr>
            <w:r>
              <w:rPr>
                <w:rFonts w:ascii="Garamond" w:eastAsia="Garamond" w:hAnsi="Garamond" w:cs="Garamond"/>
                <w:color w:val="000000"/>
              </w:rPr>
              <w:t xml:space="preserve">Ward </w:t>
            </w:r>
            <w:proofErr w:type="gramStart"/>
            <w:r>
              <w:rPr>
                <w:rFonts w:ascii="Garamond" w:eastAsia="Garamond" w:hAnsi="Garamond" w:cs="Garamond"/>
                <w:color w:val="000000"/>
              </w:rPr>
              <w:t>II,VI</w:t>
            </w:r>
            <w:proofErr w:type="gramEnd"/>
            <w:r>
              <w:rPr>
                <w:rFonts w:ascii="Garamond" w:eastAsia="Garamond" w:hAnsi="Garamond" w:cs="Garamond"/>
                <w:color w:val="000000"/>
              </w:rPr>
              <w:t xml:space="preserve">,VII,XVI,XVII, XVIII </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6FACFE4" w14:textId="77777777" w:rsidR="004416BD" w:rsidRDefault="00057F67">
            <w:pPr>
              <w:spacing w:before="240" w:after="240"/>
              <w:jc w:val="center"/>
              <w:rPr>
                <w:rFonts w:ascii="Garamond" w:eastAsia="Garamond" w:hAnsi="Garamond" w:cs="Garamond"/>
                <w:color w:val="000000"/>
              </w:rPr>
            </w:pPr>
            <w:r>
              <w:rPr>
                <w:rFonts w:ascii="Garamond" w:eastAsia="Garamond" w:hAnsi="Garamond" w:cs="Garamond"/>
                <w:color w:val="000000"/>
              </w:rPr>
              <w:t>FEVER SURVEY, HEALTH EDUCATION</w:t>
            </w:r>
          </w:p>
        </w:tc>
      </w:tr>
      <w:tr w:rsidR="004416BD" w14:paraId="39F6A771"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8718D2" w14:textId="77777777" w:rsidR="004416BD" w:rsidRDefault="00057F67">
            <w:pPr>
              <w:jc w:val="left"/>
              <w:rPr>
                <w:rFonts w:ascii="Garamond" w:eastAsia="Garamond" w:hAnsi="Garamond" w:cs="Garamond"/>
              </w:rPr>
            </w:pPr>
            <w:r>
              <w:rPr>
                <w:rFonts w:ascii="Garamond" w:eastAsia="Garamond" w:hAnsi="Garamond" w:cs="Garamond"/>
              </w:rPr>
              <w:t>Acute Diarrheal Diseases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8D0094E" w14:textId="77777777" w:rsidR="004416BD" w:rsidRDefault="00057F67">
            <w:pPr>
              <w:spacing w:before="240" w:after="240"/>
              <w:jc w:val="center"/>
              <w:rPr>
                <w:rFonts w:ascii="Garamond" w:eastAsia="Garamond" w:hAnsi="Garamond" w:cs="Garamond"/>
              </w:rPr>
            </w:pPr>
            <w:r>
              <w:rPr>
                <w:rFonts w:ascii="Garamond" w:eastAsia="Garamond" w:hAnsi="Garamond" w:cs="Garamond"/>
              </w:rPr>
              <w:t>JUNE - AUG</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0001C716" w14:textId="77777777" w:rsidR="004416BD" w:rsidRDefault="00057F67">
            <w:pPr>
              <w:spacing w:before="240" w:after="240"/>
              <w:jc w:val="center"/>
              <w:rPr>
                <w:rFonts w:ascii="Garamond" w:eastAsia="Garamond" w:hAnsi="Garamond" w:cs="Garamond"/>
                <w:color w:val="000000"/>
              </w:rPr>
            </w:pPr>
            <w:r>
              <w:rPr>
                <w:rFonts w:ascii="Garamond" w:eastAsia="Garamond" w:hAnsi="Garamond" w:cs="Garamond"/>
                <w:color w:val="000000"/>
              </w:rPr>
              <w:t xml:space="preserve">UN HYGENIC FOOD HANDLING </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5F3F50FC" w14:textId="77777777" w:rsidR="004416BD" w:rsidRDefault="00057F67">
            <w:pPr>
              <w:spacing w:before="240" w:after="240"/>
              <w:jc w:val="center"/>
              <w:rPr>
                <w:rFonts w:ascii="Garamond" w:eastAsia="Garamond" w:hAnsi="Garamond" w:cs="Garamond"/>
                <w:color w:val="000000"/>
              </w:rPr>
            </w:pPr>
            <w:r>
              <w:rPr>
                <w:rFonts w:ascii="Garamond" w:eastAsia="Garamond" w:hAnsi="Garamond" w:cs="Garamond"/>
                <w:color w:val="000000"/>
              </w:rPr>
              <w:t>FILL</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B12C405" w14:textId="77777777" w:rsidR="004416BD" w:rsidRDefault="00057F67">
            <w:pPr>
              <w:spacing w:before="240" w:after="240"/>
              <w:jc w:val="center"/>
              <w:rPr>
                <w:rFonts w:ascii="Garamond" w:eastAsia="Garamond" w:hAnsi="Garamond" w:cs="Garamond"/>
                <w:color w:val="000000"/>
              </w:rPr>
            </w:pPr>
            <w:r>
              <w:rPr>
                <w:rFonts w:ascii="Garamond" w:eastAsia="Garamond" w:hAnsi="Garamond" w:cs="Garamond"/>
                <w:color w:val="000000"/>
              </w:rPr>
              <w:t>FEVER SURVEY, HEALTH EDUCATION</w:t>
            </w:r>
          </w:p>
        </w:tc>
      </w:tr>
      <w:tr w:rsidR="004416BD" w14:paraId="60F6CEE1"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8279A9" w14:textId="77777777" w:rsidR="004416BD" w:rsidRDefault="00057F67">
            <w:pPr>
              <w:jc w:val="left"/>
              <w:rPr>
                <w:rFonts w:ascii="Garamond" w:eastAsia="Garamond" w:hAnsi="Garamond" w:cs="Garamond"/>
              </w:rPr>
            </w:pPr>
            <w:r>
              <w:rPr>
                <w:rFonts w:ascii="Garamond" w:eastAsia="Garamond" w:hAnsi="Garamond" w:cs="Garamond"/>
              </w:rPr>
              <w:t>Rabies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682198B" w14:textId="77777777" w:rsidR="004416BD" w:rsidRDefault="00057F67">
            <w:pPr>
              <w:spacing w:before="240" w:after="240"/>
              <w:jc w:val="center"/>
              <w:rPr>
                <w:rFonts w:ascii="Garamond" w:eastAsia="Garamond" w:hAnsi="Garamond" w:cs="Garamond"/>
              </w:rPr>
            </w:pPr>
            <w:r>
              <w:rPr>
                <w:rFonts w:ascii="Garamond" w:eastAsia="Garamond" w:hAnsi="Garamond" w:cs="Garamond"/>
              </w:rPr>
              <w:t>Nil</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81AB879" w14:textId="77777777" w:rsidR="004416BD" w:rsidRDefault="004416BD">
            <w:pPr>
              <w:spacing w:before="240" w:after="240"/>
              <w:jc w:val="center"/>
              <w:rPr>
                <w:rFonts w:ascii="Garamond" w:eastAsia="Garamond" w:hAnsi="Garamond" w:cs="Garamond"/>
                <w:color w:val="000000"/>
              </w:rPr>
            </w:pP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423BEAA" w14:textId="77777777" w:rsidR="004416BD" w:rsidRDefault="004416BD">
            <w:pPr>
              <w:spacing w:before="240" w:after="240"/>
              <w:jc w:val="center"/>
              <w:rPr>
                <w:rFonts w:ascii="Garamond" w:eastAsia="Garamond" w:hAnsi="Garamond" w:cs="Garamond"/>
                <w:color w:val="000000"/>
              </w:rPr>
            </w:pP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A566F3F" w14:textId="77777777" w:rsidR="004416BD" w:rsidRDefault="004416BD">
            <w:pPr>
              <w:spacing w:before="240" w:after="240"/>
              <w:jc w:val="center"/>
              <w:rPr>
                <w:rFonts w:ascii="Garamond" w:eastAsia="Garamond" w:hAnsi="Garamond" w:cs="Garamond"/>
                <w:color w:val="000000"/>
              </w:rPr>
            </w:pPr>
          </w:p>
        </w:tc>
      </w:tr>
      <w:tr w:rsidR="004416BD" w14:paraId="50235050" w14:textId="77777777">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6B657A" w14:textId="77777777" w:rsidR="004416BD" w:rsidRDefault="00057F67">
            <w:pPr>
              <w:jc w:val="left"/>
              <w:rPr>
                <w:rFonts w:ascii="Garamond" w:eastAsia="Garamond" w:hAnsi="Garamond" w:cs="Garamond"/>
              </w:rPr>
            </w:pPr>
            <w:r>
              <w:rPr>
                <w:rFonts w:ascii="Garamond" w:eastAsia="Garamond" w:hAnsi="Garamond" w:cs="Garamond"/>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20EE0E" w14:textId="77777777" w:rsidR="004416BD" w:rsidRDefault="00057F67">
            <w:pPr>
              <w:jc w:val="center"/>
              <w:rPr>
                <w:rFonts w:ascii="Garamond" w:eastAsia="Garamond" w:hAnsi="Garamond" w:cs="Garamond"/>
              </w:rPr>
            </w:pPr>
            <w:r>
              <w:rPr>
                <w:rFonts w:ascii="Garamond" w:eastAsia="Garamond" w:hAnsi="Garamond" w:cs="Garamond"/>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598F4B" w14:textId="77777777" w:rsidR="004416BD" w:rsidRDefault="004416BD">
            <w:pPr>
              <w:jc w:val="center"/>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DADBA2" w14:textId="77777777" w:rsidR="004416BD" w:rsidRDefault="004416BD">
            <w:pPr>
              <w:jc w:val="center"/>
              <w:rPr>
                <w:rFonts w:ascii="Garamond" w:eastAsia="Garamond" w:hAnsi="Garamond" w:cs="Garamond"/>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288FDA" w14:textId="77777777" w:rsidR="004416BD" w:rsidRDefault="004416BD">
            <w:pPr>
              <w:jc w:val="center"/>
              <w:rPr>
                <w:rFonts w:ascii="Garamond" w:eastAsia="Garamond" w:hAnsi="Garamond" w:cs="Garamond"/>
              </w:rPr>
            </w:pPr>
          </w:p>
        </w:tc>
      </w:tr>
    </w:tbl>
    <w:p w14:paraId="75CCEB82" w14:textId="77777777" w:rsidR="004416BD" w:rsidRDefault="00057F67">
      <w:pPr>
        <w:pStyle w:val="Heading2"/>
        <w:spacing w:before="240" w:after="240"/>
        <w:rPr>
          <w:rFonts w:ascii="Garamond" w:eastAsia="Garamond" w:hAnsi="Garamond" w:cs="Garamond"/>
          <w:color w:val="000000"/>
        </w:rPr>
      </w:pPr>
      <w:bookmarkStart w:id="39" w:name="_heading=h.g6i3aetnb089" w:colFirst="0" w:colLast="0"/>
      <w:bookmarkEnd w:id="39"/>
      <w:r>
        <w:rPr>
          <w:rFonts w:ascii="Garamond" w:eastAsia="Garamond" w:hAnsi="Garamond" w:cs="Garamond"/>
          <w:color w:val="000000"/>
        </w:rPr>
        <w:t>Vulnerability Mapping</w:t>
      </w:r>
    </w:p>
    <w:p w14:paraId="5173C5AC" w14:textId="77777777" w:rsidR="004416BD" w:rsidRDefault="00057F67">
      <w:pPr>
        <w:spacing w:before="240" w:after="240"/>
        <w:rPr>
          <w:rFonts w:ascii="Garamond" w:eastAsia="Garamond" w:hAnsi="Garamond" w:cs="Garamond"/>
        </w:rPr>
      </w:pPr>
      <w:r>
        <w:rPr>
          <w:rFonts w:ascii="Garamond" w:eastAsia="Garamond" w:hAnsi="Garamond" w:cs="Garamond"/>
        </w:rPr>
        <w:t xml:space="preserve">Vulnerability mapping pinpoints high-risk populations, occupations, and areas exposed via environment, livelihoods, </w:t>
      </w:r>
      <w:proofErr w:type="gramStart"/>
      <w:r>
        <w:rPr>
          <w:rFonts w:ascii="Garamond" w:eastAsia="Garamond" w:hAnsi="Garamond" w:cs="Garamond"/>
        </w:rPr>
        <w:t>socio-economics</w:t>
      </w:r>
      <w:proofErr w:type="gramEnd"/>
      <w:r>
        <w:rPr>
          <w:rFonts w:ascii="Garamond" w:eastAsia="Garamond" w:hAnsi="Garamond" w:cs="Garamond"/>
        </w:rPr>
        <w:t>, and poor service access. Paired with environmental/seasonality mapping, it enables risk-based surveillance, targeted action</w:t>
      </w:r>
      <w:r>
        <w:rPr>
          <w:rFonts w:ascii="Garamond" w:eastAsia="Garamond" w:hAnsi="Garamond" w:cs="Garamond"/>
        </w:rPr>
        <w:t>s, and optimal resource use in One Health and pandemic planning.</w:t>
      </w:r>
    </w:p>
    <w:tbl>
      <w:tblPr>
        <w:tblStyle w:val="afc"/>
        <w:tblW w:w="878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19"/>
        <w:gridCol w:w="1823"/>
        <w:gridCol w:w="1823"/>
        <w:gridCol w:w="1824"/>
      </w:tblGrid>
      <w:tr w:rsidR="004416BD" w14:paraId="75653E7E" w14:textId="77777777">
        <w:trPr>
          <w:trHeight w:val="20"/>
        </w:trPr>
        <w:tc>
          <w:tcPr>
            <w:tcW w:w="3319"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173439B" w14:textId="77777777" w:rsidR="004416BD" w:rsidRDefault="00057F67">
            <w:pPr>
              <w:spacing w:before="240"/>
              <w:jc w:val="center"/>
              <w:rPr>
                <w:rFonts w:ascii="Garamond" w:eastAsia="Garamond" w:hAnsi="Garamond" w:cs="Garamond"/>
                <w:b/>
                <w:bCs/>
              </w:rPr>
            </w:pPr>
            <w:r>
              <w:rPr>
                <w:rFonts w:ascii="Garamond" w:eastAsia="Garamond" w:hAnsi="Garamond" w:cs="Garamond"/>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1DF56F45" w14:textId="77777777" w:rsidR="004416BD" w:rsidRDefault="00057F67">
            <w:pPr>
              <w:spacing w:before="240"/>
              <w:jc w:val="center"/>
              <w:rPr>
                <w:rFonts w:ascii="Garamond" w:eastAsia="Garamond" w:hAnsi="Garamond" w:cs="Garamond"/>
                <w:b/>
                <w:bCs/>
              </w:rPr>
            </w:pPr>
            <w:r>
              <w:rPr>
                <w:rFonts w:ascii="Garamond" w:eastAsia="Garamond" w:hAnsi="Garamond" w:cs="Garamond"/>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BBA7B5C" w14:textId="77777777" w:rsidR="004416BD" w:rsidRDefault="00057F67">
            <w:pPr>
              <w:spacing w:before="240"/>
              <w:jc w:val="center"/>
              <w:rPr>
                <w:rFonts w:ascii="Garamond" w:eastAsia="Garamond" w:hAnsi="Garamond" w:cs="Garamond"/>
                <w:b/>
                <w:bCs/>
              </w:rPr>
            </w:pPr>
            <w:r>
              <w:rPr>
                <w:rFonts w:ascii="Garamond" w:eastAsia="Garamond" w:hAnsi="Garamond" w:cs="Garamond"/>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C1B7BB2" w14:textId="77777777" w:rsidR="004416BD" w:rsidRDefault="00057F67">
            <w:pPr>
              <w:spacing w:before="240"/>
              <w:jc w:val="center"/>
              <w:rPr>
                <w:rFonts w:ascii="Garamond" w:eastAsia="Garamond" w:hAnsi="Garamond" w:cs="Garamond"/>
                <w:b/>
                <w:bCs/>
              </w:rPr>
            </w:pPr>
            <w:r>
              <w:rPr>
                <w:rFonts w:ascii="Garamond" w:eastAsia="Garamond" w:hAnsi="Garamond" w:cs="Garamond"/>
                <w:b/>
                <w:bCs/>
              </w:rPr>
              <w:t>Risk Level</w:t>
            </w:r>
          </w:p>
        </w:tc>
      </w:tr>
      <w:tr w:rsidR="004416BD" w14:paraId="77E3BDC6" w14:textId="77777777">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81B5817" w14:textId="77777777" w:rsidR="004416BD" w:rsidRDefault="00057F67">
            <w:pPr>
              <w:spacing w:before="240"/>
              <w:jc w:val="left"/>
              <w:rPr>
                <w:rFonts w:ascii="Garamond" w:eastAsia="Garamond" w:hAnsi="Garamond" w:cs="Garamond"/>
              </w:rPr>
            </w:pPr>
            <w:r>
              <w:rPr>
                <w:rFonts w:ascii="Garamond" w:eastAsia="Garamond" w:hAnsi="Garamond" w:cs="Garamond"/>
              </w:rPr>
              <w:lastRenderedPageBreak/>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5C0F4EFC" w14:textId="77777777" w:rsidR="004416BD" w:rsidRDefault="00057F67">
            <w:pPr>
              <w:spacing w:before="240" w:after="240"/>
              <w:rPr>
                <w:rFonts w:ascii="Garamond" w:eastAsia="Garamond" w:hAnsi="Garamond" w:cs="Garamond"/>
              </w:rPr>
            </w:pPr>
            <w:proofErr w:type="gramStart"/>
            <w:r>
              <w:rPr>
                <w:rFonts w:ascii="Garamond" w:eastAsia="Garamond" w:hAnsi="Garamond" w:cs="Garamond"/>
              </w:rPr>
              <w:t>I,III</w:t>
            </w:r>
            <w:proofErr w:type="gramEnd"/>
            <w:r>
              <w:rPr>
                <w:rFonts w:ascii="Garamond" w:eastAsia="Garamond" w:hAnsi="Garamond" w:cs="Garamond"/>
              </w:rPr>
              <w:t>,VI,IX,XVIII</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5255F136" w14:textId="77777777" w:rsidR="004416BD" w:rsidRDefault="00057F67">
            <w:pPr>
              <w:spacing w:before="240" w:after="240"/>
              <w:rPr>
                <w:rFonts w:ascii="Garamond" w:eastAsia="Garamond" w:hAnsi="Garamond" w:cs="Garamond"/>
              </w:rPr>
            </w:pPr>
            <w:r>
              <w:rPr>
                <w:rFonts w:ascii="Garamond" w:eastAsia="Garamond" w:hAnsi="Garamond" w:cs="Garamond"/>
              </w:rPr>
              <w:t>510</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46139263" w14:textId="77777777" w:rsidR="004416BD" w:rsidRDefault="00057F67">
            <w:pPr>
              <w:spacing w:before="240" w:after="240"/>
              <w:rPr>
                <w:rFonts w:ascii="Garamond" w:eastAsia="Garamond" w:hAnsi="Garamond" w:cs="Garamond"/>
              </w:rPr>
            </w:pPr>
            <w:r>
              <w:rPr>
                <w:rFonts w:ascii="Garamond" w:eastAsia="Garamond" w:hAnsi="Garamond" w:cs="Garamond"/>
              </w:rPr>
              <w:t>LOW</w:t>
            </w:r>
          </w:p>
        </w:tc>
      </w:tr>
      <w:tr w:rsidR="004416BD" w14:paraId="1E64D4DA" w14:textId="77777777">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6F43EA7" w14:textId="77777777" w:rsidR="004416BD" w:rsidRDefault="00057F67">
            <w:pPr>
              <w:spacing w:before="240"/>
              <w:jc w:val="left"/>
              <w:rPr>
                <w:rFonts w:ascii="Garamond" w:eastAsia="Garamond" w:hAnsi="Garamond" w:cs="Garamond"/>
              </w:rPr>
            </w:pPr>
            <w:r>
              <w:rPr>
                <w:rFonts w:ascii="Garamond" w:eastAsia="Garamond" w:hAnsi="Garamond" w:cs="Garamond"/>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31471E6" w14:textId="77777777" w:rsidR="004416BD" w:rsidRDefault="00057F67">
            <w:pPr>
              <w:spacing w:before="240"/>
              <w:rPr>
                <w:rFonts w:ascii="Garamond" w:eastAsia="Garamond" w:hAnsi="Garamond" w:cs="Garamond"/>
              </w:rPr>
            </w:pPr>
            <w:proofErr w:type="gramStart"/>
            <w:r>
              <w:rPr>
                <w:rFonts w:ascii="Garamond" w:eastAsia="Garamond" w:hAnsi="Garamond" w:cs="Garamond"/>
              </w:rPr>
              <w:t>I,III</w:t>
            </w:r>
            <w:proofErr w:type="gramEnd"/>
            <w:r>
              <w:rPr>
                <w:rFonts w:ascii="Garamond" w:eastAsia="Garamond" w:hAnsi="Garamond" w:cs="Garamond"/>
              </w:rPr>
              <w:t>,VI,IX,XVIII</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2624752" w14:textId="77777777" w:rsidR="004416BD" w:rsidRDefault="00057F67">
            <w:pPr>
              <w:spacing w:before="240"/>
              <w:rPr>
                <w:rFonts w:ascii="Garamond" w:eastAsia="Garamond" w:hAnsi="Garamond" w:cs="Garamond"/>
              </w:rPr>
            </w:pPr>
            <w:r>
              <w:rPr>
                <w:rFonts w:ascii="Garamond" w:eastAsia="Garamond" w:hAnsi="Garamond" w:cs="Garamond"/>
              </w:rPr>
              <w:t>117</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F56C232" w14:textId="77777777" w:rsidR="004416BD" w:rsidRDefault="00057F67">
            <w:pPr>
              <w:spacing w:before="240"/>
              <w:rPr>
                <w:rFonts w:ascii="Garamond" w:eastAsia="Garamond" w:hAnsi="Garamond" w:cs="Garamond"/>
              </w:rPr>
            </w:pPr>
            <w:r>
              <w:rPr>
                <w:rFonts w:ascii="Garamond" w:eastAsia="Garamond" w:hAnsi="Garamond" w:cs="Garamond"/>
              </w:rPr>
              <w:t>LOW</w:t>
            </w:r>
          </w:p>
        </w:tc>
      </w:tr>
      <w:tr w:rsidR="004416BD" w14:paraId="47C70A60" w14:textId="77777777">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D467D20" w14:textId="77777777" w:rsidR="004416BD" w:rsidRDefault="00057F67">
            <w:pPr>
              <w:spacing w:before="240"/>
              <w:jc w:val="left"/>
              <w:rPr>
                <w:rFonts w:ascii="Garamond" w:eastAsia="Garamond" w:hAnsi="Garamond" w:cs="Garamond"/>
              </w:rPr>
            </w:pPr>
            <w:r>
              <w:rPr>
                <w:rFonts w:ascii="Garamond" w:eastAsia="Garamond" w:hAnsi="Garamond" w:cs="Garamond"/>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43AE481" w14:textId="77777777" w:rsidR="004416BD" w:rsidRDefault="00057F67">
            <w:pPr>
              <w:spacing w:before="240"/>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25D0553" w14:textId="77777777" w:rsidR="004416BD" w:rsidRDefault="004416BD">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5A22089" w14:textId="77777777" w:rsidR="004416BD" w:rsidRDefault="004416BD">
            <w:pPr>
              <w:spacing w:before="240"/>
              <w:rPr>
                <w:rFonts w:ascii="Garamond" w:eastAsia="Garamond" w:hAnsi="Garamond" w:cs="Garamond"/>
              </w:rPr>
            </w:pPr>
          </w:p>
        </w:tc>
      </w:tr>
      <w:tr w:rsidR="004416BD" w14:paraId="408B967B" w14:textId="77777777">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9E5E037" w14:textId="77777777" w:rsidR="004416BD" w:rsidRDefault="00057F67">
            <w:pPr>
              <w:spacing w:before="240"/>
              <w:jc w:val="left"/>
              <w:rPr>
                <w:rFonts w:ascii="Garamond" w:eastAsia="Garamond" w:hAnsi="Garamond" w:cs="Garamond"/>
              </w:rPr>
            </w:pPr>
            <w:r>
              <w:rPr>
                <w:rFonts w:ascii="Garamond" w:eastAsia="Garamond" w:hAnsi="Garamond" w:cs="Garamond"/>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2D76191" w14:textId="77777777" w:rsidR="004416BD" w:rsidRDefault="00057F67">
            <w:pPr>
              <w:spacing w:before="240"/>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BC6CB5F" w14:textId="77777777" w:rsidR="004416BD" w:rsidRDefault="004416BD">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7474D13A" w14:textId="77777777" w:rsidR="004416BD" w:rsidRDefault="004416BD">
            <w:pPr>
              <w:spacing w:before="240"/>
              <w:rPr>
                <w:rFonts w:ascii="Garamond" w:eastAsia="Garamond" w:hAnsi="Garamond" w:cs="Garamond"/>
              </w:rPr>
            </w:pPr>
          </w:p>
        </w:tc>
      </w:tr>
      <w:tr w:rsidR="004416BD" w14:paraId="1D828CE9" w14:textId="77777777">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618C2A0" w14:textId="77777777" w:rsidR="004416BD" w:rsidRDefault="00057F67">
            <w:pPr>
              <w:spacing w:before="240"/>
              <w:jc w:val="left"/>
              <w:rPr>
                <w:rFonts w:ascii="Garamond" w:eastAsia="Garamond" w:hAnsi="Garamond" w:cs="Garamond"/>
              </w:rPr>
            </w:pPr>
            <w:r>
              <w:rPr>
                <w:rFonts w:ascii="Garamond" w:eastAsia="Garamond" w:hAnsi="Garamond" w:cs="Garamond"/>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EEF5B14" w14:textId="77777777" w:rsidR="004416BD" w:rsidRDefault="00057F67">
            <w:pPr>
              <w:spacing w:before="240"/>
              <w:rPr>
                <w:rFonts w:ascii="Garamond" w:eastAsia="Garamond" w:hAnsi="Garamond" w:cs="Garamond"/>
              </w:rPr>
            </w:pPr>
            <w:r>
              <w:rPr>
                <w:rFonts w:ascii="Garamond" w:eastAsia="Garamond" w:hAnsi="Garamond" w:cs="Garamond"/>
              </w:rPr>
              <w:t>11. 14</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F85D7C4" w14:textId="77777777" w:rsidR="004416BD" w:rsidRDefault="00057F67">
            <w:pPr>
              <w:spacing w:before="240"/>
              <w:rPr>
                <w:rFonts w:ascii="Garamond" w:eastAsia="Garamond" w:hAnsi="Garamond" w:cs="Garamond"/>
              </w:rPr>
            </w:pPr>
            <w:r>
              <w:rPr>
                <w:rFonts w:ascii="Garamond" w:eastAsia="Garamond" w:hAnsi="Garamond" w:cs="Garamond"/>
              </w:rPr>
              <w:t>PALAKKODE</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4CB381AC" w14:textId="77777777" w:rsidR="004416BD" w:rsidRDefault="00057F67">
            <w:pPr>
              <w:spacing w:before="240"/>
              <w:rPr>
                <w:rFonts w:ascii="Garamond" w:eastAsia="Garamond" w:hAnsi="Garamond" w:cs="Garamond"/>
              </w:rPr>
            </w:pPr>
            <w:r>
              <w:rPr>
                <w:rFonts w:ascii="Garamond" w:eastAsia="Garamond" w:hAnsi="Garamond" w:cs="Garamond"/>
              </w:rPr>
              <w:t>LOW RISK</w:t>
            </w:r>
          </w:p>
        </w:tc>
      </w:tr>
      <w:tr w:rsidR="004416BD" w14:paraId="17B34B63" w14:textId="77777777">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4648FED" w14:textId="77777777" w:rsidR="004416BD" w:rsidRDefault="00057F67">
            <w:pPr>
              <w:spacing w:before="240"/>
              <w:jc w:val="left"/>
              <w:rPr>
                <w:rFonts w:ascii="Garamond" w:eastAsia="Garamond" w:hAnsi="Garamond" w:cs="Garamond"/>
              </w:rPr>
            </w:pPr>
            <w:r>
              <w:rPr>
                <w:rFonts w:ascii="Garamond" w:eastAsia="Garamond" w:hAnsi="Garamond" w:cs="Garamond"/>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0F2434E" w14:textId="77777777" w:rsidR="004416BD" w:rsidRDefault="00057F67">
            <w:pPr>
              <w:spacing w:before="240"/>
              <w:rPr>
                <w:rFonts w:ascii="Garamond" w:eastAsia="Garamond" w:hAnsi="Garamond" w:cs="Garamond"/>
              </w:rPr>
            </w:pPr>
            <w:r>
              <w:rPr>
                <w:rFonts w:ascii="Garamond" w:eastAsia="Garamond" w:hAnsi="Garamond" w:cs="Garamond"/>
              </w:rPr>
              <w:t>1, 9, 11, 14, 18</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90CB066" w14:textId="77777777" w:rsidR="004416BD" w:rsidRDefault="00057F67">
            <w:pPr>
              <w:spacing w:before="240"/>
              <w:rPr>
                <w:rFonts w:ascii="Garamond" w:eastAsia="Garamond" w:hAnsi="Garamond" w:cs="Garamond"/>
              </w:rPr>
            </w:pPr>
            <w:r>
              <w:rPr>
                <w:rFonts w:ascii="Garamond" w:eastAsia="Garamond" w:hAnsi="Garamond" w:cs="Garamond"/>
              </w:rPr>
              <w:t>PALAKKODE, ETTIKKULAM</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6D80136" w14:textId="77777777" w:rsidR="004416BD" w:rsidRDefault="00057F67">
            <w:pPr>
              <w:spacing w:before="240"/>
              <w:rPr>
                <w:rFonts w:ascii="Garamond" w:eastAsia="Garamond" w:hAnsi="Garamond" w:cs="Garamond"/>
              </w:rPr>
            </w:pPr>
            <w:r>
              <w:rPr>
                <w:rFonts w:ascii="Garamond" w:eastAsia="Garamond" w:hAnsi="Garamond" w:cs="Garamond"/>
              </w:rPr>
              <w:t>LOW RISK</w:t>
            </w:r>
          </w:p>
        </w:tc>
      </w:tr>
      <w:tr w:rsidR="004416BD" w14:paraId="6C21AC07" w14:textId="77777777">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545FD57A" w14:textId="77777777" w:rsidR="004416BD" w:rsidRDefault="00057F67">
            <w:pPr>
              <w:spacing w:before="240"/>
              <w:jc w:val="left"/>
              <w:rPr>
                <w:rFonts w:ascii="Garamond" w:eastAsia="Garamond" w:hAnsi="Garamond" w:cs="Garamond"/>
              </w:rPr>
            </w:pPr>
            <w:r>
              <w:rPr>
                <w:rFonts w:ascii="Garamond" w:eastAsia="Garamond" w:hAnsi="Garamond" w:cs="Garamond"/>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B8D9237" w14:textId="77777777" w:rsidR="004416BD" w:rsidRDefault="00057F67">
            <w:pPr>
              <w:spacing w:before="240"/>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012F5393" w14:textId="77777777" w:rsidR="004416BD" w:rsidRDefault="004416BD">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0FA5F12B" w14:textId="77777777" w:rsidR="004416BD" w:rsidRDefault="004416BD">
            <w:pPr>
              <w:spacing w:before="240"/>
              <w:rPr>
                <w:rFonts w:ascii="Garamond" w:eastAsia="Garamond" w:hAnsi="Garamond" w:cs="Garamond"/>
              </w:rPr>
            </w:pPr>
          </w:p>
        </w:tc>
      </w:tr>
      <w:tr w:rsidR="004416BD" w14:paraId="1080515F" w14:textId="77777777">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2D170BB" w14:textId="77777777" w:rsidR="004416BD" w:rsidRDefault="00057F67">
            <w:pPr>
              <w:spacing w:before="240"/>
              <w:jc w:val="left"/>
              <w:rPr>
                <w:rFonts w:ascii="Garamond" w:eastAsia="Garamond" w:hAnsi="Garamond" w:cs="Garamond"/>
              </w:rPr>
            </w:pPr>
            <w:r>
              <w:rPr>
                <w:rFonts w:ascii="Garamond" w:eastAsia="Garamond" w:hAnsi="Garamond" w:cs="Garamond"/>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7DE929F" w14:textId="77777777" w:rsidR="004416BD" w:rsidRDefault="00057F67">
            <w:pPr>
              <w:spacing w:before="240"/>
              <w:rPr>
                <w:rFonts w:ascii="Garamond" w:eastAsia="Garamond" w:hAnsi="Garamond" w:cs="Garamond"/>
              </w:rPr>
            </w:pPr>
            <w:r>
              <w:rPr>
                <w:rFonts w:ascii="Garamond" w:eastAsia="Garamond" w:hAnsi="Garamond" w:cs="Garamond"/>
              </w:rPr>
              <w:t>1, 16, 17</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0ABABB0" w14:textId="77777777" w:rsidR="004416BD" w:rsidRDefault="00057F67">
            <w:pPr>
              <w:spacing w:before="240"/>
              <w:rPr>
                <w:rFonts w:ascii="Garamond" w:eastAsia="Garamond" w:hAnsi="Garamond" w:cs="Garamond"/>
              </w:rPr>
            </w:pPr>
            <w:r>
              <w:rPr>
                <w:rFonts w:ascii="Garamond" w:eastAsia="Garamond" w:hAnsi="Garamond" w:cs="Garamond"/>
              </w:rPr>
              <w:t>512</w:t>
            </w:r>
          </w:p>
          <w:p w14:paraId="64E6552E" w14:textId="77777777" w:rsidR="004416BD" w:rsidRDefault="00057F67">
            <w:pPr>
              <w:rPr>
                <w:rFonts w:ascii="Garamond" w:eastAsia="Garamond" w:hAnsi="Garamond" w:cs="Garamond"/>
              </w:rPr>
            </w:pPr>
            <w:r>
              <w:rPr>
                <w:rFonts w:ascii="Garamond" w:eastAsia="Garamond" w:hAnsi="Garamond" w:cs="Garamond"/>
              </w:rPr>
              <w:t>VALIYAKADAPPURAM</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735EA22B" w14:textId="77777777" w:rsidR="004416BD" w:rsidRDefault="00057F67">
            <w:pPr>
              <w:spacing w:before="240"/>
              <w:rPr>
                <w:rFonts w:ascii="Garamond" w:eastAsia="Garamond" w:hAnsi="Garamond" w:cs="Garamond"/>
              </w:rPr>
            </w:pPr>
            <w:r>
              <w:rPr>
                <w:rFonts w:ascii="Garamond" w:eastAsia="Garamond" w:hAnsi="Garamond" w:cs="Garamond"/>
              </w:rPr>
              <w:t>LOW RISK</w:t>
            </w:r>
          </w:p>
        </w:tc>
      </w:tr>
      <w:tr w:rsidR="004416BD" w14:paraId="6C6B49CA" w14:textId="77777777">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5BE65D5" w14:textId="77777777" w:rsidR="004416BD" w:rsidRDefault="00057F67">
            <w:pPr>
              <w:spacing w:before="240"/>
              <w:jc w:val="left"/>
              <w:rPr>
                <w:rFonts w:ascii="Garamond" w:eastAsia="Garamond" w:hAnsi="Garamond" w:cs="Garamond"/>
              </w:rPr>
            </w:pPr>
            <w:r>
              <w:rPr>
                <w:rFonts w:ascii="Garamond" w:eastAsia="Garamond" w:hAnsi="Garamond" w:cs="Garamond"/>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4555853" w14:textId="77777777" w:rsidR="004416BD" w:rsidRDefault="00057F67">
            <w:pPr>
              <w:spacing w:before="240"/>
              <w:rPr>
                <w:rFonts w:ascii="Garamond" w:eastAsia="Garamond" w:hAnsi="Garamond" w:cs="Garamond"/>
              </w:rPr>
            </w:pPr>
            <w:r>
              <w:rPr>
                <w:rFonts w:ascii="Garamond" w:eastAsia="Garamond" w:hAnsi="Garamond" w:cs="Garamond"/>
              </w:rPr>
              <w:t>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92A279E" w14:textId="77777777" w:rsidR="004416BD" w:rsidRDefault="004416BD">
            <w:pPr>
              <w:spacing w:before="240"/>
              <w:rPr>
                <w:rFonts w:ascii="Garamond" w:eastAsia="Garamond" w:hAnsi="Garamond" w:cs="Garamond"/>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13EAC78" w14:textId="77777777" w:rsidR="004416BD" w:rsidRDefault="004416BD">
            <w:pPr>
              <w:spacing w:before="240"/>
              <w:rPr>
                <w:rFonts w:ascii="Garamond" w:eastAsia="Garamond" w:hAnsi="Garamond" w:cs="Garamond"/>
              </w:rPr>
            </w:pPr>
          </w:p>
        </w:tc>
      </w:tr>
      <w:tr w:rsidR="004416BD" w14:paraId="2A7D9E34" w14:textId="77777777">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AFAAE2F" w14:textId="77777777" w:rsidR="004416BD" w:rsidRDefault="00057F67">
            <w:pPr>
              <w:spacing w:before="240"/>
              <w:jc w:val="left"/>
              <w:rPr>
                <w:rFonts w:ascii="Garamond" w:eastAsia="Garamond" w:hAnsi="Garamond" w:cs="Garamond"/>
              </w:rPr>
            </w:pPr>
            <w:r>
              <w:rPr>
                <w:rFonts w:ascii="Garamond" w:eastAsia="Garamond" w:hAnsi="Garamond" w:cs="Garamond"/>
              </w:rPr>
              <w:t>Pregnant Women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2DF93F2E"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4DF99629" w14:textId="77777777" w:rsidR="004416BD" w:rsidRDefault="004416BD">
            <w:pPr>
              <w:spacing w:before="240" w:after="240"/>
              <w:rPr>
                <w:rFonts w:ascii="Garamond" w:eastAsia="Garamond" w:hAnsi="Garamond" w:cs="Garamond"/>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7B02838C" w14:textId="77777777" w:rsidR="004416BD" w:rsidRDefault="004416BD">
            <w:pPr>
              <w:spacing w:before="240" w:after="240"/>
              <w:rPr>
                <w:rFonts w:ascii="Garamond" w:eastAsia="Garamond" w:hAnsi="Garamond" w:cs="Garamond"/>
              </w:rPr>
            </w:pPr>
          </w:p>
        </w:tc>
      </w:tr>
      <w:tr w:rsidR="004416BD" w14:paraId="1919FBFA" w14:textId="77777777">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302AEC9C" w14:textId="77777777" w:rsidR="004416BD" w:rsidRDefault="00057F67">
            <w:pPr>
              <w:spacing w:before="240"/>
              <w:jc w:val="left"/>
              <w:rPr>
                <w:rFonts w:ascii="Garamond" w:eastAsia="Garamond" w:hAnsi="Garamond" w:cs="Garamond"/>
              </w:rPr>
            </w:pPr>
            <w:r>
              <w:rPr>
                <w:rFonts w:ascii="Garamond" w:eastAsia="Garamond" w:hAnsi="Garamond" w:cs="Garamond"/>
              </w:rPr>
              <w:t>Children (schools, Anganwadi’s)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79C3ED97"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6C7EC0A6" w14:textId="77777777" w:rsidR="004416BD" w:rsidRDefault="004416BD">
            <w:pPr>
              <w:spacing w:before="240" w:after="240"/>
              <w:rPr>
                <w:rFonts w:ascii="Garamond" w:eastAsia="Garamond" w:hAnsi="Garamond" w:cs="Garamond"/>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55B197D0" w14:textId="77777777" w:rsidR="004416BD" w:rsidRDefault="004416BD">
            <w:pPr>
              <w:spacing w:before="240" w:after="240"/>
              <w:rPr>
                <w:rFonts w:ascii="Garamond" w:eastAsia="Garamond" w:hAnsi="Garamond" w:cs="Garamond"/>
              </w:rPr>
            </w:pPr>
          </w:p>
        </w:tc>
      </w:tr>
      <w:tr w:rsidR="004416BD" w14:paraId="5B1E85EE" w14:textId="77777777">
        <w:trPr>
          <w:trHeight w:val="20"/>
        </w:trPr>
        <w:tc>
          <w:tcPr>
            <w:tcW w:w="3319"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4E47180" w14:textId="77777777" w:rsidR="004416BD" w:rsidRDefault="00057F67">
            <w:pPr>
              <w:spacing w:before="240"/>
              <w:jc w:val="left"/>
              <w:rPr>
                <w:rFonts w:ascii="Garamond" w:eastAsia="Garamond" w:hAnsi="Garamond" w:cs="Garamond"/>
              </w:rPr>
            </w:pPr>
            <w:r>
              <w:rPr>
                <w:rFonts w:ascii="Garamond" w:eastAsia="Garamond" w:hAnsi="Garamond" w:cs="Garamond"/>
              </w:rPr>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1AE30083"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1197603C" w14:textId="77777777" w:rsidR="004416BD" w:rsidRDefault="004416BD">
            <w:pPr>
              <w:spacing w:before="240" w:after="240"/>
              <w:rPr>
                <w:rFonts w:ascii="Garamond" w:eastAsia="Garamond" w:hAnsi="Garamond" w:cs="Garamond"/>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77538B93" w14:textId="77777777" w:rsidR="004416BD" w:rsidRDefault="004416BD">
            <w:pPr>
              <w:spacing w:before="240" w:after="240"/>
              <w:rPr>
                <w:rFonts w:ascii="Garamond" w:eastAsia="Garamond" w:hAnsi="Garamond" w:cs="Garamond"/>
              </w:rPr>
            </w:pPr>
          </w:p>
        </w:tc>
      </w:tr>
    </w:tbl>
    <w:p w14:paraId="3D04DB4B" w14:textId="77777777" w:rsidR="004416BD" w:rsidRDefault="004416BD">
      <w:pPr>
        <w:pStyle w:val="Heading1"/>
        <w:jc w:val="center"/>
        <w:rPr>
          <w:rFonts w:ascii="Garamond" w:eastAsia="Garamond" w:hAnsi="Garamond" w:cs="Garamond"/>
          <w:color w:val="000000"/>
        </w:rPr>
      </w:pPr>
    </w:p>
    <w:p w14:paraId="7E5DB24C" w14:textId="77777777" w:rsidR="004416BD" w:rsidRDefault="004416BD"/>
    <w:p w14:paraId="6B8DF695" w14:textId="77777777" w:rsidR="004416BD" w:rsidRDefault="00057F67">
      <w:pPr>
        <w:pStyle w:val="Heading1"/>
        <w:spacing w:before="120" w:line="240" w:lineRule="auto"/>
        <w:jc w:val="center"/>
        <w:rPr>
          <w:rFonts w:ascii="Garamond" w:eastAsia="Garamond" w:hAnsi="Garamond" w:cs="Garamond"/>
          <w:color w:val="000000"/>
        </w:rPr>
      </w:pPr>
      <w:bookmarkStart w:id="40" w:name="_heading=h.fq8oi4cf1vie" w:colFirst="0" w:colLast="0"/>
      <w:bookmarkEnd w:id="40"/>
      <w:r>
        <w:rPr>
          <w:rFonts w:ascii="Garamond" w:eastAsia="Garamond" w:hAnsi="Garamond" w:cs="Garamond"/>
          <w:color w:val="000000"/>
        </w:rPr>
        <w:t>EPIDEMIOLOGICAL TRENDS (2021–2025)</w:t>
      </w:r>
    </w:p>
    <w:p w14:paraId="40399E67" w14:textId="77777777" w:rsidR="004416BD" w:rsidRDefault="004416BD">
      <w:pPr>
        <w:rPr>
          <w:rFonts w:ascii="Garamond" w:eastAsia="Garamond" w:hAnsi="Garamond" w:cs="Garamond"/>
        </w:rPr>
      </w:pPr>
    </w:p>
    <w:p w14:paraId="7D7E9B06" w14:textId="77777777" w:rsidR="004416BD" w:rsidRDefault="00057F67">
      <w:pPr>
        <w:rPr>
          <w:rFonts w:ascii="Garamond" w:eastAsia="Garamond" w:hAnsi="Garamond" w:cs="Garamond"/>
        </w:rPr>
      </w:pPr>
      <w:r>
        <w:rPr>
          <w:rFonts w:ascii="Garamond" w:eastAsia="Garamond" w:hAnsi="Garamond" w:cs="Garamond"/>
        </w:rPr>
        <w:t xml:space="preserve">Disease surveillance is the systematic collection, analysis, and interpretation of health data for planning, implementation, and evaluation of public health practice. This section presents the disease </w:t>
      </w:r>
      <w:r>
        <w:rPr>
          <w:rFonts w:ascii="Garamond" w:eastAsia="Garamond" w:hAnsi="Garamond" w:cs="Garamond"/>
        </w:rPr>
        <w:lastRenderedPageBreak/>
        <w:t>surveillance profile of the LSGI based on routine repor</w:t>
      </w:r>
      <w:r>
        <w:rPr>
          <w:rFonts w:ascii="Garamond" w:eastAsia="Garamond" w:hAnsi="Garamond" w:cs="Garamond"/>
        </w:rPr>
        <w:t>ting systems and outbreak investigations to identify priority diseases, seasonal patterns, and emerging public health threats.</w:t>
      </w:r>
    </w:p>
    <w:p w14:paraId="7D0E2B90" w14:textId="16130695" w:rsidR="004416BD" w:rsidRDefault="00057F67">
      <w:pPr>
        <w:pStyle w:val="Heading2"/>
        <w:rPr>
          <w:rFonts w:ascii="Garamond" w:eastAsia="Garamond" w:hAnsi="Garamond" w:cs="Garamond"/>
          <w:color w:val="000000"/>
        </w:rPr>
      </w:pPr>
      <w:bookmarkStart w:id="41" w:name="_heading=h.vsnzlyapj9bm" w:colFirst="0" w:colLast="0"/>
      <w:bookmarkEnd w:id="41"/>
      <w:r>
        <w:rPr>
          <w:rFonts w:ascii="Garamond" w:eastAsia="Garamond" w:hAnsi="Garamond" w:cs="Garamond"/>
          <w:color w:val="000000"/>
        </w:rPr>
        <w:t xml:space="preserve">Disease Burden among human </w:t>
      </w:r>
      <w:r w:rsidR="009425FA">
        <w:rPr>
          <w:rFonts w:ascii="Garamond" w:eastAsia="Garamond" w:hAnsi="Garamond" w:cs="Garamond"/>
          <w:color w:val="000000"/>
        </w:rPr>
        <w:t>beings (</w:t>
      </w:r>
      <w:r>
        <w:rPr>
          <w:rFonts w:ascii="Garamond" w:eastAsia="Garamond" w:hAnsi="Garamond" w:cs="Garamond"/>
          <w:color w:val="000000"/>
        </w:rPr>
        <w:t>Last 5 Years)</w:t>
      </w:r>
    </w:p>
    <w:p w14:paraId="23AA3338" w14:textId="77777777" w:rsidR="004416BD" w:rsidRDefault="00057F67">
      <w:pPr>
        <w:rPr>
          <w:rFonts w:ascii="Garamond" w:eastAsia="Garamond" w:hAnsi="Garamond" w:cs="Garamond"/>
        </w:rPr>
      </w:pPr>
      <w:r>
        <w:rPr>
          <w:rFonts w:ascii="Garamond" w:eastAsia="Garamond" w:hAnsi="Garamond" w:cs="Garamond"/>
        </w:rPr>
        <w:t>Analysis of disease-wise data for the last five years helps identify persistent p</w:t>
      </w:r>
      <w:r>
        <w:rPr>
          <w:rFonts w:ascii="Garamond" w:eastAsia="Garamond" w:hAnsi="Garamond" w:cs="Garamond"/>
        </w:rPr>
        <w:t>ublic health problems, emerging diseases, and changes in disease burden. This information supports prioritisation of prevention, preparedness, and response activities at the Panchayat level.</w:t>
      </w:r>
    </w:p>
    <w:p w14:paraId="537BA137" w14:textId="77777777" w:rsidR="004416BD" w:rsidRDefault="004416BD">
      <w:pPr>
        <w:rPr>
          <w:rFonts w:ascii="Garamond" w:eastAsia="Garamond" w:hAnsi="Garamond" w:cs="Garamond"/>
        </w:rPr>
      </w:pPr>
    </w:p>
    <w:tbl>
      <w:tblPr>
        <w:tblStyle w:val="afd"/>
        <w:tblW w:w="95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10"/>
        <w:gridCol w:w="718"/>
        <w:gridCol w:w="718"/>
        <w:gridCol w:w="718"/>
        <w:gridCol w:w="718"/>
        <w:gridCol w:w="718"/>
        <w:gridCol w:w="4230"/>
      </w:tblGrid>
      <w:tr w:rsidR="004416BD" w14:paraId="6D699006" w14:textId="77777777">
        <w:trPr>
          <w:trHeight w:val="20"/>
        </w:trPr>
        <w:tc>
          <w:tcPr>
            <w:tcW w:w="17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8E4ABD2" w14:textId="77777777" w:rsidR="004416BD" w:rsidRDefault="00057F67">
            <w:pPr>
              <w:rPr>
                <w:rFonts w:ascii="Garamond" w:eastAsia="Garamond" w:hAnsi="Garamond" w:cs="Garamond"/>
              </w:rPr>
            </w:pPr>
            <w:r>
              <w:rPr>
                <w:rFonts w:ascii="Garamond" w:eastAsia="Garamond" w:hAnsi="Garamond" w:cs="Garamond"/>
                <w:b/>
                <w:bCs/>
              </w:rPr>
              <w:t>Disease</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7A08643" w14:textId="77777777" w:rsidR="004416BD" w:rsidRDefault="00057F67">
            <w:pPr>
              <w:rPr>
                <w:rFonts w:ascii="Garamond" w:eastAsia="Garamond" w:hAnsi="Garamond" w:cs="Garamond"/>
              </w:rPr>
            </w:pPr>
            <w:r>
              <w:rPr>
                <w:rFonts w:ascii="Garamond" w:eastAsia="Garamond" w:hAnsi="Garamond" w:cs="Garamond"/>
                <w:b/>
                <w:bCs/>
              </w:rPr>
              <w:t>2021</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4B6C31" w14:textId="77777777" w:rsidR="004416BD" w:rsidRDefault="00057F67">
            <w:pPr>
              <w:rPr>
                <w:rFonts w:ascii="Garamond" w:eastAsia="Garamond" w:hAnsi="Garamond" w:cs="Garamond"/>
              </w:rPr>
            </w:pPr>
            <w:r>
              <w:rPr>
                <w:rFonts w:ascii="Garamond" w:eastAsia="Garamond" w:hAnsi="Garamond" w:cs="Garamond"/>
                <w:b/>
                <w:bCs/>
              </w:rPr>
              <w:t>2022</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C8261F3" w14:textId="77777777" w:rsidR="004416BD" w:rsidRDefault="00057F67">
            <w:pPr>
              <w:rPr>
                <w:rFonts w:ascii="Garamond" w:eastAsia="Garamond" w:hAnsi="Garamond" w:cs="Garamond"/>
              </w:rPr>
            </w:pPr>
            <w:r>
              <w:rPr>
                <w:rFonts w:ascii="Garamond" w:eastAsia="Garamond" w:hAnsi="Garamond" w:cs="Garamond"/>
                <w:b/>
                <w:bCs/>
              </w:rPr>
              <w:t>2023</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0F4926D" w14:textId="77777777" w:rsidR="004416BD" w:rsidRDefault="00057F67">
            <w:pPr>
              <w:rPr>
                <w:rFonts w:ascii="Garamond" w:eastAsia="Garamond" w:hAnsi="Garamond" w:cs="Garamond"/>
              </w:rPr>
            </w:pPr>
            <w:r>
              <w:rPr>
                <w:rFonts w:ascii="Garamond" w:eastAsia="Garamond" w:hAnsi="Garamond" w:cs="Garamond"/>
                <w:b/>
                <w:bCs/>
              </w:rPr>
              <w:t>2024</w:t>
            </w:r>
          </w:p>
        </w:tc>
        <w:tc>
          <w:tcPr>
            <w:tcW w:w="71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1A22FB3" w14:textId="77777777" w:rsidR="004416BD" w:rsidRDefault="00057F67">
            <w:pPr>
              <w:rPr>
                <w:rFonts w:ascii="Garamond" w:eastAsia="Garamond" w:hAnsi="Garamond" w:cs="Garamond"/>
                <w:b/>
                <w:bCs/>
              </w:rPr>
            </w:pPr>
            <w:r>
              <w:rPr>
                <w:rFonts w:ascii="Garamond" w:eastAsia="Garamond" w:hAnsi="Garamond" w:cs="Garamond"/>
                <w:b/>
                <w:bCs/>
              </w:rPr>
              <w:t>2025</w:t>
            </w:r>
          </w:p>
        </w:tc>
        <w:tc>
          <w:tcPr>
            <w:tcW w:w="42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60CA02C" w14:textId="7980DD0A" w:rsidR="004416BD" w:rsidRDefault="009425FA">
            <w:pPr>
              <w:rPr>
                <w:rFonts w:ascii="Garamond" w:eastAsia="Garamond" w:hAnsi="Garamond" w:cs="Garamond"/>
              </w:rPr>
            </w:pPr>
            <w:r>
              <w:rPr>
                <w:rFonts w:ascii="Garamond" w:eastAsia="Garamond" w:hAnsi="Garamond" w:cs="Garamond"/>
                <w:b/>
                <w:bCs/>
              </w:rPr>
              <w:t>Trend (</w:t>
            </w:r>
            <w:r w:rsidR="00057F67">
              <w:rPr>
                <w:rFonts w:ascii="Garamond" w:eastAsia="Garamond" w:hAnsi="Garamond" w:cs="Garamond"/>
                <w:b/>
                <w:bCs/>
              </w:rPr>
              <w:t>Increasing/Stable/Decreasing)</w:t>
            </w:r>
          </w:p>
        </w:tc>
      </w:tr>
      <w:tr w:rsidR="004416BD" w14:paraId="1E92105E"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C72BE5" w14:textId="77777777" w:rsidR="004416BD" w:rsidRDefault="00057F67">
            <w:pPr>
              <w:rPr>
                <w:rFonts w:ascii="Garamond" w:eastAsia="Garamond" w:hAnsi="Garamond" w:cs="Garamond"/>
              </w:rPr>
            </w:pPr>
            <w:r>
              <w:rPr>
                <w:rFonts w:ascii="Garamond" w:eastAsia="Garamond" w:hAnsi="Garamond" w:cs="Garamond"/>
              </w:rPr>
              <w:t>Dengue</w:t>
            </w:r>
          </w:p>
        </w:tc>
        <w:tc>
          <w:tcPr>
            <w:tcW w:w="718"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4EBB174" w14:textId="77777777" w:rsidR="004416BD" w:rsidRDefault="00057F67">
            <w:pPr>
              <w:spacing w:before="240" w:after="240"/>
              <w:rPr>
                <w:rFonts w:ascii="Garamond" w:eastAsia="Garamond" w:hAnsi="Garamond" w:cs="Garamond"/>
              </w:rPr>
            </w:pPr>
            <w:r>
              <w:rPr>
                <w:rFonts w:ascii="Garamond" w:eastAsia="Garamond" w:hAnsi="Garamond" w:cs="Garamond"/>
              </w:rPr>
              <w:t>3</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1039100" w14:textId="77777777" w:rsidR="004416BD" w:rsidRDefault="00057F67">
            <w:pPr>
              <w:spacing w:before="240" w:after="240"/>
              <w:rPr>
                <w:rFonts w:ascii="Garamond" w:eastAsia="Garamond" w:hAnsi="Garamond" w:cs="Garamond"/>
              </w:rPr>
            </w:pPr>
            <w:r>
              <w:rPr>
                <w:rFonts w:ascii="Garamond" w:eastAsia="Garamond" w:hAnsi="Garamond" w:cs="Garamond"/>
              </w:rPr>
              <w:t>3</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0DE6905" w14:textId="77777777" w:rsidR="004416BD" w:rsidRDefault="00057F67">
            <w:pPr>
              <w:spacing w:before="240" w:after="240"/>
              <w:rPr>
                <w:rFonts w:ascii="Garamond" w:eastAsia="Garamond" w:hAnsi="Garamond" w:cs="Garamond"/>
              </w:rPr>
            </w:pPr>
            <w:r>
              <w:rPr>
                <w:rFonts w:ascii="Garamond" w:eastAsia="Garamond" w:hAnsi="Garamond" w:cs="Garamond"/>
              </w:rPr>
              <w:t>8</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F6FAB41" w14:textId="77777777" w:rsidR="004416BD" w:rsidRDefault="00057F67">
            <w:pPr>
              <w:spacing w:before="240" w:after="240"/>
              <w:rPr>
                <w:rFonts w:ascii="Garamond" w:eastAsia="Garamond" w:hAnsi="Garamond" w:cs="Garamond"/>
              </w:rPr>
            </w:pPr>
            <w:r>
              <w:rPr>
                <w:rFonts w:ascii="Garamond" w:eastAsia="Garamond" w:hAnsi="Garamond" w:cs="Garamond"/>
              </w:rPr>
              <w:t>12</w:t>
            </w:r>
          </w:p>
        </w:tc>
        <w:tc>
          <w:tcPr>
            <w:tcW w:w="71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A098633" w14:textId="77777777" w:rsidR="004416BD" w:rsidRDefault="00057F67">
            <w:pPr>
              <w:spacing w:before="240" w:after="240"/>
              <w:rPr>
                <w:rFonts w:ascii="Garamond" w:eastAsia="Garamond" w:hAnsi="Garamond" w:cs="Garamond"/>
              </w:rPr>
            </w:pPr>
            <w:r>
              <w:rPr>
                <w:rFonts w:ascii="Garamond" w:eastAsia="Garamond" w:hAnsi="Garamond" w:cs="Garamond"/>
              </w:rPr>
              <w:t>18</w:t>
            </w:r>
          </w:p>
        </w:tc>
        <w:tc>
          <w:tcPr>
            <w:tcW w:w="423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A6E2519" w14:textId="77777777" w:rsidR="004416BD" w:rsidRDefault="00057F67">
            <w:pPr>
              <w:spacing w:before="240" w:after="240"/>
              <w:rPr>
                <w:rFonts w:ascii="Garamond" w:eastAsia="Garamond" w:hAnsi="Garamond" w:cs="Garamond"/>
              </w:rPr>
            </w:pPr>
            <w:r>
              <w:rPr>
                <w:rFonts w:ascii="Garamond" w:eastAsia="Garamond" w:hAnsi="Garamond" w:cs="Garamond"/>
              </w:rPr>
              <w:t>Increasing</w:t>
            </w:r>
          </w:p>
        </w:tc>
      </w:tr>
      <w:tr w:rsidR="004416BD" w14:paraId="16835476"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8AA948" w14:textId="77777777" w:rsidR="004416BD" w:rsidRDefault="00057F67">
            <w:pPr>
              <w:rPr>
                <w:rFonts w:ascii="Garamond" w:eastAsia="Garamond" w:hAnsi="Garamond" w:cs="Garamond"/>
              </w:rPr>
            </w:pPr>
            <w:r>
              <w:rPr>
                <w:rFonts w:ascii="Garamond" w:eastAsia="Garamond" w:hAnsi="Garamond" w:cs="Garamond"/>
              </w:rPr>
              <w:t>Leptospirosis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68D25C5" w14:textId="77777777" w:rsidR="004416BD" w:rsidRDefault="00057F67">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FEEBEA5"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514B61A" w14:textId="77777777" w:rsidR="004416BD" w:rsidRDefault="00057F67">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69AEE71" w14:textId="77777777" w:rsidR="004416BD" w:rsidRDefault="00057F67">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0BA4D93" w14:textId="77777777" w:rsidR="004416BD" w:rsidRDefault="00057F67">
            <w:pPr>
              <w:spacing w:before="240" w:after="240"/>
              <w:rPr>
                <w:rFonts w:ascii="Garamond" w:eastAsia="Garamond" w:hAnsi="Garamond" w:cs="Garamond"/>
              </w:rPr>
            </w:pPr>
            <w:r>
              <w:rPr>
                <w:rFonts w:ascii="Garamond" w:eastAsia="Garamond" w:hAnsi="Garamond" w:cs="Garamond"/>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63EE926" w14:textId="77777777" w:rsidR="004416BD" w:rsidRDefault="00057F67">
            <w:pPr>
              <w:spacing w:before="240" w:after="240"/>
              <w:rPr>
                <w:rFonts w:ascii="Garamond" w:eastAsia="Garamond" w:hAnsi="Garamond" w:cs="Garamond"/>
              </w:rPr>
            </w:pPr>
            <w:r>
              <w:rPr>
                <w:rFonts w:ascii="Garamond" w:eastAsia="Garamond" w:hAnsi="Garamond" w:cs="Garamond"/>
              </w:rPr>
              <w:t>Decreasing</w:t>
            </w:r>
          </w:p>
        </w:tc>
      </w:tr>
      <w:tr w:rsidR="004416BD" w14:paraId="2969A78F"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4BFDCC" w14:textId="77777777" w:rsidR="004416BD" w:rsidRDefault="00057F67">
            <w:pPr>
              <w:rPr>
                <w:rFonts w:ascii="Garamond" w:eastAsia="Garamond" w:hAnsi="Garamond" w:cs="Garamond"/>
              </w:rPr>
            </w:pPr>
            <w:r>
              <w:rPr>
                <w:rFonts w:ascii="Garamond" w:eastAsia="Garamond" w:hAnsi="Garamond" w:cs="Garamond"/>
              </w:rPr>
              <w:t>Hepatitis 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9544729"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13AD7BF"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9738ACA" w14:textId="77777777" w:rsidR="004416BD" w:rsidRDefault="00057F67">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0A0170A" w14:textId="77777777" w:rsidR="004416BD" w:rsidRDefault="00057F67">
            <w:pPr>
              <w:spacing w:before="240" w:after="240"/>
              <w:rPr>
                <w:rFonts w:ascii="Garamond" w:eastAsia="Garamond" w:hAnsi="Garamond" w:cs="Garamond"/>
              </w:rPr>
            </w:pPr>
            <w:r>
              <w:rPr>
                <w:rFonts w:ascii="Garamond" w:eastAsia="Garamond" w:hAnsi="Garamond" w:cs="Garamond"/>
              </w:rPr>
              <w:t>9</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8A0A231" w14:textId="77777777" w:rsidR="004416BD" w:rsidRDefault="00057F67">
            <w:pPr>
              <w:spacing w:before="240" w:after="240"/>
              <w:rPr>
                <w:rFonts w:ascii="Garamond" w:eastAsia="Garamond" w:hAnsi="Garamond" w:cs="Garamond"/>
              </w:rPr>
            </w:pPr>
            <w:r>
              <w:rPr>
                <w:rFonts w:ascii="Garamond" w:eastAsia="Garamond" w:hAnsi="Garamond" w:cs="Garamond"/>
              </w:rPr>
              <w:t>36</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57AF730" w14:textId="77777777" w:rsidR="004416BD" w:rsidRDefault="00057F67">
            <w:pPr>
              <w:spacing w:before="240" w:after="240"/>
              <w:rPr>
                <w:rFonts w:ascii="Garamond" w:eastAsia="Garamond" w:hAnsi="Garamond" w:cs="Garamond"/>
              </w:rPr>
            </w:pPr>
            <w:r>
              <w:rPr>
                <w:rFonts w:ascii="Garamond" w:eastAsia="Garamond" w:hAnsi="Garamond" w:cs="Garamond"/>
              </w:rPr>
              <w:t>Increasing</w:t>
            </w:r>
          </w:p>
        </w:tc>
      </w:tr>
      <w:tr w:rsidR="004416BD" w14:paraId="3BC355F8"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4DD87D" w14:textId="77777777" w:rsidR="004416BD" w:rsidRDefault="00057F67">
            <w:pPr>
              <w:rPr>
                <w:rFonts w:ascii="Garamond" w:eastAsia="Garamond" w:hAnsi="Garamond" w:cs="Garamond"/>
              </w:rPr>
            </w:pPr>
            <w:r>
              <w:rPr>
                <w:rFonts w:ascii="Garamond" w:eastAsia="Garamond" w:hAnsi="Garamond" w:cs="Garamond"/>
              </w:rPr>
              <w:t>Malaria</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6770E73" w14:textId="77777777" w:rsidR="004416BD" w:rsidRDefault="00057F67">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0721FDA"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53CD25F" w14:textId="77777777" w:rsidR="004416BD" w:rsidRDefault="00057F67">
            <w:pPr>
              <w:spacing w:before="240" w:after="240"/>
              <w:rPr>
                <w:rFonts w:ascii="Garamond" w:eastAsia="Garamond" w:hAnsi="Garamond" w:cs="Garamond"/>
              </w:rPr>
            </w:pPr>
            <w:r>
              <w:rPr>
                <w:rFonts w:ascii="Garamond" w:eastAsia="Garamond" w:hAnsi="Garamond" w:cs="Garamond"/>
              </w:rPr>
              <w:t>1</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95F8118"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FE855DB" w14:textId="77777777" w:rsidR="004416BD" w:rsidRDefault="00057F67">
            <w:pPr>
              <w:spacing w:before="240" w:after="240"/>
              <w:rPr>
                <w:rFonts w:ascii="Garamond" w:eastAsia="Garamond" w:hAnsi="Garamond" w:cs="Garamond"/>
              </w:rPr>
            </w:pPr>
            <w:r>
              <w:rPr>
                <w:rFonts w:ascii="Garamond" w:eastAsia="Garamond" w:hAnsi="Garamond" w:cs="Garamond"/>
              </w:rPr>
              <w:t>1</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F3267C2" w14:textId="77777777" w:rsidR="004416BD" w:rsidRDefault="00057F67">
            <w:pPr>
              <w:spacing w:before="240" w:after="240"/>
              <w:rPr>
                <w:rFonts w:ascii="Garamond" w:eastAsia="Garamond" w:hAnsi="Garamond" w:cs="Garamond"/>
              </w:rPr>
            </w:pPr>
            <w:r>
              <w:rPr>
                <w:rFonts w:ascii="Garamond" w:eastAsia="Garamond" w:hAnsi="Garamond" w:cs="Garamond"/>
              </w:rPr>
              <w:t>Stable</w:t>
            </w:r>
          </w:p>
        </w:tc>
      </w:tr>
      <w:tr w:rsidR="004416BD" w14:paraId="56766C9D"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C5D26D" w14:textId="77777777" w:rsidR="004416BD" w:rsidRDefault="00057F67">
            <w:pPr>
              <w:rPr>
                <w:rFonts w:ascii="Garamond" w:eastAsia="Garamond" w:hAnsi="Garamond" w:cs="Garamond"/>
              </w:rPr>
            </w:pPr>
            <w:r>
              <w:rPr>
                <w:rFonts w:ascii="Garamond" w:eastAsia="Garamond" w:hAnsi="Garamond" w:cs="Garamond"/>
              </w:rPr>
              <w:t>Scrub Typhus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3267670"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59A9489"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6410A56"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836526A"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704B028"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9E6CDEA" w14:textId="77777777" w:rsidR="004416BD" w:rsidRDefault="004416BD">
            <w:pPr>
              <w:spacing w:before="240" w:after="240"/>
              <w:rPr>
                <w:rFonts w:ascii="Garamond" w:eastAsia="Garamond" w:hAnsi="Garamond" w:cs="Garamond"/>
              </w:rPr>
            </w:pPr>
          </w:p>
        </w:tc>
      </w:tr>
      <w:tr w:rsidR="004416BD" w14:paraId="52A4AE3E"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319E60" w14:textId="77777777" w:rsidR="004416BD" w:rsidRDefault="00057F67">
            <w:pPr>
              <w:rPr>
                <w:rFonts w:ascii="Garamond" w:eastAsia="Garamond" w:hAnsi="Garamond" w:cs="Garamond"/>
              </w:rPr>
            </w:pPr>
            <w:r>
              <w:rPr>
                <w:rFonts w:ascii="Garamond" w:eastAsia="Garamond" w:hAnsi="Garamond" w:cs="Garamond"/>
              </w:rPr>
              <w:t>Typhoid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2958C76"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E3A5E8F"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04A9008"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78454F3" w14:textId="77777777" w:rsidR="004416BD" w:rsidRDefault="00057F67">
            <w:pPr>
              <w:spacing w:before="240" w:after="240"/>
              <w:rPr>
                <w:rFonts w:ascii="Garamond" w:eastAsia="Garamond" w:hAnsi="Garamond" w:cs="Garamond"/>
              </w:rPr>
            </w:pPr>
            <w:r>
              <w:rPr>
                <w:rFonts w:ascii="Garamond" w:eastAsia="Garamond" w:hAnsi="Garamond" w:cs="Garamond"/>
              </w:rPr>
              <w:t>2</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ABBEA82"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6205D35" w14:textId="77777777" w:rsidR="004416BD" w:rsidRDefault="004416BD">
            <w:pPr>
              <w:spacing w:before="240" w:after="240"/>
              <w:rPr>
                <w:rFonts w:ascii="Garamond" w:eastAsia="Garamond" w:hAnsi="Garamond" w:cs="Garamond"/>
              </w:rPr>
            </w:pPr>
          </w:p>
        </w:tc>
      </w:tr>
      <w:tr w:rsidR="004416BD" w14:paraId="5F7D6EF5"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BD6142" w14:textId="77777777" w:rsidR="004416BD" w:rsidRDefault="00057F67">
            <w:pPr>
              <w:rPr>
                <w:rFonts w:ascii="Garamond" w:eastAsia="Garamond" w:hAnsi="Garamond" w:cs="Garamond"/>
              </w:rPr>
            </w:pPr>
            <w:r>
              <w:rPr>
                <w:rFonts w:ascii="Garamond" w:eastAsia="Garamond" w:hAnsi="Garamond" w:cs="Garamond"/>
              </w:rPr>
              <w:t>H1N1</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648E790"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5E836D6"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88C7A13"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033E593"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1FAF47E"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382798A" w14:textId="77777777" w:rsidR="004416BD" w:rsidRDefault="004416BD">
            <w:pPr>
              <w:spacing w:before="240" w:after="240"/>
              <w:rPr>
                <w:rFonts w:ascii="Garamond" w:eastAsia="Garamond" w:hAnsi="Garamond" w:cs="Garamond"/>
              </w:rPr>
            </w:pPr>
          </w:p>
        </w:tc>
      </w:tr>
      <w:tr w:rsidR="004416BD" w14:paraId="22BFCE36"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16A650" w14:textId="77777777" w:rsidR="004416BD" w:rsidRDefault="00057F67">
            <w:pPr>
              <w:rPr>
                <w:rFonts w:ascii="Garamond" w:eastAsia="Garamond" w:hAnsi="Garamond" w:cs="Garamond"/>
              </w:rPr>
            </w:pPr>
            <w:r>
              <w:rPr>
                <w:rFonts w:ascii="Garamond" w:eastAsia="Garamond" w:hAnsi="Garamond" w:cs="Garamond"/>
              </w:rPr>
              <w:t>H3N2</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1F727D4"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1BF9E8D"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F3232FC"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3DABB05"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94579F8"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965000D" w14:textId="77777777" w:rsidR="004416BD" w:rsidRDefault="004416BD">
            <w:pPr>
              <w:spacing w:before="240" w:after="240"/>
              <w:rPr>
                <w:rFonts w:ascii="Garamond" w:eastAsia="Garamond" w:hAnsi="Garamond" w:cs="Garamond"/>
              </w:rPr>
            </w:pPr>
          </w:p>
        </w:tc>
      </w:tr>
      <w:tr w:rsidR="004416BD" w14:paraId="469BFABE"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56BF24" w14:textId="77777777" w:rsidR="004416BD" w:rsidRDefault="00057F67">
            <w:pPr>
              <w:rPr>
                <w:rFonts w:ascii="Garamond" w:eastAsia="Garamond" w:hAnsi="Garamond" w:cs="Garamond"/>
              </w:rPr>
            </w:pPr>
            <w:r>
              <w:rPr>
                <w:rFonts w:ascii="Garamond" w:eastAsia="Garamond" w:hAnsi="Garamond" w:cs="Garamond"/>
              </w:rPr>
              <w:t>ADD</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1EF9388" w14:textId="77777777" w:rsidR="004416BD" w:rsidRDefault="00057F67">
            <w:pPr>
              <w:spacing w:before="240" w:after="240"/>
              <w:rPr>
                <w:rFonts w:ascii="Garamond" w:eastAsia="Garamond" w:hAnsi="Garamond" w:cs="Garamond"/>
              </w:rPr>
            </w:pPr>
            <w:r>
              <w:rPr>
                <w:rFonts w:ascii="Garamond" w:eastAsia="Garamond" w:hAnsi="Garamond" w:cs="Garamond"/>
              </w:rPr>
              <w:t>48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EFB9EDF" w14:textId="77777777" w:rsidR="004416BD" w:rsidRDefault="00057F67">
            <w:pPr>
              <w:spacing w:before="240" w:after="240"/>
              <w:rPr>
                <w:rFonts w:ascii="Garamond" w:eastAsia="Garamond" w:hAnsi="Garamond" w:cs="Garamond"/>
              </w:rPr>
            </w:pPr>
            <w:r>
              <w:rPr>
                <w:rFonts w:ascii="Garamond" w:eastAsia="Garamond" w:hAnsi="Garamond" w:cs="Garamond"/>
              </w:rPr>
              <w:t>55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60AC262" w14:textId="77777777" w:rsidR="004416BD" w:rsidRDefault="00057F67">
            <w:pPr>
              <w:spacing w:before="240" w:after="240"/>
              <w:rPr>
                <w:rFonts w:ascii="Garamond" w:eastAsia="Garamond" w:hAnsi="Garamond" w:cs="Garamond"/>
              </w:rPr>
            </w:pPr>
            <w:r>
              <w:rPr>
                <w:rFonts w:ascii="Garamond" w:eastAsia="Garamond" w:hAnsi="Garamond" w:cs="Garamond"/>
              </w:rPr>
              <w:t>115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5CFD656" w14:textId="77777777" w:rsidR="004416BD" w:rsidRDefault="00057F67">
            <w:pPr>
              <w:spacing w:before="240" w:after="240"/>
              <w:rPr>
                <w:rFonts w:ascii="Garamond" w:eastAsia="Garamond" w:hAnsi="Garamond" w:cs="Garamond"/>
              </w:rPr>
            </w:pPr>
            <w:r>
              <w:rPr>
                <w:rFonts w:ascii="Garamond" w:eastAsia="Garamond" w:hAnsi="Garamond" w:cs="Garamond"/>
              </w:rPr>
              <w:t>159</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15E6595" w14:textId="77777777" w:rsidR="004416BD" w:rsidRDefault="00057F67">
            <w:pPr>
              <w:spacing w:before="240" w:after="240"/>
              <w:rPr>
                <w:rFonts w:ascii="Garamond" w:eastAsia="Garamond" w:hAnsi="Garamond" w:cs="Garamond"/>
              </w:rPr>
            </w:pPr>
            <w:r>
              <w:rPr>
                <w:rFonts w:ascii="Garamond" w:eastAsia="Garamond" w:hAnsi="Garamond" w:cs="Garamond"/>
              </w:rPr>
              <w:t>202</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6BAB6B" w14:textId="77777777" w:rsidR="004416BD" w:rsidRDefault="00057F67">
            <w:pPr>
              <w:spacing w:before="240" w:after="240"/>
              <w:rPr>
                <w:rFonts w:ascii="Garamond" w:eastAsia="Garamond" w:hAnsi="Garamond" w:cs="Garamond"/>
              </w:rPr>
            </w:pPr>
            <w:r>
              <w:rPr>
                <w:rFonts w:ascii="Garamond" w:eastAsia="Garamond" w:hAnsi="Garamond" w:cs="Garamond"/>
              </w:rPr>
              <w:t>Increasing</w:t>
            </w:r>
          </w:p>
        </w:tc>
      </w:tr>
      <w:tr w:rsidR="004416BD" w14:paraId="46291CF1"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EF2C51" w14:textId="77777777" w:rsidR="004416BD" w:rsidRDefault="00057F67">
            <w:pPr>
              <w:rPr>
                <w:rFonts w:ascii="Garamond" w:eastAsia="Garamond" w:hAnsi="Garamond" w:cs="Garamond"/>
              </w:rPr>
            </w:pPr>
            <w:r>
              <w:rPr>
                <w:rFonts w:ascii="Garamond" w:eastAsia="Garamond" w:hAnsi="Garamond" w:cs="Garamond"/>
              </w:rPr>
              <w:lastRenderedPageBreak/>
              <w:t>Mumps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A840721"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6123F72"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518FD0A"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AB02F98" w14:textId="77777777" w:rsidR="004416BD" w:rsidRDefault="00057F67">
            <w:pPr>
              <w:spacing w:before="240" w:after="240"/>
              <w:rPr>
                <w:rFonts w:ascii="Garamond" w:eastAsia="Garamond" w:hAnsi="Garamond" w:cs="Garamond"/>
              </w:rPr>
            </w:pPr>
            <w:r>
              <w:rPr>
                <w:rFonts w:ascii="Garamond" w:eastAsia="Garamond" w:hAnsi="Garamond" w:cs="Garamond"/>
              </w:rPr>
              <w:t>38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41E8E37" w14:textId="77777777" w:rsidR="004416BD" w:rsidRDefault="00057F67">
            <w:pPr>
              <w:spacing w:before="240" w:after="240"/>
              <w:rPr>
                <w:rFonts w:ascii="Garamond" w:eastAsia="Garamond" w:hAnsi="Garamond" w:cs="Garamond"/>
              </w:rPr>
            </w:pPr>
            <w:r>
              <w:rPr>
                <w:rFonts w:ascii="Garamond" w:eastAsia="Garamond" w:hAnsi="Garamond" w:cs="Garamond"/>
              </w:rPr>
              <w:t>14</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342D66E" w14:textId="77777777" w:rsidR="004416BD" w:rsidRDefault="00057F67">
            <w:pPr>
              <w:spacing w:before="240" w:after="240"/>
              <w:rPr>
                <w:rFonts w:ascii="Garamond" w:eastAsia="Garamond" w:hAnsi="Garamond" w:cs="Garamond"/>
              </w:rPr>
            </w:pPr>
            <w:r>
              <w:rPr>
                <w:rFonts w:ascii="Garamond" w:eastAsia="Garamond" w:hAnsi="Garamond" w:cs="Garamond"/>
              </w:rPr>
              <w:t>Decreasing</w:t>
            </w:r>
          </w:p>
        </w:tc>
      </w:tr>
      <w:tr w:rsidR="004416BD" w14:paraId="0822938F"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48215E" w14:textId="77777777" w:rsidR="004416BD" w:rsidRDefault="00057F67">
            <w:pPr>
              <w:rPr>
                <w:rFonts w:ascii="Garamond" w:eastAsia="Garamond" w:hAnsi="Garamond" w:cs="Garamond"/>
              </w:rPr>
            </w:pPr>
            <w:r>
              <w:rPr>
                <w:rFonts w:ascii="Garamond" w:eastAsia="Garamond" w:hAnsi="Garamond" w:cs="Garamond"/>
              </w:rPr>
              <w:t>Measles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434E87F"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CC7FF57"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F9B9714" w14:textId="77777777" w:rsidR="004416BD" w:rsidRDefault="00057F67">
            <w:pPr>
              <w:spacing w:before="240" w:after="240"/>
              <w:rPr>
                <w:rFonts w:ascii="Garamond" w:eastAsia="Garamond" w:hAnsi="Garamond" w:cs="Garamond"/>
              </w:rPr>
            </w:pPr>
            <w:r>
              <w:rPr>
                <w:rFonts w:ascii="Garamond" w:eastAsia="Garamond" w:hAnsi="Garamond" w:cs="Garamond"/>
              </w:rPr>
              <w:t>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7EFFB85F"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3511A1C"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96378EA" w14:textId="77777777" w:rsidR="004416BD" w:rsidRDefault="00057F67">
            <w:pPr>
              <w:spacing w:before="240" w:after="240"/>
              <w:rPr>
                <w:rFonts w:ascii="Garamond" w:eastAsia="Garamond" w:hAnsi="Garamond" w:cs="Garamond"/>
              </w:rPr>
            </w:pPr>
            <w:r>
              <w:rPr>
                <w:rFonts w:ascii="Garamond" w:eastAsia="Garamond" w:hAnsi="Garamond" w:cs="Garamond"/>
              </w:rPr>
              <w:t>Decreasing</w:t>
            </w:r>
          </w:p>
        </w:tc>
      </w:tr>
      <w:tr w:rsidR="004416BD" w14:paraId="278353D1"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8393AA" w14:textId="77777777" w:rsidR="004416BD" w:rsidRDefault="00057F67">
            <w:pPr>
              <w:rPr>
                <w:rFonts w:ascii="Garamond" w:eastAsia="Garamond" w:hAnsi="Garamond" w:cs="Garamond"/>
              </w:rPr>
            </w:pPr>
            <w:r>
              <w:rPr>
                <w:rFonts w:ascii="Garamond" w:eastAsia="Garamond" w:hAnsi="Garamond" w:cs="Garamond"/>
              </w:rPr>
              <w:t>Hepatitis B</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FC4BBDF"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9682F0E"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0CE20C26"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6F8BC09"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1F5281E2"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4D820F" w14:textId="77777777" w:rsidR="004416BD" w:rsidRDefault="004416BD">
            <w:pPr>
              <w:spacing w:before="240" w:after="240"/>
              <w:rPr>
                <w:rFonts w:ascii="Garamond" w:eastAsia="Garamond" w:hAnsi="Garamond" w:cs="Garamond"/>
              </w:rPr>
            </w:pPr>
          </w:p>
        </w:tc>
      </w:tr>
      <w:tr w:rsidR="004416BD" w14:paraId="2B2CDE8D"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332EA6" w14:textId="77777777" w:rsidR="004416BD" w:rsidRDefault="00057F67">
            <w:pPr>
              <w:rPr>
                <w:rFonts w:ascii="Garamond" w:eastAsia="Garamond" w:hAnsi="Garamond" w:cs="Garamond"/>
              </w:rPr>
            </w:pPr>
            <w:r>
              <w:rPr>
                <w:rFonts w:ascii="Garamond" w:eastAsia="Garamond" w:hAnsi="Garamond" w:cs="Garamond"/>
              </w:rPr>
              <w:t>Hepatitis C</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A917935"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9E3DD76"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5B3F7B1"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4323CDC"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6558B8D"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AD792F1" w14:textId="77777777" w:rsidR="004416BD" w:rsidRDefault="004416BD">
            <w:pPr>
              <w:spacing w:before="240" w:after="240"/>
              <w:rPr>
                <w:rFonts w:ascii="Garamond" w:eastAsia="Garamond" w:hAnsi="Garamond" w:cs="Garamond"/>
              </w:rPr>
            </w:pPr>
          </w:p>
        </w:tc>
      </w:tr>
      <w:tr w:rsidR="004416BD" w14:paraId="658B9C53"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628722" w14:textId="77777777" w:rsidR="004416BD" w:rsidRDefault="00057F67">
            <w:pPr>
              <w:rPr>
                <w:rFonts w:ascii="Garamond" w:eastAsia="Garamond" w:hAnsi="Garamond" w:cs="Garamond"/>
              </w:rPr>
            </w:pPr>
            <w:r>
              <w:rPr>
                <w:rFonts w:ascii="Garamond" w:eastAsia="Garamond" w:hAnsi="Garamond" w:cs="Garamond"/>
              </w:rPr>
              <w:t>Tuberculosis</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5E7213C" w14:textId="77777777" w:rsidR="004416BD" w:rsidRDefault="00057F67">
            <w:pPr>
              <w:spacing w:before="240" w:after="240"/>
              <w:rPr>
                <w:rFonts w:ascii="Garamond" w:eastAsia="Garamond" w:hAnsi="Garamond" w:cs="Garamond"/>
              </w:rPr>
            </w:pPr>
            <w:r>
              <w:rPr>
                <w:rFonts w:ascii="Garamond" w:eastAsia="Garamond" w:hAnsi="Garamond" w:cs="Garamond"/>
              </w:rPr>
              <w:t>14</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EF2B445" w14:textId="77777777" w:rsidR="004416BD" w:rsidRDefault="00057F67">
            <w:pPr>
              <w:spacing w:before="240" w:after="240"/>
              <w:rPr>
                <w:rFonts w:ascii="Garamond" w:eastAsia="Garamond" w:hAnsi="Garamond" w:cs="Garamond"/>
              </w:rPr>
            </w:pPr>
            <w:r>
              <w:rPr>
                <w:rFonts w:ascii="Garamond" w:eastAsia="Garamond" w:hAnsi="Garamond" w:cs="Garamond"/>
              </w:rPr>
              <w:t>10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FFA7AC2" w14:textId="77777777" w:rsidR="004416BD" w:rsidRDefault="00057F67">
            <w:pPr>
              <w:spacing w:before="240" w:after="240"/>
              <w:rPr>
                <w:rFonts w:ascii="Garamond" w:eastAsia="Garamond" w:hAnsi="Garamond" w:cs="Garamond"/>
              </w:rPr>
            </w:pPr>
            <w:r>
              <w:rPr>
                <w:rFonts w:ascii="Garamond" w:eastAsia="Garamond" w:hAnsi="Garamond" w:cs="Garamond"/>
              </w:rPr>
              <w:t>15</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7442717" w14:textId="77777777" w:rsidR="004416BD" w:rsidRDefault="00057F67">
            <w:pPr>
              <w:spacing w:before="240" w:after="240"/>
              <w:rPr>
                <w:rFonts w:ascii="Garamond" w:eastAsia="Garamond" w:hAnsi="Garamond" w:cs="Garamond"/>
              </w:rPr>
            </w:pPr>
            <w:r>
              <w:rPr>
                <w:rFonts w:ascii="Garamond" w:eastAsia="Garamond" w:hAnsi="Garamond" w:cs="Garamond"/>
              </w:rPr>
              <w:t>8</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C9C6330" w14:textId="77777777" w:rsidR="004416BD" w:rsidRDefault="00057F67">
            <w:pPr>
              <w:spacing w:before="240" w:after="240"/>
              <w:rPr>
                <w:rFonts w:ascii="Garamond" w:eastAsia="Garamond" w:hAnsi="Garamond" w:cs="Garamond"/>
              </w:rPr>
            </w:pPr>
            <w:r>
              <w:rPr>
                <w:rFonts w:ascii="Garamond" w:eastAsia="Garamond" w:hAnsi="Garamond" w:cs="Garamond"/>
              </w:rPr>
              <w:t>13</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6960D5E" w14:textId="77777777" w:rsidR="004416BD" w:rsidRDefault="00057F67">
            <w:pPr>
              <w:spacing w:before="240" w:after="240"/>
              <w:rPr>
                <w:rFonts w:ascii="Garamond" w:eastAsia="Garamond" w:hAnsi="Garamond" w:cs="Garamond"/>
              </w:rPr>
            </w:pPr>
            <w:r>
              <w:rPr>
                <w:rFonts w:ascii="Garamond" w:eastAsia="Garamond" w:hAnsi="Garamond" w:cs="Garamond"/>
              </w:rPr>
              <w:t>Stable</w:t>
            </w:r>
          </w:p>
        </w:tc>
      </w:tr>
      <w:tr w:rsidR="004416BD" w14:paraId="6F16CFB4"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F8F970" w14:textId="77777777" w:rsidR="004416BD" w:rsidRDefault="00057F67">
            <w:pPr>
              <w:rPr>
                <w:rFonts w:ascii="Garamond" w:eastAsia="Garamond" w:hAnsi="Garamond" w:cs="Garamond"/>
              </w:rPr>
            </w:pPr>
            <w:r>
              <w:rPr>
                <w:rFonts w:ascii="Garamond" w:eastAsia="Garamond" w:hAnsi="Garamond" w:cs="Garamond"/>
              </w:rPr>
              <w:t>Leprosy</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5861CFF"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5133E46"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2E48E2E4"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D35080A"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6823EDA"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DB1F528" w14:textId="77777777" w:rsidR="004416BD" w:rsidRDefault="004416BD">
            <w:pPr>
              <w:spacing w:before="240" w:after="240"/>
              <w:rPr>
                <w:rFonts w:ascii="Garamond" w:eastAsia="Garamond" w:hAnsi="Garamond" w:cs="Garamond"/>
              </w:rPr>
            </w:pPr>
          </w:p>
        </w:tc>
      </w:tr>
      <w:tr w:rsidR="004416BD" w14:paraId="5A1D9567" w14:textId="77777777">
        <w:trPr>
          <w:trHeight w:val="20"/>
        </w:trPr>
        <w:tc>
          <w:tcPr>
            <w:tcW w:w="17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2B13DE" w14:textId="77777777" w:rsidR="004416BD" w:rsidRDefault="00057F67">
            <w:pPr>
              <w:rPr>
                <w:rFonts w:ascii="Garamond" w:eastAsia="Garamond" w:hAnsi="Garamond" w:cs="Garamond"/>
              </w:rPr>
            </w:pPr>
            <w:r>
              <w:rPr>
                <w:rFonts w:ascii="Garamond" w:eastAsia="Garamond" w:hAnsi="Garamond" w:cs="Garamond"/>
              </w:rPr>
              <w:t>COVID-19</w:t>
            </w:r>
          </w:p>
        </w:tc>
        <w:tc>
          <w:tcPr>
            <w:tcW w:w="718"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4A5FFA4"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4F4D282B"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5E0AE18C"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627B8F39"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718" w:type="dxa"/>
            <w:tcBorders>
              <w:top w:val="nil"/>
              <w:left w:val="nil"/>
              <w:bottom w:val="single" w:sz="5" w:space="0" w:color="DDDDDD"/>
              <w:right w:val="single" w:sz="5" w:space="0" w:color="DDDDDD"/>
            </w:tcBorders>
            <w:tcMar>
              <w:top w:w="120" w:type="dxa"/>
              <w:left w:w="120" w:type="dxa"/>
              <w:bottom w:w="120" w:type="dxa"/>
              <w:right w:w="120" w:type="dxa"/>
            </w:tcMar>
          </w:tcPr>
          <w:p w14:paraId="393275F8"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423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FE47306" w14:textId="77777777" w:rsidR="004416BD" w:rsidRDefault="004416BD">
            <w:pPr>
              <w:spacing w:before="240" w:after="240"/>
              <w:rPr>
                <w:rFonts w:ascii="Garamond" w:eastAsia="Garamond" w:hAnsi="Garamond" w:cs="Garamond"/>
              </w:rPr>
            </w:pPr>
          </w:p>
        </w:tc>
      </w:tr>
    </w:tbl>
    <w:p w14:paraId="3BF983A9" w14:textId="77777777" w:rsidR="004416BD" w:rsidRDefault="004416BD">
      <w:bookmarkStart w:id="42" w:name="_heading=h.mwp23djuemh0" w:colFirst="0" w:colLast="0"/>
      <w:bookmarkEnd w:id="42"/>
    </w:p>
    <w:p w14:paraId="6E3CABCE" w14:textId="77777777" w:rsidR="004416BD" w:rsidRDefault="00057F67">
      <w:pPr>
        <w:pStyle w:val="Heading2"/>
        <w:rPr>
          <w:rFonts w:ascii="Garamond" w:eastAsia="Garamond" w:hAnsi="Garamond" w:cs="Garamond"/>
          <w:color w:val="000000"/>
          <w:sz w:val="14"/>
          <w:szCs w:val="14"/>
        </w:rPr>
      </w:pPr>
      <w:bookmarkStart w:id="43" w:name="_heading=h.awelzf3znz65" w:colFirst="0" w:colLast="0"/>
      <w:bookmarkEnd w:id="43"/>
      <w:r>
        <w:rPr>
          <w:rFonts w:ascii="Garamond" w:eastAsia="Garamond" w:hAnsi="Garamond" w:cs="Garamond"/>
          <w:color w:val="000000"/>
          <w:sz w:val="14"/>
          <w:szCs w:val="14"/>
        </w:rPr>
        <w:t>*(use the above table data to create the graph/diagram)</w:t>
      </w:r>
    </w:p>
    <w:p w14:paraId="2897EDA1" w14:textId="77777777" w:rsidR="004416BD" w:rsidRDefault="00057F67">
      <w:pPr>
        <w:pStyle w:val="Heading2"/>
        <w:rPr>
          <w:rFonts w:ascii="Garamond" w:eastAsia="Garamond" w:hAnsi="Garamond" w:cs="Garamond"/>
          <w:color w:val="000000"/>
        </w:rPr>
      </w:pPr>
      <w:r>
        <w:br w:type="page"/>
      </w:r>
      <w:r>
        <w:rPr>
          <w:noProof/>
        </w:rPr>
        <w:lastRenderedPageBreak/>
        <w:drawing>
          <wp:inline distT="0" distB="0" distL="0" distR="0" wp14:anchorId="57CB206F" wp14:editId="26A82814">
            <wp:extent cx="6057928" cy="2838615"/>
            <wp:effectExtent l="0" t="0" r="0" b="0"/>
            <wp:docPr id="1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9"/>
                    <a:srcRect/>
                    <a:stretch>
                      <a:fillRect/>
                    </a:stretch>
                  </pic:blipFill>
                  <pic:spPr>
                    <a:xfrm>
                      <a:off x="0" y="0"/>
                      <a:ext cx="6057928" cy="2838615"/>
                    </a:xfrm>
                    <a:prstGeom prst="rect">
                      <a:avLst/>
                    </a:prstGeom>
                    <a:ln/>
                  </pic:spPr>
                </pic:pic>
              </a:graphicData>
            </a:graphic>
          </wp:inline>
        </w:drawing>
      </w:r>
    </w:p>
    <w:p w14:paraId="678413A0" w14:textId="77777777" w:rsidR="004416BD" w:rsidRDefault="00057F67">
      <w:pPr>
        <w:pStyle w:val="Heading2"/>
        <w:rPr>
          <w:rFonts w:ascii="Garamond" w:eastAsia="Garamond" w:hAnsi="Garamond" w:cs="Garamond"/>
          <w:color w:val="000000"/>
        </w:rPr>
      </w:pPr>
      <w:bookmarkStart w:id="44" w:name="_heading=h.6znnuhchkez9" w:colFirst="0" w:colLast="0"/>
      <w:bookmarkEnd w:id="44"/>
      <w:r>
        <w:rPr>
          <w:rFonts w:ascii="Garamond" w:eastAsia="Garamond" w:hAnsi="Garamond" w:cs="Garamond"/>
          <w:color w:val="000000"/>
        </w:rPr>
        <w:t>Seasonal Trend Analysis</w:t>
      </w:r>
    </w:p>
    <w:p w14:paraId="50F1CEAB" w14:textId="77777777" w:rsidR="004416BD" w:rsidRDefault="00057F67">
      <w:pPr>
        <w:rPr>
          <w:rFonts w:ascii="Garamond" w:eastAsia="Garamond" w:hAnsi="Garamond" w:cs="Garamond"/>
        </w:rPr>
      </w:pPr>
      <w:r>
        <w:rPr>
          <w:rFonts w:ascii="Garamond" w:eastAsia="Garamond" w:hAnsi="Garamond" w:cs="Garamond"/>
        </w:rPr>
        <w:t>Seasonal analysis helps anticipate surges (e.g. dengue in monsoon, leptospirosis after floods, influenza in cooler months) and plan pre</w:t>
      </w:r>
      <w:r>
        <w:rPr>
          <w:rFonts w:ascii="Cambria Math" w:eastAsia="Cambria Math" w:hAnsi="Cambria Math" w:cs="Cambria Math"/>
        </w:rPr>
        <w:t>‑</w:t>
      </w:r>
      <w:r>
        <w:rPr>
          <w:rFonts w:ascii="Garamond" w:eastAsia="Garamond" w:hAnsi="Garamond" w:cs="Garamond"/>
        </w:rPr>
        <w:t>emptive vector control, stockpiling of IV fluids, and awareness campaigns at Panchayat level.</w:t>
      </w:r>
    </w:p>
    <w:p w14:paraId="67926563" w14:textId="77777777" w:rsidR="004416BD" w:rsidRDefault="004416BD">
      <w:pPr>
        <w:rPr>
          <w:rFonts w:ascii="Garamond" w:eastAsia="Garamond" w:hAnsi="Garamond" w:cs="Garamond"/>
        </w:rPr>
      </w:pPr>
    </w:p>
    <w:p w14:paraId="76487D0D" w14:textId="77777777" w:rsidR="004416BD" w:rsidRDefault="00057F67">
      <w:pPr>
        <w:pStyle w:val="Heading3"/>
        <w:rPr>
          <w:rFonts w:ascii="Garamond" w:eastAsia="Garamond" w:hAnsi="Garamond" w:cs="Garamond"/>
          <w:b/>
          <w:bCs/>
          <w:color w:val="000000"/>
          <w:sz w:val="26"/>
          <w:szCs w:val="26"/>
        </w:rPr>
      </w:pPr>
      <w:bookmarkStart w:id="45" w:name="_heading=h.h9hsgh2gioqw" w:colFirst="0" w:colLast="0"/>
      <w:bookmarkEnd w:id="45"/>
      <w:r>
        <w:rPr>
          <w:rFonts w:ascii="Garamond" w:eastAsia="Garamond" w:hAnsi="Garamond" w:cs="Garamond"/>
          <w:b/>
          <w:bCs/>
          <w:color w:val="000000"/>
          <w:sz w:val="26"/>
          <w:szCs w:val="26"/>
        </w:rPr>
        <w:t>DENGUE</w:t>
      </w:r>
    </w:p>
    <w:p w14:paraId="55F23FC0" w14:textId="77777777" w:rsidR="004416BD" w:rsidRDefault="00057F67">
      <w:pPr>
        <w:rPr>
          <w:rFonts w:ascii="Garamond" w:eastAsia="Garamond" w:hAnsi="Garamond" w:cs="Garamond"/>
        </w:rPr>
      </w:pPr>
      <w:r>
        <w:rPr>
          <w:rFonts w:ascii="Garamond" w:eastAsia="Garamond" w:hAnsi="Garamond" w:cs="Garamond"/>
        </w:rPr>
        <w:t>Dengue is a major seasonal vector-borne disease strongly associated with rainfall, water stagnation, and increased mosquito breeding during the monsoon period.</w:t>
      </w:r>
    </w:p>
    <w:p w14:paraId="49849578" w14:textId="77777777" w:rsidR="004416BD" w:rsidRDefault="004416BD">
      <w:pPr>
        <w:rPr>
          <w:rFonts w:ascii="Garamond" w:eastAsia="Garamond" w:hAnsi="Garamond" w:cs="Garamond"/>
        </w:rPr>
      </w:pPr>
    </w:p>
    <w:p w14:paraId="7E670BEF" w14:textId="77777777" w:rsidR="004416BD" w:rsidRDefault="00057F67">
      <w:pPr>
        <w:rPr>
          <w:rFonts w:ascii="Garamond" w:eastAsia="Garamond" w:hAnsi="Garamond" w:cs="Garamond"/>
          <w:b/>
          <w:bCs/>
        </w:rPr>
      </w:pPr>
      <w:bookmarkStart w:id="46" w:name="_heading=h.d6k2fzjtycah" w:colFirst="0" w:colLast="0"/>
      <w:bookmarkEnd w:id="46"/>
      <w:r>
        <w:rPr>
          <w:rFonts w:ascii="Garamond" w:eastAsia="Garamond" w:hAnsi="Garamond" w:cs="Garamond"/>
        </w:rPr>
        <w:t>Peak: July–November</w:t>
      </w:r>
    </w:p>
    <w:p w14:paraId="5241CCE1" w14:textId="77777777" w:rsidR="004416BD" w:rsidRDefault="00057F67">
      <w:pPr>
        <w:pStyle w:val="Heading3"/>
        <w:jc w:val="center"/>
        <w:rPr>
          <w:rFonts w:ascii="Garamond" w:eastAsia="Garamond" w:hAnsi="Garamond" w:cs="Garamond"/>
          <w:color w:val="000000"/>
        </w:rPr>
      </w:pPr>
      <w:bookmarkStart w:id="47" w:name="_heading=h.3nyyz32r5rpp" w:colFirst="0" w:colLast="0"/>
      <w:bookmarkEnd w:id="47"/>
      <w:r>
        <w:rPr>
          <w:rFonts w:ascii="Garamond" w:eastAsia="Garamond" w:hAnsi="Garamond" w:cs="Garamond"/>
          <w:color w:val="000000"/>
        </w:rPr>
        <w:t>Dengue – Ward-wise Yearly Distribution (2021–2025)</w:t>
      </w:r>
    </w:p>
    <w:p w14:paraId="415DB3B9" w14:textId="77777777" w:rsidR="004416BD" w:rsidRDefault="004416BD">
      <w:pPr>
        <w:jc w:val="center"/>
        <w:rPr>
          <w:rFonts w:ascii="Garamond" w:eastAsia="Garamond" w:hAnsi="Garamond" w:cs="Garamond"/>
        </w:rPr>
      </w:pPr>
    </w:p>
    <w:tbl>
      <w:tblPr>
        <w:tblStyle w:val="afe"/>
        <w:tblW w:w="8370" w:type="dxa"/>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30"/>
        <w:gridCol w:w="1365"/>
        <w:gridCol w:w="1155"/>
        <w:gridCol w:w="1155"/>
        <w:gridCol w:w="1155"/>
        <w:gridCol w:w="1155"/>
        <w:gridCol w:w="1155"/>
      </w:tblGrid>
      <w:tr w:rsidR="004416BD" w14:paraId="5C0AF01E" w14:textId="77777777">
        <w:trPr>
          <w:trHeight w:val="20"/>
        </w:trPr>
        <w:tc>
          <w:tcPr>
            <w:tcW w:w="1230" w:type="dxa"/>
            <w:vMerge w:val="restart"/>
            <w:tcMar>
              <w:top w:w="100" w:type="dxa"/>
              <w:left w:w="100" w:type="dxa"/>
              <w:bottom w:w="100" w:type="dxa"/>
              <w:right w:w="100" w:type="dxa"/>
            </w:tcMar>
          </w:tcPr>
          <w:p w14:paraId="42C48DD5" w14:textId="77777777" w:rsidR="004416BD" w:rsidRDefault="00057F67">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Mar>
              <w:top w:w="100" w:type="dxa"/>
              <w:left w:w="100" w:type="dxa"/>
              <w:bottom w:w="100" w:type="dxa"/>
              <w:right w:w="100" w:type="dxa"/>
            </w:tcMar>
          </w:tcPr>
          <w:p w14:paraId="0982051D" w14:textId="77777777" w:rsidR="004416BD" w:rsidRDefault="00057F67">
            <w:pPr>
              <w:spacing w:line="240" w:lineRule="auto"/>
              <w:jc w:val="center"/>
              <w:rPr>
                <w:rFonts w:ascii="Garamond" w:eastAsia="Garamond" w:hAnsi="Garamond" w:cs="Garamond"/>
                <w:b/>
                <w:bCs/>
              </w:rPr>
            </w:pPr>
            <w:r>
              <w:rPr>
                <w:rFonts w:ascii="Garamond" w:eastAsia="Garamond" w:hAnsi="Garamond" w:cs="Garamond"/>
                <w:b/>
                <w:bCs/>
              </w:rPr>
              <w:t>Dengue – Ward-wise</w:t>
            </w:r>
            <w:r>
              <w:rPr>
                <w:rFonts w:ascii="Garamond" w:eastAsia="Garamond" w:hAnsi="Garamond" w:cs="Garamond"/>
                <w:b/>
                <w:bCs/>
              </w:rPr>
              <w:t xml:space="preserve"> Yearly Distribution</w:t>
            </w:r>
          </w:p>
        </w:tc>
      </w:tr>
      <w:tr w:rsidR="004416BD" w14:paraId="798F0920" w14:textId="77777777">
        <w:trPr>
          <w:trHeight w:val="20"/>
        </w:trPr>
        <w:tc>
          <w:tcPr>
            <w:tcW w:w="1230" w:type="dxa"/>
            <w:vMerge/>
            <w:tcMar>
              <w:top w:w="100" w:type="dxa"/>
              <w:left w:w="100" w:type="dxa"/>
              <w:bottom w:w="100" w:type="dxa"/>
              <w:right w:w="100" w:type="dxa"/>
            </w:tcMar>
          </w:tcPr>
          <w:p w14:paraId="2AAA8CC9" w14:textId="77777777" w:rsidR="004416BD" w:rsidRDefault="004416BD">
            <w:pPr>
              <w:widowControl w:val="0"/>
              <w:pBdr>
                <w:top w:val="nil"/>
                <w:left w:val="nil"/>
                <w:bottom w:val="nil"/>
                <w:right w:val="nil"/>
                <w:between w:val="nil"/>
              </w:pBdr>
              <w:jc w:val="left"/>
              <w:rPr>
                <w:rFonts w:ascii="Garamond" w:eastAsia="Garamond" w:hAnsi="Garamond" w:cs="Garamond"/>
                <w:b/>
                <w:bCs/>
              </w:rPr>
            </w:pPr>
          </w:p>
        </w:tc>
        <w:tc>
          <w:tcPr>
            <w:tcW w:w="1365" w:type="dxa"/>
            <w:tcMar>
              <w:top w:w="100" w:type="dxa"/>
              <w:left w:w="100" w:type="dxa"/>
              <w:bottom w:w="100" w:type="dxa"/>
              <w:right w:w="100" w:type="dxa"/>
            </w:tcMar>
          </w:tcPr>
          <w:p w14:paraId="6BE7C559" w14:textId="77777777" w:rsidR="004416BD" w:rsidRDefault="00057F67">
            <w:pPr>
              <w:spacing w:line="240" w:lineRule="auto"/>
              <w:jc w:val="center"/>
              <w:rPr>
                <w:rFonts w:ascii="Garamond" w:eastAsia="Garamond" w:hAnsi="Garamond" w:cs="Garamond"/>
              </w:rPr>
            </w:pPr>
            <w:r>
              <w:rPr>
                <w:rFonts w:ascii="Garamond" w:eastAsia="Garamond" w:hAnsi="Garamond" w:cs="Garamond"/>
                <w:b/>
                <w:bCs/>
              </w:rPr>
              <w:t>2021</w:t>
            </w:r>
          </w:p>
        </w:tc>
        <w:tc>
          <w:tcPr>
            <w:tcW w:w="1155" w:type="dxa"/>
            <w:tcMar>
              <w:top w:w="100" w:type="dxa"/>
              <w:left w:w="100" w:type="dxa"/>
              <w:bottom w:w="100" w:type="dxa"/>
              <w:right w:w="100" w:type="dxa"/>
            </w:tcMar>
          </w:tcPr>
          <w:p w14:paraId="358AC85D" w14:textId="77777777" w:rsidR="004416BD" w:rsidRDefault="00057F67">
            <w:pPr>
              <w:spacing w:line="240" w:lineRule="auto"/>
              <w:jc w:val="center"/>
              <w:rPr>
                <w:rFonts w:ascii="Garamond" w:eastAsia="Garamond" w:hAnsi="Garamond" w:cs="Garamond"/>
              </w:rPr>
            </w:pPr>
            <w:r>
              <w:rPr>
                <w:rFonts w:ascii="Garamond" w:eastAsia="Garamond" w:hAnsi="Garamond" w:cs="Garamond"/>
                <w:b/>
                <w:bCs/>
              </w:rPr>
              <w:t>2022</w:t>
            </w:r>
          </w:p>
        </w:tc>
        <w:tc>
          <w:tcPr>
            <w:tcW w:w="1155" w:type="dxa"/>
            <w:tcMar>
              <w:top w:w="100" w:type="dxa"/>
              <w:left w:w="100" w:type="dxa"/>
              <w:bottom w:w="100" w:type="dxa"/>
              <w:right w:w="100" w:type="dxa"/>
            </w:tcMar>
          </w:tcPr>
          <w:p w14:paraId="28357A51" w14:textId="77777777" w:rsidR="004416BD" w:rsidRDefault="00057F67">
            <w:pPr>
              <w:spacing w:line="240" w:lineRule="auto"/>
              <w:jc w:val="center"/>
              <w:rPr>
                <w:rFonts w:ascii="Garamond" w:eastAsia="Garamond" w:hAnsi="Garamond" w:cs="Garamond"/>
              </w:rPr>
            </w:pPr>
            <w:r>
              <w:rPr>
                <w:rFonts w:ascii="Garamond" w:eastAsia="Garamond" w:hAnsi="Garamond" w:cs="Garamond"/>
                <w:b/>
                <w:bCs/>
              </w:rPr>
              <w:t>2023</w:t>
            </w:r>
          </w:p>
        </w:tc>
        <w:tc>
          <w:tcPr>
            <w:tcW w:w="1155" w:type="dxa"/>
            <w:tcMar>
              <w:top w:w="100" w:type="dxa"/>
              <w:left w:w="100" w:type="dxa"/>
              <w:bottom w:w="100" w:type="dxa"/>
              <w:right w:w="100" w:type="dxa"/>
            </w:tcMar>
          </w:tcPr>
          <w:p w14:paraId="26A249CC" w14:textId="77777777" w:rsidR="004416BD" w:rsidRDefault="00057F67">
            <w:pPr>
              <w:spacing w:line="240" w:lineRule="auto"/>
              <w:jc w:val="center"/>
              <w:rPr>
                <w:rFonts w:ascii="Garamond" w:eastAsia="Garamond" w:hAnsi="Garamond" w:cs="Garamond"/>
              </w:rPr>
            </w:pPr>
            <w:r>
              <w:rPr>
                <w:rFonts w:ascii="Garamond" w:eastAsia="Garamond" w:hAnsi="Garamond" w:cs="Garamond"/>
                <w:b/>
                <w:bCs/>
              </w:rPr>
              <w:t>2024</w:t>
            </w:r>
          </w:p>
        </w:tc>
        <w:tc>
          <w:tcPr>
            <w:tcW w:w="1155" w:type="dxa"/>
            <w:tcMar>
              <w:top w:w="100" w:type="dxa"/>
              <w:left w:w="100" w:type="dxa"/>
              <w:bottom w:w="100" w:type="dxa"/>
              <w:right w:w="100" w:type="dxa"/>
            </w:tcMar>
          </w:tcPr>
          <w:p w14:paraId="3AF5DED1" w14:textId="77777777" w:rsidR="004416BD" w:rsidRDefault="00057F67">
            <w:pPr>
              <w:spacing w:line="240" w:lineRule="auto"/>
              <w:jc w:val="center"/>
              <w:rPr>
                <w:rFonts w:ascii="Garamond" w:eastAsia="Garamond" w:hAnsi="Garamond" w:cs="Garamond"/>
              </w:rPr>
            </w:pPr>
            <w:r>
              <w:rPr>
                <w:rFonts w:ascii="Garamond" w:eastAsia="Garamond" w:hAnsi="Garamond" w:cs="Garamond"/>
                <w:b/>
                <w:bCs/>
              </w:rPr>
              <w:t>2025</w:t>
            </w:r>
          </w:p>
        </w:tc>
        <w:tc>
          <w:tcPr>
            <w:tcW w:w="1155" w:type="dxa"/>
            <w:tcMar>
              <w:top w:w="100" w:type="dxa"/>
              <w:left w:w="100" w:type="dxa"/>
              <w:bottom w:w="100" w:type="dxa"/>
              <w:right w:w="100" w:type="dxa"/>
            </w:tcMar>
          </w:tcPr>
          <w:p w14:paraId="0571CB40" w14:textId="77777777" w:rsidR="004416BD" w:rsidRDefault="00057F67">
            <w:pPr>
              <w:spacing w:line="240" w:lineRule="auto"/>
              <w:jc w:val="center"/>
              <w:rPr>
                <w:rFonts w:ascii="Garamond" w:eastAsia="Garamond" w:hAnsi="Garamond" w:cs="Garamond"/>
              </w:rPr>
            </w:pPr>
            <w:r>
              <w:rPr>
                <w:rFonts w:ascii="Garamond" w:eastAsia="Garamond" w:hAnsi="Garamond" w:cs="Garamond"/>
                <w:b/>
                <w:bCs/>
              </w:rPr>
              <w:t>Total</w:t>
            </w:r>
          </w:p>
        </w:tc>
      </w:tr>
      <w:tr w:rsidR="004416BD" w14:paraId="7487673B" w14:textId="77777777">
        <w:trPr>
          <w:trHeight w:val="20"/>
        </w:trPr>
        <w:tc>
          <w:tcPr>
            <w:tcW w:w="1230" w:type="dxa"/>
            <w:tcMar>
              <w:top w:w="100" w:type="dxa"/>
              <w:left w:w="100" w:type="dxa"/>
              <w:bottom w:w="100" w:type="dxa"/>
              <w:right w:w="100" w:type="dxa"/>
            </w:tcMar>
          </w:tcPr>
          <w:p w14:paraId="7F5DF746" w14:textId="77777777" w:rsidR="004416BD" w:rsidRDefault="00057F67">
            <w:pPr>
              <w:spacing w:line="240" w:lineRule="auto"/>
              <w:jc w:val="center"/>
              <w:rPr>
                <w:rFonts w:ascii="Garamond" w:eastAsia="Garamond" w:hAnsi="Garamond" w:cs="Garamond"/>
              </w:rPr>
            </w:pPr>
            <w:r>
              <w:rPr>
                <w:rFonts w:ascii="Garamond" w:eastAsia="Garamond" w:hAnsi="Garamond" w:cs="Garamond"/>
              </w:rPr>
              <w:t>1</w:t>
            </w:r>
          </w:p>
        </w:tc>
        <w:tc>
          <w:tcPr>
            <w:tcW w:w="1365" w:type="dxa"/>
            <w:tcMar>
              <w:top w:w="100" w:type="dxa"/>
              <w:left w:w="100" w:type="dxa"/>
              <w:bottom w:w="100" w:type="dxa"/>
              <w:right w:w="100" w:type="dxa"/>
            </w:tcMar>
          </w:tcPr>
          <w:p w14:paraId="52E432F0" w14:textId="77777777" w:rsidR="004416BD" w:rsidRDefault="00057F67">
            <w:pPr>
              <w:spacing w:before="240" w:after="240" w:line="240" w:lineRule="auto"/>
              <w:ind w:left="340"/>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782FA6E" w14:textId="77777777" w:rsidR="004416BD" w:rsidRDefault="00057F67">
            <w:pPr>
              <w:spacing w:before="240" w:after="240" w:line="240" w:lineRule="auto"/>
              <w:ind w:left="340"/>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6CE0E41" w14:textId="77777777" w:rsidR="004416BD" w:rsidRDefault="00057F67">
            <w:pPr>
              <w:spacing w:before="240" w:after="240" w:line="240" w:lineRule="auto"/>
              <w:ind w:left="340"/>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A05813E" w14:textId="77777777" w:rsidR="004416BD" w:rsidRDefault="00057F67">
            <w:pPr>
              <w:spacing w:before="240" w:after="240" w:line="240" w:lineRule="auto"/>
              <w:ind w:left="340"/>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403C191D" w14:textId="77777777" w:rsidR="004416BD" w:rsidRDefault="00057F67">
            <w:pPr>
              <w:spacing w:before="240" w:after="240" w:line="240" w:lineRule="auto"/>
              <w:ind w:left="340"/>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5C9C5576" w14:textId="77777777" w:rsidR="004416BD" w:rsidRDefault="00057F67">
            <w:pPr>
              <w:spacing w:before="240" w:after="240" w:line="240" w:lineRule="auto"/>
              <w:ind w:left="340"/>
              <w:rPr>
                <w:rFonts w:ascii="Garamond" w:eastAsia="Garamond" w:hAnsi="Garamond" w:cs="Garamond"/>
                <w:b/>
                <w:bCs/>
              </w:rPr>
            </w:pPr>
            <w:r>
              <w:rPr>
                <w:rFonts w:ascii="Garamond" w:eastAsia="Garamond" w:hAnsi="Garamond" w:cs="Garamond"/>
                <w:b/>
                <w:bCs/>
              </w:rPr>
              <w:t>2</w:t>
            </w:r>
          </w:p>
        </w:tc>
      </w:tr>
      <w:tr w:rsidR="004416BD" w14:paraId="7A6D1814" w14:textId="77777777">
        <w:trPr>
          <w:trHeight w:val="20"/>
        </w:trPr>
        <w:tc>
          <w:tcPr>
            <w:tcW w:w="1230" w:type="dxa"/>
            <w:tcMar>
              <w:top w:w="100" w:type="dxa"/>
              <w:left w:w="100" w:type="dxa"/>
              <w:bottom w:w="100" w:type="dxa"/>
              <w:right w:w="100" w:type="dxa"/>
            </w:tcMar>
          </w:tcPr>
          <w:p w14:paraId="09903AB2" w14:textId="77777777" w:rsidR="004416BD" w:rsidRDefault="00057F67">
            <w:pPr>
              <w:spacing w:line="240" w:lineRule="auto"/>
              <w:jc w:val="center"/>
              <w:rPr>
                <w:rFonts w:ascii="Garamond" w:eastAsia="Garamond" w:hAnsi="Garamond" w:cs="Garamond"/>
              </w:rPr>
            </w:pPr>
            <w:r>
              <w:rPr>
                <w:rFonts w:ascii="Garamond" w:eastAsia="Garamond" w:hAnsi="Garamond" w:cs="Garamond"/>
              </w:rPr>
              <w:t>2</w:t>
            </w:r>
          </w:p>
        </w:tc>
        <w:tc>
          <w:tcPr>
            <w:tcW w:w="1365" w:type="dxa"/>
            <w:tcMar>
              <w:top w:w="100" w:type="dxa"/>
              <w:left w:w="100" w:type="dxa"/>
              <w:bottom w:w="100" w:type="dxa"/>
              <w:right w:w="100" w:type="dxa"/>
            </w:tcMar>
          </w:tcPr>
          <w:p w14:paraId="7D2886AB" w14:textId="77777777" w:rsidR="004416BD" w:rsidRDefault="00057F67">
            <w:pPr>
              <w:spacing w:before="240" w:after="240" w:line="240" w:lineRule="auto"/>
              <w:ind w:left="340"/>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6C33D51" w14:textId="77777777" w:rsidR="004416BD" w:rsidRDefault="00057F67">
            <w:pPr>
              <w:spacing w:before="240" w:after="240" w:line="240" w:lineRule="auto"/>
              <w:ind w:left="340"/>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B14152E" w14:textId="77777777" w:rsidR="004416BD" w:rsidRDefault="00057F67">
            <w:pPr>
              <w:spacing w:before="240" w:after="240" w:line="240" w:lineRule="auto"/>
              <w:ind w:left="340"/>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2C7D6DDD" w14:textId="77777777" w:rsidR="004416BD" w:rsidRDefault="00057F67">
            <w:pPr>
              <w:spacing w:before="240" w:after="240" w:line="240" w:lineRule="auto"/>
              <w:ind w:left="340"/>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2EC7D31" w14:textId="77777777" w:rsidR="004416BD" w:rsidRDefault="00057F67">
            <w:pPr>
              <w:spacing w:before="240" w:after="240" w:line="240" w:lineRule="auto"/>
              <w:ind w:left="340"/>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258BACB3" w14:textId="77777777" w:rsidR="004416BD" w:rsidRDefault="00057F67">
            <w:pPr>
              <w:spacing w:before="240" w:after="240" w:line="240" w:lineRule="auto"/>
              <w:ind w:left="340"/>
              <w:rPr>
                <w:rFonts w:ascii="Garamond" w:eastAsia="Garamond" w:hAnsi="Garamond" w:cs="Garamond"/>
                <w:b/>
                <w:bCs/>
              </w:rPr>
            </w:pPr>
            <w:r>
              <w:rPr>
                <w:rFonts w:ascii="Garamond" w:eastAsia="Garamond" w:hAnsi="Garamond" w:cs="Garamond"/>
                <w:b/>
                <w:bCs/>
              </w:rPr>
              <w:t>2</w:t>
            </w:r>
          </w:p>
        </w:tc>
      </w:tr>
      <w:tr w:rsidR="004416BD" w14:paraId="433B35A3" w14:textId="77777777">
        <w:trPr>
          <w:trHeight w:val="20"/>
        </w:trPr>
        <w:tc>
          <w:tcPr>
            <w:tcW w:w="1230" w:type="dxa"/>
            <w:tcMar>
              <w:top w:w="100" w:type="dxa"/>
              <w:left w:w="100" w:type="dxa"/>
              <w:bottom w:w="100" w:type="dxa"/>
              <w:right w:w="100" w:type="dxa"/>
            </w:tcMar>
          </w:tcPr>
          <w:p w14:paraId="4641BB4A" w14:textId="77777777" w:rsidR="004416BD" w:rsidRDefault="00057F67">
            <w:pPr>
              <w:spacing w:line="240" w:lineRule="auto"/>
              <w:jc w:val="center"/>
              <w:rPr>
                <w:rFonts w:ascii="Garamond" w:eastAsia="Garamond" w:hAnsi="Garamond" w:cs="Garamond"/>
              </w:rPr>
            </w:pPr>
            <w:r>
              <w:rPr>
                <w:rFonts w:ascii="Garamond" w:eastAsia="Garamond" w:hAnsi="Garamond" w:cs="Garamond"/>
              </w:rPr>
              <w:t>3</w:t>
            </w:r>
          </w:p>
        </w:tc>
        <w:tc>
          <w:tcPr>
            <w:tcW w:w="1365" w:type="dxa"/>
            <w:tcMar>
              <w:top w:w="100" w:type="dxa"/>
              <w:left w:w="100" w:type="dxa"/>
              <w:bottom w:w="100" w:type="dxa"/>
              <w:right w:w="100" w:type="dxa"/>
            </w:tcMar>
          </w:tcPr>
          <w:p w14:paraId="62BAE1D1" w14:textId="77777777" w:rsidR="004416BD" w:rsidRDefault="00057F67">
            <w:pPr>
              <w:spacing w:before="240" w:after="240" w:line="240" w:lineRule="auto"/>
              <w:ind w:left="340"/>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36760A42" w14:textId="77777777" w:rsidR="004416BD" w:rsidRDefault="00057F67">
            <w:pPr>
              <w:spacing w:before="240" w:after="240" w:line="240" w:lineRule="auto"/>
              <w:ind w:left="340"/>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9745F10" w14:textId="77777777" w:rsidR="004416BD" w:rsidRDefault="00057F67">
            <w:pPr>
              <w:spacing w:before="240" w:after="240" w:line="240" w:lineRule="auto"/>
              <w:ind w:left="340"/>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06FE7E4" w14:textId="77777777" w:rsidR="004416BD" w:rsidRDefault="00057F67">
            <w:pPr>
              <w:spacing w:before="240" w:after="240" w:line="240" w:lineRule="auto"/>
              <w:ind w:left="340"/>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501FF210" w14:textId="77777777" w:rsidR="004416BD" w:rsidRDefault="00057F67">
            <w:pPr>
              <w:spacing w:before="240" w:after="240" w:line="240" w:lineRule="auto"/>
              <w:ind w:left="340"/>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749640A7" w14:textId="77777777" w:rsidR="004416BD" w:rsidRDefault="00057F67">
            <w:pPr>
              <w:spacing w:before="240" w:after="240" w:line="240" w:lineRule="auto"/>
              <w:ind w:left="340"/>
              <w:rPr>
                <w:rFonts w:ascii="Garamond" w:eastAsia="Garamond" w:hAnsi="Garamond" w:cs="Garamond"/>
                <w:b/>
                <w:bCs/>
              </w:rPr>
            </w:pPr>
            <w:r>
              <w:rPr>
                <w:rFonts w:ascii="Garamond" w:eastAsia="Garamond" w:hAnsi="Garamond" w:cs="Garamond"/>
                <w:b/>
                <w:bCs/>
              </w:rPr>
              <w:t>0</w:t>
            </w:r>
          </w:p>
        </w:tc>
      </w:tr>
      <w:tr w:rsidR="004416BD" w14:paraId="463EB618" w14:textId="77777777">
        <w:trPr>
          <w:trHeight w:val="20"/>
        </w:trPr>
        <w:tc>
          <w:tcPr>
            <w:tcW w:w="1230" w:type="dxa"/>
            <w:tcMar>
              <w:top w:w="100" w:type="dxa"/>
              <w:left w:w="100" w:type="dxa"/>
              <w:bottom w:w="100" w:type="dxa"/>
              <w:right w:w="100" w:type="dxa"/>
            </w:tcMar>
          </w:tcPr>
          <w:p w14:paraId="51858881" w14:textId="77777777" w:rsidR="004416BD" w:rsidRDefault="00057F67">
            <w:pPr>
              <w:spacing w:line="240" w:lineRule="auto"/>
              <w:jc w:val="center"/>
              <w:rPr>
                <w:rFonts w:ascii="Garamond" w:eastAsia="Garamond" w:hAnsi="Garamond" w:cs="Garamond"/>
              </w:rPr>
            </w:pPr>
            <w:r>
              <w:rPr>
                <w:rFonts w:ascii="Garamond" w:eastAsia="Garamond" w:hAnsi="Garamond" w:cs="Garamond"/>
              </w:rPr>
              <w:lastRenderedPageBreak/>
              <w:t>4</w:t>
            </w:r>
          </w:p>
        </w:tc>
        <w:tc>
          <w:tcPr>
            <w:tcW w:w="1365" w:type="dxa"/>
            <w:tcMar>
              <w:top w:w="100" w:type="dxa"/>
              <w:left w:w="100" w:type="dxa"/>
              <w:bottom w:w="100" w:type="dxa"/>
              <w:right w:w="100" w:type="dxa"/>
            </w:tcMar>
          </w:tcPr>
          <w:p w14:paraId="0AD291FC" w14:textId="77777777" w:rsidR="004416BD" w:rsidRDefault="00057F67">
            <w:pPr>
              <w:spacing w:before="240" w:after="240" w:line="240" w:lineRule="auto"/>
              <w:ind w:left="340"/>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B373136" w14:textId="77777777" w:rsidR="004416BD" w:rsidRDefault="00057F67">
            <w:pPr>
              <w:spacing w:before="240" w:after="240" w:line="240" w:lineRule="auto"/>
              <w:ind w:left="340"/>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1F67B518" w14:textId="77777777" w:rsidR="004416BD" w:rsidRDefault="00057F67">
            <w:pPr>
              <w:spacing w:before="240" w:after="240" w:line="240" w:lineRule="auto"/>
              <w:ind w:left="340"/>
              <w:rPr>
                <w:rFonts w:ascii="Garamond" w:eastAsia="Garamond" w:hAnsi="Garamond" w:cs="Garamond"/>
                <w:highlight w:val="white"/>
              </w:rPr>
            </w:pPr>
            <w:r>
              <w:rPr>
                <w:rFonts w:ascii="Garamond" w:eastAsia="Garamond" w:hAnsi="Garamond" w:cs="Garamond"/>
                <w:highlight w:val="white"/>
              </w:rPr>
              <w:t>3</w:t>
            </w:r>
          </w:p>
        </w:tc>
        <w:tc>
          <w:tcPr>
            <w:tcW w:w="1155" w:type="dxa"/>
            <w:tcMar>
              <w:top w:w="100" w:type="dxa"/>
              <w:left w:w="100" w:type="dxa"/>
              <w:bottom w:w="100" w:type="dxa"/>
              <w:right w:w="100" w:type="dxa"/>
            </w:tcMar>
          </w:tcPr>
          <w:p w14:paraId="689B1057" w14:textId="77777777" w:rsidR="004416BD" w:rsidRDefault="00057F67">
            <w:pPr>
              <w:spacing w:before="240" w:after="240" w:line="240" w:lineRule="auto"/>
              <w:ind w:left="340"/>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1FCEC368" w14:textId="77777777" w:rsidR="004416BD" w:rsidRDefault="00057F67">
            <w:pPr>
              <w:spacing w:before="240" w:after="240" w:line="240" w:lineRule="auto"/>
              <w:ind w:left="340"/>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5A2B328A" w14:textId="77777777" w:rsidR="004416BD" w:rsidRDefault="00057F67">
            <w:pPr>
              <w:spacing w:before="240" w:after="240" w:line="240" w:lineRule="auto"/>
              <w:ind w:left="340"/>
              <w:rPr>
                <w:rFonts w:ascii="Garamond" w:eastAsia="Garamond" w:hAnsi="Garamond" w:cs="Garamond"/>
                <w:b/>
                <w:bCs/>
              </w:rPr>
            </w:pPr>
            <w:r>
              <w:rPr>
                <w:rFonts w:ascii="Garamond" w:eastAsia="Garamond" w:hAnsi="Garamond" w:cs="Garamond"/>
                <w:b/>
                <w:bCs/>
              </w:rPr>
              <w:t>6</w:t>
            </w:r>
          </w:p>
        </w:tc>
      </w:tr>
      <w:tr w:rsidR="004416BD" w14:paraId="442928E7" w14:textId="77777777">
        <w:trPr>
          <w:trHeight w:val="20"/>
        </w:trPr>
        <w:tc>
          <w:tcPr>
            <w:tcW w:w="1230" w:type="dxa"/>
            <w:tcMar>
              <w:top w:w="100" w:type="dxa"/>
              <w:left w:w="100" w:type="dxa"/>
              <w:bottom w:w="100" w:type="dxa"/>
              <w:right w:w="100" w:type="dxa"/>
            </w:tcMar>
          </w:tcPr>
          <w:p w14:paraId="6EDC8803" w14:textId="77777777" w:rsidR="004416BD" w:rsidRDefault="00057F67">
            <w:pPr>
              <w:spacing w:line="240" w:lineRule="auto"/>
              <w:jc w:val="center"/>
              <w:rPr>
                <w:rFonts w:ascii="Garamond" w:eastAsia="Garamond" w:hAnsi="Garamond" w:cs="Garamond"/>
              </w:rPr>
            </w:pPr>
            <w:r>
              <w:rPr>
                <w:rFonts w:ascii="Garamond" w:eastAsia="Garamond" w:hAnsi="Garamond" w:cs="Garamond"/>
              </w:rPr>
              <w:t>5</w:t>
            </w:r>
          </w:p>
        </w:tc>
        <w:tc>
          <w:tcPr>
            <w:tcW w:w="1365" w:type="dxa"/>
            <w:tcMar>
              <w:top w:w="100" w:type="dxa"/>
              <w:left w:w="100" w:type="dxa"/>
              <w:bottom w:w="100" w:type="dxa"/>
              <w:right w:w="100" w:type="dxa"/>
            </w:tcMar>
          </w:tcPr>
          <w:p w14:paraId="1D5ADE5E" w14:textId="77777777" w:rsidR="004416BD" w:rsidRDefault="00057F67">
            <w:pPr>
              <w:spacing w:before="240" w:after="240" w:line="240" w:lineRule="auto"/>
              <w:ind w:left="340"/>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211789E" w14:textId="77777777" w:rsidR="004416BD" w:rsidRDefault="00057F67">
            <w:pPr>
              <w:spacing w:before="240" w:after="240" w:line="240" w:lineRule="auto"/>
              <w:ind w:left="340"/>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34D0F47" w14:textId="77777777" w:rsidR="004416BD" w:rsidRDefault="00057F67">
            <w:pPr>
              <w:spacing w:before="240" w:after="240" w:line="240" w:lineRule="auto"/>
              <w:ind w:left="340"/>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2E4FF461" w14:textId="77777777" w:rsidR="004416BD" w:rsidRDefault="00057F67">
            <w:pPr>
              <w:spacing w:before="240" w:after="240" w:line="240" w:lineRule="auto"/>
              <w:ind w:left="340"/>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C5F020F" w14:textId="77777777" w:rsidR="004416BD" w:rsidRDefault="00057F67">
            <w:pPr>
              <w:spacing w:before="240" w:after="240" w:line="240" w:lineRule="auto"/>
              <w:ind w:left="340"/>
              <w:rPr>
                <w:rFonts w:ascii="Garamond" w:eastAsia="Garamond" w:hAnsi="Garamond" w:cs="Garamond"/>
              </w:rPr>
            </w:pPr>
            <w:r>
              <w:rPr>
                <w:rFonts w:ascii="Garamond" w:eastAsia="Garamond" w:hAnsi="Garamond" w:cs="Garamond"/>
              </w:rPr>
              <w:t>2</w:t>
            </w:r>
          </w:p>
        </w:tc>
        <w:tc>
          <w:tcPr>
            <w:tcW w:w="1155" w:type="dxa"/>
            <w:tcMar>
              <w:top w:w="100" w:type="dxa"/>
              <w:left w:w="100" w:type="dxa"/>
              <w:bottom w:w="100" w:type="dxa"/>
              <w:right w:w="100" w:type="dxa"/>
            </w:tcMar>
          </w:tcPr>
          <w:p w14:paraId="73DEC499" w14:textId="77777777" w:rsidR="004416BD" w:rsidRDefault="00057F67">
            <w:pPr>
              <w:spacing w:before="240" w:after="240" w:line="240" w:lineRule="auto"/>
              <w:ind w:left="340"/>
              <w:rPr>
                <w:rFonts w:ascii="Garamond" w:eastAsia="Garamond" w:hAnsi="Garamond" w:cs="Garamond"/>
                <w:b/>
                <w:bCs/>
              </w:rPr>
            </w:pPr>
            <w:r>
              <w:rPr>
                <w:rFonts w:ascii="Garamond" w:eastAsia="Garamond" w:hAnsi="Garamond" w:cs="Garamond"/>
                <w:b/>
                <w:bCs/>
              </w:rPr>
              <w:t>2</w:t>
            </w:r>
          </w:p>
        </w:tc>
      </w:tr>
      <w:tr w:rsidR="004416BD" w14:paraId="47B0C24A" w14:textId="77777777">
        <w:trPr>
          <w:trHeight w:val="20"/>
        </w:trPr>
        <w:tc>
          <w:tcPr>
            <w:tcW w:w="1230" w:type="dxa"/>
            <w:tcMar>
              <w:top w:w="100" w:type="dxa"/>
              <w:left w:w="100" w:type="dxa"/>
              <w:bottom w:w="100" w:type="dxa"/>
              <w:right w:w="100" w:type="dxa"/>
            </w:tcMar>
          </w:tcPr>
          <w:p w14:paraId="7A13018D" w14:textId="77777777" w:rsidR="004416BD" w:rsidRDefault="00057F67">
            <w:pPr>
              <w:spacing w:line="240" w:lineRule="auto"/>
              <w:jc w:val="center"/>
              <w:rPr>
                <w:rFonts w:ascii="Garamond" w:eastAsia="Garamond" w:hAnsi="Garamond" w:cs="Garamond"/>
              </w:rPr>
            </w:pPr>
            <w:r>
              <w:rPr>
                <w:rFonts w:ascii="Garamond" w:eastAsia="Garamond" w:hAnsi="Garamond" w:cs="Garamond"/>
              </w:rPr>
              <w:t>6</w:t>
            </w:r>
          </w:p>
        </w:tc>
        <w:tc>
          <w:tcPr>
            <w:tcW w:w="1365" w:type="dxa"/>
            <w:tcMar>
              <w:top w:w="100" w:type="dxa"/>
              <w:left w:w="100" w:type="dxa"/>
              <w:bottom w:w="100" w:type="dxa"/>
              <w:right w:w="100" w:type="dxa"/>
            </w:tcMar>
          </w:tcPr>
          <w:p w14:paraId="462F840B" w14:textId="77777777" w:rsidR="004416BD" w:rsidRDefault="00057F67">
            <w:pPr>
              <w:spacing w:before="240" w:after="240" w:line="240" w:lineRule="auto"/>
              <w:ind w:left="340"/>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27E983B9" w14:textId="77777777" w:rsidR="004416BD" w:rsidRDefault="00057F67">
            <w:pPr>
              <w:spacing w:before="240" w:after="240" w:line="240" w:lineRule="auto"/>
              <w:ind w:left="340"/>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46F0EFF" w14:textId="77777777" w:rsidR="004416BD" w:rsidRDefault="00057F67">
            <w:pPr>
              <w:spacing w:before="240" w:after="240" w:line="240" w:lineRule="auto"/>
              <w:ind w:left="340"/>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39F2EB7" w14:textId="77777777" w:rsidR="004416BD" w:rsidRDefault="00057F67">
            <w:pPr>
              <w:spacing w:before="240" w:after="240" w:line="240" w:lineRule="auto"/>
              <w:ind w:left="340"/>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3CD019C4" w14:textId="77777777" w:rsidR="004416BD" w:rsidRDefault="00057F67">
            <w:pPr>
              <w:spacing w:before="240" w:after="240" w:line="240" w:lineRule="auto"/>
              <w:ind w:left="340"/>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167954A4" w14:textId="77777777" w:rsidR="004416BD" w:rsidRDefault="00057F67">
            <w:pPr>
              <w:spacing w:before="240" w:after="240" w:line="240" w:lineRule="auto"/>
              <w:ind w:left="340"/>
              <w:rPr>
                <w:rFonts w:ascii="Garamond" w:eastAsia="Garamond" w:hAnsi="Garamond" w:cs="Garamond"/>
                <w:b/>
                <w:bCs/>
              </w:rPr>
            </w:pPr>
            <w:r>
              <w:rPr>
                <w:rFonts w:ascii="Garamond" w:eastAsia="Garamond" w:hAnsi="Garamond" w:cs="Garamond"/>
                <w:b/>
                <w:bCs/>
              </w:rPr>
              <w:t>2</w:t>
            </w:r>
          </w:p>
        </w:tc>
      </w:tr>
    </w:tbl>
    <w:p w14:paraId="631A58E3" w14:textId="77777777" w:rsidR="004416BD" w:rsidRDefault="004416BD">
      <w:pPr>
        <w:widowControl w:val="0"/>
        <w:pBdr>
          <w:top w:val="nil"/>
          <w:left w:val="nil"/>
          <w:bottom w:val="nil"/>
          <w:right w:val="nil"/>
          <w:between w:val="nil"/>
        </w:pBdr>
        <w:jc w:val="left"/>
        <w:rPr>
          <w:rFonts w:ascii="Garamond" w:eastAsia="Garamond" w:hAnsi="Garamond" w:cs="Garamond"/>
          <w:b/>
          <w:bCs/>
        </w:rPr>
      </w:pPr>
    </w:p>
    <w:tbl>
      <w:tblPr>
        <w:tblStyle w:val="aff"/>
        <w:tblW w:w="8370" w:type="dxa"/>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30"/>
        <w:gridCol w:w="1365"/>
        <w:gridCol w:w="1155"/>
        <w:gridCol w:w="1155"/>
        <w:gridCol w:w="1155"/>
        <w:gridCol w:w="1155"/>
        <w:gridCol w:w="1155"/>
      </w:tblGrid>
      <w:tr w:rsidR="004416BD" w14:paraId="69F3A717" w14:textId="77777777">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4D0EBAA" w14:textId="77777777" w:rsidR="004416BD" w:rsidRDefault="00057F67">
            <w:pPr>
              <w:spacing w:line="240" w:lineRule="auto"/>
              <w:jc w:val="center"/>
              <w:rPr>
                <w:rFonts w:ascii="Garamond" w:eastAsia="Garamond" w:hAnsi="Garamond" w:cs="Garamond"/>
              </w:rPr>
            </w:pPr>
            <w:r>
              <w:rPr>
                <w:rFonts w:ascii="Garamond" w:eastAsia="Garamond" w:hAnsi="Garamond" w:cs="Garamond"/>
              </w:rPr>
              <w:t>7</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DED7B26" w14:textId="77777777" w:rsidR="004416BD" w:rsidRDefault="00057F67">
            <w:pPr>
              <w:spacing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9A48F4" w14:textId="77777777" w:rsidR="004416BD" w:rsidRDefault="00057F67">
            <w:pPr>
              <w:spacing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BEDA4EA" w14:textId="77777777" w:rsidR="004416BD" w:rsidRDefault="00057F67">
            <w:pPr>
              <w:spacing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6DC6A9E" w14:textId="77777777" w:rsidR="004416BD" w:rsidRDefault="00057F67">
            <w:pPr>
              <w:spacing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0F2FF6C" w14:textId="77777777" w:rsidR="004416BD" w:rsidRDefault="00057F67">
            <w:pPr>
              <w:spacing w:line="240" w:lineRule="auto"/>
              <w:ind w:left="340"/>
              <w:jc w:val="center"/>
              <w:rPr>
                <w:rFonts w:ascii="Garamond" w:eastAsia="Garamond" w:hAnsi="Garamond" w:cs="Garamond"/>
              </w:rPr>
            </w:pPr>
            <w:r>
              <w:rPr>
                <w:rFonts w:ascii="Garamond" w:eastAsia="Garamond" w:hAnsi="Garamond" w:cs="Garamond"/>
              </w:rPr>
              <w:t>2</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53DABC6" w14:textId="77777777" w:rsidR="004416BD" w:rsidRDefault="00057F67">
            <w:pPr>
              <w:spacing w:line="240" w:lineRule="auto"/>
              <w:ind w:left="340"/>
              <w:jc w:val="center"/>
              <w:rPr>
                <w:rFonts w:ascii="Garamond" w:eastAsia="Garamond" w:hAnsi="Garamond" w:cs="Garamond"/>
              </w:rPr>
            </w:pPr>
            <w:r>
              <w:rPr>
                <w:rFonts w:ascii="Garamond" w:eastAsia="Garamond" w:hAnsi="Garamond" w:cs="Garamond"/>
              </w:rPr>
              <w:t>3</w:t>
            </w:r>
          </w:p>
        </w:tc>
      </w:tr>
      <w:tr w:rsidR="004416BD" w14:paraId="3A087021" w14:textId="77777777">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35E073B" w14:textId="77777777" w:rsidR="004416BD" w:rsidRDefault="00057F67">
            <w:pPr>
              <w:spacing w:line="240" w:lineRule="auto"/>
              <w:jc w:val="center"/>
              <w:rPr>
                <w:rFonts w:ascii="Garamond" w:eastAsia="Garamond" w:hAnsi="Garamond" w:cs="Garamond"/>
              </w:rPr>
            </w:pPr>
            <w:r>
              <w:rPr>
                <w:rFonts w:ascii="Garamond" w:eastAsia="Garamond" w:hAnsi="Garamond" w:cs="Garamond"/>
              </w:rPr>
              <w:t>8</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9482F2A" w14:textId="77777777" w:rsidR="004416BD" w:rsidRDefault="00057F67">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14611BC" w14:textId="77777777" w:rsidR="004416BD" w:rsidRDefault="00057F67">
            <w:pPr>
              <w:spacing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8232AF7" w14:textId="77777777" w:rsidR="004416BD" w:rsidRDefault="00057F67">
            <w:pPr>
              <w:spacing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834457C" w14:textId="77777777" w:rsidR="004416BD" w:rsidRDefault="00057F67">
            <w:pPr>
              <w:spacing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85A7445" w14:textId="77777777" w:rsidR="004416BD" w:rsidRDefault="00057F67">
            <w:pPr>
              <w:spacing w:line="240" w:lineRule="auto"/>
              <w:ind w:left="340"/>
              <w:jc w:val="center"/>
              <w:rPr>
                <w:rFonts w:ascii="Garamond" w:eastAsia="Garamond" w:hAnsi="Garamond" w:cs="Garamond"/>
              </w:rPr>
            </w:pPr>
            <w:r>
              <w:rPr>
                <w:rFonts w:ascii="Garamond" w:eastAsia="Garamond" w:hAnsi="Garamond" w:cs="Garamond"/>
              </w:rPr>
              <w:t>3</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12B6D2F" w14:textId="77777777" w:rsidR="004416BD" w:rsidRDefault="00057F67">
            <w:pPr>
              <w:spacing w:line="240" w:lineRule="auto"/>
              <w:ind w:left="340"/>
              <w:jc w:val="center"/>
              <w:rPr>
                <w:rFonts w:ascii="Garamond" w:eastAsia="Garamond" w:hAnsi="Garamond" w:cs="Garamond"/>
              </w:rPr>
            </w:pPr>
            <w:r>
              <w:rPr>
                <w:rFonts w:ascii="Garamond" w:eastAsia="Garamond" w:hAnsi="Garamond" w:cs="Garamond"/>
              </w:rPr>
              <w:t>5</w:t>
            </w:r>
          </w:p>
        </w:tc>
      </w:tr>
      <w:tr w:rsidR="004416BD" w14:paraId="0387A445" w14:textId="77777777">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0C26379" w14:textId="77777777" w:rsidR="004416BD" w:rsidRDefault="00057F67">
            <w:pPr>
              <w:spacing w:line="240" w:lineRule="auto"/>
              <w:jc w:val="center"/>
              <w:rPr>
                <w:rFonts w:ascii="Garamond" w:eastAsia="Garamond" w:hAnsi="Garamond" w:cs="Garamond"/>
              </w:rPr>
            </w:pPr>
            <w:r>
              <w:rPr>
                <w:rFonts w:ascii="Garamond" w:eastAsia="Garamond" w:hAnsi="Garamond" w:cs="Garamond"/>
              </w:rPr>
              <w:t>9</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6F0FB7" w14:textId="77777777" w:rsidR="004416BD" w:rsidRDefault="00057F67">
            <w:pPr>
              <w:spacing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BBADBEF" w14:textId="77777777" w:rsidR="004416BD" w:rsidRDefault="00057F67">
            <w:pPr>
              <w:spacing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A9454C9" w14:textId="77777777" w:rsidR="004416BD" w:rsidRDefault="00057F67">
            <w:pPr>
              <w:spacing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78591B1" w14:textId="77777777" w:rsidR="004416BD" w:rsidRDefault="00057F67">
            <w:pPr>
              <w:spacing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A32F1A5" w14:textId="77777777" w:rsidR="004416BD" w:rsidRDefault="00057F67">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F6CFF37" w14:textId="77777777" w:rsidR="004416BD" w:rsidRDefault="00057F67">
            <w:pPr>
              <w:spacing w:line="240" w:lineRule="auto"/>
              <w:ind w:left="340"/>
              <w:jc w:val="center"/>
              <w:rPr>
                <w:rFonts w:ascii="Garamond" w:eastAsia="Garamond" w:hAnsi="Garamond" w:cs="Garamond"/>
              </w:rPr>
            </w:pPr>
            <w:r>
              <w:rPr>
                <w:rFonts w:ascii="Garamond" w:eastAsia="Garamond" w:hAnsi="Garamond" w:cs="Garamond"/>
              </w:rPr>
              <w:t>1</w:t>
            </w:r>
          </w:p>
        </w:tc>
      </w:tr>
      <w:tr w:rsidR="004416BD" w14:paraId="67D0416C" w14:textId="77777777">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5B5A2E4" w14:textId="77777777" w:rsidR="004416BD" w:rsidRDefault="00057F67">
            <w:pPr>
              <w:spacing w:line="240" w:lineRule="auto"/>
              <w:jc w:val="center"/>
              <w:rPr>
                <w:rFonts w:ascii="Garamond" w:eastAsia="Garamond" w:hAnsi="Garamond" w:cs="Garamond"/>
              </w:rPr>
            </w:pPr>
            <w:r>
              <w:rPr>
                <w:rFonts w:ascii="Garamond" w:eastAsia="Garamond" w:hAnsi="Garamond" w:cs="Garamond"/>
              </w:rPr>
              <w:t>10</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436C4AB" w14:textId="77777777" w:rsidR="004416BD" w:rsidRDefault="00057F67">
            <w:pPr>
              <w:spacing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423A4AB" w14:textId="77777777" w:rsidR="004416BD" w:rsidRDefault="00057F67">
            <w:pPr>
              <w:spacing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6711813" w14:textId="77777777" w:rsidR="004416BD" w:rsidRDefault="00057F67">
            <w:pPr>
              <w:spacing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BB57694" w14:textId="77777777" w:rsidR="004416BD" w:rsidRDefault="00057F67">
            <w:pPr>
              <w:spacing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B92F842" w14:textId="77777777" w:rsidR="004416BD" w:rsidRDefault="00057F67">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04AFCC7" w14:textId="77777777" w:rsidR="004416BD" w:rsidRDefault="00057F67">
            <w:pPr>
              <w:spacing w:line="240" w:lineRule="auto"/>
              <w:ind w:left="340"/>
              <w:jc w:val="center"/>
              <w:rPr>
                <w:rFonts w:ascii="Garamond" w:eastAsia="Garamond" w:hAnsi="Garamond" w:cs="Garamond"/>
              </w:rPr>
            </w:pPr>
            <w:r>
              <w:rPr>
                <w:rFonts w:ascii="Garamond" w:eastAsia="Garamond" w:hAnsi="Garamond" w:cs="Garamond"/>
              </w:rPr>
              <w:t>4</w:t>
            </w:r>
          </w:p>
        </w:tc>
      </w:tr>
      <w:tr w:rsidR="004416BD" w14:paraId="597860F0" w14:textId="77777777">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B6AB1FD" w14:textId="77777777" w:rsidR="004416BD" w:rsidRDefault="00057F67">
            <w:pPr>
              <w:spacing w:line="240" w:lineRule="auto"/>
              <w:jc w:val="center"/>
              <w:rPr>
                <w:rFonts w:ascii="Garamond" w:eastAsia="Garamond" w:hAnsi="Garamond" w:cs="Garamond"/>
              </w:rPr>
            </w:pPr>
            <w:r>
              <w:rPr>
                <w:rFonts w:ascii="Garamond" w:eastAsia="Garamond" w:hAnsi="Garamond" w:cs="Garamond"/>
              </w:rPr>
              <w:t>11</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073B0404" w14:textId="77777777" w:rsidR="004416BD" w:rsidRDefault="00057F67">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E15BD67" w14:textId="77777777" w:rsidR="004416BD" w:rsidRDefault="00057F67">
            <w:pPr>
              <w:spacing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3102237" w14:textId="77777777" w:rsidR="004416BD" w:rsidRDefault="00057F67">
            <w:pPr>
              <w:spacing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CFD4CF5" w14:textId="77777777" w:rsidR="004416BD" w:rsidRDefault="00057F67">
            <w:pPr>
              <w:spacing w:line="240" w:lineRule="auto"/>
              <w:ind w:left="340"/>
              <w:jc w:val="center"/>
              <w:rPr>
                <w:rFonts w:ascii="Garamond" w:eastAsia="Garamond" w:hAnsi="Garamond" w:cs="Garamond"/>
                <w:highlight w:val="white"/>
              </w:rPr>
            </w:pPr>
            <w:r>
              <w:rPr>
                <w:rFonts w:ascii="Garamond" w:eastAsia="Garamond" w:hAnsi="Garamond" w:cs="Garamond"/>
                <w:highlight w:val="white"/>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C7E1696" w14:textId="77777777" w:rsidR="004416BD" w:rsidRDefault="00057F67">
            <w:pPr>
              <w:spacing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35728C" w14:textId="77777777" w:rsidR="004416BD" w:rsidRDefault="00057F67">
            <w:pPr>
              <w:spacing w:line="240" w:lineRule="auto"/>
              <w:ind w:left="340"/>
              <w:jc w:val="center"/>
              <w:rPr>
                <w:rFonts w:ascii="Garamond" w:eastAsia="Garamond" w:hAnsi="Garamond" w:cs="Garamond"/>
              </w:rPr>
            </w:pPr>
            <w:r>
              <w:rPr>
                <w:rFonts w:ascii="Garamond" w:eastAsia="Garamond" w:hAnsi="Garamond" w:cs="Garamond"/>
              </w:rPr>
              <w:t>2</w:t>
            </w:r>
          </w:p>
        </w:tc>
      </w:tr>
      <w:tr w:rsidR="004416BD" w14:paraId="395C2211" w14:textId="77777777">
        <w:trPr>
          <w:trHeight w:val="20"/>
        </w:trPr>
        <w:tc>
          <w:tcPr>
            <w:tcW w:w="123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A2BCF98" w14:textId="77777777" w:rsidR="004416BD" w:rsidRDefault="00057F67">
            <w:pPr>
              <w:spacing w:line="240" w:lineRule="auto"/>
              <w:jc w:val="center"/>
              <w:rPr>
                <w:rFonts w:ascii="Garamond" w:eastAsia="Garamond" w:hAnsi="Garamond" w:cs="Garamond"/>
              </w:rPr>
            </w:pPr>
            <w:r>
              <w:rPr>
                <w:rFonts w:ascii="Garamond" w:eastAsia="Garamond" w:hAnsi="Garamond" w:cs="Garamond"/>
              </w:rPr>
              <w:t>12</w:t>
            </w:r>
          </w:p>
        </w:tc>
        <w:tc>
          <w:tcPr>
            <w:tcW w:w="136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DC7F672" w14:textId="77777777" w:rsidR="004416BD" w:rsidRDefault="00057F67">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B4679E8" w14:textId="77777777" w:rsidR="004416BD" w:rsidRDefault="00057F67">
            <w:pPr>
              <w:spacing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9BFBB48" w14:textId="77777777" w:rsidR="004416BD" w:rsidRDefault="00057F67">
            <w:pPr>
              <w:spacing w:line="240" w:lineRule="auto"/>
              <w:ind w:left="340"/>
              <w:jc w:val="center"/>
              <w:rPr>
                <w:rFonts w:ascii="Garamond" w:eastAsia="Garamond" w:hAnsi="Garamond" w:cs="Garamond"/>
                <w:highlight w:val="white"/>
              </w:rPr>
            </w:pPr>
            <w:r>
              <w:rPr>
                <w:rFonts w:ascii="Garamond" w:eastAsia="Garamond" w:hAnsi="Garamond" w:cs="Garamond"/>
                <w:highlight w:val="white"/>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B8098B1" w14:textId="77777777" w:rsidR="004416BD" w:rsidRDefault="00057F67">
            <w:pPr>
              <w:spacing w:line="240" w:lineRule="auto"/>
              <w:ind w:left="340"/>
              <w:jc w:val="center"/>
              <w:rPr>
                <w:rFonts w:ascii="Garamond" w:eastAsia="Garamond" w:hAnsi="Garamond" w:cs="Garamond"/>
                <w:highlight w:val="white"/>
              </w:rPr>
            </w:pPr>
            <w:r>
              <w:rPr>
                <w:rFonts w:ascii="Garamond" w:eastAsia="Garamond" w:hAnsi="Garamond" w:cs="Garamond"/>
                <w:highlight w:val="white"/>
              </w:rPr>
              <w:t>2</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F6E887A" w14:textId="77777777" w:rsidR="004416BD" w:rsidRDefault="00057F67">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4E76A9C7" w14:textId="77777777" w:rsidR="004416BD" w:rsidRDefault="00057F67">
            <w:pPr>
              <w:spacing w:line="240" w:lineRule="auto"/>
              <w:ind w:left="340"/>
              <w:jc w:val="center"/>
              <w:rPr>
                <w:rFonts w:ascii="Garamond" w:eastAsia="Garamond" w:hAnsi="Garamond" w:cs="Garamond"/>
              </w:rPr>
            </w:pPr>
            <w:r>
              <w:rPr>
                <w:rFonts w:ascii="Garamond" w:eastAsia="Garamond" w:hAnsi="Garamond" w:cs="Garamond"/>
              </w:rPr>
              <w:t>2</w:t>
            </w:r>
          </w:p>
        </w:tc>
      </w:tr>
    </w:tbl>
    <w:p w14:paraId="1E93B9CC" w14:textId="77777777" w:rsidR="004416BD" w:rsidRDefault="004416BD">
      <w:pPr>
        <w:widowControl w:val="0"/>
        <w:pBdr>
          <w:top w:val="nil"/>
          <w:left w:val="nil"/>
          <w:bottom w:val="nil"/>
          <w:right w:val="nil"/>
          <w:between w:val="nil"/>
        </w:pBdr>
        <w:jc w:val="left"/>
        <w:rPr>
          <w:rFonts w:ascii="Garamond" w:eastAsia="Garamond" w:hAnsi="Garamond" w:cs="Garamond"/>
        </w:rPr>
      </w:pPr>
    </w:p>
    <w:tbl>
      <w:tblPr>
        <w:tblStyle w:val="aff0"/>
        <w:tblW w:w="8370" w:type="dxa"/>
        <w:tblInd w:w="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30"/>
        <w:gridCol w:w="1365"/>
        <w:gridCol w:w="1155"/>
        <w:gridCol w:w="1155"/>
        <w:gridCol w:w="1155"/>
        <w:gridCol w:w="1155"/>
        <w:gridCol w:w="1155"/>
      </w:tblGrid>
      <w:tr w:rsidR="004416BD" w14:paraId="1EC393F9" w14:textId="77777777">
        <w:trPr>
          <w:trHeight w:val="20"/>
        </w:trPr>
        <w:tc>
          <w:tcPr>
            <w:tcW w:w="1230" w:type="dxa"/>
            <w:tcMar>
              <w:top w:w="100" w:type="dxa"/>
              <w:left w:w="100" w:type="dxa"/>
              <w:bottom w:w="100" w:type="dxa"/>
              <w:right w:w="100" w:type="dxa"/>
            </w:tcMar>
          </w:tcPr>
          <w:p w14:paraId="244B95DC" w14:textId="77777777" w:rsidR="004416BD" w:rsidRDefault="00057F67">
            <w:pPr>
              <w:spacing w:line="240" w:lineRule="auto"/>
              <w:jc w:val="center"/>
              <w:rPr>
                <w:rFonts w:ascii="Garamond" w:eastAsia="Garamond" w:hAnsi="Garamond" w:cs="Garamond"/>
              </w:rPr>
            </w:pPr>
            <w:r>
              <w:rPr>
                <w:rFonts w:ascii="Garamond" w:eastAsia="Garamond" w:hAnsi="Garamond" w:cs="Garamond"/>
              </w:rPr>
              <w:t>13</w:t>
            </w:r>
          </w:p>
        </w:tc>
        <w:tc>
          <w:tcPr>
            <w:tcW w:w="1365" w:type="dxa"/>
            <w:tcMar>
              <w:top w:w="100" w:type="dxa"/>
              <w:left w:w="100" w:type="dxa"/>
              <w:bottom w:w="100" w:type="dxa"/>
              <w:right w:w="100" w:type="dxa"/>
            </w:tcMar>
          </w:tcPr>
          <w:p w14:paraId="02C0EF18" w14:textId="77777777" w:rsidR="004416BD" w:rsidRDefault="00057F67">
            <w:pPr>
              <w:spacing w:before="240" w:after="240" w:line="240" w:lineRule="auto"/>
              <w:ind w:left="340"/>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3EA11AD9" w14:textId="77777777" w:rsidR="004416BD" w:rsidRDefault="00057F67">
            <w:pPr>
              <w:spacing w:before="240" w:after="240" w:line="240" w:lineRule="auto"/>
              <w:ind w:left="340"/>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458FDA57" w14:textId="77777777" w:rsidR="004416BD" w:rsidRDefault="00057F67">
            <w:pPr>
              <w:spacing w:before="240" w:after="240" w:line="240" w:lineRule="auto"/>
              <w:ind w:left="340"/>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AB80E7A" w14:textId="77777777" w:rsidR="004416BD" w:rsidRDefault="00057F67">
            <w:pPr>
              <w:spacing w:before="240" w:after="240" w:line="240" w:lineRule="auto"/>
              <w:ind w:left="340"/>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4210341D" w14:textId="77777777" w:rsidR="004416BD" w:rsidRDefault="00057F67">
            <w:pPr>
              <w:spacing w:before="240" w:after="240" w:line="240" w:lineRule="auto"/>
              <w:ind w:left="340"/>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02AC158E" w14:textId="77777777" w:rsidR="004416BD" w:rsidRDefault="00057F67">
            <w:pPr>
              <w:spacing w:before="240" w:after="240" w:line="240" w:lineRule="auto"/>
              <w:ind w:left="340"/>
              <w:rPr>
                <w:rFonts w:ascii="Garamond" w:eastAsia="Garamond" w:hAnsi="Garamond" w:cs="Garamond"/>
                <w:b/>
                <w:bCs/>
              </w:rPr>
            </w:pPr>
            <w:r>
              <w:rPr>
                <w:rFonts w:ascii="Garamond" w:eastAsia="Garamond" w:hAnsi="Garamond" w:cs="Garamond"/>
                <w:b/>
                <w:bCs/>
              </w:rPr>
              <w:t>2</w:t>
            </w:r>
          </w:p>
        </w:tc>
      </w:tr>
      <w:tr w:rsidR="004416BD" w14:paraId="454551A1" w14:textId="77777777">
        <w:trPr>
          <w:trHeight w:val="20"/>
        </w:trPr>
        <w:tc>
          <w:tcPr>
            <w:tcW w:w="1230" w:type="dxa"/>
            <w:tcMar>
              <w:top w:w="100" w:type="dxa"/>
              <w:left w:w="100" w:type="dxa"/>
              <w:bottom w:w="100" w:type="dxa"/>
              <w:right w:w="100" w:type="dxa"/>
            </w:tcMar>
          </w:tcPr>
          <w:p w14:paraId="50107174" w14:textId="77777777" w:rsidR="004416BD" w:rsidRDefault="00057F67">
            <w:pPr>
              <w:spacing w:line="240" w:lineRule="auto"/>
              <w:jc w:val="center"/>
              <w:rPr>
                <w:rFonts w:ascii="Garamond" w:eastAsia="Garamond" w:hAnsi="Garamond" w:cs="Garamond"/>
              </w:rPr>
            </w:pPr>
            <w:r>
              <w:rPr>
                <w:rFonts w:ascii="Garamond" w:eastAsia="Garamond" w:hAnsi="Garamond" w:cs="Garamond"/>
              </w:rPr>
              <w:t>14</w:t>
            </w:r>
          </w:p>
        </w:tc>
        <w:tc>
          <w:tcPr>
            <w:tcW w:w="1365" w:type="dxa"/>
            <w:tcMar>
              <w:top w:w="100" w:type="dxa"/>
              <w:left w:w="100" w:type="dxa"/>
              <w:bottom w:w="100" w:type="dxa"/>
              <w:right w:w="100" w:type="dxa"/>
            </w:tcMar>
          </w:tcPr>
          <w:p w14:paraId="21DD5040" w14:textId="77777777" w:rsidR="004416BD" w:rsidRDefault="00057F67">
            <w:pPr>
              <w:spacing w:before="240" w:after="240" w:line="240" w:lineRule="auto"/>
              <w:ind w:left="340"/>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425C6A50" w14:textId="77777777" w:rsidR="004416BD" w:rsidRDefault="00057F67">
            <w:pPr>
              <w:spacing w:before="240" w:after="240" w:line="240" w:lineRule="auto"/>
              <w:ind w:left="340"/>
              <w:rPr>
                <w:rFonts w:ascii="Garamond" w:eastAsia="Garamond" w:hAnsi="Garamond" w:cs="Garamond"/>
                <w:highlight w:val="white"/>
              </w:rPr>
            </w:pPr>
            <w:r>
              <w:rPr>
                <w:rFonts w:ascii="Garamond" w:eastAsia="Garamond" w:hAnsi="Garamond" w:cs="Garamond"/>
                <w:highlight w:val="white"/>
              </w:rPr>
              <w:t>2</w:t>
            </w:r>
          </w:p>
        </w:tc>
        <w:tc>
          <w:tcPr>
            <w:tcW w:w="1155" w:type="dxa"/>
            <w:tcMar>
              <w:top w:w="100" w:type="dxa"/>
              <w:left w:w="100" w:type="dxa"/>
              <w:bottom w:w="100" w:type="dxa"/>
              <w:right w:w="100" w:type="dxa"/>
            </w:tcMar>
          </w:tcPr>
          <w:p w14:paraId="6E674857" w14:textId="77777777" w:rsidR="004416BD" w:rsidRDefault="00057F67">
            <w:pPr>
              <w:spacing w:before="240" w:after="240" w:line="240" w:lineRule="auto"/>
              <w:ind w:left="340"/>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0B4F242D" w14:textId="77777777" w:rsidR="004416BD" w:rsidRDefault="00057F67">
            <w:pPr>
              <w:spacing w:before="240" w:after="240" w:line="240" w:lineRule="auto"/>
              <w:ind w:left="340"/>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762B7B7B" w14:textId="77777777" w:rsidR="004416BD" w:rsidRDefault="00057F67">
            <w:pPr>
              <w:spacing w:before="240" w:after="240" w:line="240" w:lineRule="auto"/>
              <w:ind w:left="340"/>
              <w:rPr>
                <w:rFonts w:ascii="Garamond" w:eastAsia="Garamond" w:hAnsi="Garamond" w:cs="Garamond"/>
              </w:rPr>
            </w:pPr>
            <w:r>
              <w:rPr>
                <w:rFonts w:ascii="Garamond" w:eastAsia="Garamond" w:hAnsi="Garamond" w:cs="Garamond"/>
              </w:rPr>
              <w:t>1</w:t>
            </w:r>
          </w:p>
        </w:tc>
        <w:tc>
          <w:tcPr>
            <w:tcW w:w="1155" w:type="dxa"/>
            <w:tcMar>
              <w:top w:w="100" w:type="dxa"/>
              <w:left w:w="100" w:type="dxa"/>
              <w:bottom w:w="100" w:type="dxa"/>
              <w:right w:w="100" w:type="dxa"/>
            </w:tcMar>
          </w:tcPr>
          <w:p w14:paraId="7D2D132B" w14:textId="77777777" w:rsidR="004416BD" w:rsidRDefault="00057F67">
            <w:pPr>
              <w:spacing w:before="240" w:after="240" w:line="240" w:lineRule="auto"/>
              <w:ind w:left="340"/>
              <w:rPr>
                <w:rFonts w:ascii="Garamond" w:eastAsia="Garamond" w:hAnsi="Garamond" w:cs="Garamond"/>
                <w:b/>
                <w:bCs/>
              </w:rPr>
            </w:pPr>
            <w:r>
              <w:rPr>
                <w:rFonts w:ascii="Garamond" w:eastAsia="Garamond" w:hAnsi="Garamond" w:cs="Garamond"/>
                <w:b/>
                <w:bCs/>
              </w:rPr>
              <w:t>4</w:t>
            </w:r>
          </w:p>
        </w:tc>
      </w:tr>
      <w:tr w:rsidR="004416BD" w14:paraId="1ECF00D4" w14:textId="77777777">
        <w:trPr>
          <w:trHeight w:val="20"/>
        </w:trPr>
        <w:tc>
          <w:tcPr>
            <w:tcW w:w="1230" w:type="dxa"/>
            <w:tcMar>
              <w:top w:w="100" w:type="dxa"/>
              <w:left w:w="100" w:type="dxa"/>
              <w:bottom w:w="100" w:type="dxa"/>
              <w:right w:w="100" w:type="dxa"/>
            </w:tcMar>
          </w:tcPr>
          <w:p w14:paraId="0F5974D1" w14:textId="77777777" w:rsidR="004416BD" w:rsidRDefault="00057F67">
            <w:pPr>
              <w:spacing w:line="240" w:lineRule="auto"/>
              <w:jc w:val="center"/>
              <w:rPr>
                <w:rFonts w:ascii="Garamond" w:eastAsia="Garamond" w:hAnsi="Garamond" w:cs="Garamond"/>
              </w:rPr>
            </w:pPr>
            <w:r>
              <w:rPr>
                <w:rFonts w:ascii="Garamond" w:eastAsia="Garamond" w:hAnsi="Garamond" w:cs="Garamond"/>
              </w:rPr>
              <w:t>15</w:t>
            </w:r>
          </w:p>
        </w:tc>
        <w:tc>
          <w:tcPr>
            <w:tcW w:w="1365" w:type="dxa"/>
            <w:tcMar>
              <w:top w:w="100" w:type="dxa"/>
              <w:left w:w="100" w:type="dxa"/>
              <w:bottom w:w="100" w:type="dxa"/>
              <w:right w:w="100" w:type="dxa"/>
            </w:tcMar>
          </w:tcPr>
          <w:p w14:paraId="75E33BE8" w14:textId="77777777" w:rsidR="004416BD" w:rsidRDefault="00057F67">
            <w:pPr>
              <w:spacing w:before="240" w:after="240" w:line="240" w:lineRule="auto"/>
              <w:ind w:left="340"/>
              <w:rPr>
                <w:rFonts w:ascii="Garamond" w:eastAsia="Garamond" w:hAnsi="Garamond" w:cs="Garamond"/>
              </w:rPr>
            </w:pPr>
            <w:r>
              <w:rPr>
                <w:rFonts w:ascii="Garamond" w:eastAsia="Garamond" w:hAnsi="Garamond" w:cs="Garamond"/>
              </w:rPr>
              <w:t>0</w:t>
            </w:r>
          </w:p>
        </w:tc>
        <w:tc>
          <w:tcPr>
            <w:tcW w:w="1155" w:type="dxa"/>
            <w:tcMar>
              <w:top w:w="100" w:type="dxa"/>
              <w:left w:w="100" w:type="dxa"/>
              <w:bottom w:w="100" w:type="dxa"/>
              <w:right w:w="100" w:type="dxa"/>
            </w:tcMar>
          </w:tcPr>
          <w:p w14:paraId="297E2626" w14:textId="77777777" w:rsidR="004416BD" w:rsidRDefault="00057F67">
            <w:pPr>
              <w:spacing w:before="240" w:after="240" w:line="240" w:lineRule="auto"/>
              <w:ind w:left="340"/>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678A44D0" w14:textId="77777777" w:rsidR="004416BD" w:rsidRDefault="00057F67">
            <w:pPr>
              <w:spacing w:before="240" w:after="240" w:line="240" w:lineRule="auto"/>
              <w:ind w:left="340"/>
              <w:rPr>
                <w:rFonts w:ascii="Garamond" w:eastAsia="Garamond" w:hAnsi="Garamond" w:cs="Garamond"/>
                <w:highlight w:val="white"/>
              </w:rPr>
            </w:pPr>
            <w:r>
              <w:rPr>
                <w:rFonts w:ascii="Garamond" w:eastAsia="Garamond" w:hAnsi="Garamond" w:cs="Garamond"/>
                <w:highlight w:val="white"/>
              </w:rPr>
              <w:t>0</w:t>
            </w:r>
          </w:p>
        </w:tc>
        <w:tc>
          <w:tcPr>
            <w:tcW w:w="1155" w:type="dxa"/>
            <w:tcMar>
              <w:top w:w="100" w:type="dxa"/>
              <w:left w:w="100" w:type="dxa"/>
              <w:bottom w:w="100" w:type="dxa"/>
              <w:right w:w="100" w:type="dxa"/>
            </w:tcMar>
          </w:tcPr>
          <w:p w14:paraId="3E7EC491" w14:textId="77777777" w:rsidR="004416BD" w:rsidRDefault="00057F67">
            <w:pPr>
              <w:spacing w:before="240" w:after="240" w:line="240" w:lineRule="auto"/>
              <w:ind w:left="340"/>
              <w:rPr>
                <w:rFonts w:ascii="Garamond" w:eastAsia="Garamond" w:hAnsi="Garamond" w:cs="Garamond"/>
                <w:highlight w:val="white"/>
              </w:rPr>
            </w:pPr>
            <w:r>
              <w:rPr>
                <w:rFonts w:ascii="Garamond" w:eastAsia="Garamond" w:hAnsi="Garamond" w:cs="Garamond"/>
                <w:highlight w:val="white"/>
              </w:rPr>
              <w:t>1</w:t>
            </w:r>
          </w:p>
        </w:tc>
        <w:tc>
          <w:tcPr>
            <w:tcW w:w="1155" w:type="dxa"/>
            <w:tcMar>
              <w:top w:w="100" w:type="dxa"/>
              <w:left w:w="100" w:type="dxa"/>
              <w:bottom w:w="100" w:type="dxa"/>
              <w:right w:w="100" w:type="dxa"/>
            </w:tcMar>
          </w:tcPr>
          <w:p w14:paraId="2047C2D3" w14:textId="77777777" w:rsidR="004416BD" w:rsidRDefault="00057F67">
            <w:pPr>
              <w:spacing w:before="240" w:after="240" w:line="240" w:lineRule="auto"/>
              <w:ind w:left="340"/>
              <w:rPr>
                <w:rFonts w:ascii="Garamond" w:eastAsia="Garamond" w:hAnsi="Garamond" w:cs="Garamond"/>
              </w:rPr>
            </w:pPr>
            <w:r>
              <w:rPr>
                <w:rFonts w:ascii="Garamond" w:eastAsia="Garamond" w:hAnsi="Garamond" w:cs="Garamond"/>
              </w:rPr>
              <w:t>6</w:t>
            </w:r>
          </w:p>
        </w:tc>
        <w:tc>
          <w:tcPr>
            <w:tcW w:w="1155" w:type="dxa"/>
            <w:tcMar>
              <w:top w:w="100" w:type="dxa"/>
              <w:left w:w="100" w:type="dxa"/>
              <w:bottom w:w="100" w:type="dxa"/>
              <w:right w:w="100" w:type="dxa"/>
            </w:tcMar>
          </w:tcPr>
          <w:p w14:paraId="7C09CB73" w14:textId="77777777" w:rsidR="004416BD" w:rsidRDefault="00057F67">
            <w:pPr>
              <w:spacing w:before="240" w:after="240" w:line="240" w:lineRule="auto"/>
              <w:ind w:left="340"/>
              <w:rPr>
                <w:rFonts w:ascii="Garamond" w:eastAsia="Garamond" w:hAnsi="Garamond" w:cs="Garamond"/>
                <w:b/>
                <w:bCs/>
              </w:rPr>
            </w:pPr>
            <w:r>
              <w:rPr>
                <w:rFonts w:ascii="Garamond" w:eastAsia="Garamond" w:hAnsi="Garamond" w:cs="Garamond"/>
                <w:b/>
                <w:bCs/>
              </w:rPr>
              <w:t>7</w:t>
            </w:r>
          </w:p>
        </w:tc>
      </w:tr>
      <w:tr w:rsidR="004416BD" w14:paraId="3DE17F53" w14:textId="77777777">
        <w:trPr>
          <w:trHeight w:val="20"/>
        </w:trPr>
        <w:tc>
          <w:tcPr>
            <w:tcW w:w="1230" w:type="dxa"/>
            <w:tcMar>
              <w:top w:w="100" w:type="dxa"/>
              <w:left w:w="100" w:type="dxa"/>
              <w:bottom w:w="100" w:type="dxa"/>
              <w:right w:w="100" w:type="dxa"/>
            </w:tcMar>
          </w:tcPr>
          <w:p w14:paraId="065F76D9" w14:textId="77777777" w:rsidR="004416BD" w:rsidRDefault="00057F67">
            <w:pPr>
              <w:spacing w:line="240" w:lineRule="auto"/>
              <w:jc w:val="center"/>
              <w:rPr>
                <w:rFonts w:ascii="Garamond" w:eastAsia="Garamond" w:hAnsi="Garamond" w:cs="Garamond"/>
                <w:b/>
                <w:bCs/>
              </w:rPr>
            </w:pPr>
            <w:r>
              <w:rPr>
                <w:rFonts w:ascii="Garamond" w:eastAsia="Garamond" w:hAnsi="Garamond" w:cs="Garamond"/>
                <w:b/>
                <w:bCs/>
              </w:rPr>
              <w:t>TOTAL</w:t>
            </w:r>
          </w:p>
        </w:tc>
        <w:tc>
          <w:tcPr>
            <w:tcW w:w="1365" w:type="dxa"/>
            <w:tcMar>
              <w:top w:w="100" w:type="dxa"/>
              <w:left w:w="100" w:type="dxa"/>
              <w:bottom w:w="100" w:type="dxa"/>
              <w:right w:w="100" w:type="dxa"/>
            </w:tcMar>
          </w:tcPr>
          <w:p w14:paraId="175F0E4B" w14:textId="77777777" w:rsidR="004416BD" w:rsidRDefault="00057F67">
            <w:pPr>
              <w:spacing w:before="240" w:after="240" w:line="240" w:lineRule="auto"/>
              <w:ind w:left="340"/>
              <w:rPr>
                <w:rFonts w:ascii="Garamond" w:eastAsia="Garamond" w:hAnsi="Garamond" w:cs="Garamond"/>
                <w:b/>
                <w:bCs/>
              </w:rPr>
            </w:pPr>
            <w:r>
              <w:rPr>
                <w:rFonts w:ascii="Garamond" w:eastAsia="Garamond" w:hAnsi="Garamond" w:cs="Garamond"/>
                <w:b/>
                <w:bCs/>
              </w:rPr>
              <w:t>0</w:t>
            </w:r>
          </w:p>
        </w:tc>
        <w:tc>
          <w:tcPr>
            <w:tcW w:w="1155" w:type="dxa"/>
            <w:tcMar>
              <w:top w:w="100" w:type="dxa"/>
              <w:left w:w="100" w:type="dxa"/>
              <w:bottom w:w="100" w:type="dxa"/>
              <w:right w:w="100" w:type="dxa"/>
            </w:tcMar>
          </w:tcPr>
          <w:p w14:paraId="34B41436" w14:textId="77777777" w:rsidR="004416BD" w:rsidRDefault="00057F67">
            <w:pPr>
              <w:spacing w:before="240" w:after="240" w:line="240" w:lineRule="auto"/>
              <w:ind w:left="340"/>
              <w:rPr>
                <w:rFonts w:ascii="Garamond" w:eastAsia="Garamond" w:hAnsi="Garamond" w:cs="Garamond"/>
                <w:b/>
                <w:bCs/>
                <w:highlight w:val="white"/>
              </w:rPr>
            </w:pPr>
            <w:r>
              <w:rPr>
                <w:rFonts w:ascii="Garamond" w:eastAsia="Garamond" w:hAnsi="Garamond" w:cs="Garamond"/>
                <w:b/>
                <w:bCs/>
                <w:highlight w:val="white"/>
              </w:rPr>
              <w:t>2</w:t>
            </w:r>
          </w:p>
        </w:tc>
        <w:tc>
          <w:tcPr>
            <w:tcW w:w="1155" w:type="dxa"/>
            <w:tcMar>
              <w:top w:w="100" w:type="dxa"/>
              <w:left w:w="100" w:type="dxa"/>
              <w:bottom w:w="100" w:type="dxa"/>
              <w:right w:w="100" w:type="dxa"/>
            </w:tcMar>
          </w:tcPr>
          <w:p w14:paraId="7B782199" w14:textId="77777777" w:rsidR="004416BD" w:rsidRDefault="00057F67">
            <w:pPr>
              <w:spacing w:before="240" w:after="240" w:line="240" w:lineRule="auto"/>
              <w:ind w:left="340"/>
              <w:rPr>
                <w:rFonts w:ascii="Garamond" w:eastAsia="Garamond" w:hAnsi="Garamond" w:cs="Garamond"/>
                <w:b/>
                <w:bCs/>
                <w:highlight w:val="white"/>
              </w:rPr>
            </w:pPr>
            <w:r>
              <w:rPr>
                <w:rFonts w:ascii="Garamond" w:eastAsia="Garamond" w:hAnsi="Garamond" w:cs="Garamond"/>
                <w:b/>
                <w:bCs/>
                <w:highlight w:val="white"/>
              </w:rPr>
              <w:t>5</w:t>
            </w:r>
          </w:p>
        </w:tc>
        <w:tc>
          <w:tcPr>
            <w:tcW w:w="1155" w:type="dxa"/>
            <w:tcMar>
              <w:top w:w="100" w:type="dxa"/>
              <w:left w:w="100" w:type="dxa"/>
              <w:bottom w:w="100" w:type="dxa"/>
              <w:right w:w="100" w:type="dxa"/>
            </w:tcMar>
          </w:tcPr>
          <w:p w14:paraId="4AADDD72" w14:textId="77777777" w:rsidR="004416BD" w:rsidRDefault="00057F67">
            <w:pPr>
              <w:spacing w:before="240" w:after="240" w:line="240" w:lineRule="auto"/>
              <w:ind w:left="340"/>
              <w:rPr>
                <w:rFonts w:ascii="Garamond" w:eastAsia="Garamond" w:hAnsi="Garamond" w:cs="Garamond"/>
                <w:b/>
                <w:bCs/>
                <w:highlight w:val="white"/>
              </w:rPr>
            </w:pPr>
            <w:r>
              <w:rPr>
                <w:rFonts w:ascii="Garamond" w:eastAsia="Garamond" w:hAnsi="Garamond" w:cs="Garamond"/>
                <w:b/>
                <w:bCs/>
                <w:highlight w:val="white"/>
              </w:rPr>
              <w:t>8</w:t>
            </w:r>
          </w:p>
        </w:tc>
        <w:tc>
          <w:tcPr>
            <w:tcW w:w="1155" w:type="dxa"/>
            <w:tcMar>
              <w:top w:w="100" w:type="dxa"/>
              <w:left w:w="100" w:type="dxa"/>
              <w:bottom w:w="100" w:type="dxa"/>
              <w:right w:w="100" w:type="dxa"/>
            </w:tcMar>
          </w:tcPr>
          <w:p w14:paraId="0B1549CA" w14:textId="77777777" w:rsidR="004416BD" w:rsidRDefault="00057F67">
            <w:pPr>
              <w:spacing w:before="240" w:after="240" w:line="240" w:lineRule="auto"/>
              <w:ind w:left="340"/>
              <w:rPr>
                <w:rFonts w:ascii="Garamond" w:eastAsia="Garamond" w:hAnsi="Garamond" w:cs="Garamond"/>
                <w:b/>
                <w:bCs/>
              </w:rPr>
            </w:pPr>
            <w:r>
              <w:rPr>
                <w:rFonts w:ascii="Garamond" w:eastAsia="Garamond" w:hAnsi="Garamond" w:cs="Garamond"/>
                <w:b/>
                <w:bCs/>
              </w:rPr>
              <w:t>12</w:t>
            </w:r>
          </w:p>
        </w:tc>
        <w:tc>
          <w:tcPr>
            <w:tcW w:w="1155" w:type="dxa"/>
            <w:tcMar>
              <w:top w:w="100" w:type="dxa"/>
              <w:left w:w="100" w:type="dxa"/>
              <w:bottom w:w="100" w:type="dxa"/>
              <w:right w:w="100" w:type="dxa"/>
            </w:tcMar>
          </w:tcPr>
          <w:p w14:paraId="4ABC8906" w14:textId="77777777" w:rsidR="004416BD" w:rsidRDefault="00057F67">
            <w:pPr>
              <w:spacing w:before="240" w:after="240" w:line="240" w:lineRule="auto"/>
              <w:ind w:left="340"/>
              <w:rPr>
                <w:rFonts w:ascii="Garamond" w:eastAsia="Garamond" w:hAnsi="Garamond" w:cs="Garamond"/>
                <w:b/>
                <w:bCs/>
              </w:rPr>
            </w:pPr>
            <w:r>
              <w:rPr>
                <w:rFonts w:ascii="Garamond" w:eastAsia="Garamond" w:hAnsi="Garamond" w:cs="Garamond"/>
                <w:b/>
                <w:bCs/>
              </w:rPr>
              <w:t>27</w:t>
            </w:r>
          </w:p>
        </w:tc>
      </w:tr>
    </w:tbl>
    <w:p w14:paraId="0EDE6C52" w14:textId="77777777" w:rsidR="004416BD" w:rsidRDefault="004416BD">
      <w:pPr>
        <w:jc w:val="center"/>
        <w:rPr>
          <w:rFonts w:ascii="Garamond" w:eastAsia="Garamond" w:hAnsi="Garamond" w:cs="Garamond"/>
        </w:rPr>
      </w:pPr>
    </w:p>
    <w:p w14:paraId="05EE3F1D" w14:textId="77777777" w:rsidR="004416BD" w:rsidRDefault="004416BD">
      <w:pPr>
        <w:jc w:val="left"/>
        <w:rPr>
          <w:rFonts w:ascii="Garamond" w:eastAsia="Garamond" w:hAnsi="Garamond" w:cs="Garamond"/>
        </w:rPr>
      </w:pPr>
    </w:p>
    <w:p w14:paraId="1FF7ED4A" w14:textId="77777777" w:rsidR="004416BD" w:rsidRDefault="00057F67">
      <w:pPr>
        <w:pStyle w:val="Heading3"/>
        <w:rPr>
          <w:rFonts w:ascii="Garamond" w:eastAsia="Garamond" w:hAnsi="Garamond" w:cs="Garamond"/>
          <w:b/>
          <w:bCs/>
          <w:color w:val="000000"/>
        </w:rPr>
      </w:pPr>
      <w:bookmarkStart w:id="48" w:name="_heading=h.hi33u8um9x4j" w:colFirst="0" w:colLast="0"/>
      <w:bookmarkEnd w:id="48"/>
      <w:r>
        <w:rPr>
          <w:rFonts w:ascii="Garamond" w:eastAsia="Garamond" w:hAnsi="Garamond" w:cs="Garamond"/>
          <w:b/>
          <w:bCs/>
          <w:color w:val="000000"/>
        </w:rPr>
        <w:t>LEPTOSPIROSIS</w:t>
      </w:r>
    </w:p>
    <w:p w14:paraId="0556FABD" w14:textId="77777777" w:rsidR="004416BD" w:rsidRDefault="00057F67">
      <w:pPr>
        <w:rPr>
          <w:rFonts w:ascii="Garamond" w:eastAsia="Garamond" w:hAnsi="Garamond" w:cs="Garamond"/>
        </w:rPr>
      </w:pPr>
      <w:r>
        <w:rPr>
          <w:rFonts w:ascii="Garamond" w:eastAsia="Garamond" w:hAnsi="Garamond" w:cs="Garamond"/>
        </w:rPr>
        <w:t>Leptospirosis cases are closely linked to monsoon rains, flooding, and occupational exposure, particularly in low-lying and waterlogged areas.</w:t>
      </w:r>
    </w:p>
    <w:p w14:paraId="74DDE9BE" w14:textId="77777777" w:rsidR="004416BD" w:rsidRDefault="004416BD">
      <w:pPr>
        <w:rPr>
          <w:rFonts w:ascii="Garamond" w:eastAsia="Garamond" w:hAnsi="Garamond" w:cs="Garamond"/>
        </w:rPr>
      </w:pPr>
    </w:p>
    <w:p w14:paraId="005D0A00" w14:textId="77777777" w:rsidR="004416BD" w:rsidRDefault="00057F67">
      <w:pPr>
        <w:rPr>
          <w:rFonts w:ascii="Garamond" w:eastAsia="Garamond" w:hAnsi="Garamond" w:cs="Garamond"/>
        </w:rPr>
      </w:pPr>
      <w:bookmarkStart w:id="49" w:name="_heading=h.4neataa1o6vx" w:colFirst="0" w:colLast="0"/>
      <w:bookmarkEnd w:id="49"/>
      <w:r>
        <w:rPr>
          <w:rFonts w:ascii="Garamond" w:eastAsia="Garamond" w:hAnsi="Garamond" w:cs="Garamond"/>
        </w:rPr>
        <w:t>Peak: June - August</w:t>
      </w:r>
    </w:p>
    <w:p w14:paraId="0C554BBD" w14:textId="77777777" w:rsidR="004416BD" w:rsidRDefault="00057F67">
      <w:pPr>
        <w:pStyle w:val="Heading3"/>
        <w:jc w:val="center"/>
        <w:rPr>
          <w:rFonts w:ascii="Garamond" w:eastAsia="Garamond" w:hAnsi="Garamond" w:cs="Garamond"/>
          <w:color w:val="000000"/>
        </w:rPr>
      </w:pPr>
      <w:bookmarkStart w:id="50" w:name="_heading=h.c0maunupkh9c" w:colFirst="0" w:colLast="0"/>
      <w:bookmarkEnd w:id="50"/>
      <w:r>
        <w:rPr>
          <w:rFonts w:ascii="Garamond" w:eastAsia="Garamond" w:hAnsi="Garamond" w:cs="Garamond"/>
          <w:color w:val="000000"/>
        </w:rPr>
        <w:lastRenderedPageBreak/>
        <w:t xml:space="preserve">Leptospirosis – Ward-wise Yearly Distribution (2021–2025) </w:t>
      </w:r>
    </w:p>
    <w:p w14:paraId="3F474BCE" w14:textId="77777777" w:rsidR="004416BD" w:rsidRDefault="004416BD">
      <w:pPr>
        <w:rPr>
          <w:rFonts w:ascii="Garamond" w:eastAsia="Garamond" w:hAnsi="Garamond" w:cs="Garamond"/>
        </w:rPr>
      </w:pPr>
    </w:p>
    <w:tbl>
      <w:tblPr>
        <w:tblStyle w:val="aff1"/>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365"/>
        <w:gridCol w:w="1155"/>
        <w:gridCol w:w="1155"/>
        <w:gridCol w:w="1155"/>
        <w:gridCol w:w="1155"/>
        <w:gridCol w:w="1155"/>
      </w:tblGrid>
      <w:tr w:rsidR="004416BD" w14:paraId="2CFB5927" w14:textId="77777777">
        <w:trPr>
          <w:trHeight w:val="20"/>
        </w:trPr>
        <w:tc>
          <w:tcPr>
            <w:tcW w:w="123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D340441" w14:textId="77777777" w:rsidR="004416BD" w:rsidRDefault="00057F67">
            <w:pPr>
              <w:spacing w:line="240" w:lineRule="auto"/>
              <w:jc w:val="center"/>
              <w:rPr>
                <w:rFonts w:ascii="Garamond" w:eastAsia="Garamond" w:hAnsi="Garamond" w:cs="Garamond"/>
              </w:rPr>
            </w:pPr>
            <w:r>
              <w:rPr>
                <w:rFonts w:ascii="Garamond" w:eastAsia="Garamond" w:hAnsi="Garamond" w:cs="Garamond"/>
                <w:b/>
                <w:bCs/>
              </w:rPr>
              <w:t>Ward</w:t>
            </w:r>
          </w:p>
        </w:tc>
        <w:tc>
          <w:tcPr>
            <w:tcW w:w="7140"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9407C8" w14:textId="77777777" w:rsidR="004416BD" w:rsidRDefault="00057F67">
            <w:pPr>
              <w:spacing w:line="240" w:lineRule="auto"/>
              <w:jc w:val="center"/>
              <w:rPr>
                <w:rFonts w:ascii="Garamond" w:eastAsia="Garamond" w:hAnsi="Garamond" w:cs="Garamond"/>
                <w:b/>
                <w:bCs/>
              </w:rPr>
            </w:pPr>
            <w:r>
              <w:rPr>
                <w:rFonts w:ascii="Garamond" w:eastAsia="Garamond" w:hAnsi="Garamond" w:cs="Garamond"/>
                <w:b/>
                <w:bCs/>
              </w:rPr>
              <w:t>Leptospirosis – Ward-wise Yearly Distribution</w:t>
            </w:r>
          </w:p>
        </w:tc>
      </w:tr>
      <w:tr w:rsidR="004416BD" w14:paraId="396337A1" w14:textId="77777777">
        <w:trPr>
          <w:trHeight w:val="20"/>
        </w:trPr>
        <w:tc>
          <w:tcPr>
            <w:tcW w:w="1230"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97EA4F" w14:textId="77777777" w:rsidR="004416BD" w:rsidRDefault="004416BD">
            <w:pPr>
              <w:widowControl w:val="0"/>
              <w:pBdr>
                <w:top w:val="nil"/>
                <w:left w:val="nil"/>
                <w:bottom w:val="nil"/>
                <w:right w:val="nil"/>
                <w:between w:val="nil"/>
              </w:pBdr>
              <w:jc w:val="left"/>
              <w:rPr>
                <w:rFonts w:ascii="Garamond" w:eastAsia="Garamond" w:hAnsi="Garamond" w:cs="Garamond"/>
                <w:b/>
                <w:bCs/>
              </w:rPr>
            </w:pPr>
          </w:p>
        </w:tc>
        <w:tc>
          <w:tcPr>
            <w:tcW w:w="136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04BAED" w14:textId="77777777" w:rsidR="004416BD" w:rsidRDefault="00057F67">
            <w:pPr>
              <w:spacing w:line="240" w:lineRule="auto"/>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C841B52" w14:textId="77777777" w:rsidR="004416BD" w:rsidRDefault="00057F67">
            <w:pPr>
              <w:spacing w:line="240" w:lineRule="auto"/>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318F121" w14:textId="77777777" w:rsidR="004416BD" w:rsidRDefault="00057F67">
            <w:pPr>
              <w:spacing w:line="240" w:lineRule="auto"/>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E75EBE" w14:textId="77777777" w:rsidR="004416BD" w:rsidRDefault="00057F67">
            <w:pPr>
              <w:spacing w:line="240" w:lineRule="auto"/>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2AA479" w14:textId="77777777" w:rsidR="004416BD" w:rsidRDefault="00057F67">
            <w:pPr>
              <w:spacing w:line="240" w:lineRule="auto"/>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F47CC4" w14:textId="77777777" w:rsidR="004416BD" w:rsidRDefault="00057F67">
            <w:pPr>
              <w:spacing w:line="240" w:lineRule="auto"/>
              <w:jc w:val="center"/>
              <w:rPr>
                <w:rFonts w:ascii="Garamond" w:eastAsia="Garamond" w:hAnsi="Garamond" w:cs="Garamond"/>
              </w:rPr>
            </w:pPr>
            <w:r>
              <w:rPr>
                <w:rFonts w:ascii="Garamond" w:eastAsia="Garamond" w:hAnsi="Garamond" w:cs="Garamond"/>
                <w:b/>
                <w:bCs/>
              </w:rPr>
              <w:t>Total</w:t>
            </w:r>
          </w:p>
        </w:tc>
      </w:tr>
      <w:tr w:rsidR="004416BD" w14:paraId="02E2144C"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E59FFD2" w14:textId="77777777" w:rsidR="004416BD" w:rsidRDefault="00057F67">
            <w:pPr>
              <w:spacing w:line="240" w:lineRule="auto"/>
              <w:jc w:val="center"/>
              <w:rPr>
                <w:rFonts w:ascii="Garamond" w:eastAsia="Garamond" w:hAnsi="Garamond" w:cs="Garamond"/>
              </w:rPr>
            </w:pPr>
            <w:r>
              <w:rPr>
                <w:rFonts w:ascii="Garamond" w:eastAsia="Garamond" w:hAnsi="Garamond" w:cs="Garamond"/>
              </w:rPr>
              <w:t>1</w:t>
            </w:r>
          </w:p>
        </w:tc>
        <w:tc>
          <w:tcPr>
            <w:tcW w:w="13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DB7D715" w14:textId="77777777" w:rsidR="004416BD" w:rsidRDefault="00057F67">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0C31886" w14:textId="77777777" w:rsidR="004416BD" w:rsidRDefault="00057F67">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79082A0" w14:textId="77777777" w:rsidR="004416BD" w:rsidRDefault="00057F67">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DF02BEF" w14:textId="77777777" w:rsidR="004416BD" w:rsidRDefault="00057F67">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1D25AC0" w14:textId="77777777" w:rsidR="004416BD" w:rsidRDefault="00057F67">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DF03304" w14:textId="77777777" w:rsidR="004416BD" w:rsidRDefault="00057F67">
            <w:pPr>
              <w:spacing w:before="240" w:after="240" w:line="240" w:lineRule="auto"/>
              <w:ind w:left="340"/>
              <w:jc w:val="center"/>
              <w:rPr>
                <w:rFonts w:ascii="Garamond" w:eastAsia="Garamond" w:hAnsi="Garamond" w:cs="Garamond"/>
                <w:b/>
                <w:bCs/>
              </w:rPr>
            </w:pPr>
            <w:r>
              <w:rPr>
                <w:rFonts w:ascii="Garamond" w:eastAsia="Garamond" w:hAnsi="Garamond" w:cs="Garamond"/>
                <w:b/>
                <w:bCs/>
              </w:rPr>
              <w:t>0</w:t>
            </w:r>
          </w:p>
        </w:tc>
      </w:tr>
      <w:tr w:rsidR="004416BD" w14:paraId="29D5457F"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316B1F" w14:textId="77777777" w:rsidR="004416BD" w:rsidRDefault="00057F67">
            <w:pPr>
              <w:spacing w:line="240" w:lineRule="auto"/>
              <w:jc w:val="center"/>
              <w:rPr>
                <w:rFonts w:ascii="Garamond" w:eastAsia="Garamond" w:hAnsi="Garamond" w:cs="Garamond"/>
              </w:rPr>
            </w:pPr>
            <w:r>
              <w:rPr>
                <w:rFonts w:ascii="Garamond" w:eastAsia="Garamond" w:hAnsi="Garamond" w:cs="Garamond"/>
              </w:rPr>
              <w:t>2</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0E750FE" w14:textId="77777777" w:rsidR="004416BD" w:rsidRDefault="00057F67">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51AEAC0" w14:textId="77777777" w:rsidR="004416BD" w:rsidRDefault="00057F67">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4ACB6B8" w14:textId="77777777" w:rsidR="004416BD" w:rsidRDefault="00057F67">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0EA8B10" w14:textId="77777777" w:rsidR="004416BD" w:rsidRDefault="00057F67">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0E58C9A" w14:textId="77777777" w:rsidR="004416BD" w:rsidRDefault="00057F67">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14FB4BB" w14:textId="77777777" w:rsidR="004416BD" w:rsidRDefault="00057F67">
            <w:pPr>
              <w:spacing w:before="240" w:after="240" w:line="240" w:lineRule="auto"/>
              <w:ind w:left="340"/>
              <w:jc w:val="center"/>
              <w:rPr>
                <w:rFonts w:ascii="Garamond" w:eastAsia="Garamond" w:hAnsi="Garamond" w:cs="Garamond"/>
                <w:b/>
                <w:bCs/>
              </w:rPr>
            </w:pPr>
            <w:r>
              <w:rPr>
                <w:rFonts w:ascii="Garamond" w:eastAsia="Garamond" w:hAnsi="Garamond" w:cs="Garamond"/>
                <w:b/>
                <w:bCs/>
              </w:rPr>
              <w:t>0</w:t>
            </w:r>
          </w:p>
        </w:tc>
      </w:tr>
      <w:tr w:rsidR="004416BD" w14:paraId="6F28F0AA"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D7F1A0" w14:textId="77777777" w:rsidR="004416BD" w:rsidRDefault="00057F67">
            <w:pPr>
              <w:spacing w:line="240" w:lineRule="auto"/>
              <w:jc w:val="center"/>
              <w:rPr>
                <w:rFonts w:ascii="Garamond" w:eastAsia="Garamond" w:hAnsi="Garamond" w:cs="Garamond"/>
              </w:rPr>
            </w:pPr>
            <w:r>
              <w:rPr>
                <w:rFonts w:ascii="Garamond" w:eastAsia="Garamond" w:hAnsi="Garamond" w:cs="Garamond"/>
              </w:rPr>
              <w:t>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85D74D1" w14:textId="77777777" w:rsidR="004416BD" w:rsidRDefault="00057F67">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4577322" w14:textId="77777777" w:rsidR="004416BD" w:rsidRDefault="00057F67">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9E8A6E9" w14:textId="77777777" w:rsidR="004416BD" w:rsidRDefault="00057F67">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D57FE08" w14:textId="77777777" w:rsidR="004416BD" w:rsidRDefault="00057F67">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3B93407" w14:textId="77777777" w:rsidR="004416BD" w:rsidRDefault="00057F67">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30DB014" w14:textId="77777777" w:rsidR="004416BD" w:rsidRDefault="00057F67">
            <w:pPr>
              <w:spacing w:before="240" w:after="240" w:line="240" w:lineRule="auto"/>
              <w:ind w:left="340"/>
              <w:jc w:val="center"/>
              <w:rPr>
                <w:rFonts w:ascii="Garamond" w:eastAsia="Garamond" w:hAnsi="Garamond" w:cs="Garamond"/>
                <w:b/>
                <w:bCs/>
              </w:rPr>
            </w:pPr>
            <w:r>
              <w:rPr>
                <w:rFonts w:ascii="Garamond" w:eastAsia="Garamond" w:hAnsi="Garamond" w:cs="Garamond"/>
                <w:b/>
                <w:bCs/>
              </w:rPr>
              <w:t>1</w:t>
            </w:r>
          </w:p>
        </w:tc>
      </w:tr>
      <w:tr w:rsidR="004416BD" w14:paraId="758168BC"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A59E46" w14:textId="77777777" w:rsidR="004416BD" w:rsidRDefault="00057F67">
            <w:pPr>
              <w:spacing w:line="240" w:lineRule="auto"/>
              <w:jc w:val="center"/>
              <w:rPr>
                <w:rFonts w:ascii="Garamond" w:eastAsia="Garamond" w:hAnsi="Garamond" w:cs="Garamond"/>
              </w:rPr>
            </w:pPr>
            <w:r>
              <w:rPr>
                <w:rFonts w:ascii="Garamond" w:eastAsia="Garamond" w:hAnsi="Garamond" w:cs="Garamond"/>
              </w:rPr>
              <w:t>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CB5A84A" w14:textId="77777777" w:rsidR="004416BD" w:rsidRDefault="00057F67">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005F5F4" w14:textId="77777777" w:rsidR="004416BD" w:rsidRDefault="00057F67">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FB947AB" w14:textId="77777777" w:rsidR="004416BD" w:rsidRDefault="00057F67">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1FF1D2D" w14:textId="77777777" w:rsidR="004416BD" w:rsidRDefault="00057F67">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30F07B6" w14:textId="77777777" w:rsidR="004416BD" w:rsidRDefault="00057F67">
            <w:pPr>
              <w:spacing w:before="240" w:after="240" w:line="240" w:lineRule="auto"/>
              <w:ind w:left="340"/>
              <w:jc w:val="center"/>
              <w:rPr>
                <w:rFonts w:ascii="Garamond" w:eastAsia="Garamond" w:hAnsi="Garamond" w:cs="Garamond"/>
                <w:highlight w:val="green"/>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2A7AC16" w14:textId="77777777" w:rsidR="004416BD" w:rsidRDefault="00057F67">
            <w:pPr>
              <w:spacing w:before="240" w:after="240" w:line="240" w:lineRule="auto"/>
              <w:ind w:left="340"/>
              <w:jc w:val="center"/>
              <w:rPr>
                <w:rFonts w:ascii="Garamond" w:eastAsia="Garamond" w:hAnsi="Garamond" w:cs="Garamond"/>
                <w:b/>
                <w:bCs/>
              </w:rPr>
            </w:pPr>
            <w:r>
              <w:rPr>
                <w:rFonts w:ascii="Garamond" w:eastAsia="Garamond" w:hAnsi="Garamond" w:cs="Garamond"/>
                <w:b/>
                <w:bCs/>
              </w:rPr>
              <w:t>1</w:t>
            </w:r>
          </w:p>
        </w:tc>
      </w:tr>
      <w:tr w:rsidR="004416BD" w14:paraId="53AB5009"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9BDC9B" w14:textId="77777777" w:rsidR="004416BD" w:rsidRDefault="00057F67">
            <w:pPr>
              <w:spacing w:line="240" w:lineRule="auto"/>
              <w:jc w:val="center"/>
              <w:rPr>
                <w:rFonts w:ascii="Garamond" w:eastAsia="Garamond" w:hAnsi="Garamond" w:cs="Garamond"/>
              </w:rPr>
            </w:pPr>
            <w:r>
              <w:rPr>
                <w:rFonts w:ascii="Garamond" w:eastAsia="Garamond" w:hAnsi="Garamond" w:cs="Garamond"/>
              </w:rPr>
              <w:t>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66AC480" w14:textId="77777777" w:rsidR="004416BD" w:rsidRDefault="00057F67">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9016A6B" w14:textId="77777777" w:rsidR="004416BD" w:rsidRDefault="00057F67">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65C8348" w14:textId="77777777" w:rsidR="004416BD" w:rsidRDefault="00057F67">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6253719" w14:textId="77777777" w:rsidR="004416BD" w:rsidRDefault="00057F67">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CBFA109" w14:textId="77777777" w:rsidR="004416BD" w:rsidRDefault="00057F67">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E919FC7" w14:textId="77777777" w:rsidR="004416BD" w:rsidRDefault="00057F67">
            <w:pPr>
              <w:spacing w:before="240" w:after="240" w:line="240" w:lineRule="auto"/>
              <w:ind w:left="340"/>
              <w:jc w:val="center"/>
              <w:rPr>
                <w:rFonts w:ascii="Garamond" w:eastAsia="Garamond" w:hAnsi="Garamond" w:cs="Garamond"/>
                <w:b/>
                <w:bCs/>
              </w:rPr>
            </w:pPr>
            <w:r>
              <w:rPr>
                <w:rFonts w:ascii="Garamond" w:eastAsia="Garamond" w:hAnsi="Garamond" w:cs="Garamond"/>
                <w:b/>
                <w:bCs/>
              </w:rPr>
              <w:t>0</w:t>
            </w:r>
          </w:p>
        </w:tc>
      </w:tr>
      <w:tr w:rsidR="004416BD" w14:paraId="05A6589A"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2A52B1" w14:textId="77777777" w:rsidR="004416BD" w:rsidRDefault="00057F67">
            <w:pPr>
              <w:spacing w:line="240" w:lineRule="auto"/>
              <w:jc w:val="center"/>
              <w:rPr>
                <w:rFonts w:ascii="Garamond" w:eastAsia="Garamond" w:hAnsi="Garamond" w:cs="Garamond"/>
              </w:rPr>
            </w:pPr>
            <w:r>
              <w:rPr>
                <w:rFonts w:ascii="Garamond" w:eastAsia="Garamond" w:hAnsi="Garamond" w:cs="Garamond"/>
              </w:rPr>
              <w:t>6</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8B33FF1" w14:textId="77777777" w:rsidR="004416BD" w:rsidRDefault="00057F67">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FA8F344" w14:textId="77777777" w:rsidR="004416BD" w:rsidRDefault="00057F67">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F895510" w14:textId="77777777" w:rsidR="004416BD" w:rsidRDefault="00057F67">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2912D16" w14:textId="77777777" w:rsidR="004416BD" w:rsidRDefault="00057F67">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67BA2DE" w14:textId="77777777" w:rsidR="004416BD" w:rsidRDefault="00057F67">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02424D9" w14:textId="77777777" w:rsidR="004416BD" w:rsidRDefault="00057F67">
            <w:pPr>
              <w:spacing w:before="240" w:after="240" w:line="240" w:lineRule="auto"/>
              <w:ind w:left="340"/>
              <w:jc w:val="center"/>
              <w:rPr>
                <w:rFonts w:ascii="Garamond" w:eastAsia="Garamond" w:hAnsi="Garamond" w:cs="Garamond"/>
                <w:b/>
                <w:bCs/>
              </w:rPr>
            </w:pPr>
            <w:r>
              <w:rPr>
                <w:rFonts w:ascii="Garamond" w:eastAsia="Garamond" w:hAnsi="Garamond" w:cs="Garamond"/>
                <w:b/>
                <w:bCs/>
              </w:rPr>
              <w:t>1</w:t>
            </w:r>
          </w:p>
        </w:tc>
      </w:tr>
    </w:tbl>
    <w:p w14:paraId="59A1AF29" w14:textId="77777777" w:rsidR="004416BD" w:rsidRDefault="004416BD">
      <w:pPr>
        <w:widowControl w:val="0"/>
        <w:pBdr>
          <w:top w:val="nil"/>
          <w:left w:val="nil"/>
          <w:bottom w:val="nil"/>
          <w:right w:val="nil"/>
          <w:between w:val="nil"/>
        </w:pBdr>
        <w:jc w:val="left"/>
        <w:rPr>
          <w:rFonts w:ascii="Garamond" w:eastAsia="Garamond" w:hAnsi="Garamond" w:cs="Garamond"/>
          <w:b/>
          <w:bCs/>
        </w:rPr>
      </w:pPr>
    </w:p>
    <w:tbl>
      <w:tblPr>
        <w:tblStyle w:val="aff2"/>
        <w:tblW w:w="8370" w:type="dxa"/>
        <w:tblInd w:w="330" w:type="dxa"/>
        <w:tblBorders>
          <w:insideH w:val="nil"/>
          <w:insideV w:val="nil"/>
        </w:tblBorders>
        <w:tblLayout w:type="fixed"/>
        <w:tblLook w:val="0600" w:firstRow="0" w:lastRow="0" w:firstColumn="0" w:lastColumn="0" w:noHBand="1" w:noVBand="1"/>
      </w:tblPr>
      <w:tblGrid>
        <w:gridCol w:w="1230"/>
        <w:gridCol w:w="1365"/>
        <w:gridCol w:w="1155"/>
        <w:gridCol w:w="1155"/>
        <w:gridCol w:w="1155"/>
        <w:gridCol w:w="1155"/>
        <w:gridCol w:w="1155"/>
      </w:tblGrid>
      <w:tr w:rsidR="004416BD" w14:paraId="6B9C5218"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C9AE58" w14:textId="77777777" w:rsidR="004416BD" w:rsidRDefault="00057F67">
            <w:pPr>
              <w:spacing w:line="240" w:lineRule="auto"/>
              <w:jc w:val="center"/>
              <w:rPr>
                <w:rFonts w:ascii="Garamond" w:eastAsia="Garamond" w:hAnsi="Garamond" w:cs="Garamond"/>
              </w:rPr>
            </w:pPr>
            <w:r>
              <w:rPr>
                <w:rFonts w:ascii="Garamond" w:eastAsia="Garamond" w:hAnsi="Garamond" w:cs="Garamond"/>
              </w:rPr>
              <w:t>7</w:t>
            </w:r>
          </w:p>
        </w:tc>
        <w:tc>
          <w:tcPr>
            <w:tcW w:w="136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6322FA0" w14:textId="77777777" w:rsidR="004416BD" w:rsidRDefault="00057F67">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1E59D5CF" w14:textId="77777777" w:rsidR="004416BD" w:rsidRDefault="00057F67">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776C2104" w14:textId="77777777" w:rsidR="004416BD" w:rsidRDefault="00057F67">
            <w:pPr>
              <w:spacing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0A3B86D9" w14:textId="77777777" w:rsidR="004416BD" w:rsidRDefault="00057F67">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8B0F7FE" w14:textId="77777777" w:rsidR="004416BD" w:rsidRDefault="00057F67">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6" w:space="0" w:color="000000"/>
              <w:left w:val="nil"/>
              <w:bottom w:val="single" w:sz="6" w:space="0" w:color="000000"/>
              <w:right w:val="single" w:sz="6" w:space="0" w:color="000000"/>
            </w:tcBorders>
            <w:tcMar>
              <w:top w:w="100" w:type="dxa"/>
              <w:left w:w="100" w:type="dxa"/>
              <w:bottom w:w="100" w:type="dxa"/>
              <w:right w:w="100" w:type="dxa"/>
            </w:tcMar>
          </w:tcPr>
          <w:p w14:paraId="282697DA" w14:textId="77777777" w:rsidR="004416BD" w:rsidRDefault="00057F67">
            <w:pPr>
              <w:spacing w:line="240" w:lineRule="auto"/>
              <w:ind w:left="340"/>
              <w:jc w:val="center"/>
              <w:rPr>
                <w:rFonts w:ascii="Garamond" w:eastAsia="Garamond" w:hAnsi="Garamond" w:cs="Garamond"/>
              </w:rPr>
            </w:pPr>
            <w:r>
              <w:rPr>
                <w:rFonts w:ascii="Garamond" w:eastAsia="Garamond" w:hAnsi="Garamond" w:cs="Garamond"/>
              </w:rPr>
              <w:t>1</w:t>
            </w:r>
          </w:p>
        </w:tc>
      </w:tr>
      <w:tr w:rsidR="004416BD" w14:paraId="3CDB4E35"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0662FE" w14:textId="77777777" w:rsidR="004416BD" w:rsidRDefault="00057F67">
            <w:pPr>
              <w:spacing w:line="240" w:lineRule="auto"/>
              <w:jc w:val="center"/>
              <w:rPr>
                <w:rFonts w:ascii="Garamond" w:eastAsia="Garamond" w:hAnsi="Garamond" w:cs="Garamond"/>
              </w:rPr>
            </w:pPr>
            <w:r>
              <w:rPr>
                <w:rFonts w:ascii="Garamond" w:eastAsia="Garamond" w:hAnsi="Garamond" w:cs="Garamond"/>
              </w:rPr>
              <w:t>8</w:t>
            </w:r>
          </w:p>
        </w:tc>
        <w:tc>
          <w:tcPr>
            <w:tcW w:w="136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B10A946" w14:textId="77777777" w:rsidR="004416BD" w:rsidRDefault="00057F67">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493ADE10" w14:textId="77777777" w:rsidR="004416BD" w:rsidRDefault="00057F67">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7265DA8F" w14:textId="77777777" w:rsidR="004416BD" w:rsidRDefault="00057F67">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487E9C7B" w14:textId="77777777" w:rsidR="004416BD" w:rsidRDefault="00057F67">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3C45F054" w14:textId="77777777" w:rsidR="004416BD" w:rsidRDefault="00057F67">
            <w:pPr>
              <w:spacing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nil"/>
              <w:bottom w:val="single" w:sz="6" w:space="0" w:color="000000"/>
              <w:right w:val="single" w:sz="6" w:space="0" w:color="000000"/>
            </w:tcBorders>
            <w:tcMar>
              <w:top w:w="100" w:type="dxa"/>
              <w:left w:w="100" w:type="dxa"/>
              <w:bottom w:w="100" w:type="dxa"/>
              <w:right w:w="100" w:type="dxa"/>
            </w:tcMar>
          </w:tcPr>
          <w:p w14:paraId="62219198" w14:textId="77777777" w:rsidR="004416BD" w:rsidRDefault="00057F67">
            <w:pPr>
              <w:spacing w:line="240" w:lineRule="auto"/>
              <w:ind w:left="340"/>
              <w:jc w:val="center"/>
              <w:rPr>
                <w:rFonts w:ascii="Garamond" w:eastAsia="Garamond" w:hAnsi="Garamond" w:cs="Garamond"/>
              </w:rPr>
            </w:pPr>
            <w:r>
              <w:rPr>
                <w:rFonts w:ascii="Garamond" w:eastAsia="Garamond" w:hAnsi="Garamond" w:cs="Garamond"/>
              </w:rPr>
              <w:t>1</w:t>
            </w:r>
          </w:p>
        </w:tc>
      </w:tr>
      <w:tr w:rsidR="004416BD" w14:paraId="73524E64"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5426DD" w14:textId="77777777" w:rsidR="004416BD" w:rsidRDefault="00057F67">
            <w:pPr>
              <w:spacing w:line="240" w:lineRule="auto"/>
              <w:jc w:val="center"/>
              <w:rPr>
                <w:rFonts w:ascii="Garamond" w:eastAsia="Garamond" w:hAnsi="Garamond" w:cs="Garamond"/>
              </w:rPr>
            </w:pPr>
            <w:r>
              <w:rPr>
                <w:rFonts w:ascii="Garamond" w:eastAsia="Garamond" w:hAnsi="Garamond" w:cs="Garamond"/>
              </w:rPr>
              <w:t>9</w:t>
            </w:r>
          </w:p>
        </w:tc>
        <w:tc>
          <w:tcPr>
            <w:tcW w:w="136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6B63BD6E" w14:textId="77777777" w:rsidR="004416BD" w:rsidRDefault="00057F67">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C671A4C" w14:textId="77777777" w:rsidR="004416BD" w:rsidRDefault="00057F67">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A68C0D5" w14:textId="77777777" w:rsidR="004416BD" w:rsidRDefault="00057F67">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2FBA8286" w14:textId="77777777" w:rsidR="004416BD" w:rsidRDefault="00057F67">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12E0BAC" w14:textId="77777777" w:rsidR="004416BD" w:rsidRDefault="00057F67">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6" w:space="0" w:color="000000"/>
              <w:right w:val="single" w:sz="6" w:space="0" w:color="000000"/>
            </w:tcBorders>
            <w:tcMar>
              <w:top w:w="100" w:type="dxa"/>
              <w:left w:w="100" w:type="dxa"/>
              <w:bottom w:w="100" w:type="dxa"/>
              <w:right w:w="100" w:type="dxa"/>
            </w:tcMar>
          </w:tcPr>
          <w:p w14:paraId="7E8299C6" w14:textId="77777777" w:rsidR="004416BD" w:rsidRDefault="00057F67">
            <w:pPr>
              <w:spacing w:line="240" w:lineRule="auto"/>
              <w:ind w:left="340"/>
              <w:jc w:val="center"/>
              <w:rPr>
                <w:rFonts w:ascii="Garamond" w:eastAsia="Garamond" w:hAnsi="Garamond" w:cs="Garamond"/>
              </w:rPr>
            </w:pPr>
            <w:r>
              <w:rPr>
                <w:rFonts w:ascii="Garamond" w:eastAsia="Garamond" w:hAnsi="Garamond" w:cs="Garamond"/>
              </w:rPr>
              <w:t>0</w:t>
            </w:r>
          </w:p>
        </w:tc>
      </w:tr>
      <w:tr w:rsidR="004416BD" w14:paraId="71DC18A3"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965022" w14:textId="77777777" w:rsidR="004416BD" w:rsidRDefault="00057F67">
            <w:pPr>
              <w:spacing w:line="240" w:lineRule="auto"/>
              <w:jc w:val="center"/>
              <w:rPr>
                <w:rFonts w:ascii="Garamond" w:eastAsia="Garamond" w:hAnsi="Garamond" w:cs="Garamond"/>
              </w:rPr>
            </w:pPr>
            <w:r>
              <w:rPr>
                <w:rFonts w:ascii="Garamond" w:eastAsia="Garamond" w:hAnsi="Garamond" w:cs="Garamond"/>
              </w:rPr>
              <w:t>10</w:t>
            </w:r>
          </w:p>
        </w:tc>
        <w:tc>
          <w:tcPr>
            <w:tcW w:w="136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1C8D014B" w14:textId="77777777" w:rsidR="004416BD" w:rsidRDefault="00057F67">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68776506" w14:textId="77777777" w:rsidR="004416BD" w:rsidRDefault="00057F67">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476B7BA9" w14:textId="77777777" w:rsidR="004416BD" w:rsidRDefault="00057F67">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0173CC21" w14:textId="77777777" w:rsidR="004416BD" w:rsidRDefault="00057F67">
            <w:pPr>
              <w:spacing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26AB746" w14:textId="77777777" w:rsidR="004416BD" w:rsidRDefault="004416BD">
            <w:pPr>
              <w:spacing w:line="240" w:lineRule="auto"/>
              <w:ind w:left="340"/>
              <w:jc w:val="center"/>
              <w:rPr>
                <w:rFonts w:ascii="Garamond" w:eastAsia="Garamond" w:hAnsi="Garamond" w:cs="Garamond"/>
                <w:highlight w:val="green"/>
              </w:rPr>
            </w:pPr>
          </w:p>
        </w:tc>
        <w:tc>
          <w:tcPr>
            <w:tcW w:w="1155" w:type="dxa"/>
            <w:tcBorders>
              <w:top w:val="nil"/>
              <w:left w:val="nil"/>
              <w:bottom w:val="single" w:sz="6" w:space="0" w:color="000000"/>
              <w:right w:val="single" w:sz="6" w:space="0" w:color="000000"/>
            </w:tcBorders>
            <w:tcMar>
              <w:top w:w="100" w:type="dxa"/>
              <w:left w:w="100" w:type="dxa"/>
              <w:bottom w:w="100" w:type="dxa"/>
              <w:right w:w="100" w:type="dxa"/>
            </w:tcMar>
          </w:tcPr>
          <w:p w14:paraId="6305D57D" w14:textId="77777777" w:rsidR="004416BD" w:rsidRDefault="00057F67">
            <w:pPr>
              <w:spacing w:line="240" w:lineRule="auto"/>
              <w:ind w:left="340"/>
              <w:jc w:val="center"/>
              <w:rPr>
                <w:rFonts w:ascii="Garamond" w:eastAsia="Garamond" w:hAnsi="Garamond" w:cs="Garamond"/>
              </w:rPr>
            </w:pPr>
            <w:r>
              <w:rPr>
                <w:rFonts w:ascii="Garamond" w:eastAsia="Garamond" w:hAnsi="Garamond" w:cs="Garamond"/>
              </w:rPr>
              <w:t>1</w:t>
            </w:r>
          </w:p>
        </w:tc>
      </w:tr>
      <w:tr w:rsidR="004416BD" w14:paraId="270B6809"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AA2B90" w14:textId="77777777" w:rsidR="004416BD" w:rsidRDefault="00057F67">
            <w:pPr>
              <w:spacing w:line="240" w:lineRule="auto"/>
              <w:jc w:val="center"/>
              <w:rPr>
                <w:rFonts w:ascii="Garamond" w:eastAsia="Garamond" w:hAnsi="Garamond" w:cs="Garamond"/>
              </w:rPr>
            </w:pPr>
            <w:r>
              <w:rPr>
                <w:rFonts w:ascii="Garamond" w:eastAsia="Garamond" w:hAnsi="Garamond" w:cs="Garamond"/>
              </w:rPr>
              <w:t>11</w:t>
            </w:r>
          </w:p>
        </w:tc>
        <w:tc>
          <w:tcPr>
            <w:tcW w:w="136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52560103" w14:textId="77777777" w:rsidR="004416BD" w:rsidRDefault="00057F67">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871B7CA" w14:textId="77777777" w:rsidR="004416BD" w:rsidRDefault="00057F67">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DA4A935" w14:textId="77777777" w:rsidR="004416BD" w:rsidRDefault="00057F67">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0FC3484" w14:textId="77777777" w:rsidR="004416BD" w:rsidRDefault="00057F67">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267772C3" w14:textId="77777777" w:rsidR="004416BD" w:rsidRDefault="00057F67">
            <w:pPr>
              <w:spacing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6" w:space="0" w:color="000000"/>
              <w:right w:val="single" w:sz="6" w:space="0" w:color="000000"/>
            </w:tcBorders>
            <w:tcMar>
              <w:top w:w="100" w:type="dxa"/>
              <w:left w:w="100" w:type="dxa"/>
              <w:bottom w:w="100" w:type="dxa"/>
              <w:right w:w="100" w:type="dxa"/>
            </w:tcMar>
          </w:tcPr>
          <w:p w14:paraId="4F7A6F44" w14:textId="77777777" w:rsidR="004416BD" w:rsidRDefault="00057F67">
            <w:pPr>
              <w:spacing w:line="240" w:lineRule="auto"/>
              <w:ind w:left="340"/>
              <w:jc w:val="center"/>
              <w:rPr>
                <w:rFonts w:ascii="Garamond" w:eastAsia="Garamond" w:hAnsi="Garamond" w:cs="Garamond"/>
              </w:rPr>
            </w:pPr>
            <w:r>
              <w:rPr>
                <w:rFonts w:ascii="Garamond" w:eastAsia="Garamond" w:hAnsi="Garamond" w:cs="Garamond"/>
              </w:rPr>
              <w:t>0</w:t>
            </w:r>
          </w:p>
        </w:tc>
      </w:tr>
      <w:tr w:rsidR="004416BD" w14:paraId="08A4CF73"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A2DD0F" w14:textId="77777777" w:rsidR="004416BD" w:rsidRDefault="00057F67">
            <w:pPr>
              <w:spacing w:line="240" w:lineRule="auto"/>
              <w:jc w:val="center"/>
              <w:rPr>
                <w:rFonts w:ascii="Garamond" w:eastAsia="Garamond" w:hAnsi="Garamond" w:cs="Garamond"/>
              </w:rPr>
            </w:pPr>
            <w:r>
              <w:rPr>
                <w:rFonts w:ascii="Garamond" w:eastAsia="Garamond" w:hAnsi="Garamond" w:cs="Garamond"/>
              </w:rPr>
              <w:t>12</w:t>
            </w:r>
          </w:p>
        </w:tc>
        <w:tc>
          <w:tcPr>
            <w:tcW w:w="136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320786B4" w14:textId="77777777" w:rsidR="004416BD" w:rsidRDefault="00057F67">
            <w:pPr>
              <w:spacing w:line="240" w:lineRule="auto"/>
              <w:ind w:left="340"/>
              <w:jc w:val="center"/>
              <w:rPr>
                <w:rFonts w:ascii="Garamond" w:eastAsia="Garamond" w:hAnsi="Garamond" w:cs="Garamond"/>
                <w:color w:val="000000"/>
              </w:rPr>
            </w:pPr>
            <w:r>
              <w:rPr>
                <w:rFonts w:ascii="Garamond" w:eastAsia="Garamond" w:hAnsi="Garamond" w:cs="Garamond"/>
                <w:color w:val="000000"/>
              </w:rPr>
              <w:t>0</w:t>
            </w:r>
          </w:p>
        </w:tc>
        <w:tc>
          <w:tcPr>
            <w:tcW w:w="11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65C783C6" w14:textId="77777777" w:rsidR="004416BD" w:rsidRDefault="00057F67">
            <w:pPr>
              <w:spacing w:line="240" w:lineRule="auto"/>
              <w:ind w:left="340"/>
              <w:jc w:val="center"/>
              <w:rPr>
                <w:rFonts w:ascii="Garamond" w:eastAsia="Garamond" w:hAnsi="Garamond" w:cs="Garamond"/>
                <w:color w:val="000000"/>
              </w:rPr>
            </w:pPr>
            <w:r>
              <w:rPr>
                <w:rFonts w:ascii="Garamond" w:eastAsia="Garamond" w:hAnsi="Garamond" w:cs="Garamond"/>
                <w:color w:val="000000"/>
              </w:rPr>
              <w:t>0</w:t>
            </w:r>
          </w:p>
        </w:tc>
        <w:tc>
          <w:tcPr>
            <w:tcW w:w="11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321741B6" w14:textId="77777777" w:rsidR="004416BD" w:rsidRDefault="00057F67">
            <w:pPr>
              <w:spacing w:line="240" w:lineRule="auto"/>
              <w:ind w:left="340"/>
              <w:jc w:val="center"/>
              <w:rPr>
                <w:rFonts w:ascii="Garamond" w:eastAsia="Garamond" w:hAnsi="Garamond" w:cs="Garamond"/>
                <w:color w:val="000000"/>
              </w:rPr>
            </w:pPr>
            <w:r>
              <w:rPr>
                <w:rFonts w:ascii="Garamond" w:eastAsia="Garamond" w:hAnsi="Garamond" w:cs="Garamond"/>
                <w:color w:val="000000"/>
              </w:rPr>
              <w:t>0</w:t>
            </w:r>
          </w:p>
        </w:tc>
        <w:tc>
          <w:tcPr>
            <w:tcW w:w="1155"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tcPr>
          <w:p w14:paraId="4140A37B" w14:textId="77777777" w:rsidR="004416BD" w:rsidRDefault="00057F67">
            <w:pPr>
              <w:spacing w:line="240" w:lineRule="auto"/>
              <w:ind w:left="340"/>
              <w:jc w:val="center"/>
              <w:rPr>
                <w:rFonts w:ascii="Garamond" w:eastAsia="Garamond" w:hAnsi="Garamond" w:cs="Garamond"/>
                <w:color w:val="000000"/>
              </w:rPr>
            </w:pPr>
            <w:r>
              <w:rPr>
                <w:rFonts w:ascii="Garamond" w:eastAsia="Garamond" w:hAnsi="Garamond" w:cs="Garamond"/>
                <w:color w:val="000000"/>
              </w:rPr>
              <w:t>0</w:t>
            </w:r>
          </w:p>
        </w:tc>
        <w:tc>
          <w:tcPr>
            <w:tcW w:w="1155" w:type="dxa"/>
            <w:tcBorders>
              <w:top w:val="nil"/>
              <w:left w:val="single" w:sz="6" w:space="0" w:color="000000"/>
              <w:bottom w:val="single" w:sz="6" w:space="0" w:color="000000"/>
              <w:right w:val="single" w:sz="6" w:space="0" w:color="000000"/>
            </w:tcBorders>
            <w:tcMar>
              <w:top w:w="100" w:type="dxa"/>
              <w:left w:w="100" w:type="dxa"/>
              <w:bottom w:w="100" w:type="dxa"/>
              <w:right w:w="100" w:type="dxa"/>
            </w:tcMar>
          </w:tcPr>
          <w:p w14:paraId="67CC80A5" w14:textId="77777777" w:rsidR="004416BD" w:rsidRDefault="00057F67">
            <w:pPr>
              <w:spacing w:line="240" w:lineRule="auto"/>
              <w:jc w:val="center"/>
              <w:rPr>
                <w:rFonts w:ascii="Garamond" w:eastAsia="Garamond" w:hAnsi="Garamond" w:cs="Garamond"/>
                <w:color w:val="000000"/>
              </w:rPr>
            </w:pPr>
            <w:r>
              <w:rPr>
                <w:rFonts w:ascii="Garamond" w:eastAsia="Garamond" w:hAnsi="Garamond" w:cs="Garamond"/>
                <w:color w:val="000000"/>
              </w:rPr>
              <w:t>0</w:t>
            </w:r>
          </w:p>
        </w:tc>
        <w:tc>
          <w:tcPr>
            <w:tcW w:w="1155" w:type="dxa"/>
            <w:tcBorders>
              <w:top w:val="nil"/>
              <w:left w:val="nil"/>
              <w:bottom w:val="single" w:sz="6" w:space="0" w:color="000000"/>
              <w:right w:val="single" w:sz="6" w:space="0" w:color="000000"/>
            </w:tcBorders>
            <w:tcMar>
              <w:top w:w="100" w:type="dxa"/>
              <w:left w:w="100" w:type="dxa"/>
              <w:bottom w:w="100" w:type="dxa"/>
              <w:right w:w="100" w:type="dxa"/>
            </w:tcMar>
          </w:tcPr>
          <w:p w14:paraId="2B70276A" w14:textId="77777777" w:rsidR="004416BD" w:rsidRDefault="00057F67">
            <w:pPr>
              <w:spacing w:line="240" w:lineRule="auto"/>
              <w:ind w:left="340"/>
              <w:jc w:val="center"/>
              <w:rPr>
                <w:rFonts w:ascii="Garamond" w:eastAsia="Garamond" w:hAnsi="Garamond" w:cs="Garamond"/>
                <w:color w:val="000000"/>
              </w:rPr>
            </w:pPr>
            <w:r>
              <w:rPr>
                <w:rFonts w:ascii="Garamond" w:eastAsia="Garamond" w:hAnsi="Garamond" w:cs="Garamond"/>
                <w:color w:val="000000"/>
              </w:rPr>
              <w:t>0</w:t>
            </w:r>
          </w:p>
        </w:tc>
      </w:tr>
    </w:tbl>
    <w:p w14:paraId="35B71C43" w14:textId="77777777" w:rsidR="004416BD" w:rsidRDefault="004416BD">
      <w:pPr>
        <w:widowControl w:val="0"/>
        <w:pBdr>
          <w:top w:val="nil"/>
          <w:left w:val="nil"/>
          <w:bottom w:val="nil"/>
          <w:right w:val="nil"/>
          <w:between w:val="nil"/>
        </w:pBdr>
        <w:jc w:val="left"/>
        <w:rPr>
          <w:rFonts w:ascii="Garamond" w:eastAsia="Garamond" w:hAnsi="Garamond" w:cs="Garamond"/>
          <w:color w:val="000000"/>
        </w:rPr>
      </w:pPr>
    </w:p>
    <w:tbl>
      <w:tblPr>
        <w:tblStyle w:val="aff3"/>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230"/>
        <w:gridCol w:w="1365"/>
        <w:gridCol w:w="1155"/>
        <w:gridCol w:w="1155"/>
        <w:gridCol w:w="1155"/>
        <w:gridCol w:w="1155"/>
        <w:gridCol w:w="1155"/>
      </w:tblGrid>
      <w:tr w:rsidR="004416BD" w14:paraId="65AF577A"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C3F3A1" w14:textId="77777777" w:rsidR="004416BD" w:rsidRDefault="00057F67">
            <w:pPr>
              <w:spacing w:line="240" w:lineRule="auto"/>
              <w:jc w:val="center"/>
              <w:rPr>
                <w:rFonts w:ascii="Garamond" w:eastAsia="Garamond" w:hAnsi="Garamond" w:cs="Garamond"/>
              </w:rPr>
            </w:pPr>
            <w:r>
              <w:rPr>
                <w:rFonts w:ascii="Garamond" w:eastAsia="Garamond" w:hAnsi="Garamond" w:cs="Garamond"/>
              </w:rPr>
              <w:t>13</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46657A9" w14:textId="77777777" w:rsidR="004416BD" w:rsidRDefault="00057F67">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53D9EA6" w14:textId="77777777" w:rsidR="004416BD" w:rsidRDefault="00057F67">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7FC1F3F" w14:textId="77777777" w:rsidR="004416BD" w:rsidRDefault="00057F67">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E477EAA" w14:textId="77777777" w:rsidR="004416BD" w:rsidRDefault="00057F67">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7D3243C" w14:textId="77777777" w:rsidR="004416BD" w:rsidRDefault="00057F67">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A2201E3" w14:textId="77777777" w:rsidR="004416BD" w:rsidRDefault="00057F67">
            <w:pPr>
              <w:spacing w:before="240" w:after="240" w:line="240" w:lineRule="auto"/>
              <w:ind w:left="340"/>
              <w:jc w:val="center"/>
              <w:rPr>
                <w:rFonts w:ascii="Garamond" w:eastAsia="Garamond" w:hAnsi="Garamond" w:cs="Garamond"/>
                <w:b/>
                <w:bCs/>
              </w:rPr>
            </w:pPr>
            <w:r>
              <w:rPr>
                <w:rFonts w:ascii="Garamond" w:eastAsia="Garamond" w:hAnsi="Garamond" w:cs="Garamond"/>
                <w:b/>
                <w:bCs/>
              </w:rPr>
              <w:t>0</w:t>
            </w:r>
          </w:p>
        </w:tc>
      </w:tr>
      <w:tr w:rsidR="004416BD" w14:paraId="13D86477"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BBC062" w14:textId="77777777" w:rsidR="004416BD" w:rsidRDefault="00057F67">
            <w:pPr>
              <w:spacing w:line="240" w:lineRule="auto"/>
              <w:jc w:val="center"/>
              <w:rPr>
                <w:rFonts w:ascii="Garamond" w:eastAsia="Garamond" w:hAnsi="Garamond" w:cs="Garamond"/>
              </w:rPr>
            </w:pPr>
            <w:r>
              <w:rPr>
                <w:rFonts w:ascii="Garamond" w:eastAsia="Garamond" w:hAnsi="Garamond" w:cs="Garamond"/>
              </w:rPr>
              <w:t>14</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7D03A01" w14:textId="77777777" w:rsidR="004416BD" w:rsidRDefault="00057F67">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4E205E" w14:textId="77777777" w:rsidR="004416BD" w:rsidRDefault="00057F67">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23C6E1F" w14:textId="77777777" w:rsidR="004416BD" w:rsidRDefault="00057F67">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359690A" w14:textId="77777777" w:rsidR="004416BD" w:rsidRDefault="00057F67">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81F6CF0" w14:textId="77777777" w:rsidR="004416BD" w:rsidRDefault="00057F67">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8A317E5" w14:textId="77777777" w:rsidR="004416BD" w:rsidRDefault="00057F67">
            <w:pPr>
              <w:spacing w:before="240" w:after="240" w:line="240" w:lineRule="auto"/>
              <w:ind w:left="340"/>
              <w:jc w:val="center"/>
              <w:rPr>
                <w:rFonts w:ascii="Garamond" w:eastAsia="Garamond" w:hAnsi="Garamond" w:cs="Garamond"/>
                <w:b/>
                <w:bCs/>
              </w:rPr>
            </w:pPr>
            <w:r>
              <w:rPr>
                <w:rFonts w:ascii="Garamond" w:eastAsia="Garamond" w:hAnsi="Garamond" w:cs="Garamond"/>
                <w:b/>
                <w:bCs/>
              </w:rPr>
              <w:t>0</w:t>
            </w:r>
          </w:p>
        </w:tc>
      </w:tr>
      <w:tr w:rsidR="004416BD" w14:paraId="5AD71481"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92EC83" w14:textId="77777777" w:rsidR="004416BD" w:rsidRDefault="00057F67">
            <w:pPr>
              <w:spacing w:line="240" w:lineRule="auto"/>
              <w:jc w:val="center"/>
              <w:rPr>
                <w:rFonts w:ascii="Garamond" w:eastAsia="Garamond" w:hAnsi="Garamond" w:cs="Garamond"/>
              </w:rPr>
            </w:pPr>
            <w:r>
              <w:rPr>
                <w:rFonts w:ascii="Garamond" w:eastAsia="Garamond" w:hAnsi="Garamond" w:cs="Garamond"/>
              </w:rPr>
              <w:lastRenderedPageBreak/>
              <w:t>15</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2886223" w14:textId="77777777" w:rsidR="004416BD" w:rsidRDefault="00057F67">
            <w:pPr>
              <w:spacing w:before="240" w:after="240" w:line="240" w:lineRule="auto"/>
              <w:ind w:left="340"/>
              <w:jc w:val="center"/>
              <w:rPr>
                <w:rFonts w:ascii="Garamond" w:eastAsia="Garamond" w:hAnsi="Garamond" w:cs="Garamond"/>
              </w:rPr>
            </w:pPr>
            <w:r>
              <w:rPr>
                <w:rFonts w:ascii="Garamond" w:eastAsia="Garamond" w:hAnsi="Garamond" w:cs="Garamond"/>
              </w:rPr>
              <w:t>1</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7529BEFD" w14:textId="77777777" w:rsidR="004416BD" w:rsidRDefault="00057F67">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5D90EDDD" w14:textId="77777777" w:rsidR="004416BD" w:rsidRDefault="00057F67">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C021E2A" w14:textId="77777777" w:rsidR="004416BD" w:rsidRDefault="00057F67">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84BF3CC" w14:textId="77777777" w:rsidR="004416BD" w:rsidRDefault="00057F67">
            <w:pPr>
              <w:spacing w:before="240" w:after="240" w:line="240" w:lineRule="auto"/>
              <w:ind w:left="340"/>
              <w:jc w:val="center"/>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D497FA" w14:textId="77777777" w:rsidR="004416BD" w:rsidRDefault="00057F67">
            <w:pPr>
              <w:spacing w:before="240" w:after="240" w:line="240" w:lineRule="auto"/>
              <w:ind w:left="340"/>
              <w:jc w:val="center"/>
              <w:rPr>
                <w:rFonts w:ascii="Garamond" w:eastAsia="Garamond" w:hAnsi="Garamond" w:cs="Garamond"/>
                <w:b/>
                <w:bCs/>
              </w:rPr>
            </w:pPr>
            <w:r>
              <w:rPr>
                <w:rFonts w:ascii="Garamond" w:eastAsia="Garamond" w:hAnsi="Garamond" w:cs="Garamond"/>
                <w:b/>
                <w:bCs/>
              </w:rPr>
              <w:t>1</w:t>
            </w:r>
          </w:p>
        </w:tc>
      </w:tr>
      <w:tr w:rsidR="004416BD" w14:paraId="4719DC12" w14:textId="77777777">
        <w:trPr>
          <w:trHeight w:val="20"/>
        </w:trPr>
        <w:tc>
          <w:tcPr>
            <w:tcW w:w="123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3A8C08" w14:textId="77777777" w:rsidR="004416BD" w:rsidRDefault="00057F67">
            <w:pPr>
              <w:spacing w:line="240" w:lineRule="auto"/>
              <w:jc w:val="center"/>
              <w:rPr>
                <w:rFonts w:ascii="Garamond" w:eastAsia="Garamond" w:hAnsi="Garamond" w:cs="Garamond"/>
                <w:b/>
                <w:bCs/>
              </w:rPr>
            </w:pPr>
            <w:r>
              <w:rPr>
                <w:rFonts w:ascii="Garamond" w:eastAsia="Garamond" w:hAnsi="Garamond" w:cs="Garamond"/>
                <w:b/>
                <w:bCs/>
              </w:rPr>
              <w:t>TOTAL</w:t>
            </w:r>
          </w:p>
        </w:tc>
        <w:tc>
          <w:tcPr>
            <w:tcW w:w="13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91AC95A" w14:textId="77777777" w:rsidR="004416BD" w:rsidRDefault="00057F67">
            <w:pPr>
              <w:spacing w:before="240" w:after="240" w:line="240" w:lineRule="auto"/>
              <w:ind w:left="340"/>
              <w:jc w:val="center"/>
              <w:rPr>
                <w:rFonts w:ascii="Garamond" w:eastAsia="Garamond" w:hAnsi="Garamond" w:cs="Garamond"/>
                <w:b/>
                <w:bCs/>
              </w:rPr>
            </w:pPr>
            <w:r>
              <w:rPr>
                <w:rFonts w:ascii="Garamond" w:eastAsia="Garamond" w:hAnsi="Garamond" w:cs="Garamond"/>
                <w:b/>
                <w:bCs/>
              </w:rPr>
              <w:t>2</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3AB4F40" w14:textId="77777777" w:rsidR="004416BD" w:rsidRDefault="00057F67">
            <w:pPr>
              <w:spacing w:before="240" w:after="240" w:line="240" w:lineRule="auto"/>
              <w:ind w:left="340"/>
              <w:jc w:val="center"/>
              <w:rPr>
                <w:rFonts w:ascii="Garamond" w:eastAsia="Garamond" w:hAnsi="Garamond" w:cs="Garamond"/>
                <w:b/>
                <w:bCs/>
              </w:rPr>
            </w:pPr>
            <w:r>
              <w:rPr>
                <w:rFonts w:ascii="Garamond" w:eastAsia="Garamond" w:hAnsi="Garamond" w:cs="Garamond"/>
                <w:b/>
                <w:bCs/>
              </w:rPr>
              <w:t>0</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E0BFDA6" w14:textId="77777777" w:rsidR="004416BD" w:rsidRDefault="00057F67">
            <w:pPr>
              <w:spacing w:before="240" w:after="240" w:line="240" w:lineRule="auto"/>
              <w:ind w:left="340"/>
              <w:jc w:val="center"/>
              <w:rPr>
                <w:rFonts w:ascii="Garamond" w:eastAsia="Garamond" w:hAnsi="Garamond" w:cs="Garamond"/>
                <w:b/>
                <w:bCs/>
              </w:rPr>
            </w:pPr>
            <w:r>
              <w:rPr>
                <w:rFonts w:ascii="Garamond" w:eastAsia="Garamond" w:hAnsi="Garamond" w:cs="Garamond"/>
                <w:b/>
                <w:bCs/>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D0EBA5F" w14:textId="77777777" w:rsidR="004416BD" w:rsidRDefault="00057F67">
            <w:pPr>
              <w:spacing w:before="240" w:after="240" w:line="240" w:lineRule="auto"/>
              <w:ind w:left="340"/>
              <w:jc w:val="center"/>
              <w:rPr>
                <w:rFonts w:ascii="Garamond" w:eastAsia="Garamond" w:hAnsi="Garamond" w:cs="Garamond"/>
                <w:b/>
                <w:bCs/>
              </w:rPr>
            </w:pPr>
            <w:r>
              <w:rPr>
                <w:rFonts w:ascii="Garamond" w:eastAsia="Garamond" w:hAnsi="Garamond" w:cs="Garamond"/>
                <w:b/>
                <w:bCs/>
              </w:rPr>
              <w:t>1</w:t>
            </w:r>
          </w:p>
        </w:tc>
        <w:tc>
          <w:tcPr>
            <w:tcW w:w="11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910AC19" w14:textId="77777777" w:rsidR="004416BD" w:rsidRDefault="00057F67">
            <w:pPr>
              <w:spacing w:before="240" w:after="240" w:line="240" w:lineRule="auto"/>
              <w:ind w:left="340"/>
              <w:jc w:val="center"/>
              <w:rPr>
                <w:rFonts w:ascii="Garamond" w:eastAsia="Garamond" w:hAnsi="Garamond" w:cs="Garamond"/>
                <w:b/>
                <w:bCs/>
              </w:rPr>
            </w:pPr>
            <w:r>
              <w:rPr>
                <w:rFonts w:ascii="Garamond" w:eastAsia="Garamond" w:hAnsi="Garamond" w:cs="Garamond"/>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FA70FE6" w14:textId="77777777" w:rsidR="004416BD" w:rsidRDefault="00057F67">
            <w:pPr>
              <w:spacing w:before="240" w:after="240" w:line="240" w:lineRule="auto"/>
              <w:ind w:left="340"/>
              <w:jc w:val="center"/>
              <w:rPr>
                <w:rFonts w:ascii="Garamond" w:eastAsia="Garamond" w:hAnsi="Garamond" w:cs="Garamond"/>
                <w:b/>
                <w:bCs/>
              </w:rPr>
            </w:pPr>
            <w:r>
              <w:rPr>
                <w:rFonts w:ascii="Garamond" w:eastAsia="Garamond" w:hAnsi="Garamond" w:cs="Garamond"/>
                <w:b/>
                <w:bCs/>
              </w:rPr>
              <w:t>4</w:t>
            </w:r>
          </w:p>
        </w:tc>
      </w:tr>
    </w:tbl>
    <w:p w14:paraId="461C7F92" w14:textId="77777777" w:rsidR="004416BD" w:rsidRDefault="004416BD">
      <w:bookmarkStart w:id="51" w:name="_heading=h.g26a7m53gpmz" w:colFirst="0" w:colLast="0"/>
      <w:bookmarkEnd w:id="51"/>
    </w:p>
    <w:p w14:paraId="4E56E67F" w14:textId="77777777" w:rsidR="004416BD" w:rsidRDefault="00057F67">
      <w:pPr>
        <w:pStyle w:val="Heading3"/>
        <w:rPr>
          <w:rFonts w:ascii="Garamond" w:eastAsia="Garamond" w:hAnsi="Garamond" w:cs="Garamond"/>
          <w:b/>
          <w:bCs/>
          <w:color w:val="000000"/>
        </w:rPr>
      </w:pPr>
      <w:bookmarkStart w:id="52" w:name="_heading=h.sh3py2pn2yah" w:colFirst="0" w:colLast="0"/>
      <w:bookmarkEnd w:id="52"/>
      <w:r>
        <w:rPr>
          <w:rFonts w:ascii="Garamond" w:eastAsia="Garamond" w:hAnsi="Garamond" w:cs="Garamond"/>
          <w:b/>
          <w:bCs/>
          <w:color w:val="000000"/>
        </w:rPr>
        <w:t>VIRAL HEPATITIS - A</w:t>
      </w:r>
    </w:p>
    <w:p w14:paraId="76D56389" w14:textId="77777777" w:rsidR="004416BD" w:rsidRDefault="00057F67">
      <w:pPr>
        <w:rPr>
          <w:rFonts w:ascii="Garamond" w:eastAsia="Garamond" w:hAnsi="Garamond" w:cs="Garamond"/>
        </w:rPr>
      </w:pPr>
      <w:r>
        <w:rPr>
          <w:rFonts w:ascii="Garamond" w:eastAsia="Garamond" w:hAnsi="Garamond" w:cs="Garamond"/>
        </w:rPr>
        <w:t>Hepatitis A cases are commonly associated with unsafe drinking water, food contamination, and breakdowns in sanitation, often presenting as clusters or outbreaks.</w:t>
      </w:r>
    </w:p>
    <w:p w14:paraId="735870F5" w14:textId="77777777" w:rsidR="004416BD" w:rsidRDefault="004416BD">
      <w:pPr>
        <w:rPr>
          <w:rFonts w:ascii="Garamond" w:eastAsia="Garamond" w:hAnsi="Garamond" w:cs="Garamond"/>
        </w:rPr>
      </w:pPr>
    </w:p>
    <w:p w14:paraId="22F26051" w14:textId="77777777" w:rsidR="004416BD" w:rsidRDefault="00057F67">
      <w:pPr>
        <w:rPr>
          <w:rFonts w:ascii="Garamond" w:eastAsia="Garamond" w:hAnsi="Garamond" w:cs="Garamond"/>
        </w:rPr>
      </w:pPr>
      <w:r>
        <w:rPr>
          <w:rFonts w:ascii="Garamond" w:eastAsia="Garamond" w:hAnsi="Garamond" w:cs="Garamond"/>
        </w:rPr>
        <w:t>Peak: October - December</w:t>
      </w:r>
    </w:p>
    <w:p w14:paraId="4765B9E6" w14:textId="77777777" w:rsidR="004416BD" w:rsidRDefault="00057F67">
      <w:pPr>
        <w:pStyle w:val="Heading3"/>
        <w:jc w:val="center"/>
        <w:rPr>
          <w:rFonts w:ascii="Garamond" w:eastAsia="Garamond" w:hAnsi="Garamond" w:cs="Garamond"/>
          <w:color w:val="000000"/>
        </w:rPr>
      </w:pPr>
      <w:bookmarkStart w:id="53" w:name="_heading=h.tfyg25s3bjys" w:colFirst="0" w:colLast="0"/>
      <w:bookmarkEnd w:id="53"/>
      <w:r>
        <w:rPr>
          <w:rFonts w:ascii="Garamond" w:eastAsia="Garamond" w:hAnsi="Garamond" w:cs="Garamond"/>
          <w:color w:val="000000"/>
        </w:rPr>
        <w:t>Hepatitis A – Ward-wise Yearly Distribution (2021–2025)</w:t>
      </w:r>
    </w:p>
    <w:p w14:paraId="2499886B" w14:textId="77777777" w:rsidR="004416BD" w:rsidRDefault="004416BD">
      <w:pPr>
        <w:jc w:val="left"/>
        <w:rPr>
          <w:rFonts w:ascii="Garamond" w:eastAsia="Garamond" w:hAnsi="Garamond" w:cs="Garamond"/>
        </w:rPr>
      </w:pPr>
    </w:p>
    <w:tbl>
      <w:tblPr>
        <w:tblStyle w:val="aff4"/>
        <w:tblW w:w="837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1455"/>
        <w:gridCol w:w="1140"/>
        <w:gridCol w:w="1155"/>
        <w:gridCol w:w="1155"/>
        <w:gridCol w:w="1155"/>
        <w:gridCol w:w="1155"/>
        <w:gridCol w:w="1155"/>
      </w:tblGrid>
      <w:tr w:rsidR="004416BD" w14:paraId="5877390C" w14:textId="77777777">
        <w:trPr>
          <w:trHeight w:val="2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133EDF" w14:textId="77777777" w:rsidR="004416BD" w:rsidRDefault="00057F67">
            <w:pPr>
              <w:jc w:val="center"/>
              <w:rPr>
                <w:rFonts w:ascii="Garamond" w:eastAsia="Garamond" w:hAnsi="Garamond" w:cs="Garamond"/>
              </w:rPr>
            </w:pPr>
            <w:r>
              <w:rPr>
                <w:rFonts w:ascii="Garamond" w:eastAsia="Garamond" w:hAnsi="Garamond" w:cs="Garamond"/>
                <w:b/>
                <w:bCs/>
              </w:rPr>
              <w:t>Ward</w:t>
            </w:r>
          </w:p>
        </w:tc>
        <w:tc>
          <w:tcPr>
            <w:tcW w:w="6915" w:type="dxa"/>
            <w:gridSpan w:val="6"/>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A5FCE39" w14:textId="77777777" w:rsidR="004416BD" w:rsidRDefault="00057F67">
            <w:pPr>
              <w:jc w:val="center"/>
              <w:rPr>
                <w:rFonts w:ascii="Garamond" w:eastAsia="Garamond" w:hAnsi="Garamond" w:cs="Garamond"/>
                <w:b/>
                <w:bCs/>
              </w:rPr>
            </w:pPr>
            <w:r>
              <w:rPr>
                <w:rFonts w:ascii="Garamond" w:eastAsia="Garamond" w:hAnsi="Garamond" w:cs="Garamond"/>
                <w:b/>
                <w:bCs/>
              </w:rPr>
              <w:t>Hep A – Ward-wise Yearly Distribution</w:t>
            </w:r>
          </w:p>
        </w:tc>
      </w:tr>
      <w:tr w:rsidR="004416BD" w14:paraId="5A42C529" w14:textId="77777777">
        <w:trPr>
          <w:trHeight w:val="20"/>
        </w:trPr>
        <w:tc>
          <w:tcPr>
            <w:tcW w:w="1455"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D4611D" w14:textId="77777777" w:rsidR="004416BD" w:rsidRDefault="004416BD">
            <w:pPr>
              <w:widowControl w:val="0"/>
              <w:pBdr>
                <w:top w:val="nil"/>
                <w:left w:val="nil"/>
                <w:bottom w:val="nil"/>
                <w:right w:val="nil"/>
                <w:between w:val="nil"/>
              </w:pBdr>
              <w:jc w:val="left"/>
              <w:rPr>
                <w:rFonts w:ascii="Garamond" w:eastAsia="Garamond" w:hAnsi="Garamond" w:cs="Garamond"/>
                <w:b/>
                <w:bCs/>
              </w:rPr>
            </w:pPr>
          </w:p>
        </w:tc>
        <w:tc>
          <w:tcPr>
            <w:tcW w:w="114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9E9AFC" w14:textId="77777777" w:rsidR="004416BD" w:rsidRDefault="00057F67">
            <w:pPr>
              <w:jc w:val="center"/>
              <w:rPr>
                <w:rFonts w:ascii="Garamond" w:eastAsia="Garamond" w:hAnsi="Garamond" w:cs="Garamond"/>
              </w:rPr>
            </w:pPr>
            <w:r>
              <w:rPr>
                <w:rFonts w:ascii="Garamond" w:eastAsia="Garamond" w:hAnsi="Garamond" w:cs="Garamond"/>
                <w:b/>
                <w:bCs/>
              </w:rPr>
              <w:t>2021</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AC7C5B" w14:textId="77777777" w:rsidR="004416BD" w:rsidRDefault="00057F67">
            <w:pPr>
              <w:jc w:val="center"/>
              <w:rPr>
                <w:rFonts w:ascii="Garamond" w:eastAsia="Garamond" w:hAnsi="Garamond" w:cs="Garamond"/>
              </w:rPr>
            </w:pPr>
            <w:r>
              <w:rPr>
                <w:rFonts w:ascii="Garamond" w:eastAsia="Garamond" w:hAnsi="Garamond" w:cs="Garamond"/>
                <w:b/>
                <w:bCs/>
              </w:rPr>
              <w:t>2022</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2B7B7D" w14:textId="77777777" w:rsidR="004416BD" w:rsidRDefault="00057F67">
            <w:pPr>
              <w:jc w:val="center"/>
              <w:rPr>
                <w:rFonts w:ascii="Garamond" w:eastAsia="Garamond" w:hAnsi="Garamond" w:cs="Garamond"/>
              </w:rPr>
            </w:pPr>
            <w:r>
              <w:rPr>
                <w:rFonts w:ascii="Garamond" w:eastAsia="Garamond" w:hAnsi="Garamond" w:cs="Garamond"/>
                <w:b/>
                <w:bCs/>
              </w:rPr>
              <w:t>2023</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2D2860" w14:textId="77777777" w:rsidR="004416BD" w:rsidRDefault="00057F67">
            <w:pPr>
              <w:jc w:val="center"/>
              <w:rPr>
                <w:rFonts w:ascii="Garamond" w:eastAsia="Garamond" w:hAnsi="Garamond" w:cs="Garamond"/>
              </w:rPr>
            </w:pPr>
            <w:r>
              <w:rPr>
                <w:rFonts w:ascii="Garamond" w:eastAsia="Garamond" w:hAnsi="Garamond" w:cs="Garamond"/>
                <w:b/>
                <w:bCs/>
              </w:rPr>
              <w:t>2024</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72CD09" w14:textId="77777777" w:rsidR="004416BD" w:rsidRDefault="00057F67">
            <w:pPr>
              <w:jc w:val="center"/>
              <w:rPr>
                <w:rFonts w:ascii="Garamond" w:eastAsia="Garamond" w:hAnsi="Garamond" w:cs="Garamond"/>
              </w:rPr>
            </w:pPr>
            <w:r>
              <w:rPr>
                <w:rFonts w:ascii="Garamond" w:eastAsia="Garamond" w:hAnsi="Garamond" w:cs="Garamond"/>
                <w:b/>
                <w:bCs/>
              </w:rPr>
              <w:t>2025</w:t>
            </w:r>
          </w:p>
        </w:tc>
        <w:tc>
          <w:tcPr>
            <w:tcW w:w="11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3083F2" w14:textId="77777777" w:rsidR="004416BD" w:rsidRDefault="00057F67">
            <w:pPr>
              <w:jc w:val="center"/>
              <w:rPr>
                <w:rFonts w:ascii="Garamond" w:eastAsia="Garamond" w:hAnsi="Garamond" w:cs="Garamond"/>
              </w:rPr>
            </w:pPr>
            <w:r>
              <w:rPr>
                <w:rFonts w:ascii="Garamond" w:eastAsia="Garamond" w:hAnsi="Garamond" w:cs="Garamond"/>
                <w:b/>
                <w:bCs/>
              </w:rPr>
              <w:t>Total</w:t>
            </w:r>
          </w:p>
        </w:tc>
      </w:tr>
      <w:tr w:rsidR="004416BD" w14:paraId="0EB3B6E6"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92A576" w14:textId="77777777" w:rsidR="004416BD" w:rsidRDefault="00057F67">
            <w:pPr>
              <w:jc w:val="center"/>
              <w:rPr>
                <w:rFonts w:ascii="Garamond" w:eastAsia="Garamond" w:hAnsi="Garamond" w:cs="Garamond"/>
              </w:rPr>
            </w:pPr>
            <w:r>
              <w:rPr>
                <w:rFonts w:ascii="Garamond" w:eastAsia="Garamond" w:hAnsi="Garamond" w:cs="Garamond"/>
              </w:rPr>
              <w:t>1</w:t>
            </w:r>
          </w:p>
        </w:tc>
        <w:tc>
          <w:tcPr>
            <w:tcW w:w="114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6AE28B76"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00D27C7"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3BBC526"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35872410"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1C7F4AD0"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A65CE99" w14:textId="77777777" w:rsidR="004416BD" w:rsidRDefault="00057F67">
            <w:pPr>
              <w:spacing w:before="240" w:after="240"/>
              <w:ind w:left="340"/>
              <w:jc w:val="center"/>
              <w:rPr>
                <w:rFonts w:ascii="Garamond" w:eastAsia="Garamond" w:hAnsi="Garamond" w:cs="Garamond"/>
                <w:b/>
                <w:bCs/>
              </w:rPr>
            </w:pPr>
            <w:r>
              <w:rPr>
                <w:rFonts w:ascii="Garamond" w:eastAsia="Garamond" w:hAnsi="Garamond" w:cs="Garamond"/>
                <w:b/>
                <w:bCs/>
              </w:rPr>
              <w:t>0</w:t>
            </w:r>
          </w:p>
        </w:tc>
      </w:tr>
      <w:tr w:rsidR="004416BD" w14:paraId="66DFFAC9"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7C5DF0" w14:textId="77777777" w:rsidR="004416BD" w:rsidRDefault="00057F67">
            <w:pPr>
              <w:jc w:val="center"/>
              <w:rPr>
                <w:rFonts w:ascii="Garamond" w:eastAsia="Garamond" w:hAnsi="Garamond" w:cs="Garamond"/>
              </w:rPr>
            </w:pPr>
            <w:r>
              <w:rPr>
                <w:rFonts w:ascii="Garamond" w:eastAsia="Garamond" w:hAnsi="Garamond" w:cs="Garamond"/>
              </w:rPr>
              <w:t>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12C8580"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40A33A7"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66C5155"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478E9AD"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DA9986B" w14:textId="77777777" w:rsidR="004416BD" w:rsidRDefault="00057F67">
            <w:pPr>
              <w:spacing w:before="240" w:after="240"/>
              <w:ind w:left="340"/>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E492367" w14:textId="77777777" w:rsidR="004416BD" w:rsidRDefault="00057F67">
            <w:pPr>
              <w:spacing w:before="240" w:after="240"/>
              <w:ind w:left="340"/>
              <w:jc w:val="center"/>
              <w:rPr>
                <w:rFonts w:ascii="Garamond" w:eastAsia="Garamond" w:hAnsi="Garamond" w:cs="Garamond"/>
                <w:b/>
                <w:bCs/>
              </w:rPr>
            </w:pPr>
            <w:r>
              <w:rPr>
                <w:rFonts w:ascii="Garamond" w:eastAsia="Garamond" w:hAnsi="Garamond" w:cs="Garamond"/>
                <w:b/>
                <w:bCs/>
              </w:rPr>
              <w:t>2</w:t>
            </w:r>
          </w:p>
        </w:tc>
      </w:tr>
      <w:tr w:rsidR="004416BD" w14:paraId="439716B1"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A4DF17" w14:textId="77777777" w:rsidR="004416BD" w:rsidRDefault="00057F67">
            <w:pPr>
              <w:jc w:val="center"/>
              <w:rPr>
                <w:rFonts w:ascii="Garamond" w:eastAsia="Garamond" w:hAnsi="Garamond" w:cs="Garamond"/>
              </w:rPr>
            </w:pPr>
            <w:r>
              <w:rPr>
                <w:rFonts w:ascii="Garamond" w:eastAsia="Garamond" w:hAnsi="Garamond" w:cs="Garamond"/>
              </w:rPr>
              <w:t>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50F48AE"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663EE17"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2B1A8A5"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49F95EF" w14:textId="77777777" w:rsidR="004416BD" w:rsidRDefault="00057F67">
            <w:pPr>
              <w:spacing w:before="240" w:after="240"/>
              <w:ind w:left="340"/>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947E36A"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5EC416F" w14:textId="77777777" w:rsidR="004416BD" w:rsidRDefault="00057F67">
            <w:pPr>
              <w:spacing w:before="240" w:after="240"/>
              <w:ind w:left="340"/>
              <w:jc w:val="center"/>
              <w:rPr>
                <w:rFonts w:ascii="Garamond" w:eastAsia="Garamond" w:hAnsi="Garamond" w:cs="Garamond"/>
                <w:b/>
                <w:bCs/>
              </w:rPr>
            </w:pPr>
            <w:r>
              <w:rPr>
                <w:rFonts w:ascii="Garamond" w:eastAsia="Garamond" w:hAnsi="Garamond" w:cs="Garamond"/>
                <w:b/>
                <w:bCs/>
              </w:rPr>
              <w:t>1</w:t>
            </w:r>
          </w:p>
        </w:tc>
      </w:tr>
      <w:tr w:rsidR="004416BD" w14:paraId="258608EB"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4E5633" w14:textId="77777777" w:rsidR="004416BD" w:rsidRDefault="00057F67">
            <w:pPr>
              <w:jc w:val="center"/>
              <w:rPr>
                <w:rFonts w:ascii="Garamond" w:eastAsia="Garamond" w:hAnsi="Garamond" w:cs="Garamond"/>
              </w:rPr>
            </w:pPr>
            <w:r>
              <w:rPr>
                <w:rFonts w:ascii="Garamond" w:eastAsia="Garamond" w:hAnsi="Garamond" w:cs="Garamond"/>
              </w:rPr>
              <w:t>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64DAA75"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C9132BA"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953FCCF"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6167920"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73197FE" w14:textId="77777777" w:rsidR="004416BD" w:rsidRDefault="00057F67">
            <w:pPr>
              <w:spacing w:before="240" w:after="240"/>
              <w:ind w:left="340"/>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4A0BD2D" w14:textId="77777777" w:rsidR="004416BD" w:rsidRDefault="00057F67">
            <w:pPr>
              <w:spacing w:before="240" w:after="240"/>
              <w:ind w:left="340"/>
              <w:jc w:val="center"/>
              <w:rPr>
                <w:rFonts w:ascii="Garamond" w:eastAsia="Garamond" w:hAnsi="Garamond" w:cs="Garamond"/>
                <w:b/>
                <w:bCs/>
              </w:rPr>
            </w:pPr>
            <w:r>
              <w:rPr>
                <w:rFonts w:ascii="Garamond" w:eastAsia="Garamond" w:hAnsi="Garamond" w:cs="Garamond"/>
                <w:b/>
                <w:bCs/>
              </w:rPr>
              <w:t>2</w:t>
            </w:r>
          </w:p>
        </w:tc>
      </w:tr>
      <w:tr w:rsidR="004416BD" w14:paraId="5644F8CF"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10E13C" w14:textId="77777777" w:rsidR="004416BD" w:rsidRDefault="00057F67">
            <w:pPr>
              <w:jc w:val="center"/>
              <w:rPr>
                <w:rFonts w:ascii="Garamond" w:eastAsia="Garamond" w:hAnsi="Garamond" w:cs="Garamond"/>
              </w:rPr>
            </w:pPr>
            <w:r>
              <w:rPr>
                <w:rFonts w:ascii="Garamond" w:eastAsia="Garamond" w:hAnsi="Garamond" w:cs="Garamond"/>
              </w:rPr>
              <w:t>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C9D87AC"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26AB943"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35208D9"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D2A2793"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53D1BD3" w14:textId="77777777" w:rsidR="004416BD" w:rsidRDefault="00057F67">
            <w:pPr>
              <w:spacing w:before="240" w:after="240"/>
              <w:ind w:left="340"/>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4615D4B" w14:textId="77777777" w:rsidR="004416BD" w:rsidRDefault="00057F67">
            <w:pPr>
              <w:spacing w:before="240" w:after="240"/>
              <w:ind w:left="340"/>
              <w:jc w:val="center"/>
              <w:rPr>
                <w:rFonts w:ascii="Garamond" w:eastAsia="Garamond" w:hAnsi="Garamond" w:cs="Garamond"/>
                <w:b/>
                <w:bCs/>
              </w:rPr>
            </w:pPr>
            <w:r>
              <w:rPr>
                <w:rFonts w:ascii="Garamond" w:eastAsia="Garamond" w:hAnsi="Garamond" w:cs="Garamond"/>
                <w:b/>
                <w:bCs/>
              </w:rPr>
              <w:t>1</w:t>
            </w:r>
          </w:p>
        </w:tc>
      </w:tr>
      <w:tr w:rsidR="004416BD" w14:paraId="7F2A925B"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0A1310" w14:textId="77777777" w:rsidR="004416BD" w:rsidRDefault="00057F67">
            <w:pPr>
              <w:jc w:val="center"/>
              <w:rPr>
                <w:rFonts w:ascii="Garamond" w:eastAsia="Garamond" w:hAnsi="Garamond" w:cs="Garamond"/>
              </w:rPr>
            </w:pPr>
            <w:r>
              <w:rPr>
                <w:rFonts w:ascii="Garamond" w:eastAsia="Garamond" w:hAnsi="Garamond" w:cs="Garamond"/>
              </w:rPr>
              <w:t>6</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08A1BF0"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D5E98D5"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11A0AA1"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F16A7DF" w14:textId="77777777" w:rsidR="004416BD" w:rsidRDefault="00057F67">
            <w:pPr>
              <w:spacing w:before="240" w:after="240"/>
              <w:ind w:left="340"/>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332C058" w14:textId="77777777" w:rsidR="004416BD" w:rsidRDefault="00057F67">
            <w:pPr>
              <w:spacing w:before="240" w:after="240"/>
              <w:ind w:left="340"/>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D09E1DB" w14:textId="77777777" w:rsidR="004416BD" w:rsidRDefault="00057F67">
            <w:pPr>
              <w:spacing w:before="240" w:after="240"/>
              <w:ind w:left="340"/>
              <w:jc w:val="center"/>
              <w:rPr>
                <w:rFonts w:ascii="Garamond" w:eastAsia="Garamond" w:hAnsi="Garamond" w:cs="Garamond"/>
                <w:b/>
                <w:bCs/>
              </w:rPr>
            </w:pPr>
            <w:r>
              <w:rPr>
                <w:rFonts w:ascii="Garamond" w:eastAsia="Garamond" w:hAnsi="Garamond" w:cs="Garamond"/>
                <w:b/>
                <w:bCs/>
              </w:rPr>
              <w:t>2</w:t>
            </w:r>
          </w:p>
        </w:tc>
      </w:tr>
      <w:tr w:rsidR="004416BD" w14:paraId="69E9F423"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3D9A62" w14:textId="77777777" w:rsidR="004416BD" w:rsidRDefault="00057F67">
            <w:pPr>
              <w:jc w:val="center"/>
              <w:rPr>
                <w:rFonts w:ascii="Garamond" w:eastAsia="Garamond" w:hAnsi="Garamond" w:cs="Garamond"/>
              </w:rPr>
            </w:pPr>
            <w:r>
              <w:rPr>
                <w:rFonts w:ascii="Garamond" w:eastAsia="Garamond" w:hAnsi="Garamond" w:cs="Garamond"/>
              </w:rPr>
              <w:lastRenderedPageBreak/>
              <w:t>7</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95855AE"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CDBB0E7"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31E6CB4" w14:textId="77777777" w:rsidR="004416BD" w:rsidRDefault="00057F67">
            <w:pPr>
              <w:spacing w:before="240" w:after="240"/>
              <w:ind w:left="340"/>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13D06B1"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D366ADA"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BADE9AA" w14:textId="77777777" w:rsidR="004416BD" w:rsidRDefault="00057F67">
            <w:pPr>
              <w:spacing w:before="240" w:after="240"/>
              <w:ind w:left="340"/>
              <w:jc w:val="center"/>
              <w:rPr>
                <w:rFonts w:ascii="Garamond" w:eastAsia="Garamond" w:hAnsi="Garamond" w:cs="Garamond"/>
                <w:b/>
                <w:bCs/>
              </w:rPr>
            </w:pPr>
            <w:r>
              <w:rPr>
                <w:rFonts w:ascii="Garamond" w:eastAsia="Garamond" w:hAnsi="Garamond" w:cs="Garamond"/>
              </w:rPr>
              <w:t>1</w:t>
            </w:r>
          </w:p>
        </w:tc>
      </w:tr>
      <w:tr w:rsidR="004416BD" w14:paraId="5902F55D"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F47CEE9" w14:textId="77777777" w:rsidR="004416BD" w:rsidRDefault="00057F67">
            <w:pPr>
              <w:jc w:val="center"/>
              <w:rPr>
                <w:rFonts w:ascii="Garamond" w:eastAsia="Garamond" w:hAnsi="Garamond" w:cs="Garamond"/>
              </w:rPr>
            </w:pPr>
            <w:r>
              <w:rPr>
                <w:rFonts w:ascii="Garamond" w:eastAsia="Garamond" w:hAnsi="Garamond" w:cs="Garamond"/>
              </w:rPr>
              <w:t>8</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0D9A593"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8B1C595"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6F59C0E"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7707E08" w14:textId="77777777" w:rsidR="004416BD" w:rsidRDefault="00057F67">
            <w:pPr>
              <w:spacing w:before="240" w:after="240"/>
              <w:ind w:left="340"/>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19FD48A"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BA9B7F5" w14:textId="77777777" w:rsidR="004416BD" w:rsidRDefault="00057F67">
            <w:pPr>
              <w:spacing w:before="240" w:after="240"/>
              <w:ind w:left="340"/>
              <w:jc w:val="center"/>
              <w:rPr>
                <w:rFonts w:ascii="Garamond" w:eastAsia="Garamond" w:hAnsi="Garamond" w:cs="Garamond"/>
                <w:b/>
                <w:bCs/>
              </w:rPr>
            </w:pPr>
            <w:r>
              <w:rPr>
                <w:rFonts w:ascii="Garamond" w:eastAsia="Garamond" w:hAnsi="Garamond" w:cs="Garamond"/>
              </w:rPr>
              <w:t>1</w:t>
            </w:r>
          </w:p>
        </w:tc>
      </w:tr>
      <w:tr w:rsidR="004416BD" w14:paraId="377A7C20"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8BD5F0" w14:textId="77777777" w:rsidR="004416BD" w:rsidRDefault="00057F67">
            <w:pPr>
              <w:jc w:val="center"/>
              <w:rPr>
                <w:rFonts w:ascii="Garamond" w:eastAsia="Garamond" w:hAnsi="Garamond" w:cs="Garamond"/>
              </w:rPr>
            </w:pPr>
            <w:r>
              <w:rPr>
                <w:rFonts w:ascii="Garamond" w:eastAsia="Garamond" w:hAnsi="Garamond" w:cs="Garamond"/>
              </w:rPr>
              <w:t>9</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C9B3A45"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A1739FC"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8187F57"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EDA241F" w14:textId="77777777" w:rsidR="004416BD" w:rsidRDefault="00057F67">
            <w:pPr>
              <w:spacing w:before="240" w:after="240"/>
              <w:ind w:left="340"/>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1A861DF" w14:textId="77777777" w:rsidR="004416BD" w:rsidRDefault="00057F67">
            <w:pPr>
              <w:spacing w:before="240" w:after="240"/>
              <w:ind w:left="340"/>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3BF9316" w14:textId="77777777" w:rsidR="004416BD" w:rsidRDefault="00057F67">
            <w:pPr>
              <w:spacing w:before="240" w:after="240"/>
              <w:ind w:left="340"/>
              <w:jc w:val="center"/>
              <w:rPr>
                <w:rFonts w:ascii="Garamond" w:eastAsia="Garamond" w:hAnsi="Garamond" w:cs="Garamond"/>
                <w:b/>
                <w:bCs/>
              </w:rPr>
            </w:pPr>
            <w:r>
              <w:rPr>
                <w:rFonts w:ascii="Garamond" w:eastAsia="Garamond" w:hAnsi="Garamond" w:cs="Garamond"/>
              </w:rPr>
              <w:t>2</w:t>
            </w:r>
          </w:p>
        </w:tc>
      </w:tr>
      <w:tr w:rsidR="004416BD" w14:paraId="4024D12B"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F895E3" w14:textId="77777777" w:rsidR="004416BD" w:rsidRDefault="00057F67">
            <w:pPr>
              <w:jc w:val="center"/>
              <w:rPr>
                <w:rFonts w:ascii="Garamond" w:eastAsia="Garamond" w:hAnsi="Garamond" w:cs="Garamond"/>
              </w:rPr>
            </w:pPr>
            <w:r>
              <w:rPr>
                <w:rFonts w:ascii="Garamond" w:eastAsia="Garamond" w:hAnsi="Garamond" w:cs="Garamond"/>
              </w:rPr>
              <w:t>10</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B9B237F"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9AD86B1"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115200C" w14:textId="77777777" w:rsidR="004416BD" w:rsidRDefault="00057F67">
            <w:pPr>
              <w:spacing w:before="240" w:after="240"/>
              <w:ind w:left="340"/>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27B4DD7" w14:textId="77777777" w:rsidR="004416BD" w:rsidRDefault="00057F67">
            <w:pPr>
              <w:spacing w:before="240" w:after="240"/>
              <w:ind w:left="340"/>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F661715" w14:textId="77777777" w:rsidR="004416BD" w:rsidRDefault="00057F67">
            <w:pPr>
              <w:spacing w:before="240" w:after="240"/>
              <w:ind w:left="340"/>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A9062A2" w14:textId="77777777" w:rsidR="004416BD" w:rsidRDefault="00057F67">
            <w:pPr>
              <w:spacing w:before="240" w:after="240"/>
              <w:ind w:left="340"/>
              <w:jc w:val="center"/>
              <w:rPr>
                <w:rFonts w:ascii="Garamond" w:eastAsia="Garamond" w:hAnsi="Garamond" w:cs="Garamond"/>
                <w:b/>
                <w:bCs/>
              </w:rPr>
            </w:pPr>
            <w:r>
              <w:rPr>
                <w:rFonts w:ascii="Garamond" w:eastAsia="Garamond" w:hAnsi="Garamond" w:cs="Garamond"/>
              </w:rPr>
              <w:t>4</w:t>
            </w:r>
          </w:p>
        </w:tc>
      </w:tr>
      <w:tr w:rsidR="004416BD" w14:paraId="260FD117"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79432C" w14:textId="77777777" w:rsidR="004416BD" w:rsidRDefault="00057F67">
            <w:pPr>
              <w:jc w:val="center"/>
              <w:rPr>
                <w:rFonts w:ascii="Garamond" w:eastAsia="Garamond" w:hAnsi="Garamond" w:cs="Garamond"/>
              </w:rPr>
            </w:pPr>
            <w:r>
              <w:rPr>
                <w:rFonts w:ascii="Garamond" w:eastAsia="Garamond" w:hAnsi="Garamond" w:cs="Garamond"/>
              </w:rPr>
              <w:t>11</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A12E60C"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21025E3"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08A52E6"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59B2ECC"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D5F41DF" w14:textId="77777777" w:rsidR="004416BD" w:rsidRDefault="00057F67">
            <w:pPr>
              <w:spacing w:before="240" w:after="240"/>
              <w:ind w:left="340"/>
              <w:rPr>
                <w:rFonts w:ascii="Garamond" w:eastAsia="Garamond" w:hAnsi="Garamond" w:cs="Garamond"/>
              </w:rPr>
            </w:pPr>
            <w:r>
              <w:rPr>
                <w:rFonts w:ascii="Garamond" w:eastAsia="Garamond" w:hAnsi="Garamond" w:cs="Garamond"/>
              </w:rPr>
              <w:t>17</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A6EC1DC" w14:textId="77777777" w:rsidR="004416BD" w:rsidRDefault="00057F67">
            <w:pPr>
              <w:spacing w:before="240" w:after="240"/>
              <w:ind w:left="340"/>
              <w:jc w:val="center"/>
              <w:rPr>
                <w:rFonts w:ascii="Garamond" w:eastAsia="Garamond" w:hAnsi="Garamond" w:cs="Garamond"/>
                <w:b/>
                <w:bCs/>
              </w:rPr>
            </w:pPr>
            <w:r>
              <w:rPr>
                <w:rFonts w:ascii="Garamond" w:eastAsia="Garamond" w:hAnsi="Garamond" w:cs="Garamond"/>
              </w:rPr>
              <w:t>17</w:t>
            </w:r>
          </w:p>
        </w:tc>
      </w:tr>
      <w:tr w:rsidR="004416BD" w14:paraId="3E9BFD1F"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D533B9" w14:textId="77777777" w:rsidR="004416BD" w:rsidRDefault="00057F67">
            <w:pPr>
              <w:jc w:val="center"/>
              <w:rPr>
                <w:rFonts w:ascii="Garamond" w:eastAsia="Garamond" w:hAnsi="Garamond" w:cs="Garamond"/>
              </w:rPr>
            </w:pPr>
            <w:r>
              <w:rPr>
                <w:rFonts w:ascii="Garamond" w:eastAsia="Garamond" w:hAnsi="Garamond" w:cs="Garamond"/>
              </w:rPr>
              <w:t>12</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92E2E47"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BB22D1D"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D798AC6"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ACDB496"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0958C1F" w14:textId="77777777" w:rsidR="004416BD" w:rsidRDefault="00057F67">
            <w:pPr>
              <w:spacing w:before="240" w:after="240"/>
              <w:ind w:left="340"/>
              <w:rPr>
                <w:rFonts w:ascii="Garamond" w:eastAsia="Garamond" w:hAnsi="Garamond" w:cs="Garamond"/>
              </w:rPr>
            </w:pPr>
            <w:r>
              <w:rPr>
                <w:rFonts w:ascii="Garamond" w:eastAsia="Garamond" w:hAnsi="Garamond" w:cs="Garamond"/>
              </w:rPr>
              <w:t>9</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642D72DA" w14:textId="77777777" w:rsidR="004416BD" w:rsidRDefault="00057F67">
            <w:pPr>
              <w:spacing w:before="240" w:after="240"/>
              <w:ind w:left="340"/>
              <w:jc w:val="center"/>
              <w:rPr>
                <w:rFonts w:ascii="Garamond" w:eastAsia="Garamond" w:hAnsi="Garamond" w:cs="Garamond"/>
                <w:b/>
                <w:bCs/>
              </w:rPr>
            </w:pPr>
            <w:r>
              <w:rPr>
                <w:rFonts w:ascii="Garamond" w:eastAsia="Garamond" w:hAnsi="Garamond" w:cs="Garamond"/>
              </w:rPr>
              <w:t>9</w:t>
            </w:r>
          </w:p>
        </w:tc>
      </w:tr>
      <w:tr w:rsidR="004416BD" w14:paraId="303CBE52"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4A65A2" w14:textId="77777777" w:rsidR="004416BD" w:rsidRDefault="00057F67">
            <w:pPr>
              <w:jc w:val="center"/>
              <w:rPr>
                <w:rFonts w:ascii="Garamond" w:eastAsia="Garamond" w:hAnsi="Garamond" w:cs="Garamond"/>
              </w:rPr>
            </w:pPr>
            <w:r>
              <w:rPr>
                <w:rFonts w:ascii="Garamond" w:eastAsia="Garamond" w:hAnsi="Garamond" w:cs="Garamond"/>
              </w:rPr>
              <w:t>13</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E29A363"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E6DD4E6"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68D48EC"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5333AEF"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968BB50" w14:textId="77777777" w:rsidR="004416BD" w:rsidRDefault="00057F67">
            <w:pPr>
              <w:spacing w:before="240" w:after="240"/>
              <w:ind w:left="340"/>
              <w:rPr>
                <w:rFonts w:ascii="Garamond" w:eastAsia="Garamond" w:hAnsi="Garamond" w:cs="Garamond"/>
              </w:rPr>
            </w:pPr>
            <w:r>
              <w:rPr>
                <w:rFonts w:ascii="Garamond" w:eastAsia="Garamond" w:hAnsi="Garamond" w:cs="Garamond"/>
              </w:rPr>
              <w:t>1</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21E6D9C2" w14:textId="77777777" w:rsidR="004416BD" w:rsidRDefault="00057F67">
            <w:pPr>
              <w:spacing w:before="240" w:after="240"/>
              <w:ind w:left="340"/>
              <w:jc w:val="center"/>
              <w:rPr>
                <w:rFonts w:ascii="Garamond" w:eastAsia="Garamond" w:hAnsi="Garamond" w:cs="Garamond"/>
                <w:b/>
                <w:bCs/>
              </w:rPr>
            </w:pPr>
            <w:r>
              <w:rPr>
                <w:rFonts w:ascii="Garamond" w:eastAsia="Garamond" w:hAnsi="Garamond" w:cs="Garamond"/>
                <w:b/>
                <w:bCs/>
              </w:rPr>
              <w:t>1</w:t>
            </w:r>
          </w:p>
        </w:tc>
      </w:tr>
      <w:tr w:rsidR="004416BD" w14:paraId="3D01C874"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55E1746" w14:textId="77777777" w:rsidR="004416BD" w:rsidRDefault="00057F67">
            <w:pPr>
              <w:jc w:val="center"/>
              <w:rPr>
                <w:rFonts w:ascii="Garamond" w:eastAsia="Garamond" w:hAnsi="Garamond" w:cs="Garamond"/>
              </w:rPr>
            </w:pPr>
            <w:r>
              <w:rPr>
                <w:rFonts w:ascii="Garamond" w:eastAsia="Garamond" w:hAnsi="Garamond" w:cs="Garamond"/>
              </w:rPr>
              <w:t>14</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5AF96D9"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C3AC212"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55341211"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9A5F4BC" w14:textId="77777777" w:rsidR="004416BD" w:rsidRDefault="00057F67">
            <w:pPr>
              <w:spacing w:before="240" w:after="240"/>
              <w:ind w:left="340"/>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EAAB2F9"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5A10320" w14:textId="77777777" w:rsidR="004416BD" w:rsidRDefault="00057F67">
            <w:pPr>
              <w:spacing w:before="240" w:after="240"/>
              <w:ind w:left="340"/>
              <w:jc w:val="center"/>
              <w:rPr>
                <w:rFonts w:ascii="Garamond" w:eastAsia="Garamond" w:hAnsi="Garamond" w:cs="Garamond"/>
                <w:b/>
                <w:bCs/>
              </w:rPr>
            </w:pPr>
            <w:r>
              <w:rPr>
                <w:rFonts w:ascii="Garamond" w:eastAsia="Garamond" w:hAnsi="Garamond" w:cs="Garamond"/>
                <w:b/>
                <w:bCs/>
              </w:rPr>
              <w:t>2</w:t>
            </w:r>
          </w:p>
        </w:tc>
      </w:tr>
      <w:tr w:rsidR="004416BD" w14:paraId="36A4FFEA"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73DE4A" w14:textId="77777777" w:rsidR="004416BD" w:rsidRDefault="00057F67">
            <w:pPr>
              <w:jc w:val="center"/>
              <w:rPr>
                <w:rFonts w:ascii="Garamond" w:eastAsia="Garamond" w:hAnsi="Garamond" w:cs="Garamond"/>
              </w:rPr>
            </w:pPr>
            <w:r>
              <w:rPr>
                <w:rFonts w:ascii="Garamond" w:eastAsia="Garamond" w:hAnsi="Garamond" w:cs="Garamond"/>
              </w:rPr>
              <w:t>15</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0236FAF"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A806C42"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BC5F818"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34CB7B93" w14:textId="77777777" w:rsidR="004416BD" w:rsidRDefault="00057F67">
            <w:pPr>
              <w:spacing w:before="240" w:after="240"/>
              <w:ind w:left="340"/>
              <w:rPr>
                <w:rFonts w:ascii="Garamond" w:eastAsia="Garamond" w:hAnsi="Garamond" w:cs="Garamond"/>
              </w:rPr>
            </w:pPr>
            <w:r>
              <w:rPr>
                <w:rFonts w:ascii="Garamond" w:eastAsia="Garamond" w:hAnsi="Garamond" w:cs="Garamond"/>
              </w:rPr>
              <w:t>2</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D507B7C" w14:textId="77777777" w:rsidR="004416BD" w:rsidRDefault="00057F67">
            <w:pPr>
              <w:spacing w:before="240" w:after="240"/>
              <w:ind w:left="340"/>
              <w:rPr>
                <w:rFonts w:ascii="Garamond" w:eastAsia="Garamond" w:hAnsi="Garamond" w:cs="Garamond"/>
              </w:rPr>
            </w:pPr>
            <w:r>
              <w:rPr>
                <w:rFonts w:ascii="Garamond" w:eastAsia="Garamond" w:hAnsi="Garamond" w:cs="Garamond"/>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139E3006" w14:textId="77777777" w:rsidR="004416BD" w:rsidRDefault="00057F67">
            <w:pPr>
              <w:spacing w:before="240" w:after="240"/>
              <w:ind w:left="340"/>
              <w:jc w:val="center"/>
              <w:rPr>
                <w:rFonts w:ascii="Garamond" w:eastAsia="Garamond" w:hAnsi="Garamond" w:cs="Garamond"/>
                <w:b/>
                <w:bCs/>
              </w:rPr>
            </w:pPr>
            <w:r>
              <w:rPr>
                <w:rFonts w:ascii="Garamond" w:eastAsia="Garamond" w:hAnsi="Garamond" w:cs="Garamond"/>
                <w:b/>
                <w:bCs/>
              </w:rPr>
              <w:t>2</w:t>
            </w:r>
          </w:p>
        </w:tc>
      </w:tr>
      <w:tr w:rsidR="004416BD" w14:paraId="2F35C8AD" w14:textId="77777777">
        <w:trPr>
          <w:trHeight w:val="20"/>
        </w:trPr>
        <w:tc>
          <w:tcPr>
            <w:tcW w:w="14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FA9483" w14:textId="77777777" w:rsidR="004416BD" w:rsidRDefault="00057F67">
            <w:pPr>
              <w:jc w:val="center"/>
              <w:rPr>
                <w:rFonts w:ascii="Garamond" w:eastAsia="Garamond" w:hAnsi="Garamond" w:cs="Garamond"/>
                <w:b/>
                <w:bCs/>
              </w:rPr>
            </w:pPr>
            <w:r>
              <w:rPr>
                <w:rFonts w:ascii="Garamond" w:eastAsia="Garamond" w:hAnsi="Garamond" w:cs="Garamond"/>
                <w:b/>
                <w:bCs/>
              </w:rPr>
              <w:t>TOTAL</w:t>
            </w:r>
          </w:p>
        </w:tc>
        <w:tc>
          <w:tcPr>
            <w:tcW w:w="114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22063FF" w14:textId="77777777" w:rsidR="004416BD" w:rsidRDefault="00057F67">
            <w:pPr>
              <w:spacing w:before="240" w:after="240"/>
              <w:ind w:left="340"/>
              <w:rPr>
                <w:rFonts w:ascii="Garamond" w:eastAsia="Garamond" w:hAnsi="Garamond" w:cs="Garamond"/>
                <w:b/>
                <w:bCs/>
              </w:rPr>
            </w:pPr>
            <w:r>
              <w:rPr>
                <w:rFonts w:ascii="Garamond" w:eastAsia="Garamond" w:hAnsi="Garamond" w:cs="Garamond"/>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7FA8F198" w14:textId="77777777" w:rsidR="004416BD" w:rsidRDefault="00057F67">
            <w:pPr>
              <w:spacing w:before="240" w:after="240"/>
              <w:ind w:left="340"/>
              <w:rPr>
                <w:rFonts w:ascii="Garamond" w:eastAsia="Garamond" w:hAnsi="Garamond" w:cs="Garamond"/>
                <w:b/>
                <w:bCs/>
              </w:rPr>
            </w:pPr>
            <w:r>
              <w:rPr>
                <w:rFonts w:ascii="Garamond" w:eastAsia="Garamond" w:hAnsi="Garamond" w:cs="Garamond"/>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F494AC2" w14:textId="77777777" w:rsidR="004416BD" w:rsidRDefault="00057F67">
            <w:pPr>
              <w:spacing w:before="240" w:after="240"/>
              <w:ind w:left="340"/>
              <w:rPr>
                <w:rFonts w:ascii="Garamond" w:eastAsia="Garamond" w:hAnsi="Garamond" w:cs="Garamond"/>
                <w:b/>
                <w:bCs/>
              </w:rPr>
            </w:pPr>
            <w:r>
              <w:rPr>
                <w:rFonts w:ascii="Garamond" w:eastAsia="Garamond" w:hAnsi="Garamond" w:cs="Garamond"/>
                <w:b/>
                <w:bCs/>
              </w:rPr>
              <w:t>0</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9C5B5BE" w14:textId="77777777" w:rsidR="004416BD" w:rsidRDefault="00057F67">
            <w:pPr>
              <w:spacing w:before="240" w:after="240"/>
              <w:ind w:left="340"/>
              <w:rPr>
                <w:rFonts w:ascii="Garamond" w:eastAsia="Garamond" w:hAnsi="Garamond" w:cs="Garamond"/>
                <w:b/>
                <w:bCs/>
              </w:rPr>
            </w:pPr>
            <w:r>
              <w:rPr>
                <w:rFonts w:ascii="Garamond" w:eastAsia="Garamond" w:hAnsi="Garamond" w:cs="Garamond"/>
                <w:b/>
                <w:bCs/>
              </w:rPr>
              <w:t>6</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00D9F585" w14:textId="77777777" w:rsidR="004416BD" w:rsidRDefault="00057F67">
            <w:pPr>
              <w:spacing w:before="240" w:after="240"/>
              <w:ind w:left="340"/>
              <w:rPr>
                <w:rFonts w:ascii="Garamond" w:eastAsia="Garamond" w:hAnsi="Garamond" w:cs="Garamond"/>
                <w:b/>
                <w:bCs/>
              </w:rPr>
            </w:pPr>
            <w:r>
              <w:rPr>
                <w:rFonts w:ascii="Garamond" w:eastAsia="Garamond" w:hAnsi="Garamond" w:cs="Garamond"/>
                <w:b/>
                <w:bCs/>
              </w:rPr>
              <w:t>7</w:t>
            </w:r>
          </w:p>
        </w:tc>
        <w:tc>
          <w:tcPr>
            <w:tcW w:w="1155" w:type="dxa"/>
            <w:tcBorders>
              <w:top w:val="nil"/>
              <w:left w:val="nil"/>
              <w:bottom w:val="single" w:sz="5" w:space="0" w:color="000000"/>
              <w:right w:val="single" w:sz="5" w:space="0" w:color="000000"/>
            </w:tcBorders>
            <w:tcMar>
              <w:top w:w="100" w:type="dxa"/>
              <w:left w:w="100" w:type="dxa"/>
              <w:bottom w:w="100" w:type="dxa"/>
              <w:right w:w="100" w:type="dxa"/>
            </w:tcMar>
          </w:tcPr>
          <w:p w14:paraId="44ACAB56" w14:textId="77777777" w:rsidR="004416BD" w:rsidRDefault="00057F67">
            <w:pPr>
              <w:spacing w:before="240" w:after="240"/>
              <w:ind w:left="340"/>
              <w:jc w:val="center"/>
              <w:rPr>
                <w:rFonts w:ascii="Garamond" w:eastAsia="Garamond" w:hAnsi="Garamond" w:cs="Garamond"/>
                <w:b/>
                <w:bCs/>
              </w:rPr>
            </w:pPr>
            <w:r>
              <w:rPr>
                <w:rFonts w:ascii="Garamond" w:eastAsia="Garamond" w:hAnsi="Garamond" w:cs="Garamond"/>
                <w:b/>
                <w:bCs/>
              </w:rPr>
              <w:t>13</w:t>
            </w:r>
          </w:p>
        </w:tc>
      </w:tr>
    </w:tbl>
    <w:p w14:paraId="3D607043" w14:textId="77777777" w:rsidR="004416BD" w:rsidRDefault="004416BD">
      <w:pPr>
        <w:pStyle w:val="Heading2"/>
        <w:rPr>
          <w:rFonts w:ascii="Garamond" w:eastAsia="Garamond" w:hAnsi="Garamond" w:cs="Garamond"/>
          <w:color w:val="000000"/>
        </w:rPr>
      </w:pPr>
      <w:bookmarkStart w:id="54" w:name="_heading=h.m48ndytl26av" w:colFirst="0" w:colLast="0"/>
      <w:bookmarkEnd w:id="54"/>
    </w:p>
    <w:p w14:paraId="37BF84E5" w14:textId="77777777" w:rsidR="004416BD" w:rsidRDefault="00057F67">
      <w:pPr>
        <w:pStyle w:val="Heading2"/>
        <w:rPr>
          <w:rFonts w:ascii="Garamond" w:eastAsia="Garamond" w:hAnsi="Garamond" w:cs="Garamond"/>
          <w:color w:val="000000"/>
        </w:rPr>
      </w:pPr>
      <w:bookmarkStart w:id="55" w:name="_heading=h.ecu83ju3n68b" w:colFirst="0" w:colLast="0"/>
      <w:bookmarkEnd w:id="55"/>
      <w:r>
        <w:rPr>
          <w:rFonts w:ascii="Garamond" w:eastAsia="Garamond" w:hAnsi="Garamond" w:cs="Garamond"/>
          <w:color w:val="000000"/>
        </w:rPr>
        <w:t xml:space="preserve">Outcome-Based Trend Analysis- 2025 </w:t>
      </w:r>
    </w:p>
    <w:p w14:paraId="495A14C4" w14:textId="77777777" w:rsidR="004416BD" w:rsidRDefault="00057F67">
      <w:pPr>
        <w:pStyle w:val="Heading2"/>
        <w:rPr>
          <w:rFonts w:ascii="Garamond" w:eastAsia="Garamond" w:hAnsi="Garamond" w:cs="Garamond"/>
          <w:color w:val="EE0000"/>
        </w:rPr>
      </w:pPr>
      <w:r>
        <w:rPr>
          <w:rFonts w:ascii="Garamond" w:eastAsia="Garamond" w:hAnsi="Garamond" w:cs="Garamond"/>
          <w:color w:val="EE0000"/>
        </w:rPr>
        <w:t>NEED TO ADD ETTIKKULAM</w:t>
      </w:r>
    </w:p>
    <w:p w14:paraId="1FDB794C" w14:textId="77777777" w:rsidR="004416BD" w:rsidRDefault="004416BD">
      <w:pPr>
        <w:rPr>
          <w:rFonts w:ascii="Garamond" w:eastAsia="Garamond" w:hAnsi="Garamond" w:cs="Garamond"/>
          <w:sz w:val="18"/>
          <w:szCs w:val="18"/>
        </w:rPr>
      </w:pPr>
    </w:p>
    <w:p w14:paraId="41C92722" w14:textId="77777777" w:rsidR="004416BD" w:rsidRDefault="00057F67">
      <w:pPr>
        <w:rPr>
          <w:rFonts w:ascii="Garamond" w:eastAsia="Garamond" w:hAnsi="Garamond" w:cs="Garamond"/>
          <w:sz w:val="18"/>
          <w:szCs w:val="18"/>
        </w:rPr>
        <w:sectPr w:rsidR="004416BD">
          <w:pgSz w:w="11906" w:h="16838"/>
          <w:pgMar w:top="1440" w:right="1257" w:bottom="1440" w:left="1440" w:header="708" w:footer="708" w:gutter="0"/>
          <w:cols w:space="720"/>
        </w:sectPr>
      </w:pPr>
      <w:r>
        <w:rPr>
          <w:rFonts w:ascii="Garamond" w:eastAsia="Garamond" w:hAnsi="Garamond" w:cs="Garamond"/>
          <w:noProof/>
          <w:sz w:val="18"/>
          <w:szCs w:val="18"/>
        </w:rPr>
        <w:lastRenderedPageBreak/>
        <w:drawing>
          <wp:inline distT="0" distB="0" distL="0" distR="0" wp14:anchorId="1C16545F" wp14:editId="1FAF7078">
            <wp:extent cx="5524500" cy="3200400"/>
            <wp:effectExtent l="0" t="0" r="0" b="0"/>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5524500" cy="3200400"/>
                    </a:xfrm>
                    <a:prstGeom prst="rect">
                      <a:avLst/>
                    </a:prstGeom>
                    <a:ln/>
                  </pic:spPr>
                </pic:pic>
              </a:graphicData>
            </a:graphic>
          </wp:inline>
        </w:drawing>
      </w:r>
    </w:p>
    <w:p w14:paraId="5CEF2AFA" w14:textId="77777777" w:rsidR="004416BD" w:rsidRDefault="00057F67">
      <w:pPr>
        <w:pStyle w:val="Heading2"/>
        <w:rPr>
          <w:rFonts w:ascii="Garamond" w:eastAsia="Garamond" w:hAnsi="Garamond" w:cs="Garamond"/>
          <w:color w:val="000000"/>
        </w:rPr>
      </w:pPr>
      <w:bookmarkStart w:id="56" w:name="_heading=h.lndv6ncw9co3" w:colFirst="0" w:colLast="0"/>
      <w:bookmarkEnd w:id="56"/>
      <w:r>
        <w:rPr>
          <w:rFonts w:ascii="Garamond" w:eastAsia="Garamond" w:hAnsi="Garamond" w:cs="Garamond"/>
          <w:color w:val="000000"/>
        </w:rPr>
        <w:lastRenderedPageBreak/>
        <w:t>Transmission Trend- 2025</w:t>
      </w:r>
    </w:p>
    <w:p w14:paraId="5E509AAD" w14:textId="77777777" w:rsidR="004416BD" w:rsidRDefault="00057F67">
      <w:pPr>
        <w:rPr>
          <w:rFonts w:ascii="Garamond" w:eastAsia="Garamond" w:hAnsi="Garamond" w:cs="Garamond"/>
        </w:rPr>
      </w:pPr>
      <w:r>
        <w:rPr>
          <w:rFonts w:ascii="Garamond" w:eastAsia="Garamond" w:hAnsi="Garamond" w:cs="Garamond"/>
        </w:rPr>
        <w:t xml:space="preserve">For effective management of public health issues, it is important to track the trend of disease transmission mode. It helps identify the population or place at high risk that can be used to predict outbreaks and implement targeted interventions as quickly </w:t>
      </w:r>
      <w:r>
        <w:rPr>
          <w:rFonts w:ascii="Garamond" w:eastAsia="Garamond" w:hAnsi="Garamond" w:cs="Garamond"/>
        </w:rPr>
        <w:t>as possible. Understanding these kinds of trends enables authorities to allocate resources efficiently and change the strategies adequately based on the trend that follows.</w:t>
      </w:r>
    </w:p>
    <w:p w14:paraId="554AC13A" w14:textId="77777777" w:rsidR="004416BD" w:rsidRDefault="004416BD">
      <w:pPr>
        <w:rPr>
          <w:rFonts w:ascii="Garamond" w:eastAsia="Garamond" w:hAnsi="Garamond" w:cs="Garamond"/>
        </w:rPr>
      </w:pPr>
    </w:p>
    <w:tbl>
      <w:tblPr>
        <w:tblStyle w:val="aff5"/>
        <w:tblW w:w="9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40"/>
        <w:gridCol w:w="2680"/>
        <w:gridCol w:w="2295"/>
      </w:tblGrid>
      <w:tr w:rsidR="004416BD" w14:paraId="3443CE74" w14:textId="77777777">
        <w:trPr>
          <w:trHeight w:val="144"/>
        </w:trPr>
        <w:tc>
          <w:tcPr>
            <w:tcW w:w="4040" w:type="dxa"/>
            <w:tcMar>
              <w:top w:w="100" w:type="dxa"/>
              <w:left w:w="100" w:type="dxa"/>
              <w:bottom w:w="100" w:type="dxa"/>
              <w:right w:w="100" w:type="dxa"/>
            </w:tcMar>
          </w:tcPr>
          <w:p w14:paraId="2FE3BADE" w14:textId="77777777" w:rsidR="004416BD" w:rsidRDefault="00057F67">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Mode of Transmission</w:t>
            </w:r>
          </w:p>
        </w:tc>
        <w:tc>
          <w:tcPr>
            <w:tcW w:w="2680" w:type="dxa"/>
            <w:tcMar>
              <w:top w:w="100" w:type="dxa"/>
              <w:left w:w="100" w:type="dxa"/>
              <w:bottom w:w="100" w:type="dxa"/>
              <w:right w:w="100" w:type="dxa"/>
            </w:tcMar>
          </w:tcPr>
          <w:p w14:paraId="4E84A699" w14:textId="77777777" w:rsidR="004416BD" w:rsidRDefault="00057F67">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cases</w:t>
            </w:r>
          </w:p>
        </w:tc>
        <w:tc>
          <w:tcPr>
            <w:tcW w:w="2295" w:type="dxa"/>
            <w:tcMar>
              <w:top w:w="100" w:type="dxa"/>
              <w:left w:w="100" w:type="dxa"/>
              <w:bottom w:w="100" w:type="dxa"/>
              <w:right w:w="100" w:type="dxa"/>
            </w:tcMar>
          </w:tcPr>
          <w:p w14:paraId="51F80E27" w14:textId="77777777" w:rsidR="004416BD" w:rsidRDefault="00057F67">
            <w:pPr>
              <w:widowControl w:val="0"/>
              <w:pBdr>
                <w:top w:val="nil"/>
                <w:left w:val="nil"/>
                <w:bottom w:val="nil"/>
                <w:right w:val="nil"/>
                <w:between w:val="nil"/>
              </w:pBdr>
              <w:jc w:val="left"/>
              <w:rPr>
                <w:rFonts w:ascii="Garamond" w:eastAsia="Garamond" w:hAnsi="Garamond" w:cs="Garamond"/>
                <w:b/>
                <w:bCs/>
                <w:sz w:val="28"/>
                <w:szCs w:val="28"/>
              </w:rPr>
            </w:pPr>
            <w:r>
              <w:rPr>
                <w:rFonts w:ascii="Garamond" w:eastAsia="Garamond" w:hAnsi="Garamond" w:cs="Garamond"/>
                <w:b/>
                <w:bCs/>
                <w:sz w:val="28"/>
                <w:szCs w:val="28"/>
              </w:rPr>
              <w:t>No. of Deaths</w:t>
            </w:r>
          </w:p>
        </w:tc>
      </w:tr>
      <w:tr w:rsidR="004416BD" w14:paraId="7C6BC010" w14:textId="77777777">
        <w:trPr>
          <w:trHeight w:val="144"/>
        </w:trPr>
        <w:tc>
          <w:tcPr>
            <w:tcW w:w="4040" w:type="dxa"/>
            <w:tcMar>
              <w:top w:w="100" w:type="dxa"/>
              <w:left w:w="100" w:type="dxa"/>
              <w:bottom w:w="100" w:type="dxa"/>
              <w:right w:w="100" w:type="dxa"/>
            </w:tcMar>
          </w:tcPr>
          <w:p w14:paraId="2853FB47" w14:textId="77777777" w:rsidR="004416BD" w:rsidRDefault="00057F67">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Vector Borne Diseases</w:t>
            </w:r>
          </w:p>
        </w:tc>
        <w:tc>
          <w:tcPr>
            <w:tcW w:w="2680"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38DBA30B"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19</w:t>
            </w:r>
          </w:p>
        </w:tc>
        <w:tc>
          <w:tcPr>
            <w:tcW w:w="229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D0AA513"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0</w:t>
            </w:r>
          </w:p>
        </w:tc>
      </w:tr>
      <w:tr w:rsidR="004416BD" w14:paraId="7354704B" w14:textId="77777777">
        <w:trPr>
          <w:trHeight w:val="144"/>
        </w:trPr>
        <w:tc>
          <w:tcPr>
            <w:tcW w:w="4040" w:type="dxa"/>
            <w:tcMar>
              <w:top w:w="100" w:type="dxa"/>
              <w:left w:w="100" w:type="dxa"/>
              <w:bottom w:w="100" w:type="dxa"/>
              <w:right w:w="100" w:type="dxa"/>
            </w:tcMar>
          </w:tcPr>
          <w:p w14:paraId="4CB410CF" w14:textId="77777777" w:rsidR="004416BD" w:rsidRDefault="00057F67">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Water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2F5BDBA"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36</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187C4AF6"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0</w:t>
            </w:r>
          </w:p>
        </w:tc>
      </w:tr>
      <w:tr w:rsidR="004416BD" w14:paraId="681E5EA5" w14:textId="77777777">
        <w:trPr>
          <w:trHeight w:val="144"/>
        </w:trPr>
        <w:tc>
          <w:tcPr>
            <w:tcW w:w="4040" w:type="dxa"/>
            <w:tcMar>
              <w:top w:w="100" w:type="dxa"/>
              <w:left w:w="100" w:type="dxa"/>
              <w:bottom w:w="100" w:type="dxa"/>
              <w:right w:w="100" w:type="dxa"/>
            </w:tcMar>
          </w:tcPr>
          <w:p w14:paraId="0964DE8B" w14:textId="77777777" w:rsidR="004416BD" w:rsidRDefault="00057F67">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Air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DBA202E"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56</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687192EC"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1</w:t>
            </w:r>
          </w:p>
        </w:tc>
      </w:tr>
      <w:tr w:rsidR="004416BD" w14:paraId="1D1347C1" w14:textId="77777777">
        <w:trPr>
          <w:trHeight w:val="144"/>
        </w:trPr>
        <w:tc>
          <w:tcPr>
            <w:tcW w:w="4040" w:type="dxa"/>
            <w:tcMar>
              <w:top w:w="100" w:type="dxa"/>
              <w:left w:w="100" w:type="dxa"/>
              <w:bottom w:w="100" w:type="dxa"/>
              <w:right w:w="100" w:type="dxa"/>
            </w:tcMar>
          </w:tcPr>
          <w:p w14:paraId="7021C3E5" w14:textId="77777777" w:rsidR="004416BD" w:rsidRDefault="00057F67">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Blood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A650DDE"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0</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71D1EA38"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0</w:t>
            </w:r>
          </w:p>
        </w:tc>
      </w:tr>
      <w:tr w:rsidR="004416BD" w14:paraId="3EB39656" w14:textId="77777777">
        <w:trPr>
          <w:trHeight w:val="144"/>
        </w:trPr>
        <w:tc>
          <w:tcPr>
            <w:tcW w:w="4040" w:type="dxa"/>
            <w:tcMar>
              <w:top w:w="100" w:type="dxa"/>
              <w:left w:w="100" w:type="dxa"/>
              <w:bottom w:w="100" w:type="dxa"/>
              <w:right w:w="100" w:type="dxa"/>
            </w:tcMar>
          </w:tcPr>
          <w:p w14:paraId="07B46FB0" w14:textId="77777777" w:rsidR="004416BD" w:rsidRDefault="00057F67">
            <w:pPr>
              <w:widowControl w:val="0"/>
              <w:pBdr>
                <w:top w:val="nil"/>
                <w:left w:val="nil"/>
                <w:bottom w:val="nil"/>
                <w:right w:val="nil"/>
                <w:between w:val="nil"/>
              </w:pBdr>
              <w:jc w:val="left"/>
              <w:rPr>
                <w:rFonts w:ascii="Garamond" w:eastAsia="Garamond" w:hAnsi="Garamond" w:cs="Garamond"/>
                <w:b/>
                <w:bCs/>
              </w:rPr>
            </w:pPr>
            <w:r>
              <w:rPr>
                <w:rFonts w:ascii="Garamond" w:eastAsia="Garamond" w:hAnsi="Garamond" w:cs="Garamond"/>
              </w:rPr>
              <w:t>Food Borne Diseases</w:t>
            </w:r>
          </w:p>
        </w:tc>
        <w:tc>
          <w:tcPr>
            <w:tcW w:w="2680"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02D6BBC"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56</w:t>
            </w:r>
          </w:p>
        </w:tc>
        <w:tc>
          <w:tcPr>
            <w:tcW w:w="2295" w:type="dxa"/>
            <w:tcBorders>
              <w:top w:val="nil"/>
              <w:left w:val="nil"/>
              <w:bottom w:val="single" w:sz="5" w:space="0" w:color="000000"/>
              <w:right w:val="single" w:sz="5" w:space="0" w:color="000000"/>
            </w:tcBorders>
            <w:tcMar>
              <w:top w:w="100" w:type="dxa"/>
              <w:left w:w="100" w:type="dxa"/>
              <w:bottom w:w="100" w:type="dxa"/>
              <w:right w:w="100" w:type="dxa"/>
            </w:tcMar>
          </w:tcPr>
          <w:p w14:paraId="598AD8FF"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0</w:t>
            </w:r>
          </w:p>
        </w:tc>
      </w:tr>
    </w:tbl>
    <w:p w14:paraId="0A9B4A12" w14:textId="77777777" w:rsidR="004416BD" w:rsidRDefault="004416BD">
      <w:pPr>
        <w:rPr>
          <w:rFonts w:ascii="Garamond" w:eastAsia="Garamond" w:hAnsi="Garamond" w:cs="Garamond"/>
        </w:rPr>
      </w:pPr>
    </w:p>
    <w:p w14:paraId="02754C71" w14:textId="77777777" w:rsidR="004416BD" w:rsidRDefault="00057F67">
      <w:pPr>
        <w:rPr>
          <w:rFonts w:ascii="Garamond" w:eastAsia="Garamond" w:hAnsi="Garamond" w:cs="Garamond"/>
          <w:b/>
          <w:bCs/>
          <w:sz w:val="28"/>
          <w:szCs w:val="28"/>
        </w:rPr>
      </w:pPr>
      <w:r>
        <w:rPr>
          <w:rFonts w:ascii="Garamond" w:eastAsia="Garamond" w:hAnsi="Garamond" w:cs="Garamond"/>
          <w:b/>
          <w:bCs/>
          <w:sz w:val="28"/>
          <w:szCs w:val="28"/>
        </w:rPr>
        <w:t>Vector-Borne Disease</w:t>
      </w:r>
    </w:p>
    <w:p w14:paraId="69022B7E" w14:textId="77777777" w:rsidR="004416BD" w:rsidRDefault="004416BD">
      <w:pPr>
        <w:rPr>
          <w:rFonts w:ascii="Garamond" w:eastAsia="Garamond" w:hAnsi="Garamond" w:cs="Garamond"/>
        </w:rPr>
      </w:pPr>
    </w:p>
    <w:tbl>
      <w:tblPr>
        <w:tblStyle w:val="aff6"/>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4416BD" w14:paraId="298CF89F" w14:textId="77777777">
        <w:trPr>
          <w:trHeight w:val="144"/>
        </w:trPr>
        <w:tc>
          <w:tcPr>
            <w:tcW w:w="4005" w:type="dxa"/>
            <w:tcMar>
              <w:top w:w="100" w:type="dxa"/>
              <w:left w:w="100" w:type="dxa"/>
              <w:bottom w:w="100" w:type="dxa"/>
              <w:right w:w="100" w:type="dxa"/>
            </w:tcMar>
          </w:tcPr>
          <w:p w14:paraId="134B7392" w14:textId="77777777" w:rsidR="004416BD" w:rsidRDefault="00057F67">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509D56A5" w14:textId="77777777" w:rsidR="004416BD" w:rsidRDefault="00057F67">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3F11D108" w14:textId="77777777" w:rsidR="004416BD" w:rsidRDefault="00057F67">
            <w:pPr>
              <w:widowControl w:val="0"/>
              <w:pBdr>
                <w:top w:val="nil"/>
                <w:left w:val="nil"/>
                <w:bottom w:val="nil"/>
                <w:right w:val="nil"/>
                <w:between w:val="nil"/>
              </w:pBdr>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4416BD" w14:paraId="60DB6E18" w14:textId="77777777">
        <w:trPr>
          <w:trHeight w:val="144"/>
        </w:trPr>
        <w:tc>
          <w:tcPr>
            <w:tcW w:w="4005" w:type="dxa"/>
            <w:tcMar>
              <w:top w:w="100" w:type="dxa"/>
              <w:left w:w="100" w:type="dxa"/>
              <w:bottom w:w="100" w:type="dxa"/>
              <w:right w:w="100" w:type="dxa"/>
            </w:tcMar>
          </w:tcPr>
          <w:p w14:paraId="202AC800" w14:textId="77777777" w:rsidR="004416BD" w:rsidRDefault="00057F67">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Dengue</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447727B"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18</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3FFA14A"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0</w:t>
            </w:r>
          </w:p>
        </w:tc>
      </w:tr>
      <w:tr w:rsidR="004416BD" w14:paraId="09628695" w14:textId="77777777">
        <w:trPr>
          <w:trHeight w:val="144"/>
        </w:trPr>
        <w:tc>
          <w:tcPr>
            <w:tcW w:w="4005" w:type="dxa"/>
            <w:tcMar>
              <w:top w:w="100" w:type="dxa"/>
              <w:left w:w="100" w:type="dxa"/>
              <w:bottom w:w="100" w:type="dxa"/>
              <w:right w:w="100" w:type="dxa"/>
            </w:tcMar>
          </w:tcPr>
          <w:p w14:paraId="5D1B833B" w14:textId="77777777" w:rsidR="004416BD" w:rsidRDefault="00057F67">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Malaria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3865996"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1</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427793A"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0</w:t>
            </w:r>
          </w:p>
        </w:tc>
      </w:tr>
      <w:tr w:rsidR="004416BD" w14:paraId="02C05AC4" w14:textId="77777777">
        <w:trPr>
          <w:trHeight w:val="144"/>
        </w:trPr>
        <w:tc>
          <w:tcPr>
            <w:tcW w:w="4005" w:type="dxa"/>
            <w:tcMar>
              <w:top w:w="100" w:type="dxa"/>
              <w:left w:w="100" w:type="dxa"/>
              <w:bottom w:w="100" w:type="dxa"/>
              <w:right w:w="100" w:type="dxa"/>
            </w:tcMar>
          </w:tcPr>
          <w:p w14:paraId="23D1B3CF" w14:textId="77777777" w:rsidR="004416BD" w:rsidRDefault="00057F67">
            <w:pPr>
              <w:widowControl w:val="0"/>
              <w:pBdr>
                <w:top w:val="nil"/>
                <w:left w:val="nil"/>
                <w:bottom w:val="nil"/>
                <w:right w:val="nil"/>
                <w:between w:val="nil"/>
              </w:pBdr>
              <w:jc w:val="left"/>
              <w:rPr>
                <w:rFonts w:ascii="Garamond" w:eastAsia="Garamond" w:hAnsi="Garamond" w:cs="Garamond"/>
              </w:rPr>
            </w:pPr>
            <w:r>
              <w:rPr>
                <w:rFonts w:ascii="Garamond" w:eastAsia="Garamond" w:hAnsi="Garamond" w:cs="Garamond"/>
              </w:rPr>
              <w:t>Chikungunya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EEBD016"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79AA532"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0</w:t>
            </w:r>
          </w:p>
        </w:tc>
      </w:tr>
    </w:tbl>
    <w:p w14:paraId="2866BE63" w14:textId="77777777" w:rsidR="004416BD" w:rsidRDefault="004416BD">
      <w:pPr>
        <w:rPr>
          <w:rFonts w:ascii="Garamond" w:eastAsia="Garamond" w:hAnsi="Garamond" w:cs="Garamond"/>
          <w:b/>
          <w:bCs/>
          <w:sz w:val="28"/>
          <w:szCs w:val="28"/>
        </w:rPr>
      </w:pPr>
    </w:p>
    <w:p w14:paraId="08A2A3C1" w14:textId="77777777" w:rsidR="004416BD" w:rsidRDefault="00057F67">
      <w:pPr>
        <w:rPr>
          <w:rFonts w:ascii="Garamond" w:eastAsia="Garamond" w:hAnsi="Garamond" w:cs="Garamond"/>
          <w:b/>
          <w:bCs/>
          <w:sz w:val="28"/>
          <w:szCs w:val="28"/>
        </w:rPr>
      </w:pPr>
      <w:r>
        <w:rPr>
          <w:rFonts w:ascii="Garamond" w:eastAsia="Garamond" w:hAnsi="Garamond" w:cs="Garamond"/>
          <w:b/>
          <w:bCs/>
          <w:sz w:val="28"/>
          <w:szCs w:val="28"/>
        </w:rPr>
        <w:lastRenderedPageBreak/>
        <w:t>Water Borne Disease</w:t>
      </w:r>
    </w:p>
    <w:p w14:paraId="6270C7AD" w14:textId="77777777" w:rsidR="004416BD" w:rsidRDefault="004416BD">
      <w:pPr>
        <w:rPr>
          <w:rFonts w:ascii="Garamond" w:eastAsia="Garamond" w:hAnsi="Garamond" w:cs="Garamond"/>
        </w:rPr>
      </w:pPr>
    </w:p>
    <w:tbl>
      <w:tblPr>
        <w:tblStyle w:val="aff7"/>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4416BD" w14:paraId="0422D68D" w14:textId="77777777">
        <w:trPr>
          <w:trHeight w:val="144"/>
        </w:trPr>
        <w:tc>
          <w:tcPr>
            <w:tcW w:w="4005" w:type="dxa"/>
            <w:tcMar>
              <w:top w:w="100" w:type="dxa"/>
              <w:left w:w="100" w:type="dxa"/>
              <w:bottom w:w="100" w:type="dxa"/>
              <w:right w:w="100" w:type="dxa"/>
            </w:tcMar>
          </w:tcPr>
          <w:p w14:paraId="1BA92A44" w14:textId="77777777" w:rsidR="004416BD" w:rsidRDefault="00057F67">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43C73431" w14:textId="77777777" w:rsidR="004416BD" w:rsidRDefault="00057F67">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4C2A0C33" w14:textId="77777777" w:rsidR="004416BD" w:rsidRDefault="00057F67">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4416BD" w14:paraId="7F597F9E" w14:textId="77777777">
        <w:trPr>
          <w:trHeight w:val="144"/>
        </w:trPr>
        <w:tc>
          <w:tcPr>
            <w:tcW w:w="4005" w:type="dxa"/>
            <w:tcMar>
              <w:top w:w="100" w:type="dxa"/>
              <w:left w:w="100" w:type="dxa"/>
              <w:bottom w:w="100" w:type="dxa"/>
              <w:right w:w="100" w:type="dxa"/>
            </w:tcMar>
          </w:tcPr>
          <w:p w14:paraId="478D806A" w14:textId="77777777" w:rsidR="004416BD" w:rsidRDefault="00057F67">
            <w:pPr>
              <w:widowControl w:val="0"/>
              <w:jc w:val="left"/>
              <w:rPr>
                <w:rFonts w:ascii="Garamond" w:eastAsia="Garamond" w:hAnsi="Garamond" w:cs="Garamond"/>
              </w:rPr>
            </w:pPr>
            <w:r>
              <w:rPr>
                <w:rFonts w:ascii="Garamond" w:eastAsia="Garamond" w:hAnsi="Garamond" w:cs="Garamond"/>
              </w:rPr>
              <w:t>Cholera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1A844E42"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0BAF518"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0</w:t>
            </w:r>
          </w:p>
        </w:tc>
      </w:tr>
      <w:tr w:rsidR="004416BD" w14:paraId="50A80BBE" w14:textId="77777777">
        <w:trPr>
          <w:trHeight w:val="144"/>
        </w:trPr>
        <w:tc>
          <w:tcPr>
            <w:tcW w:w="4005" w:type="dxa"/>
            <w:tcMar>
              <w:top w:w="100" w:type="dxa"/>
              <w:left w:w="100" w:type="dxa"/>
              <w:bottom w:w="100" w:type="dxa"/>
              <w:right w:w="100" w:type="dxa"/>
            </w:tcMar>
          </w:tcPr>
          <w:p w14:paraId="2781D1CD" w14:textId="77777777" w:rsidR="004416BD" w:rsidRDefault="00057F67">
            <w:pPr>
              <w:widowControl w:val="0"/>
              <w:jc w:val="left"/>
              <w:rPr>
                <w:rFonts w:ascii="Garamond" w:eastAsia="Garamond" w:hAnsi="Garamond" w:cs="Garamond"/>
              </w:rPr>
            </w:pPr>
            <w:r>
              <w:rPr>
                <w:rFonts w:ascii="Garamond" w:eastAsia="Garamond" w:hAnsi="Garamond" w:cs="Garamond"/>
              </w:rPr>
              <w:t>Typhoid</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A5A73A0"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B1285E9"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0</w:t>
            </w:r>
          </w:p>
        </w:tc>
      </w:tr>
      <w:tr w:rsidR="004416BD" w14:paraId="4A055EF6" w14:textId="77777777">
        <w:trPr>
          <w:trHeight w:val="144"/>
        </w:trPr>
        <w:tc>
          <w:tcPr>
            <w:tcW w:w="4005" w:type="dxa"/>
            <w:tcMar>
              <w:top w:w="100" w:type="dxa"/>
              <w:left w:w="100" w:type="dxa"/>
              <w:bottom w:w="100" w:type="dxa"/>
              <w:right w:w="100" w:type="dxa"/>
            </w:tcMar>
          </w:tcPr>
          <w:p w14:paraId="59D75888" w14:textId="77777777" w:rsidR="004416BD" w:rsidRDefault="00057F67">
            <w:pPr>
              <w:widowControl w:val="0"/>
              <w:jc w:val="left"/>
              <w:rPr>
                <w:rFonts w:ascii="Garamond" w:eastAsia="Garamond" w:hAnsi="Garamond" w:cs="Garamond"/>
              </w:rPr>
            </w:pPr>
            <w:r>
              <w:rPr>
                <w:rFonts w:ascii="Garamond" w:eastAsia="Garamond" w:hAnsi="Garamond" w:cs="Garamond"/>
              </w:rPr>
              <w:t>Hep- 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56C3173"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36</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2B1CCAA"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0</w:t>
            </w:r>
          </w:p>
        </w:tc>
      </w:tr>
      <w:tr w:rsidR="004416BD" w14:paraId="16D035B2" w14:textId="77777777">
        <w:trPr>
          <w:trHeight w:val="144"/>
        </w:trPr>
        <w:tc>
          <w:tcPr>
            <w:tcW w:w="4005" w:type="dxa"/>
            <w:tcMar>
              <w:top w:w="100" w:type="dxa"/>
              <w:left w:w="100" w:type="dxa"/>
              <w:bottom w:w="100" w:type="dxa"/>
              <w:right w:w="100" w:type="dxa"/>
            </w:tcMar>
          </w:tcPr>
          <w:p w14:paraId="4B18EEF7" w14:textId="77777777" w:rsidR="004416BD" w:rsidRDefault="00057F67">
            <w:pPr>
              <w:widowControl w:val="0"/>
              <w:jc w:val="left"/>
              <w:rPr>
                <w:rFonts w:ascii="Garamond" w:eastAsia="Garamond" w:hAnsi="Garamond" w:cs="Garamond"/>
              </w:rPr>
            </w:pPr>
            <w:r>
              <w:rPr>
                <w:rFonts w:ascii="Garamond" w:eastAsia="Garamond" w:hAnsi="Garamond" w:cs="Garamond"/>
              </w:rPr>
              <w:t>Dysentery</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6944D47"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2656493"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0</w:t>
            </w:r>
          </w:p>
        </w:tc>
      </w:tr>
      <w:tr w:rsidR="004416BD" w14:paraId="4440C4AE" w14:textId="77777777">
        <w:trPr>
          <w:trHeight w:val="144"/>
        </w:trPr>
        <w:tc>
          <w:tcPr>
            <w:tcW w:w="4005" w:type="dxa"/>
            <w:tcMar>
              <w:top w:w="100" w:type="dxa"/>
              <w:left w:w="100" w:type="dxa"/>
              <w:bottom w:w="100" w:type="dxa"/>
              <w:right w:w="100" w:type="dxa"/>
            </w:tcMar>
          </w:tcPr>
          <w:p w14:paraId="4CA89C6B" w14:textId="77777777" w:rsidR="004416BD" w:rsidRDefault="00057F67">
            <w:pPr>
              <w:widowControl w:val="0"/>
              <w:jc w:val="left"/>
              <w:rPr>
                <w:rFonts w:ascii="Garamond" w:eastAsia="Garamond" w:hAnsi="Garamond" w:cs="Garamond"/>
              </w:rPr>
            </w:pPr>
            <w:r>
              <w:rPr>
                <w:rFonts w:ascii="Garamond" w:eastAsia="Garamond" w:hAnsi="Garamond" w:cs="Garamond"/>
              </w:rPr>
              <w:t>Amoebiasis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B859BE5"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FBA9707"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0</w:t>
            </w:r>
          </w:p>
        </w:tc>
      </w:tr>
      <w:tr w:rsidR="004416BD" w14:paraId="17E5A1F2" w14:textId="77777777">
        <w:trPr>
          <w:trHeight w:val="144"/>
        </w:trPr>
        <w:tc>
          <w:tcPr>
            <w:tcW w:w="4005" w:type="dxa"/>
            <w:tcMar>
              <w:top w:w="100" w:type="dxa"/>
              <w:left w:w="100" w:type="dxa"/>
              <w:bottom w:w="100" w:type="dxa"/>
              <w:right w:w="100" w:type="dxa"/>
            </w:tcMar>
          </w:tcPr>
          <w:p w14:paraId="03C61896" w14:textId="77777777" w:rsidR="004416BD" w:rsidRDefault="00057F67">
            <w:pPr>
              <w:widowControl w:val="0"/>
              <w:jc w:val="left"/>
              <w:rPr>
                <w:rFonts w:ascii="Garamond" w:eastAsia="Garamond" w:hAnsi="Garamond" w:cs="Garamond"/>
              </w:rPr>
            </w:pPr>
            <w:r>
              <w:rPr>
                <w:rFonts w:ascii="Garamond" w:eastAsia="Garamond" w:hAnsi="Garamond" w:cs="Garamond"/>
              </w:rPr>
              <w:t>E- Coli infections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1A9F002"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F695B6F"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0</w:t>
            </w:r>
          </w:p>
        </w:tc>
      </w:tr>
    </w:tbl>
    <w:p w14:paraId="5F82749D" w14:textId="77777777" w:rsidR="004416BD" w:rsidRDefault="00057F67">
      <w:pPr>
        <w:rPr>
          <w:rFonts w:ascii="Garamond" w:eastAsia="Garamond" w:hAnsi="Garamond" w:cs="Garamond"/>
          <w:b/>
          <w:bCs/>
          <w:sz w:val="28"/>
          <w:szCs w:val="28"/>
        </w:rPr>
      </w:pPr>
      <w:r>
        <w:rPr>
          <w:rFonts w:ascii="Garamond" w:eastAsia="Garamond" w:hAnsi="Garamond" w:cs="Garamond"/>
          <w:b/>
          <w:bCs/>
          <w:sz w:val="28"/>
          <w:szCs w:val="28"/>
        </w:rPr>
        <w:t>Air Borne Disease</w:t>
      </w:r>
    </w:p>
    <w:p w14:paraId="2AC0919D" w14:textId="77777777" w:rsidR="004416BD" w:rsidRDefault="004416BD">
      <w:pPr>
        <w:rPr>
          <w:rFonts w:ascii="Garamond" w:eastAsia="Garamond" w:hAnsi="Garamond" w:cs="Garamond"/>
        </w:rPr>
      </w:pPr>
    </w:p>
    <w:tbl>
      <w:tblPr>
        <w:tblStyle w:val="aff8"/>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4416BD" w14:paraId="6FC5EE4D" w14:textId="77777777">
        <w:trPr>
          <w:trHeight w:val="144"/>
        </w:trPr>
        <w:tc>
          <w:tcPr>
            <w:tcW w:w="4005" w:type="dxa"/>
            <w:tcMar>
              <w:top w:w="100" w:type="dxa"/>
              <w:left w:w="100" w:type="dxa"/>
              <w:bottom w:w="100" w:type="dxa"/>
              <w:right w:w="100" w:type="dxa"/>
            </w:tcMar>
          </w:tcPr>
          <w:p w14:paraId="389F0110" w14:textId="77777777" w:rsidR="004416BD" w:rsidRDefault="00057F67">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46F89229" w14:textId="77777777" w:rsidR="004416BD" w:rsidRDefault="00057F67">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490C1672" w14:textId="77777777" w:rsidR="004416BD" w:rsidRDefault="00057F67">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4416BD" w14:paraId="40CBEEEE" w14:textId="77777777">
        <w:trPr>
          <w:trHeight w:val="144"/>
        </w:trPr>
        <w:tc>
          <w:tcPr>
            <w:tcW w:w="4005" w:type="dxa"/>
            <w:tcMar>
              <w:top w:w="100" w:type="dxa"/>
              <w:left w:w="100" w:type="dxa"/>
              <w:bottom w:w="100" w:type="dxa"/>
              <w:right w:w="100" w:type="dxa"/>
            </w:tcMar>
          </w:tcPr>
          <w:p w14:paraId="1753E67A" w14:textId="77777777" w:rsidR="004416BD" w:rsidRDefault="00057F67">
            <w:pPr>
              <w:widowControl w:val="0"/>
              <w:jc w:val="left"/>
              <w:rPr>
                <w:rFonts w:ascii="Garamond" w:eastAsia="Garamond" w:hAnsi="Garamond" w:cs="Garamond"/>
              </w:rPr>
            </w:pPr>
            <w:r>
              <w:rPr>
                <w:rFonts w:ascii="Garamond" w:eastAsia="Garamond" w:hAnsi="Garamond" w:cs="Garamond"/>
              </w:rPr>
              <w:t>Influenza</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08BD9C62"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D2508B5"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0</w:t>
            </w:r>
          </w:p>
        </w:tc>
      </w:tr>
      <w:tr w:rsidR="004416BD" w14:paraId="6CADB3AC" w14:textId="77777777">
        <w:trPr>
          <w:trHeight w:val="144"/>
        </w:trPr>
        <w:tc>
          <w:tcPr>
            <w:tcW w:w="4005" w:type="dxa"/>
            <w:tcMar>
              <w:top w:w="100" w:type="dxa"/>
              <w:left w:w="100" w:type="dxa"/>
              <w:bottom w:w="100" w:type="dxa"/>
              <w:right w:w="100" w:type="dxa"/>
            </w:tcMar>
          </w:tcPr>
          <w:p w14:paraId="6A99FEF1" w14:textId="77777777" w:rsidR="004416BD" w:rsidRDefault="00057F67">
            <w:pPr>
              <w:widowControl w:val="0"/>
              <w:jc w:val="left"/>
              <w:rPr>
                <w:rFonts w:ascii="Garamond" w:eastAsia="Garamond" w:hAnsi="Garamond" w:cs="Garamond"/>
              </w:rPr>
            </w:pPr>
            <w:r>
              <w:rPr>
                <w:rFonts w:ascii="Garamond" w:eastAsia="Garamond" w:hAnsi="Garamond" w:cs="Garamond"/>
              </w:rPr>
              <w:t>H1N1</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0D665A1"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C05918E"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0</w:t>
            </w:r>
          </w:p>
        </w:tc>
      </w:tr>
      <w:tr w:rsidR="004416BD" w14:paraId="3461C3D9" w14:textId="77777777">
        <w:trPr>
          <w:trHeight w:val="144"/>
        </w:trPr>
        <w:tc>
          <w:tcPr>
            <w:tcW w:w="4005" w:type="dxa"/>
            <w:tcMar>
              <w:top w:w="100" w:type="dxa"/>
              <w:left w:w="100" w:type="dxa"/>
              <w:bottom w:w="100" w:type="dxa"/>
              <w:right w:w="100" w:type="dxa"/>
            </w:tcMar>
          </w:tcPr>
          <w:p w14:paraId="5ED2CB70" w14:textId="77777777" w:rsidR="004416BD" w:rsidRDefault="00057F67">
            <w:pPr>
              <w:widowControl w:val="0"/>
              <w:jc w:val="left"/>
              <w:rPr>
                <w:rFonts w:ascii="Garamond" w:eastAsia="Garamond" w:hAnsi="Garamond" w:cs="Garamond"/>
              </w:rPr>
            </w:pPr>
            <w:r>
              <w:rPr>
                <w:rFonts w:ascii="Garamond" w:eastAsia="Garamond" w:hAnsi="Garamond" w:cs="Garamond"/>
              </w:rPr>
              <w:t>TB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7D36E90"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13</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65457336"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1</w:t>
            </w:r>
          </w:p>
        </w:tc>
      </w:tr>
      <w:tr w:rsidR="004416BD" w14:paraId="65F2D94D" w14:textId="77777777">
        <w:trPr>
          <w:trHeight w:val="144"/>
        </w:trPr>
        <w:tc>
          <w:tcPr>
            <w:tcW w:w="4005" w:type="dxa"/>
            <w:tcMar>
              <w:top w:w="100" w:type="dxa"/>
              <w:left w:w="100" w:type="dxa"/>
              <w:bottom w:w="100" w:type="dxa"/>
              <w:right w:w="100" w:type="dxa"/>
            </w:tcMar>
          </w:tcPr>
          <w:p w14:paraId="25A31E85" w14:textId="77777777" w:rsidR="004416BD" w:rsidRDefault="00057F67">
            <w:pPr>
              <w:widowControl w:val="0"/>
              <w:jc w:val="left"/>
              <w:rPr>
                <w:rFonts w:ascii="Garamond" w:eastAsia="Garamond" w:hAnsi="Garamond" w:cs="Garamond"/>
              </w:rPr>
            </w:pPr>
            <w:r>
              <w:rPr>
                <w:rFonts w:ascii="Garamond" w:eastAsia="Garamond" w:hAnsi="Garamond" w:cs="Garamond"/>
              </w:rPr>
              <w:t>Chickenpox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DD6A11D"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50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DEFDCB5"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0</w:t>
            </w:r>
          </w:p>
        </w:tc>
      </w:tr>
      <w:tr w:rsidR="004416BD" w14:paraId="15F7EF47" w14:textId="77777777">
        <w:trPr>
          <w:trHeight w:val="144"/>
        </w:trPr>
        <w:tc>
          <w:tcPr>
            <w:tcW w:w="4005" w:type="dxa"/>
            <w:tcMar>
              <w:top w:w="100" w:type="dxa"/>
              <w:left w:w="100" w:type="dxa"/>
              <w:bottom w:w="100" w:type="dxa"/>
              <w:right w:w="100" w:type="dxa"/>
            </w:tcMar>
          </w:tcPr>
          <w:p w14:paraId="30875F1A" w14:textId="77777777" w:rsidR="004416BD" w:rsidRDefault="00057F67">
            <w:pPr>
              <w:widowControl w:val="0"/>
              <w:jc w:val="left"/>
              <w:rPr>
                <w:rFonts w:ascii="Garamond" w:eastAsia="Garamond" w:hAnsi="Garamond" w:cs="Garamond"/>
              </w:rPr>
            </w:pPr>
            <w:r>
              <w:rPr>
                <w:rFonts w:ascii="Garamond" w:eastAsia="Garamond" w:hAnsi="Garamond" w:cs="Garamond"/>
              </w:rPr>
              <w:lastRenderedPageBreak/>
              <w:t>Measles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4583326"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6AF1650"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0</w:t>
            </w:r>
          </w:p>
        </w:tc>
      </w:tr>
      <w:tr w:rsidR="004416BD" w14:paraId="1BDA322D" w14:textId="77777777">
        <w:trPr>
          <w:trHeight w:val="144"/>
        </w:trPr>
        <w:tc>
          <w:tcPr>
            <w:tcW w:w="4005" w:type="dxa"/>
            <w:tcMar>
              <w:top w:w="100" w:type="dxa"/>
              <w:left w:w="100" w:type="dxa"/>
              <w:bottom w:w="100" w:type="dxa"/>
              <w:right w:w="100" w:type="dxa"/>
            </w:tcMar>
          </w:tcPr>
          <w:p w14:paraId="63A34611" w14:textId="77777777" w:rsidR="004416BD" w:rsidRDefault="00057F67">
            <w:pPr>
              <w:widowControl w:val="0"/>
              <w:jc w:val="left"/>
              <w:rPr>
                <w:rFonts w:ascii="Garamond" w:eastAsia="Garamond" w:hAnsi="Garamond" w:cs="Garamond"/>
              </w:rPr>
            </w:pPr>
            <w:r>
              <w:rPr>
                <w:rFonts w:ascii="Garamond" w:eastAsia="Garamond" w:hAnsi="Garamond" w:cs="Garamond"/>
              </w:rPr>
              <w:t>Covid-19</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9C3DAC3"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9AC237D"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0</w:t>
            </w:r>
          </w:p>
        </w:tc>
      </w:tr>
      <w:tr w:rsidR="004416BD" w14:paraId="57958A89" w14:textId="77777777">
        <w:trPr>
          <w:trHeight w:val="144"/>
        </w:trPr>
        <w:tc>
          <w:tcPr>
            <w:tcW w:w="4005" w:type="dxa"/>
            <w:tcMar>
              <w:top w:w="100" w:type="dxa"/>
              <w:left w:w="100" w:type="dxa"/>
              <w:bottom w:w="100" w:type="dxa"/>
              <w:right w:w="100" w:type="dxa"/>
            </w:tcMar>
          </w:tcPr>
          <w:p w14:paraId="1CC3B1EE" w14:textId="77777777" w:rsidR="004416BD" w:rsidRDefault="00057F67">
            <w:pPr>
              <w:widowControl w:val="0"/>
              <w:jc w:val="left"/>
              <w:rPr>
                <w:rFonts w:ascii="Garamond" w:eastAsia="Garamond" w:hAnsi="Garamond" w:cs="Garamond"/>
              </w:rPr>
            </w:pPr>
            <w:r>
              <w:rPr>
                <w:rFonts w:ascii="Garamond" w:eastAsia="Garamond" w:hAnsi="Garamond" w:cs="Garamond"/>
              </w:rPr>
              <w:t>Pertussis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A8DB92D"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4A05B24A"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0</w:t>
            </w:r>
          </w:p>
        </w:tc>
      </w:tr>
      <w:tr w:rsidR="004416BD" w14:paraId="46A25708" w14:textId="77777777">
        <w:trPr>
          <w:trHeight w:val="144"/>
        </w:trPr>
        <w:tc>
          <w:tcPr>
            <w:tcW w:w="4005" w:type="dxa"/>
            <w:tcMar>
              <w:top w:w="100" w:type="dxa"/>
              <w:left w:w="100" w:type="dxa"/>
              <w:bottom w:w="100" w:type="dxa"/>
              <w:right w:w="100" w:type="dxa"/>
            </w:tcMar>
          </w:tcPr>
          <w:p w14:paraId="1EF098D1" w14:textId="77777777" w:rsidR="004416BD" w:rsidRDefault="00057F67">
            <w:pPr>
              <w:widowControl w:val="0"/>
              <w:jc w:val="left"/>
              <w:rPr>
                <w:rFonts w:ascii="Garamond" w:eastAsia="Garamond" w:hAnsi="Garamond" w:cs="Garamond"/>
              </w:rPr>
            </w:pPr>
            <w:r>
              <w:rPr>
                <w:rFonts w:ascii="Garamond" w:eastAsia="Garamond" w:hAnsi="Garamond" w:cs="Garamond"/>
              </w:rPr>
              <w:t>Mumps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F2344BF"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8</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7111D6A"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0</w:t>
            </w:r>
          </w:p>
        </w:tc>
      </w:tr>
    </w:tbl>
    <w:p w14:paraId="5CF19A7B" w14:textId="77777777" w:rsidR="004416BD" w:rsidRDefault="004416BD">
      <w:pPr>
        <w:rPr>
          <w:rFonts w:ascii="Garamond" w:eastAsia="Garamond" w:hAnsi="Garamond" w:cs="Garamond"/>
        </w:rPr>
      </w:pPr>
    </w:p>
    <w:p w14:paraId="3BC052F3" w14:textId="77777777" w:rsidR="004416BD" w:rsidRDefault="004416BD">
      <w:pPr>
        <w:rPr>
          <w:rFonts w:ascii="Garamond" w:eastAsia="Garamond" w:hAnsi="Garamond" w:cs="Garamond"/>
          <w:b/>
          <w:bCs/>
          <w:sz w:val="28"/>
          <w:szCs w:val="28"/>
        </w:rPr>
      </w:pPr>
    </w:p>
    <w:p w14:paraId="5C3B0E31" w14:textId="77777777" w:rsidR="004416BD" w:rsidRDefault="00057F67">
      <w:pPr>
        <w:rPr>
          <w:rFonts w:ascii="Garamond" w:eastAsia="Garamond" w:hAnsi="Garamond" w:cs="Garamond"/>
          <w:b/>
          <w:bCs/>
          <w:sz w:val="28"/>
          <w:szCs w:val="28"/>
        </w:rPr>
      </w:pPr>
      <w:r>
        <w:rPr>
          <w:rFonts w:ascii="Garamond" w:eastAsia="Garamond" w:hAnsi="Garamond" w:cs="Garamond"/>
          <w:b/>
          <w:bCs/>
          <w:sz w:val="28"/>
          <w:szCs w:val="28"/>
        </w:rPr>
        <w:t>Blood-Borne Disease</w:t>
      </w:r>
    </w:p>
    <w:p w14:paraId="609C4670" w14:textId="77777777" w:rsidR="004416BD" w:rsidRDefault="004416BD">
      <w:pPr>
        <w:rPr>
          <w:rFonts w:ascii="Garamond" w:eastAsia="Garamond" w:hAnsi="Garamond" w:cs="Garamond"/>
        </w:rPr>
      </w:pPr>
    </w:p>
    <w:tbl>
      <w:tblPr>
        <w:tblStyle w:val="aff9"/>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4416BD" w14:paraId="1D3051B0" w14:textId="77777777">
        <w:trPr>
          <w:trHeight w:val="144"/>
        </w:trPr>
        <w:tc>
          <w:tcPr>
            <w:tcW w:w="4005" w:type="dxa"/>
            <w:tcMar>
              <w:top w:w="100" w:type="dxa"/>
              <w:left w:w="100" w:type="dxa"/>
              <w:bottom w:w="100" w:type="dxa"/>
              <w:right w:w="100" w:type="dxa"/>
            </w:tcMar>
          </w:tcPr>
          <w:p w14:paraId="66473251" w14:textId="77777777" w:rsidR="004416BD" w:rsidRDefault="00057F67">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54624263" w14:textId="77777777" w:rsidR="004416BD" w:rsidRDefault="00057F67">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5899BE8F" w14:textId="77777777" w:rsidR="004416BD" w:rsidRDefault="00057F67">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4416BD" w14:paraId="4AFBD5CD" w14:textId="77777777">
        <w:trPr>
          <w:trHeight w:val="144"/>
        </w:trPr>
        <w:tc>
          <w:tcPr>
            <w:tcW w:w="4005" w:type="dxa"/>
            <w:tcMar>
              <w:top w:w="100" w:type="dxa"/>
              <w:left w:w="100" w:type="dxa"/>
              <w:bottom w:w="100" w:type="dxa"/>
              <w:right w:w="100" w:type="dxa"/>
            </w:tcMar>
          </w:tcPr>
          <w:p w14:paraId="61BA8954" w14:textId="77777777" w:rsidR="004416BD" w:rsidRDefault="00057F67">
            <w:pPr>
              <w:widowControl w:val="0"/>
              <w:jc w:val="left"/>
              <w:rPr>
                <w:rFonts w:ascii="Garamond" w:eastAsia="Garamond" w:hAnsi="Garamond" w:cs="Garamond"/>
              </w:rPr>
            </w:pPr>
            <w:r>
              <w:rPr>
                <w:rFonts w:ascii="Garamond" w:eastAsia="Garamond" w:hAnsi="Garamond" w:cs="Garamond"/>
              </w:rPr>
              <w:t>AIDS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4C3344CA"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5E2DB16"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0</w:t>
            </w:r>
          </w:p>
        </w:tc>
      </w:tr>
      <w:tr w:rsidR="004416BD" w14:paraId="7F26CDF2" w14:textId="77777777">
        <w:trPr>
          <w:trHeight w:val="144"/>
        </w:trPr>
        <w:tc>
          <w:tcPr>
            <w:tcW w:w="4005" w:type="dxa"/>
            <w:tcMar>
              <w:top w:w="100" w:type="dxa"/>
              <w:left w:w="100" w:type="dxa"/>
              <w:bottom w:w="100" w:type="dxa"/>
              <w:right w:w="100" w:type="dxa"/>
            </w:tcMar>
          </w:tcPr>
          <w:p w14:paraId="3A45E826" w14:textId="77777777" w:rsidR="004416BD" w:rsidRDefault="00057F67">
            <w:pPr>
              <w:widowControl w:val="0"/>
              <w:jc w:val="left"/>
              <w:rPr>
                <w:rFonts w:ascii="Garamond" w:eastAsia="Garamond" w:hAnsi="Garamond" w:cs="Garamond"/>
              </w:rPr>
            </w:pPr>
            <w:r>
              <w:rPr>
                <w:rFonts w:ascii="Garamond" w:eastAsia="Garamond" w:hAnsi="Garamond" w:cs="Garamond"/>
              </w:rPr>
              <w:t>Hep- B</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6E7C901"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251704FB"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0</w:t>
            </w:r>
          </w:p>
        </w:tc>
      </w:tr>
      <w:tr w:rsidR="004416BD" w14:paraId="5C300135" w14:textId="77777777">
        <w:trPr>
          <w:trHeight w:val="144"/>
        </w:trPr>
        <w:tc>
          <w:tcPr>
            <w:tcW w:w="4005" w:type="dxa"/>
            <w:tcMar>
              <w:top w:w="100" w:type="dxa"/>
              <w:left w:w="100" w:type="dxa"/>
              <w:bottom w:w="100" w:type="dxa"/>
              <w:right w:w="100" w:type="dxa"/>
            </w:tcMar>
          </w:tcPr>
          <w:p w14:paraId="0EB7C909" w14:textId="77777777" w:rsidR="004416BD" w:rsidRDefault="00057F67">
            <w:pPr>
              <w:widowControl w:val="0"/>
              <w:jc w:val="left"/>
              <w:rPr>
                <w:rFonts w:ascii="Garamond" w:eastAsia="Garamond" w:hAnsi="Garamond" w:cs="Garamond"/>
              </w:rPr>
            </w:pPr>
            <w:r>
              <w:rPr>
                <w:rFonts w:ascii="Garamond" w:eastAsia="Garamond" w:hAnsi="Garamond" w:cs="Garamond"/>
              </w:rPr>
              <w:t>Hep- C</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BA80528"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37DAB3C9"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0</w:t>
            </w:r>
          </w:p>
        </w:tc>
      </w:tr>
    </w:tbl>
    <w:p w14:paraId="38AB2A44" w14:textId="77777777" w:rsidR="004416BD" w:rsidRDefault="004416BD">
      <w:pPr>
        <w:rPr>
          <w:rFonts w:ascii="Garamond" w:eastAsia="Garamond" w:hAnsi="Garamond" w:cs="Garamond"/>
        </w:rPr>
      </w:pPr>
    </w:p>
    <w:p w14:paraId="19814EA5" w14:textId="77777777" w:rsidR="004416BD" w:rsidRDefault="004416BD">
      <w:pPr>
        <w:rPr>
          <w:rFonts w:ascii="Garamond" w:eastAsia="Garamond" w:hAnsi="Garamond" w:cs="Garamond"/>
        </w:rPr>
      </w:pPr>
    </w:p>
    <w:p w14:paraId="10B2BE8D" w14:textId="77777777" w:rsidR="004416BD" w:rsidRDefault="00057F67">
      <w:pPr>
        <w:rPr>
          <w:rFonts w:ascii="Garamond" w:eastAsia="Garamond" w:hAnsi="Garamond" w:cs="Garamond"/>
          <w:b/>
          <w:bCs/>
          <w:sz w:val="28"/>
          <w:szCs w:val="28"/>
        </w:rPr>
      </w:pPr>
      <w:r>
        <w:rPr>
          <w:rFonts w:ascii="Garamond" w:eastAsia="Garamond" w:hAnsi="Garamond" w:cs="Garamond"/>
          <w:b/>
          <w:bCs/>
          <w:sz w:val="28"/>
          <w:szCs w:val="28"/>
        </w:rPr>
        <w:t>Zoonotic Disease</w:t>
      </w:r>
    </w:p>
    <w:p w14:paraId="3444D9F3" w14:textId="77777777" w:rsidR="004416BD" w:rsidRDefault="004416BD">
      <w:pPr>
        <w:rPr>
          <w:rFonts w:ascii="Garamond" w:eastAsia="Garamond" w:hAnsi="Garamond" w:cs="Garamond"/>
        </w:rPr>
      </w:pPr>
    </w:p>
    <w:tbl>
      <w:tblPr>
        <w:tblStyle w:val="affa"/>
        <w:tblW w:w="918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05"/>
        <w:gridCol w:w="2655"/>
        <w:gridCol w:w="2520"/>
      </w:tblGrid>
      <w:tr w:rsidR="004416BD" w14:paraId="36207625" w14:textId="77777777">
        <w:trPr>
          <w:trHeight w:val="20"/>
        </w:trPr>
        <w:tc>
          <w:tcPr>
            <w:tcW w:w="4005" w:type="dxa"/>
            <w:tcMar>
              <w:top w:w="100" w:type="dxa"/>
              <w:left w:w="100" w:type="dxa"/>
              <w:bottom w:w="100" w:type="dxa"/>
              <w:right w:w="100" w:type="dxa"/>
            </w:tcMar>
          </w:tcPr>
          <w:p w14:paraId="506A17FE" w14:textId="77777777" w:rsidR="004416BD" w:rsidRDefault="00057F67">
            <w:pPr>
              <w:widowControl w:val="0"/>
              <w:jc w:val="left"/>
              <w:rPr>
                <w:rFonts w:ascii="Garamond" w:eastAsia="Garamond" w:hAnsi="Garamond" w:cs="Garamond"/>
                <w:b/>
                <w:bCs/>
                <w:sz w:val="26"/>
                <w:szCs w:val="26"/>
              </w:rPr>
            </w:pPr>
            <w:r>
              <w:rPr>
                <w:rFonts w:ascii="Garamond" w:eastAsia="Garamond" w:hAnsi="Garamond" w:cs="Garamond"/>
                <w:b/>
                <w:bCs/>
                <w:sz w:val="26"/>
                <w:szCs w:val="26"/>
              </w:rPr>
              <w:t>Disease</w:t>
            </w:r>
          </w:p>
        </w:tc>
        <w:tc>
          <w:tcPr>
            <w:tcW w:w="2655" w:type="dxa"/>
            <w:tcMar>
              <w:top w:w="100" w:type="dxa"/>
              <w:left w:w="100" w:type="dxa"/>
              <w:bottom w:w="100" w:type="dxa"/>
              <w:right w:w="100" w:type="dxa"/>
            </w:tcMar>
          </w:tcPr>
          <w:p w14:paraId="11274783" w14:textId="77777777" w:rsidR="004416BD" w:rsidRDefault="00057F67">
            <w:pPr>
              <w:widowControl w:val="0"/>
              <w:jc w:val="left"/>
              <w:rPr>
                <w:rFonts w:ascii="Garamond" w:eastAsia="Garamond" w:hAnsi="Garamond" w:cs="Garamond"/>
                <w:b/>
                <w:bCs/>
                <w:sz w:val="26"/>
                <w:szCs w:val="26"/>
              </w:rPr>
            </w:pPr>
            <w:r>
              <w:rPr>
                <w:rFonts w:ascii="Garamond" w:eastAsia="Garamond" w:hAnsi="Garamond" w:cs="Garamond"/>
                <w:b/>
                <w:bCs/>
                <w:sz w:val="26"/>
                <w:szCs w:val="26"/>
              </w:rPr>
              <w:t>No. of Cases</w:t>
            </w:r>
          </w:p>
        </w:tc>
        <w:tc>
          <w:tcPr>
            <w:tcW w:w="2520" w:type="dxa"/>
            <w:tcMar>
              <w:top w:w="100" w:type="dxa"/>
              <w:left w:w="100" w:type="dxa"/>
              <w:bottom w:w="100" w:type="dxa"/>
              <w:right w:w="100" w:type="dxa"/>
            </w:tcMar>
          </w:tcPr>
          <w:p w14:paraId="2AEF3712" w14:textId="77777777" w:rsidR="004416BD" w:rsidRDefault="00057F67">
            <w:pPr>
              <w:widowControl w:val="0"/>
              <w:jc w:val="left"/>
              <w:rPr>
                <w:rFonts w:ascii="Garamond" w:eastAsia="Garamond" w:hAnsi="Garamond" w:cs="Garamond"/>
                <w:b/>
                <w:bCs/>
                <w:sz w:val="26"/>
                <w:szCs w:val="26"/>
              </w:rPr>
            </w:pPr>
            <w:r>
              <w:rPr>
                <w:rFonts w:ascii="Garamond" w:eastAsia="Garamond" w:hAnsi="Garamond" w:cs="Garamond"/>
                <w:b/>
                <w:bCs/>
                <w:sz w:val="26"/>
                <w:szCs w:val="26"/>
              </w:rPr>
              <w:t>No. of Deaths</w:t>
            </w:r>
          </w:p>
        </w:tc>
      </w:tr>
      <w:tr w:rsidR="004416BD" w14:paraId="27795D06" w14:textId="77777777">
        <w:trPr>
          <w:trHeight w:val="20"/>
        </w:trPr>
        <w:tc>
          <w:tcPr>
            <w:tcW w:w="4005" w:type="dxa"/>
            <w:tcMar>
              <w:top w:w="100" w:type="dxa"/>
              <w:left w:w="100" w:type="dxa"/>
              <w:bottom w:w="100" w:type="dxa"/>
              <w:right w:w="100" w:type="dxa"/>
            </w:tcMar>
          </w:tcPr>
          <w:p w14:paraId="166143A8" w14:textId="77777777" w:rsidR="004416BD" w:rsidRDefault="00057F67">
            <w:pPr>
              <w:widowControl w:val="0"/>
              <w:jc w:val="left"/>
              <w:rPr>
                <w:rFonts w:ascii="Garamond" w:eastAsia="Garamond" w:hAnsi="Garamond" w:cs="Garamond"/>
              </w:rPr>
            </w:pPr>
            <w:r>
              <w:rPr>
                <w:rFonts w:ascii="Garamond" w:eastAsia="Garamond" w:hAnsi="Garamond" w:cs="Garamond"/>
              </w:rPr>
              <w:t>Rabies</w:t>
            </w:r>
          </w:p>
        </w:tc>
        <w:tc>
          <w:tcPr>
            <w:tcW w:w="265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C6D522F"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78F699DB"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0</w:t>
            </w:r>
          </w:p>
        </w:tc>
      </w:tr>
      <w:tr w:rsidR="004416BD" w14:paraId="5A489B34" w14:textId="77777777">
        <w:trPr>
          <w:trHeight w:val="20"/>
        </w:trPr>
        <w:tc>
          <w:tcPr>
            <w:tcW w:w="4005" w:type="dxa"/>
            <w:tcMar>
              <w:top w:w="100" w:type="dxa"/>
              <w:left w:w="100" w:type="dxa"/>
              <w:bottom w:w="100" w:type="dxa"/>
              <w:right w:w="100" w:type="dxa"/>
            </w:tcMar>
          </w:tcPr>
          <w:p w14:paraId="75F26965" w14:textId="77777777" w:rsidR="004416BD" w:rsidRDefault="00057F67">
            <w:pPr>
              <w:widowControl w:val="0"/>
              <w:jc w:val="left"/>
              <w:rPr>
                <w:rFonts w:ascii="Garamond" w:eastAsia="Garamond" w:hAnsi="Garamond" w:cs="Garamond"/>
              </w:rPr>
            </w:pPr>
            <w:r>
              <w:rPr>
                <w:rFonts w:ascii="Garamond" w:eastAsia="Garamond" w:hAnsi="Garamond" w:cs="Garamond"/>
              </w:rPr>
              <w:t>Leptospirosis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FC24D10"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C1344F1"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0</w:t>
            </w:r>
          </w:p>
        </w:tc>
      </w:tr>
      <w:tr w:rsidR="004416BD" w14:paraId="7967BFA2" w14:textId="77777777">
        <w:trPr>
          <w:trHeight w:val="400"/>
        </w:trPr>
        <w:tc>
          <w:tcPr>
            <w:tcW w:w="4005" w:type="dxa"/>
            <w:tcMar>
              <w:top w:w="100" w:type="dxa"/>
              <w:left w:w="100" w:type="dxa"/>
              <w:bottom w:w="100" w:type="dxa"/>
              <w:right w:w="100" w:type="dxa"/>
            </w:tcMar>
          </w:tcPr>
          <w:p w14:paraId="2E7708F0" w14:textId="77777777" w:rsidR="004416BD" w:rsidRDefault="00057F67">
            <w:pPr>
              <w:widowControl w:val="0"/>
              <w:jc w:val="left"/>
              <w:rPr>
                <w:rFonts w:ascii="Garamond" w:eastAsia="Garamond" w:hAnsi="Garamond" w:cs="Garamond"/>
              </w:rPr>
            </w:pPr>
            <w:r>
              <w:rPr>
                <w:rFonts w:ascii="Garamond" w:eastAsia="Garamond" w:hAnsi="Garamond" w:cs="Garamond"/>
              </w:rPr>
              <w:lastRenderedPageBreak/>
              <w:t>Avian influenza</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79E9A02"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A8708C2"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0</w:t>
            </w:r>
          </w:p>
        </w:tc>
      </w:tr>
      <w:tr w:rsidR="004416BD" w14:paraId="0649DDC5" w14:textId="77777777">
        <w:trPr>
          <w:trHeight w:val="20"/>
        </w:trPr>
        <w:tc>
          <w:tcPr>
            <w:tcW w:w="4005" w:type="dxa"/>
            <w:tcMar>
              <w:top w:w="100" w:type="dxa"/>
              <w:left w:w="100" w:type="dxa"/>
              <w:bottom w:w="100" w:type="dxa"/>
              <w:right w:w="100" w:type="dxa"/>
            </w:tcMar>
          </w:tcPr>
          <w:p w14:paraId="1C2F9CCB" w14:textId="77777777" w:rsidR="004416BD" w:rsidRDefault="00057F67">
            <w:pPr>
              <w:widowControl w:val="0"/>
              <w:jc w:val="left"/>
              <w:rPr>
                <w:rFonts w:ascii="Garamond" w:eastAsia="Garamond" w:hAnsi="Garamond" w:cs="Garamond"/>
              </w:rPr>
            </w:pPr>
            <w:r>
              <w:rPr>
                <w:rFonts w:ascii="Garamond" w:eastAsia="Garamond" w:hAnsi="Garamond" w:cs="Garamond"/>
              </w:rPr>
              <w:t xml:space="preserve">West </w:t>
            </w:r>
            <w:proofErr w:type="spellStart"/>
            <w:r>
              <w:rPr>
                <w:rFonts w:ascii="Garamond" w:eastAsia="Garamond" w:hAnsi="Garamond" w:cs="Garamond"/>
              </w:rPr>
              <w:t>nile</w:t>
            </w:r>
            <w:proofErr w:type="spellEnd"/>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699EE3CC"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0F95F0F7"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0</w:t>
            </w:r>
          </w:p>
        </w:tc>
      </w:tr>
      <w:tr w:rsidR="004416BD" w14:paraId="34A6637A" w14:textId="77777777">
        <w:trPr>
          <w:trHeight w:val="20"/>
        </w:trPr>
        <w:tc>
          <w:tcPr>
            <w:tcW w:w="4005" w:type="dxa"/>
            <w:tcMar>
              <w:top w:w="100" w:type="dxa"/>
              <w:left w:w="100" w:type="dxa"/>
              <w:bottom w:w="100" w:type="dxa"/>
              <w:right w:w="100" w:type="dxa"/>
            </w:tcMar>
          </w:tcPr>
          <w:p w14:paraId="5ACD7E38" w14:textId="77777777" w:rsidR="004416BD" w:rsidRDefault="00057F67">
            <w:pPr>
              <w:widowControl w:val="0"/>
              <w:jc w:val="left"/>
              <w:rPr>
                <w:rFonts w:ascii="Garamond" w:eastAsia="Garamond" w:hAnsi="Garamond" w:cs="Garamond"/>
              </w:rPr>
            </w:pPr>
            <w:r>
              <w:rPr>
                <w:rFonts w:ascii="Garamond" w:eastAsia="Garamond" w:hAnsi="Garamond" w:cs="Garamond"/>
              </w:rPr>
              <w:t>Anthrax</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8701844"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1F5FAE17"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0</w:t>
            </w:r>
          </w:p>
        </w:tc>
      </w:tr>
      <w:tr w:rsidR="004416BD" w14:paraId="0C50AA1B" w14:textId="77777777">
        <w:trPr>
          <w:trHeight w:val="20"/>
        </w:trPr>
        <w:tc>
          <w:tcPr>
            <w:tcW w:w="4005" w:type="dxa"/>
            <w:tcMar>
              <w:top w:w="100" w:type="dxa"/>
              <w:left w:w="100" w:type="dxa"/>
              <w:bottom w:w="100" w:type="dxa"/>
              <w:right w:w="100" w:type="dxa"/>
            </w:tcMar>
          </w:tcPr>
          <w:p w14:paraId="6E42FEDB" w14:textId="77777777" w:rsidR="004416BD" w:rsidRDefault="00057F67">
            <w:pPr>
              <w:widowControl w:val="0"/>
              <w:jc w:val="left"/>
              <w:rPr>
                <w:rFonts w:ascii="Garamond" w:eastAsia="Garamond" w:hAnsi="Garamond" w:cs="Garamond"/>
              </w:rPr>
            </w:pPr>
            <w:r>
              <w:rPr>
                <w:rFonts w:ascii="Garamond" w:eastAsia="Garamond" w:hAnsi="Garamond" w:cs="Garamond"/>
              </w:rPr>
              <w:t>Nipah</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B3818F6"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52226384"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0</w:t>
            </w:r>
          </w:p>
        </w:tc>
      </w:tr>
      <w:tr w:rsidR="004416BD" w14:paraId="1D9D0FBE" w14:textId="77777777">
        <w:trPr>
          <w:trHeight w:val="20"/>
        </w:trPr>
        <w:tc>
          <w:tcPr>
            <w:tcW w:w="4005" w:type="dxa"/>
            <w:tcMar>
              <w:top w:w="100" w:type="dxa"/>
              <w:left w:w="100" w:type="dxa"/>
              <w:bottom w:w="100" w:type="dxa"/>
              <w:right w:w="100" w:type="dxa"/>
            </w:tcMar>
          </w:tcPr>
          <w:p w14:paraId="0D9A778C" w14:textId="77777777" w:rsidR="004416BD" w:rsidRDefault="00057F67">
            <w:pPr>
              <w:widowControl w:val="0"/>
              <w:jc w:val="left"/>
              <w:rPr>
                <w:rFonts w:ascii="Garamond" w:eastAsia="Garamond" w:hAnsi="Garamond" w:cs="Garamond"/>
              </w:rPr>
            </w:pPr>
            <w:r>
              <w:rPr>
                <w:rFonts w:ascii="Garamond" w:eastAsia="Garamond" w:hAnsi="Garamond" w:cs="Garamond"/>
              </w:rPr>
              <w:t>Scrub Typhus</w:t>
            </w:r>
          </w:p>
        </w:tc>
        <w:tc>
          <w:tcPr>
            <w:tcW w:w="265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79E8F000"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0</w:t>
            </w:r>
          </w:p>
        </w:tc>
        <w:tc>
          <w:tcPr>
            <w:tcW w:w="2520" w:type="dxa"/>
            <w:tcBorders>
              <w:top w:val="nil"/>
              <w:left w:val="nil"/>
              <w:bottom w:val="single" w:sz="5" w:space="0" w:color="000000"/>
              <w:right w:val="single" w:sz="5" w:space="0" w:color="000000"/>
            </w:tcBorders>
            <w:tcMar>
              <w:top w:w="100" w:type="dxa"/>
              <w:left w:w="100" w:type="dxa"/>
              <w:bottom w:w="100" w:type="dxa"/>
              <w:right w:w="100" w:type="dxa"/>
            </w:tcMar>
          </w:tcPr>
          <w:p w14:paraId="784C2E67" w14:textId="77777777" w:rsidR="004416BD" w:rsidRDefault="00057F67">
            <w:pPr>
              <w:widowControl w:val="0"/>
              <w:spacing w:before="240" w:after="240"/>
              <w:jc w:val="center"/>
              <w:rPr>
                <w:rFonts w:ascii="Garamond" w:eastAsia="Garamond" w:hAnsi="Garamond" w:cs="Garamond"/>
              </w:rPr>
            </w:pPr>
            <w:r>
              <w:rPr>
                <w:rFonts w:ascii="Garamond" w:eastAsia="Garamond" w:hAnsi="Garamond" w:cs="Garamond"/>
              </w:rPr>
              <w:t>0</w:t>
            </w:r>
          </w:p>
        </w:tc>
      </w:tr>
    </w:tbl>
    <w:p w14:paraId="2D71BC46" w14:textId="77777777" w:rsidR="004416BD" w:rsidRDefault="004416BD">
      <w:pPr>
        <w:rPr>
          <w:rFonts w:ascii="Garamond" w:eastAsia="Garamond" w:hAnsi="Garamond" w:cs="Garamond"/>
        </w:rPr>
      </w:pPr>
    </w:p>
    <w:p w14:paraId="7F509182" w14:textId="77777777" w:rsidR="004416BD" w:rsidRDefault="00057F67">
      <w:pPr>
        <w:pStyle w:val="Heading2"/>
        <w:rPr>
          <w:rFonts w:ascii="Garamond" w:eastAsia="Garamond" w:hAnsi="Garamond" w:cs="Garamond"/>
          <w:color w:val="000000"/>
        </w:rPr>
      </w:pPr>
      <w:bookmarkStart w:id="57" w:name="_heading=h.ff3e0k1r340x" w:colFirst="0" w:colLast="0"/>
      <w:bookmarkEnd w:id="57"/>
      <w:r>
        <w:rPr>
          <w:rFonts w:ascii="Garamond" w:eastAsia="Garamond" w:hAnsi="Garamond" w:cs="Garamond"/>
          <w:color w:val="000000"/>
        </w:rPr>
        <w:lastRenderedPageBreak/>
        <w:t>Integrated Disease Hotspot Map (2021–2025)</w:t>
      </w:r>
    </w:p>
    <w:p w14:paraId="50EB1E63" w14:textId="77777777" w:rsidR="004416BD" w:rsidRDefault="00057F67">
      <w:pPr>
        <w:rPr>
          <w:rFonts w:ascii="Garamond" w:eastAsia="Garamond" w:hAnsi="Garamond" w:cs="Garamond"/>
        </w:rPr>
      </w:pPr>
      <w:r>
        <w:rPr>
          <w:rFonts w:ascii="Garamond" w:eastAsia="Garamond" w:hAnsi="Garamond" w:cs="Garamond"/>
          <w:noProof/>
        </w:rPr>
        <w:drawing>
          <wp:inline distT="0" distB="0" distL="0" distR="0" wp14:anchorId="287A68A9" wp14:editId="7B0DF6A7">
            <wp:extent cx="5836920" cy="5331121"/>
            <wp:effectExtent l="0" t="0" r="0" b="0"/>
            <wp:docPr id="11" name="image7.jpg" descr="C:\Users\HP\Downloads\SPOT MAP OF CD 2021-2025 RAMANTHALI.jpg"/>
            <wp:cNvGraphicFramePr/>
            <a:graphic xmlns:a="http://schemas.openxmlformats.org/drawingml/2006/main">
              <a:graphicData uri="http://schemas.openxmlformats.org/drawingml/2006/picture">
                <pic:pic xmlns:pic="http://schemas.openxmlformats.org/drawingml/2006/picture">
                  <pic:nvPicPr>
                    <pic:cNvPr id="0" name="image7.jpg" descr="C:\Users\HP\Downloads\SPOT MAP OF CD 2021-2025 RAMANTHALI.jpg"/>
                    <pic:cNvPicPr preferRelativeResize="0"/>
                  </pic:nvPicPr>
                  <pic:blipFill>
                    <a:blip r:embed="rId21"/>
                    <a:srcRect/>
                    <a:stretch>
                      <a:fillRect/>
                    </a:stretch>
                  </pic:blipFill>
                  <pic:spPr>
                    <a:xfrm>
                      <a:off x="0" y="0"/>
                      <a:ext cx="5836920" cy="5331121"/>
                    </a:xfrm>
                    <a:prstGeom prst="rect">
                      <a:avLst/>
                    </a:prstGeom>
                    <a:ln/>
                  </pic:spPr>
                </pic:pic>
              </a:graphicData>
            </a:graphic>
          </wp:inline>
        </w:drawing>
      </w:r>
    </w:p>
    <w:p w14:paraId="66F9A709" w14:textId="77777777" w:rsidR="004416BD" w:rsidRDefault="004416BD">
      <w:pPr>
        <w:rPr>
          <w:rFonts w:ascii="Garamond" w:eastAsia="Garamond" w:hAnsi="Garamond" w:cs="Garamond"/>
        </w:rPr>
      </w:pPr>
    </w:p>
    <w:tbl>
      <w:tblPr>
        <w:tblStyle w:val="affb"/>
        <w:tblpPr w:leftFromText="180" w:rightFromText="180" w:topFromText="180" w:bottomFromText="180" w:vertAnchor="text" w:tblpX="-60"/>
        <w:tblW w:w="98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60"/>
        <w:gridCol w:w="1665"/>
        <w:gridCol w:w="1725"/>
        <w:gridCol w:w="1620"/>
        <w:gridCol w:w="1470"/>
        <w:gridCol w:w="1365"/>
        <w:gridCol w:w="1080"/>
      </w:tblGrid>
      <w:tr w:rsidR="004416BD" w14:paraId="383B08FB"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1289F3C4" w14:textId="77777777" w:rsidR="004416BD" w:rsidRDefault="00057F67">
            <w:pPr>
              <w:jc w:val="center"/>
              <w:rPr>
                <w:rFonts w:ascii="Garamond" w:eastAsia="Garamond" w:hAnsi="Garamond" w:cs="Garamond"/>
              </w:rPr>
            </w:pPr>
            <w:r>
              <w:rPr>
                <w:rFonts w:ascii="Garamond" w:eastAsia="Garamond" w:hAnsi="Garamond" w:cs="Garamond"/>
                <w:b/>
                <w:bCs/>
              </w:rPr>
              <w:lastRenderedPageBreak/>
              <w:t>Ward No</w:t>
            </w:r>
          </w:p>
        </w:tc>
        <w:tc>
          <w:tcPr>
            <w:tcW w:w="1665" w:type="dxa"/>
            <w:tcBorders>
              <w:top w:val="single" w:sz="8" w:space="0" w:color="000000"/>
              <w:left w:val="single" w:sz="8" w:space="0" w:color="000000"/>
              <w:bottom w:val="single" w:sz="8" w:space="0" w:color="000000"/>
              <w:right w:val="single" w:sz="8" w:space="0" w:color="000000"/>
            </w:tcBorders>
          </w:tcPr>
          <w:p w14:paraId="51596478" w14:textId="77777777" w:rsidR="004416BD" w:rsidRDefault="00057F67">
            <w:pPr>
              <w:jc w:val="center"/>
              <w:rPr>
                <w:rFonts w:ascii="Garamond" w:eastAsia="Garamond" w:hAnsi="Garamond" w:cs="Garamond"/>
              </w:rPr>
            </w:pPr>
            <w:proofErr w:type="gramStart"/>
            <w:r>
              <w:rPr>
                <w:rFonts w:ascii="Garamond" w:eastAsia="Garamond" w:hAnsi="Garamond" w:cs="Garamond"/>
                <w:b/>
                <w:bCs/>
              </w:rPr>
              <w:t>Dengue  Total</w:t>
            </w:r>
            <w:proofErr w:type="gramEnd"/>
            <w:r>
              <w:rPr>
                <w:rFonts w:ascii="Garamond" w:eastAsia="Garamond" w:hAnsi="Garamond" w:cs="Garamond"/>
                <w:b/>
                <w:bCs/>
              </w:rPr>
              <w:t xml:space="preserve"> (2021-25)</w:t>
            </w:r>
          </w:p>
        </w:tc>
        <w:tc>
          <w:tcPr>
            <w:tcW w:w="1725" w:type="dxa"/>
            <w:tcBorders>
              <w:top w:val="single" w:sz="8" w:space="0" w:color="000000"/>
              <w:left w:val="single" w:sz="8" w:space="0" w:color="000000"/>
              <w:bottom w:val="single" w:sz="8" w:space="0" w:color="000000"/>
              <w:right w:val="single" w:sz="8" w:space="0" w:color="000000"/>
            </w:tcBorders>
          </w:tcPr>
          <w:p w14:paraId="6D702742" w14:textId="77777777" w:rsidR="004416BD" w:rsidRDefault="00057F67">
            <w:pPr>
              <w:jc w:val="center"/>
              <w:rPr>
                <w:rFonts w:ascii="Garamond" w:eastAsia="Garamond" w:hAnsi="Garamond" w:cs="Garamond"/>
              </w:rPr>
            </w:pPr>
            <w:r>
              <w:rPr>
                <w:rFonts w:ascii="Garamond" w:eastAsia="Garamond" w:hAnsi="Garamond" w:cs="Garamond"/>
                <w:b/>
                <w:bCs/>
              </w:rPr>
              <w:t>Leptospirosis Total (2021-25)</w:t>
            </w:r>
          </w:p>
        </w:tc>
        <w:tc>
          <w:tcPr>
            <w:tcW w:w="1620" w:type="dxa"/>
            <w:tcBorders>
              <w:top w:val="single" w:sz="8" w:space="0" w:color="000000"/>
              <w:left w:val="single" w:sz="8" w:space="0" w:color="000000"/>
              <w:bottom w:val="single" w:sz="8" w:space="0" w:color="000000"/>
              <w:right w:val="single" w:sz="8" w:space="0" w:color="000000"/>
            </w:tcBorders>
          </w:tcPr>
          <w:p w14:paraId="029EFCC0" w14:textId="77777777" w:rsidR="004416BD" w:rsidRDefault="00057F67">
            <w:pPr>
              <w:jc w:val="center"/>
              <w:rPr>
                <w:rFonts w:ascii="Garamond" w:eastAsia="Garamond" w:hAnsi="Garamond" w:cs="Garamond"/>
              </w:rPr>
            </w:pPr>
            <w:r>
              <w:rPr>
                <w:rFonts w:ascii="Garamond" w:eastAsia="Garamond" w:hAnsi="Garamond" w:cs="Garamond"/>
                <w:b/>
                <w:bCs/>
              </w:rPr>
              <w:t>Hepatitis A Total (2021-25)</w:t>
            </w:r>
          </w:p>
        </w:tc>
        <w:tc>
          <w:tcPr>
            <w:tcW w:w="1470" w:type="dxa"/>
            <w:tcBorders>
              <w:top w:val="single" w:sz="8" w:space="0" w:color="000000"/>
              <w:left w:val="single" w:sz="8" w:space="0" w:color="000000"/>
              <w:bottom w:val="single" w:sz="8" w:space="0" w:color="000000"/>
              <w:right w:val="single" w:sz="8" w:space="0" w:color="000000"/>
            </w:tcBorders>
          </w:tcPr>
          <w:p w14:paraId="28530946" w14:textId="77777777" w:rsidR="004416BD" w:rsidRDefault="00057F67">
            <w:pPr>
              <w:jc w:val="center"/>
              <w:rPr>
                <w:rFonts w:ascii="Garamond" w:eastAsia="Garamond" w:hAnsi="Garamond" w:cs="Garamond"/>
              </w:rPr>
            </w:pPr>
            <w:r>
              <w:rPr>
                <w:rFonts w:ascii="Garamond" w:eastAsia="Garamond" w:hAnsi="Garamond" w:cs="Garamond"/>
                <w:b/>
                <w:bCs/>
              </w:rPr>
              <w:t>Mumps (2021-25)</w:t>
            </w:r>
          </w:p>
        </w:tc>
        <w:tc>
          <w:tcPr>
            <w:tcW w:w="1365" w:type="dxa"/>
            <w:tcBorders>
              <w:top w:val="single" w:sz="8" w:space="0" w:color="000000"/>
              <w:left w:val="single" w:sz="8" w:space="0" w:color="000000"/>
              <w:bottom w:val="single" w:sz="8" w:space="0" w:color="000000"/>
              <w:right w:val="single" w:sz="8" w:space="0" w:color="000000"/>
            </w:tcBorders>
          </w:tcPr>
          <w:p w14:paraId="14978CC4" w14:textId="77777777" w:rsidR="004416BD" w:rsidRDefault="00057F67">
            <w:pPr>
              <w:jc w:val="center"/>
              <w:rPr>
                <w:rFonts w:ascii="Garamond" w:eastAsia="Garamond" w:hAnsi="Garamond" w:cs="Garamond"/>
              </w:rPr>
            </w:pPr>
            <w:r>
              <w:rPr>
                <w:rFonts w:ascii="Garamond" w:eastAsia="Garamond" w:hAnsi="Garamond" w:cs="Garamond"/>
                <w:b/>
                <w:bCs/>
              </w:rPr>
              <w:t>ADD (2021-25)</w:t>
            </w:r>
          </w:p>
        </w:tc>
        <w:tc>
          <w:tcPr>
            <w:tcW w:w="1080" w:type="dxa"/>
            <w:tcBorders>
              <w:top w:val="single" w:sz="8" w:space="0" w:color="000000"/>
              <w:left w:val="single" w:sz="8" w:space="0" w:color="000000"/>
              <w:bottom w:val="single" w:sz="8" w:space="0" w:color="000000"/>
              <w:right w:val="single" w:sz="8" w:space="0" w:color="000000"/>
            </w:tcBorders>
          </w:tcPr>
          <w:p w14:paraId="14FFE684" w14:textId="77777777" w:rsidR="004416BD" w:rsidRDefault="00057F67">
            <w:pPr>
              <w:jc w:val="center"/>
              <w:rPr>
                <w:rFonts w:ascii="Garamond" w:eastAsia="Garamond" w:hAnsi="Garamond" w:cs="Garamond"/>
              </w:rPr>
            </w:pPr>
            <w:r>
              <w:rPr>
                <w:rFonts w:ascii="Garamond" w:eastAsia="Garamond" w:hAnsi="Garamond" w:cs="Garamond"/>
                <w:b/>
                <w:bCs/>
              </w:rPr>
              <w:t>Total Cases</w:t>
            </w:r>
          </w:p>
        </w:tc>
      </w:tr>
      <w:tr w:rsidR="004416BD" w14:paraId="2233FFB1"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BD45369" w14:textId="77777777" w:rsidR="004416BD" w:rsidRDefault="00057F67">
            <w:pPr>
              <w:rPr>
                <w:rFonts w:ascii="Garamond" w:eastAsia="Garamond" w:hAnsi="Garamond" w:cs="Garamond"/>
              </w:rPr>
            </w:pPr>
            <w:r>
              <w:rPr>
                <w:rFonts w:ascii="Garamond" w:eastAsia="Garamond" w:hAnsi="Garamond" w:cs="Garamond"/>
              </w:rPr>
              <w:t>1</w:t>
            </w:r>
          </w:p>
        </w:tc>
        <w:tc>
          <w:tcPr>
            <w:tcW w:w="1665" w:type="dxa"/>
            <w:tcBorders>
              <w:top w:val="single" w:sz="5" w:space="0" w:color="000000"/>
              <w:left w:val="single" w:sz="5" w:space="0" w:color="000000"/>
              <w:bottom w:val="single" w:sz="5" w:space="0" w:color="000000"/>
              <w:right w:val="single" w:sz="5" w:space="0" w:color="000000"/>
            </w:tcBorders>
            <w:tcMar>
              <w:top w:w="100" w:type="dxa"/>
              <w:left w:w="100" w:type="dxa"/>
              <w:bottom w:w="100" w:type="dxa"/>
              <w:right w:w="100" w:type="dxa"/>
            </w:tcMar>
          </w:tcPr>
          <w:p w14:paraId="2B90AEE6" w14:textId="77777777" w:rsidR="004416BD" w:rsidRDefault="00057F67">
            <w:pPr>
              <w:spacing w:before="380" w:after="380"/>
              <w:ind w:left="140" w:right="140"/>
              <w:jc w:val="center"/>
              <w:rPr>
                <w:rFonts w:ascii="Garamond" w:eastAsia="Garamond" w:hAnsi="Garamond" w:cs="Garamond"/>
              </w:rPr>
            </w:pPr>
            <w:r>
              <w:rPr>
                <w:rFonts w:ascii="Garamond" w:eastAsia="Garamond" w:hAnsi="Garamond" w:cs="Garamond"/>
              </w:rPr>
              <w:t>2</w:t>
            </w:r>
          </w:p>
        </w:tc>
        <w:tc>
          <w:tcPr>
            <w:tcW w:w="1725"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68927988" w14:textId="77777777" w:rsidR="004416BD" w:rsidRDefault="00057F67">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single" w:sz="5" w:space="0" w:color="000000"/>
              <w:left w:val="nil"/>
              <w:bottom w:val="single" w:sz="5" w:space="0" w:color="000000"/>
              <w:right w:val="single" w:sz="5" w:space="0" w:color="000000"/>
            </w:tcBorders>
            <w:tcMar>
              <w:top w:w="100" w:type="dxa"/>
              <w:left w:w="100" w:type="dxa"/>
              <w:bottom w:w="100" w:type="dxa"/>
              <w:right w:w="100" w:type="dxa"/>
            </w:tcMar>
          </w:tcPr>
          <w:p w14:paraId="564D374A" w14:textId="77777777" w:rsidR="004416BD" w:rsidRDefault="00057F67">
            <w:pPr>
              <w:spacing w:before="380" w:after="380"/>
              <w:ind w:left="140" w:right="140"/>
              <w:jc w:val="center"/>
              <w:rPr>
                <w:rFonts w:ascii="Garamond" w:eastAsia="Garamond" w:hAnsi="Garamond" w:cs="Garamond"/>
              </w:rPr>
            </w:pPr>
            <w:r>
              <w:rPr>
                <w:rFonts w:ascii="Garamond" w:eastAsia="Garamond" w:hAnsi="Garamond" w:cs="Garamond"/>
              </w:rPr>
              <w:t>0</w:t>
            </w:r>
          </w:p>
        </w:tc>
        <w:tc>
          <w:tcPr>
            <w:tcW w:w="147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B4EE666" w14:textId="77777777" w:rsidR="004416BD" w:rsidRDefault="00057F67">
            <w:pPr>
              <w:spacing w:before="380" w:after="380"/>
              <w:ind w:left="140" w:right="140"/>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Pr>
          <w:p w14:paraId="4CE9D310" w14:textId="77777777" w:rsidR="004416BD" w:rsidRDefault="00057F67">
            <w:pPr>
              <w:rPr>
                <w:rFonts w:ascii="Garamond" w:eastAsia="Garamond" w:hAnsi="Garamond" w:cs="Garamond"/>
              </w:rPr>
            </w:pPr>
            <w:r>
              <w:rPr>
                <w:rFonts w:ascii="Garamond" w:eastAsia="Garamond" w:hAnsi="Garamond" w:cs="Garamond"/>
              </w:rPr>
              <w:t>14</w:t>
            </w:r>
          </w:p>
        </w:tc>
        <w:tc>
          <w:tcPr>
            <w:tcW w:w="1080" w:type="dxa"/>
            <w:tcBorders>
              <w:top w:val="single" w:sz="8" w:space="0" w:color="000000"/>
              <w:left w:val="single" w:sz="8" w:space="0" w:color="000000"/>
              <w:bottom w:val="single" w:sz="8" w:space="0" w:color="000000"/>
              <w:right w:val="single" w:sz="8" w:space="0" w:color="000000"/>
            </w:tcBorders>
          </w:tcPr>
          <w:p w14:paraId="4152D7F7" w14:textId="77777777" w:rsidR="004416BD" w:rsidRDefault="00057F67">
            <w:pPr>
              <w:rPr>
                <w:rFonts w:ascii="Garamond" w:eastAsia="Garamond" w:hAnsi="Garamond" w:cs="Garamond"/>
              </w:rPr>
            </w:pPr>
            <w:r>
              <w:rPr>
                <w:rFonts w:ascii="Garamond" w:eastAsia="Garamond" w:hAnsi="Garamond" w:cs="Garamond"/>
              </w:rPr>
              <w:t>17</w:t>
            </w:r>
          </w:p>
        </w:tc>
      </w:tr>
      <w:tr w:rsidR="004416BD" w14:paraId="5BF6F8ED"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FE4DE6D" w14:textId="77777777" w:rsidR="004416BD" w:rsidRDefault="00057F67">
            <w:pPr>
              <w:rPr>
                <w:rFonts w:ascii="Garamond" w:eastAsia="Garamond" w:hAnsi="Garamond" w:cs="Garamond"/>
              </w:rPr>
            </w:pPr>
            <w:r>
              <w:rPr>
                <w:rFonts w:ascii="Garamond" w:eastAsia="Garamond" w:hAnsi="Garamond" w:cs="Garamond"/>
              </w:rPr>
              <w:t>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A35CD1F" w14:textId="77777777" w:rsidR="004416BD" w:rsidRDefault="00057F67">
            <w:pPr>
              <w:spacing w:before="380" w:after="380"/>
              <w:ind w:left="140" w:right="140"/>
              <w:jc w:val="center"/>
              <w:rPr>
                <w:rFonts w:ascii="Garamond" w:eastAsia="Garamond" w:hAnsi="Garamond" w:cs="Garamond"/>
              </w:rPr>
            </w:pPr>
            <w:r>
              <w:rPr>
                <w:rFonts w:ascii="Garamond" w:eastAsia="Garamond" w:hAnsi="Garamond" w:cs="Garamond"/>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D0AE9B8" w14:textId="77777777" w:rsidR="004416BD" w:rsidRDefault="00057F67">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76B4E7F2" w14:textId="77777777" w:rsidR="004416BD" w:rsidRDefault="00057F67">
            <w:pPr>
              <w:spacing w:before="380" w:after="380"/>
              <w:ind w:left="140" w:right="140"/>
              <w:jc w:val="center"/>
              <w:rPr>
                <w:rFonts w:ascii="Garamond" w:eastAsia="Garamond" w:hAnsi="Garamond" w:cs="Garamond"/>
              </w:rPr>
            </w:pPr>
            <w:r>
              <w:rPr>
                <w:rFonts w:ascii="Garamond" w:eastAsia="Garamond" w:hAnsi="Garamond" w:cs="Garamond"/>
              </w:rPr>
              <w:t>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5332049" w14:textId="77777777" w:rsidR="004416BD" w:rsidRDefault="00057F67">
            <w:pPr>
              <w:spacing w:before="380" w:after="380"/>
              <w:ind w:left="140" w:right="140"/>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Pr>
          <w:p w14:paraId="656A3D40" w14:textId="77777777" w:rsidR="004416BD" w:rsidRDefault="00057F67">
            <w:pPr>
              <w:rPr>
                <w:rFonts w:ascii="Garamond" w:eastAsia="Garamond" w:hAnsi="Garamond" w:cs="Garamond"/>
              </w:rPr>
            </w:pPr>
            <w:r>
              <w:rPr>
                <w:rFonts w:ascii="Garamond" w:eastAsia="Garamond" w:hAnsi="Garamond" w:cs="Garamond"/>
              </w:rPr>
              <w:t>16</w:t>
            </w:r>
          </w:p>
        </w:tc>
        <w:tc>
          <w:tcPr>
            <w:tcW w:w="1080" w:type="dxa"/>
            <w:tcBorders>
              <w:top w:val="single" w:sz="8" w:space="0" w:color="000000"/>
              <w:left w:val="single" w:sz="8" w:space="0" w:color="000000"/>
              <w:bottom w:val="single" w:sz="8" w:space="0" w:color="000000"/>
              <w:right w:val="single" w:sz="8" w:space="0" w:color="000000"/>
            </w:tcBorders>
          </w:tcPr>
          <w:p w14:paraId="37BCAAF3" w14:textId="77777777" w:rsidR="004416BD" w:rsidRDefault="00057F67">
            <w:pPr>
              <w:rPr>
                <w:rFonts w:ascii="Garamond" w:eastAsia="Garamond" w:hAnsi="Garamond" w:cs="Garamond"/>
              </w:rPr>
            </w:pPr>
            <w:r>
              <w:rPr>
                <w:rFonts w:ascii="Garamond" w:eastAsia="Garamond" w:hAnsi="Garamond" w:cs="Garamond"/>
              </w:rPr>
              <w:t>21</w:t>
            </w:r>
          </w:p>
        </w:tc>
      </w:tr>
      <w:tr w:rsidR="004416BD" w14:paraId="341EF0E0"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CB89555" w14:textId="77777777" w:rsidR="004416BD" w:rsidRDefault="00057F67">
            <w:pPr>
              <w:rPr>
                <w:rFonts w:ascii="Garamond" w:eastAsia="Garamond" w:hAnsi="Garamond" w:cs="Garamond"/>
              </w:rPr>
            </w:pPr>
            <w:r>
              <w:rPr>
                <w:rFonts w:ascii="Garamond" w:eastAsia="Garamond" w:hAnsi="Garamond" w:cs="Garamond"/>
              </w:rPr>
              <w:t>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045B3AC" w14:textId="77777777" w:rsidR="004416BD" w:rsidRDefault="00057F67">
            <w:pPr>
              <w:spacing w:before="380" w:after="380"/>
              <w:ind w:left="140" w:right="140"/>
              <w:jc w:val="center"/>
              <w:rPr>
                <w:rFonts w:ascii="Garamond" w:eastAsia="Garamond" w:hAnsi="Garamond" w:cs="Garamond"/>
              </w:rPr>
            </w:pPr>
            <w:r>
              <w:rPr>
                <w:rFonts w:ascii="Garamond" w:eastAsia="Garamond" w:hAnsi="Garamond" w:cs="Garamond"/>
              </w:rPr>
              <w:t>0</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4D0AA680" w14:textId="77777777" w:rsidR="004416BD" w:rsidRDefault="00057F67">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2CA24E40" w14:textId="77777777" w:rsidR="004416BD" w:rsidRDefault="00057F67">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9A0A73E" w14:textId="77777777" w:rsidR="004416BD" w:rsidRDefault="00057F67">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533CE5FD" w14:textId="77777777" w:rsidR="004416BD" w:rsidRDefault="00057F67">
            <w:pPr>
              <w:rPr>
                <w:rFonts w:ascii="Garamond" w:eastAsia="Garamond" w:hAnsi="Garamond" w:cs="Garamond"/>
              </w:rPr>
            </w:pPr>
            <w:r>
              <w:rPr>
                <w:rFonts w:ascii="Garamond" w:eastAsia="Garamond" w:hAnsi="Garamond" w:cs="Garamond"/>
              </w:rPr>
              <w:t>17</w:t>
            </w:r>
          </w:p>
        </w:tc>
        <w:tc>
          <w:tcPr>
            <w:tcW w:w="1080" w:type="dxa"/>
            <w:tcBorders>
              <w:top w:val="single" w:sz="8" w:space="0" w:color="000000"/>
              <w:left w:val="single" w:sz="8" w:space="0" w:color="000000"/>
              <w:bottom w:val="single" w:sz="8" w:space="0" w:color="000000"/>
              <w:right w:val="single" w:sz="8" w:space="0" w:color="000000"/>
            </w:tcBorders>
          </w:tcPr>
          <w:p w14:paraId="62500D66" w14:textId="77777777" w:rsidR="004416BD" w:rsidRDefault="00057F67">
            <w:pPr>
              <w:rPr>
                <w:rFonts w:ascii="Garamond" w:eastAsia="Garamond" w:hAnsi="Garamond" w:cs="Garamond"/>
              </w:rPr>
            </w:pPr>
            <w:r>
              <w:rPr>
                <w:rFonts w:ascii="Garamond" w:eastAsia="Garamond" w:hAnsi="Garamond" w:cs="Garamond"/>
              </w:rPr>
              <w:t>19</w:t>
            </w:r>
          </w:p>
        </w:tc>
      </w:tr>
      <w:tr w:rsidR="004416BD" w14:paraId="12349ED7"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20B8DA7" w14:textId="77777777" w:rsidR="004416BD" w:rsidRDefault="00057F67">
            <w:pPr>
              <w:rPr>
                <w:rFonts w:ascii="Garamond" w:eastAsia="Garamond" w:hAnsi="Garamond" w:cs="Garamond"/>
              </w:rPr>
            </w:pPr>
            <w:r>
              <w:rPr>
                <w:rFonts w:ascii="Garamond" w:eastAsia="Garamond" w:hAnsi="Garamond" w:cs="Garamond"/>
              </w:rPr>
              <w:t>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0461610" w14:textId="77777777" w:rsidR="004416BD" w:rsidRDefault="00057F67">
            <w:pPr>
              <w:spacing w:before="380" w:after="380"/>
              <w:ind w:left="140" w:right="140"/>
              <w:jc w:val="center"/>
              <w:rPr>
                <w:rFonts w:ascii="Garamond" w:eastAsia="Garamond" w:hAnsi="Garamond" w:cs="Garamond"/>
              </w:rPr>
            </w:pPr>
            <w:r>
              <w:rPr>
                <w:rFonts w:ascii="Garamond" w:eastAsia="Garamond" w:hAnsi="Garamond" w:cs="Garamond"/>
              </w:rPr>
              <w:t>6</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0BC927DA" w14:textId="77777777" w:rsidR="004416BD" w:rsidRDefault="00057F67">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F0A86F9" w14:textId="77777777" w:rsidR="004416BD" w:rsidRDefault="00057F67">
            <w:pPr>
              <w:spacing w:before="380" w:after="380"/>
              <w:ind w:left="140" w:right="140"/>
              <w:jc w:val="center"/>
              <w:rPr>
                <w:rFonts w:ascii="Garamond" w:eastAsia="Garamond" w:hAnsi="Garamond" w:cs="Garamond"/>
              </w:rPr>
            </w:pPr>
            <w:r>
              <w:rPr>
                <w:rFonts w:ascii="Garamond" w:eastAsia="Garamond" w:hAnsi="Garamond" w:cs="Garamond"/>
              </w:rPr>
              <w:t>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1E8E1D1" w14:textId="77777777" w:rsidR="004416BD" w:rsidRDefault="00057F67">
            <w:pPr>
              <w:spacing w:before="380" w:after="380"/>
              <w:ind w:left="140" w:right="140"/>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Pr>
          <w:p w14:paraId="2E2BBCDC" w14:textId="77777777" w:rsidR="004416BD" w:rsidRDefault="00057F67">
            <w:pPr>
              <w:rPr>
                <w:rFonts w:ascii="Garamond" w:eastAsia="Garamond" w:hAnsi="Garamond" w:cs="Garamond"/>
              </w:rPr>
            </w:pPr>
            <w:r>
              <w:rPr>
                <w:rFonts w:ascii="Garamond" w:eastAsia="Garamond" w:hAnsi="Garamond" w:cs="Garamond"/>
              </w:rPr>
              <w:t>21</w:t>
            </w:r>
          </w:p>
        </w:tc>
        <w:tc>
          <w:tcPr>
            <w:tcW w:w="1080" w:type="dxa"/>
            <w:tcBorders>
              <w:top w:val="single" w:sz="8" w:space="0" w:color="000000"/>
              <w:left w:val="single" w:sz="8" w:space="0" w:color="000000"/>
              <w:bottom w:val="single" w:sz="8" w:space="0" w:color="000000"/>
              <w:right w:val="single" w:sz="8" w:space="0" w:color="000000"/>
            </w:tcBorders>
          </w:tcPr>
          <w:p w14:paraId="5EF904A9" w14:textId="77777777" w:rsidR="004416BD" w:rsidRDefault="00057F67">
            <w:pPr>
              <w:rPr>
                <w:rFonts w:ascii="Garamond" w:eastAsia="Garamond" w:hAnsi="Garamond" w:cs="Garamond"/>
              </w:rPr>
            </w:pPr>
            <w:r>
              <w:rPr>
                <w:rFonts w:ascii="Garamond" w:eastAsia="Garamond" w:hAnsi="Garamond" w:cs="Garamond"/>
              </w:rPr>
              <w:t>31</w:t>
            </w:r>
          </w:p>
        </w:tc>
      </w:tr>
      <w:tr w:rsidR="004416BD" w14:paraId="0F6E11A2"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7BE509C" w14:textId="77777777" w:rsidR="004416BD" w:rsidRDefault="00057F67">
            <w:pPr>
              <w:rPr>
                <w:rFonts w:ascii="Garamond" w:eastAsia="Garamond" w:hAnsi="Garamond" w:cs="Garamond"/>
              </w:rPr>
            </w:pPr>
            <w:r>
              <w:rPr>
                <w:rFonts w:ascii="Garamond" w:eastAsia="Garamond" w:hAnsi="Garamond" w:cs="Garamond"/>
              </w:rPr>
              <w:t>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B27347C" w14:textId="77777777" w:rsidR="004416BD" w:rsidRDefault="00057F67">
            <w:pPr>
              <w:spacing w:before="380" w:after="380"/>
              <w:ind w:left="140" w:right="140"/>
              <w:jc w:val="center"/>
              <w:rPr>
                <w:rFonts w:ascii="Garamond" w:eastAsia="Garamond" w:hAnsi="Garamond" w:cs="Garamond"/>
              </w:rPr>
            </w:pPr>
            <w:r>
              <w:rPr>
                <w:rFonts w:ascii="Garamond" w:eastAsia="Garamond" w:hAnsi="Garamond" w:cs="Garamond"/>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A153B49" w14:textId="77777777" w:rsidR="004416BD" w:rsidRDefault="00057F67">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B9028E0" w14:textId="77777777" w:rsidR="004416BD" w:rsidRDefault="00057F67">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247CEC8C" w14:textId="77777777" w:rsidR="004416BD" w:rsidRDefault="00057F67">
            <w:pPr>
              <w:spacing w:before="380" w:after="380"/>
              <w:ind w:left="140" w:right="140"/>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Pr>
          <w:p w14:paraId="678B8229" w14:textId="77777777" w:rsidR="004416BD" w:rsidRDefault="00057F67">
            <w:pPr>
              <w:rPr>
                <w:rFonts w:ascii="Garamond" w:eastAsia="Garamond" w:hAnsi="Garamond" w:cs="Garamond"/>
              </w:rPr>
            </w:pPr>
            <w:r>
              <w:rPr>
                <w:rFonts w:ascii="Garamond" w:eastAsia="Garamond" w:hAnsi="Garamond" w:cs="Garamond"/>
              </w:rPr>
              <w:t>19</w:t>
            </w:r>
          </w:p>
        </w:tc>
        <w:tc>
          <w:tcPr>
            <w:tcW w:w="1080" w:type="dxa"/>
            <w:tcBorders>
              <w:top w:val="single" w:sz="8" w:space="0" w:color="000000"/>
              <w:left w:val="single" w:sz="8" w:space="0" w:color="000000"/>
              <w:bottom w:val="single" w:sz="8" w:space="0" w:color="000000"/>
              <w:right w:val="single" w:sz="8" w:space="0" w:color="000000"/>
            </w:tcBorders>
          </w:tcPr>
          <w:p w14:paraId="6E0D4DC9" w14:textId="77777777" w:rsidR="004416BD" w:rsidRDefault="00057F67">
            <w:pPr>
              <w:rPr>
                <w:rFonts w:ascii="Garamond" w:eastAsia="Garamond" w:hAnsi="Garamond" w:cs="Garamond"/>
              </w:rPr>
            </w:pPr>
            <w:r>
              <w:rPr>
                <w:rFonts w:ascii="Garamond" w:eastAsia="Garamond" w:hAnsi="Garamond" w:cs="Garamond"/>
              </w:rPr>
              <w:t>23</w:t>
            </w:r>
          </w:p>
        </w:tc>
      </w:tr>
      <w:tr w:rsidR="004416BD" w14:paraId="392DF53C"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CA71FD7" w14:textId="77777777" w:rsidR="004416BD" w:rsidRDefault="00057F67">
            <w:pPr>
              <w:rPr>
                <w:rFonts w:ascii="Garamond" w:eastAsia="Garamond" w:hAnsi="Garamond" w:cs="Garamond"/>
              </w:rPr>
            </w:pPr>
            <w:r>
              <w:rPr>
                <w:rFonts w:ascii="Garamond" w:eastAsia="Garamond" w:hAnsi="Garamond" w:cs="Garamond"/>
              </w:rPr>
              <w:t>6</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27D2020" w14:textId="77777777" w:rsidR="004416BD" w:rsidRDefault="00057F67">
            <w:pPr>
              <w:spacing w:before="380" w:after="380"/>
              <w:ind w:left="140" w:right="140"/>
              <w:jc w:val="center"/>
              <w:rPr>
                <w:rFonts w:ascii="Garamond" w:eastAsia="Garamond" w:hAnsi="Garamond" w:cs="Garamond"/>
              </w:rPr>
            </w:pPr>
            <w:r>
              <w:rPr>
                <w:rFonts w:ascii="Garamond" w:eastAsia="Garamond" w:hAnsi="Garamond" w:cs="Garamond"/>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54614C3" w14:textId="77777777" w:rsidR="004416BD" w:rsidRDefault="00057F67">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C974BF8" w14:textId="77777777" w:rsidR="004416BD" w:rsidRDefault="00057F67">
            <w:pPr>
              <w:spacing w:before="380" w:after="380"/>
              <w:ind w:left="140" w:right="140"/>
              <w:jc w:val="center"/>
              <w:rPr>
                <w:rFonts w:ascii="Garamond" w:eastAsia="Garamond" w:hAnsi="Garamond" w:cs="Garamond"/>
              </w:rPr>
            </w:pPr>
            <w:r>
              <w:rPr>
                <w:rFonts w:ascii="Garamond" w:eastAsia="Garamond" w:hAnsi="Garamond" w:cs="Garamond"/>
              </w:rPr>
              <w:t>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134A2C62" w14:textId="77777777" w:rsidR="004416BD" w:rsidRDefault="00057F67">
            <w:pPr>
              <w:spacing w:before="380" w:after="380"/>
              <w:ind w:left="140" w:right="140"/>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Pr>
          <w:p w14:paraId="1F95636D" w14:textId="77777777" w:rsidR="004416BD" w:rsidRDefault="00057F67">
            <w:pPr>
              <w:rPr>
                <w:rFonts w:ascii="Garamond" w:eastAsia="Garamond" w:hAnsi="Garamond" w:cs="Garamond"/>
              </w:rPr>
            </w:pPr>
            <w:r>
              <w:rPr>
                <w:rFonts w:ascii="Garamond" w:eastAsia="Garamond" w:hAnsi="Garamond" w:cs="Garamond"/>
              </w:rPr>
              <w:t>13</w:t>
            </w:r>
          </w:p>
        </w:tc>
        <w:tc>
          <w:tcPr>
            <w:tcW w:w="1080" w:type="dxa"/>
            <w:tcBorders>
              <w:top w:val="single" w:sz="8" w:space="0" w:color="000000"/>
              <w:left w:val="single" w:sz="8" w:space="0" w:color="000000"/>
              <w:bottom w:val="single" w:sz="8" w:space="0" w:color="000000"/>
              <w:right w:val="single" w:sz="8" w:space="0" w:color="000000"/>
            </w:tcBorders>
          </w:tcPr>
          <w:p w14:paraId="41140C70" w14:textId="77777777" w:rsidR="004416BD" w:rsidRDefault="00057F67">
            <w:pPr>
              <w:rPr>
                <w:rFonts w:ascii="Garamond" w:eastAsia="Garamond" w:hAnsi="Garamond" w:cs="Garamond"/>
              </w:rPr>
            </w:pPr>
            <w:r>
              <w:rPr>
                <w:rFonts w:ascii="Garamond" w:eastAsia="Garamond" w:hAnsi="Garamond" w:cs="Garamond"/>
              </w:rPr>
              <w:t>19</w:t>
            </w:r>
          </w:p>
        </w:tc>
      </w:tr>
      <w:tr w:rsidR="004416BD" w14:paraId="3BA97065"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3325E2C1" w14:textId="77777777" w:rsidR="004416BD" w:rsidRDefault="00057F67">
            <w:pPr>
              <w:rPr>
                <w:rFonts w:ascii="Garamond" w:eastAsia="Garamond" w:hAnsi="Garamond" w:cs="Garamond"/>
              </w:rPr>
            </w:pPr>
            <w:r>
              <w:rPr>
                <w:rFonts w:ascii="Garamond" w:eastAsia="Garamond" w:hAnsi="Garamond" w:cs="Garamond"/>
              </w:rPr>
              <w:t>7</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4F78C56D" w14:textId="77777777" w:rsidR="004416BD" w:rsidRDefault="00057F67">
            <w:pPr>
              <w:spacing w:before="380" w:after="380"/>
              <w:ind w:left="140" w:right="140"/>
              <w:jc w:val="center"/>
              <w:rPr>
                <w:rFonts w:ascii="Garamond" w:eastAsia="Garamond" w:hAnsi="Garamond" w:cs="Garamond"/>
              </w:rPr>
            </w:pPr>
            <w:r>
              <w:rPr>
                <w:rFonts w:ascii="Garamond" w:eastAsia="Garamond" w:hAnsi="Garamond" w:cs="Garamond"/>
              </w:rPr>
              <w:t>3</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73AD317" w14:textId="77777777" w:rsidR="004416BD" w:rsidRDefault="00057F67">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56C11A28" w14:textId="77777777" w:rsidR="004416BD" w:rsidRDefault="00057F67">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9155396" w14:textId="77777777" w:rsidR="004416BD" w:rsidRDefault="00057F67">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52348047" w14:textId="77777777" w:rsidR="004416BD" w:rsidRDefault="00057F67">
            <w:pPr>
              <w:rPr>
                <w:rFonts w:ascii="Garamond" w:eastAsia="Garamond" w:hAnsi="Garamond" w:cs="Garamond"/>
              </w:rPr>
            </w:pPr>
            <w:r>
              <w:rPr>
                <w:rFonts w:ascii="Garamond" w:eastAsia="Garamond" w:hAnsi="Garamond" w:cs="Garamond"/>
              </w:rPr>
              <w:t>34</w:t>
            </w:r>
          </w:p>
        </w:tc>
        <w:tc>
          <w:tcPr>
            <w:tcW w:w="1080" w:type="dxa"/>
            <w:tcBorders>
              <w:top w:val="single" w:sz="8" w:space="0" w:color="000000"/>
              <w:left w:val="single" w:sz="8" w:space="0" w:color="000000"/>
              <w:bottom w:val="single" w:sz="8" w:space="0" w:color="000000"/>
              <w:right w:val="single" w:sz="8" w:space="0" w:color="000000"/>
            </w:tcBorders>
          </w:tcPr>
          <w:p w14:paraId="4329F504" w14:textId="77777777" w:rsidR="004416BD" w:rsidRDefault="00057F67">
            <w:pPr>
              <w:rPr>
                <w:rFonts w:ascii="Garamond" w:eastAsia="Garamond" w:hAnsi="Garamond" w:cs="Garamond"/>
              </w:rPr>
            </w:pPr>
            <w:r>
              <w:rPr>
                <w:rFonts w:ascii="Garamond" w:eastAsia="Garamond" w:hAnsi="Garamond" w:cs="Garamond"/>
              </w:rPr>
              <w:t>39</w:t>
            </w:r>
          </w:p>
        </w:tc>
      </w:tr>
      <w:tr w:rsidR="004416BD" w14:paraId="4656C503"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6E49B9A4" w14:textId="77777777" w:rsidR="004416BD" w:rsidRDefault="00057F67">
            <w:pPr>
              <w:rPr>
                <w:rFonts w:ascii="Garamond" w:eastAsia="Garamond" w:hAnsi="Garamond" w:cs="Garamond"/>
              </w:rPr>
            </w:pPr>
            <w:r>
              <w:rPr>
                <w:rFonts w:ascii="Garamond" w:eastAsia="Garamond" w:hAnsi="Garamond" w:cs="Garamond"/>
              </w:rPr>
              <w:t>8</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1D63B873" w14:textId="77777777" w:rsidR="004416BD" w:rsidRDefault="00057F67">
            <w:pPr>
              <w:spacing w:before="380" w:after="380"/>
              <w:ind w:left="140" w:right="140"/>
              <w:jc w:val="center"/>
              <w:rPr>
                <w:rFonts w:ascii="Garamond" w:eastAsia="Garamond" w:hAnsi="Garamond" w:cs="Garamond"/>
              </w:rPr>
            </w:pPr>
            <w:r>
              <w:rPr>
                <w:rFonts w:ascii="Garamond" w:eastAsia="Garamond" w:hAnsi="Garamond" w:cs="Garamond"/>
              </w:rPr>
              <w:t>5</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5A7CE99" w14:textId="77777777" w:rsidR="004416BD" w:rsidRDefault="00057F67">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61AD8D9C" w14:textId="77777777" w:rsidR="004416BD" w:rsidRDefault="00057F67">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A1E8531" w14:textId="77777777" w:rsidR="004416BD" w:rsidRDefault="00057F67">
            <w:pPr>
              <w:spacing w:before="380" w:after="380"/>
              <w:ind w:left="140" w:right="140"/>
              <w:jc w:val="left"/>
              <w:rPr>
                <w:rFonts w:ascii="Garamond" w:eastAsia="Garamond" w:hAnsi="Garamond" w:cs="Garamond"/>
              </w:rPr>
            </w:pPr>
            <w:r>
              <w:rPr>
                <w:rFonts w:ascii="Garamond" w:eastAsia="Garamond" w:hAnsi="Garamond" w:cs="Garamond"/>
              </w:rPr>
              <w:t>0</w:t>
            </w:r>
          </w:p>
        </w:tc>
        <w:tc>
          <w:tcPr>
            <w:tcW w:w="1365" w:type="dxa"/>
            <w:tcBorders>
              <w:top w:val="single" w:sz="8" w:space="0" w:color="000000"/>
              <w:left w:val="single" w:sz="8" w:space="0" w:color="000000"/>
              <w:bottom w:val="single" w:sz="8" w:space="0" w:color="000000"/>
              <w:right w:val="single" w:sz="8" w:space="0" w:color="000000"/>
            </w:tcBorders>
          </w:tcPr>
          <w:p w14:paraId="5FE89BBD" w14:textId="77777777" w:rsidR="004416BD" w:rsidRDefault="00057F67">
            <w:pPr>
              <w:rPr>
                <w:rFonts w:ascii="Garamond" w:eastAsia="Garamond" w:hAnsi="Garamond" w:cs="Garamond"/>
              </w:rPr>
            </w:pPr>
            <w:r>
              <w:rPr>
                <w:rFonts w:ascii="Garamond" w:eastAsia="Garamond" w:hAnsi="Garamond" w:cs="Garamond"/>
              </w:rPr>
              <w:t>46</w:t>
            </w:r>
          </w:p>
        </w:tc>
        <w:tc>
          <w:tcPr>
            <w:tcW w:w="1080" w:type="dxa"/>
            <w:tcBorders>
              <w:top w:val="single" w:sz="8" w:space="0" w:color="000000"/>
              <w:left w:val="single" w:sz="8" w:space="0" w:color="000000"/>
              <w:bottom w:val="single" w:sz="8" w:space="0" w:color="000000"/>
              <w:right w:val="single" w:sz="8" w:space="0" w:color="000000"/>
            </w:tcBorders>
          </w:tcPr>
          <w:p w14:paraId="79AB93EC" w14:textId="77777777" w:rsidR="004416BD" w:rsidRDefault="00057F67">
            <w:pPr>
              <w:rPr>
                <w:rFonts w:ascii="Garamond" w:eastAsia="Garamond" w:hAnsi="Garamond" w:cs="Garamond"/>
              </w:rPr>
            </w:pPr>
            <w:r>
              <w:rPr>
                <w:rFonts w:ascii="Garamond" w:eastAsia="Garamond" w:hAnsi="Garamond" w:cs="Garamond"/>
              </w:rPr>
              <w:t>53</w:t>
            </w:r>
          </w:p>
        </w:tc>
      </w:tr>
      <w:tr w:rsidR="004416BD" w14:paraId="0094052A"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9D0DCBC" w14:textId="77777777" w:rsidR="004416BD" w:rsidRDefault="00057F67">
            <w:pPr>
              <w:rPr>
                <w:rFonts w:ascii="Garamond" w:eastAsia="Garamond" w:hAnsi="Garamond" w:cs="Garamond"/>
              </w:rPr>
            </w:pPr>
            <w:r>
              <w:rPr>
                <w:rFonts w:ascii="Garamond" w:eastAsia="Garamond" w:hAnsi="Garamond" w:cs="Garamond"/>
              </w:rPr>
              <w:t>9</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2CB0C734" w14:textId="77777777" w:rsidR="004416BD" w:rsidRDefault="00057F67">
            <w:pPr>
              <w:spacing w:before="380" w:after="380"/>
              <w:ind w:left="140" w:right="140"/>
              <w:jc w:val="center"/>
              <w:rPr>
                <w:rFonts w:ascii="Garamond" w:eastAsia="Garamond" w:hAnsi="Garamond" w:cs="Garamond"/>
              </w:rPr>
            </w:pPr>
            <w:r>
              <w:rPr>
                <w:rFonts w:ascii="Garamond" w:eastAsia="Garamond" w:hAnsi="Garamond" w:cs="Garamond"/>
              </w:rPr>
              <w:t>1</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4D6E47E" w14:textId="77777777" w:rsidR="004416BD" w:rsidRDefault="00057F67">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3087E02" w14:textId="77777777" w:rsidR="004416BD" w:rsidRDefault="00057F67">
            <w:pPr>
              <w:spacing w:before="380" w:after="380"/>
              <w:ind w:left="140" w:right="140"/>
              <w:jc w:val="center"/>
              <w:rPr>
                <w:rFonts w:ascii="Garamond" w:eastAsia="Garamond" w:hAnsi="Garamond" w:cs="Garamond"/>
              </w:rPr>
            </w:pPr>
            <w:r>
              <w:rPr>
                <w:rFonts w:ascii="Garamond" w:eastAsia="Garamond" w:hAnsi="Garamond" w:cs="Garamond"/>
              </w:rPr>
              <w:t>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7D6CA19" w14:textId="77777777" w:rsidR="004416BD" w:rsidRDefault="00057F67">
            <w:pPr>
              <w:spacing w:before="380" w:after="380"/>
              <w:ind w:left="140" w:right="140"/>
              <w:jc w:val="left"/>
              <w:rPr>
                <w:rFonts w:ascii="Garamond" w:eastAsia="Garamond" w:hAnsi="Garamond" w:cs="Garamond"/>
              </w:rPr>
            </w:pPr>
            <w:r>
              <w:rPr>
                <w:rFonts w:ascii="Garamond" w:eastAsia="Garamond" w:hAnsi="Garamond" w:cs="Garamond"/>
              </w:rPr>
              <w:t>2</w:t>
            </w:r>
          </w:p>
        </w:tc>
        <w:tc>
          <w:tcPr>
            <w:tcW w:w="1365" w:type="dxa"/>
            <w:tcBorders>
              <w:top w:val="single" w:sz="8" w:space="0" w:color="000000"/>
              <w:left w:val="single" w:sz="8" w:space="0" w:color="000000"/>
              <w:bottom w:val="single" w:sz="8" w:space="0" w:color="000000"/>
              <w:right w:val="single" w:sz="8" w:space="0" w:color="000000"/>
            </w:tcBorders>
          </w:tcPr>
          <w:p w14:paraId="161403D7" w14:textId="77777777" w:rsidR="004416BD" w:rsidRDefault="00057F67">
            <w:pPr>
              <w:rPr>
                <w:rFonts w:ascii="Garamond" w:eastAsia="Garamond" w:hAnsi="Garamond" w:cs="Garamond"/>
              </w:rPr>
            </w:pPr>
            <w:r>
              <w:rPr>
                <w:rFonts w:ascii="Garamond" w:eastAsia="Garamond" w:hAnsi="Garamond" w:cs="Garamond"/>
              </w:rPr>
              <w:t>82</w:t>
            </w:r>
          </w:p>
        </w:tc>
        <w:tc>
          <w:tcPr>
            <w:tcW w:w="1080" w:type="dxa"/>
            <w:tcBorders>
              <w:top w:val="single" w:sz="8" w:space="0" w:color="000000"/>
              <w:left w:val="single" w:sz="8" w:space="0" w:color="000000"/>
              <w:bottom w:val="single" w:sz="8" w:space="0" w:color="000000"/>
              <w:right w:val="single" w:sz="8" w:space="0" w:color="000000"/>
            </w:tcBorders>
          </w:tcPr>
          <w:p w14:paraId="18E41205" w14:textId="77777777" w:rsidR="004416BD" w:rsidRDefault="00057F67">
            <w:pPr>
              <w:rPr>
                <w:rFonts w:ascii="Garamond" w:eastAsia="Garamond" w:hAnsi="Garamond" w:cs="Garamond"/>
              </w:rPr>
            </w:pPr>
            <w:r>
              <w:rPr>
                <w:rFonts w:ascii="Garamond" w:eastAsia="Garamond" w:hAnsi="Garamond" w:cs="Garamond"/>
              </w:rPr>
              <w:t>87</w:t>
            </w:r>
          </w:p>
        </w:tc>
      </w:tr>
      <w:tr w:rsidR="004416BD" w14:paraId="101F960E"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4996CA57" w14:textId="77777777" w:rsidR="004416BD" w:rsidRDefault="00057F67">
            <w:pPr>
              <w:rPr>
                <w:rFonts w:ascii="Garamond" w:eastAsia="Garamond" w:hAnsi="Garamond" w:cs="Garamond"/>
              </w:rPr>
            </w:pPr>
            <w:r>
              <w:rPr>
                <w:rFonts w:ascii="Garamond" w:eastAsia="Garamond" w:hAnsi="Garamond" w:cs="Garamond"/>
              </w:rPr>
              <w:lastRenderedPageBreak/>
              <w:t>10</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8DD3A48" w14:textId="77777777" w:rsidR="004416BD" w:rsidRDefault="00057F67">
            <w:pPr>
              <w:spacing w:before="380" w:after="380"/>
              <w:ind w:left="140" w:right="140"/>
              <w:jc w:val="center"/>
              <w:rPr>
                <w:rFonts w:ascii="Garamond" w:eastAsia="Garamond" w:hAnsi="Garamond" w:cs="Garamond"/>
              </w:rPr>
            </w:pPr>
            <w:r>
              <w:rPr>
                <w:rFonts w:ascii="Garamond" w:eastAsia="Garamond" w:hAnsi="Garamond" w:cs="Garamond"/>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A11B6D2" w14:textId="77777777" w:rsidR="004416BD" w:rsidRDefault="00057F67">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49F67E3" w14:textId="77777777" w:rsidR="004416BD" w:rsidRDefault="00057F67">
            <w:pPr>
              <w:spacing w:before="380" w:after="380"/>
              <w:ind w:left="140" w:right="140"/>
              <w:jc w:val="center"/>
              <w:rPr>
                <w:rFonts w:ascii="Garamond" w:eastAsia="Garamond" w:hAnsi="Garamond" w:cs="Garamond"/>
              </w:rPr>
            </w:pPr>
            <w:r>
              <w:rPr>
                <w:rFonts w:ascii="Garamond" w:eastAsia="Garamond" w:hAnsi="Garamond" w:cs="Garamond"/>
              </w:rPr>
              <w:t>4</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26141E2" w14:textId="77777777" w:rsidR="004416BD" w:rsidRDefault="00057F67">
            <w:pPr>
              <w:spacing w:before="380" w:after="380"/>
              <w:ind w:left="140" w:right="140"/>
              <w:jc w:val="left"/>
              <w:rPr>
                <w:rFonts w:ascii="Garamond" w:eastAsia="Garamond" w:hAnsi="Garamond" w:cs="Garamond"/>
              </w:rPr>
            </w:pPr>
            <w:r>
              <w:rPr>
                <w:rFonts w:ascii="Garamond" w:eastAsia="Garamond" w:hAnsi="Garamond" w:cs="Garamond"/>
              </w:rPr>
              <w:t>5</w:t>
            </w:r>
          </w:p>
        </w:tc>
        <w:tc>
          <w:tcPr>
            <w:tcW w:w="1365" w:type="dxa"/>
            <w:tcBorders>
              <w:top w:val="single" w:sz="8" w:space="0" w:color="000000"/>
              <w:left w:val="single" w:sz="8" w:space="0" w:color="000000"/>
              <w:bottom w:val="single" w:sz="8" w:space="0" w:color="000000"/>
              <w:right w:val="single" w:sz="8" w:space="0" w:color="000000"/>
            </w:tcBorders>
          </w:tcPr>
          <w:p w14:paraId="482973D0" w14:textId="77777777" w:rsidR="004416BD" w:rsidRDefault="00057F67">
            <w:pPr>
              <w:rPr>
                <w:rFonts w:ascii="Garamond" w:eastAsia="Garamond" w:hAnsi="Garamond" w:cs="Garamond"/>
              </w:rPr>
            </w:pPr>
            <w:r>
              <w:rPr>
                <w:rFonts w:ascii="Garamond" w:eastAsia="Garamond" w:hAnsi="Garamond" w:cs="Garamond"/>
              </w:rPr>
              <w:t>91</w:t>
            </w:r>
          </w:p>
        </w:tc>
        <w:tc>
          <w:tcPr>
            <w:tcW w:w="1080" w:type="dxa"/>
            <w:tcBorders>
              <w:top w:val="single" w:sz="8" w:space="0" w:color="000000"/>
              <w:left w:val="single" w:sz="8" w:space="0" w:color="000000"/>
              <w:bottom w:val="single" w:sz="8" w:space="0" w:color="000000"/>
              <w:right w:val="single" w:sz="8" w:space="0" w:color="000000"/>
            </w:tcBorders>
          </w:tcPr>
          <w:p w14:paraId="794CBDF0" w14:textId="77777777" w:rsidR="004416BD" w:rsidRDefault="00057F67">
            <w:pPr>
              <w:rPr>
                <w:rFonts w:ascii="Garamond" w:eastAsia="Garamond" w:hAnsi="Garamond" w:cs="Garamond"/>
              </w:rPr>
            </w:pPr>
            <w:r>
              <w:rPr>
                <w:rFonts w:ascii="Garamond" w:eastAsia="Garamond" w:hAnsi="Garamond" w:cs="Garamond"/>
              </w:rPr>
              <w:t>105</w:t>
            </w:r>
          </w:p>
        </w:tc>
      </w:tr>
      <w:tr w:rsidR="004416BD" w14:paraId="4902D023"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26CC3FEC" w14:textId="77777777" w:rsidR="004416BD" w:rsidRDefault="00057F67">
            <w:pPr>
              <w:rPr>
                <w:rFonts w:ascii="Garamond" w:eastAsia="Garamond" w:hAnsi="Garamond" w:cs="Garamond"/>
              </w:rPr>
            </w:pPr>
            <w:r>
              <w:rPr>
                <w:rFonts w:ascii="Garamond" w:eastAsia="Garamond" w:hAnsi="Garamond" w:cs="Garamond"/>
              </w:rPr>
              <w:t>11</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4BD1A5A" w14:textId="77777777" w:rsidR="004416BD" w:rsidRDefault="00057F67">
            <w:pPr>
              <w:spacing w:before="380" w:after="380"/>
              <w:ind w:left="140" w:right="140"/>
              <w:jc w:val="center"/>
              <w:rPr>
                <w:rFonts w:ascii="Garamond" w:eastAsia="Garamond" w:hAnsi="Garamond" w:cs="Garamond"/>
              </w:rPr>
            </w:pPr>
            <w:r>
              <w:rPr>
                <w:rFonts w:ascii="Garamond" w:eastAsia="Garamond" w:hAnsi="Garamond" w:cs="Garamond"/>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5A8AB76" w14:textId="77777777" w:rsidR="004416BD" w:rsidRDefault="00057F67">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12C6B39F" w14:textId="77777777" w:rsidR="004416BD" w:rsidRDefault="00057F67">
            <w:pPr>
              <w:spacing w:before="380" w:after="380"/>
              <w:ind w:left="140" w:right="140"/>
              <w:jc w:val="center"/>
              <w:rPr>
                <w:rFonts w:ascii="Garamond" w:eastAsia="Garamond" w:hAnsi="Garamond" w:cs="Garamond"/>
              </w:rPr>
            </w:pPr>
            <w:r>
              <w:rPr>
                <w:rFonts w:ascii="Garamond" w:eastAsia="Garamond" w:hAnsi="Garamond" w:cs="Garamond"/>
              </w:rPr>
              <w:t>17</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BE5A7DC" w14:textId="77777777" w:rsidR="004416BD" w:rsidRDefault="00057F67">
            <w:pPr>
              <w:spacing w:before="380" w:after="380"/>
              <w:ind w:left="140" w:right="140"/>
              <w:jc w:val="left"/>
              <w:rPr>
                <w:rFonts w:ascii="Garamond" w:eastAsia="Garamond" w:hAnsi="Garamond" w:cs="Garamond"/>
              </w:rPr>
            </w:pPr>
            <w:r>
              <w:rPr>
                <w:rFonts w:ascii="Garamond" w:eastAsia="Garamond" w:hAnsi="Garamond" w:cs="Garamond"/>
              </w:rPr>
              <w:t>22</w:t>
            </w:r>
          </w:p>
        </w:tc>
        <w:tc>
          <w:tcPr>
            <w:tcW w:w="1365" w:type="dxa"/>
            <w:tcBorders>
              <w:top w:val="single" w:sz="8" w:space="0" w:color="000000"/>
              <w:left w:val="single" w:sz="8" w:space="0" w:color="000000"/>
              <w:bottom w:val="single" w:sz="8" w:space="0" w:color="000000"/>
              <w:right w:val="single" w:sz="8" w:space="0" w:color="000000"/>
            </w:tcBorders>
          </w:tcPr>
          <w:p w14:paraId="64659F9A" w14:textId="77777777" w:rsidR="004416BD" w:rsidRDefault="00057F67">
            <w:pPr>
              <w:rPr>
                <w:rFonts w:ascii="Garamond" w:eastAsia="Garamond" w:hAnsi="Garamond" w:cs="Garamond"/>
              </w:rPr>
            </w:pPr>
            <w:r>
              <w:rPr>
                <w:rFonts w:ascii="Garamond" w:eastAsia="Garamond" w:hAnsi="Garamond" w:cs="Garamond"/>
              </w:rPr>
              <w:t>85</w:t>
            </w:r>
          </w:p>
        </w:tc>
        <w:tc>
          <w:tcPr>
            <w:tcW w:w="1080" w:type="dxa"/>
            <w:tcBorders>
              <w:top w:val="single" w:sz="8" w:space="0" w:color="000000"/>
              <w:left w:val="single" w:sz="8" w:space="0" w:color="000000"/>
              <w:bottom w:val="single" w:sz="8" w:space="0" w:color="000000"/>
              <w:right w:val="single" w:sz="8" w:space="0" w:color="000000"/>
            </w:tcBorders>
          </w:tcPr>
          <w:p w14:paraId="29A8BA60" w14:textId="77777777" w:rsidR="004416BD" w:rsidRDefault="00057F67">
            <w:pPr>
              <w:rPr>
                <w:rFonts w:ascii="Garamond" w:eastAsia="Garamond" w:hAnsi="Garamond" w:cs="Garamond"/>
              </w:rPr>
            </w:pPr>
            <w:r>
              <w:rPr>
                <w:rFonts w:ascii="Garamond" w:eastAsia="Garamond" w:hAnsi="Garamond" w:cs="Garamond"/>
              </w:rPr>
              <w:t>126</w:t>
            </w:r>
          </w:p>
        </w:tc>
      </w:tr>
      <w:tr w:rsidR="004416BD" w14:paraId="0CBD3BC0"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0BF7B1B3" w14:textId="77777777" w:rsidR="004416BD" w:rsidRDefault="00057F67">
            <w:pPr>
              <w:rPr>
                <w:rFonts w:ascii="Garamond" w:eastAsia="Garamond" w:hAnsi="Garamond" w:cs="Garamond"/>
              </w:rPr>
            </w:pPr>
            <w:r>
              <w:rPr>
                <w:rFonts w:ascii="Garamond" w:eastAsia="Garamond" w:hAnsi="Garamond" w:cs="Garamond"/>
              </w:rPr>
              <w:t>12</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3868D17B" w14:textId="77777777" w:rsidR="004416BD" w:rsidRDefault="00057F67">
            <w:pPr>
              <w:spacing w:before="380" w:after="380"/>
              <w:ind w:left="140" w:right="140"/>
              <w:jc w:val="center"/>
              <w:rPr>
                <w:rFonts w:ascii="Garamond" w:eastAsia="Garamond" w:hAnsi="Garamond" w:cs="Garamond"/>
              </w:rPr>
            </w:pPr>
            <w:r>
              <w:rPr>
                <w:rFonts w:ascii="Garamond" w:eastAsia="Garamond" w:hAnsi="Garamond" w:cs="Garamond"/>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28393107" w14:textId="77777777" w:rsidR="004416BD" w:rsidRDefault="00057F67">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51AAF1D" w14:textId="77777777" w:rsidR="004416BD" w:rsidRDefault="00057F67">
            <w:pPr>
              <w:spacing w:before="380" w:after="380"/>
              <w:ind w:left="140" w:right="140"/>
              <w:jc w:val="center"/>
              <w:rPr>
                <w:rFonts w:ascii="Garamond" w:eastAsia="Garamond" w:hAnsi="Garamond" w:cs="Garamond"/>
              </w:rPr>
            </w:pPr>
            <w:r>
              <w:rPr>
                <w:rFonts w:ascii="Garamond" w:eastAsia="Garamond" w:hAnsi="Garamond" w:cs="Garamond"/>
              </w:rPr>
              <w:t>9</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BBCAFA5" w14:textId="77777777" w:rsidR="004416BD" w:rsidRDefault="00057F67">
            <w:pPr>
              <w:spacing w:before="380" w:after="380"/>
              <w:ind w:left="140" w:right="140"/>
              <w:jc w:val="left"/>
              <w:rPr>
                <w:rFonts w:ascii="Garamond" w:eastAsia="Garamond" w:hAnsi="Garamond" w:cs="Garamond"/>
              </w:rPr>
            </w:pPr>
            <w:r>
              <w:rPr>
                <w:rFonts w:ascii="Garamond" w:eastAsia="Garamond" w:hAnsi="Garamond" w:cs="Garamond"/>
              </w:rPr>
              <w:t>15</w:t>
            </w:r>
          </w:p>
        </w:tc>
        <w:tc>
          <w:tcPr>
            <w:tcW w:w="1365" w:type="dxa"/>
            <w:tcBorders>
              <w:top w:val="single" w:sz="8" w:space="0" w:color="000000"/>
              <w:left w:val="single" w:sz="8" w:space="0" w:color="000000"/>
              <w:bottom w:val="single" w:sz="8" w:space="0" w:color="000000"/>
              <w:right w:val="single" w:sz="8" w:space="0" w:color="000000"/>
            </w:tcBorders>
          </w:tcPr>
          <w:p w14:paraId="70AB2B0C" w14:textId="77777777" w:rsidR="004416BD" w:rsidRDefault="00057F67">
            <w:pPr>
              <w:rPr>
                <w:rFonts w:ascii="Garamond" w:eastAsia="Garamond" w:hAnsi="Garamond" w:cs="Garamond"/>
              </w:rPr>
            </w:pPr>
            <w:r>
              <w:rPr>
                <w:rFonts w:ascii="Garamond" w:eastAsia="Garamond" w:hAnsi="Garamond" w:cs="Garamond"/>
              </w:rPr>
              <w:t>74</w:t>
            </w:r>
          </w:p>
        </w:tc>
        <w:tc>
          <w:tcPr>
            <w:tcW w:w="1080" w:type="dxa"/>
            <w:tcBorders>
              <w:top w:val="single" w:sz="8" w:space="0" w:color="000000"/>
              <w:left w:val="single" w:sz="8" w:space="0" w:color="000000"/>
              <w:bottom w:val="single" w:sz="8" w:space="0" w:color="000000"/>
              <w:right w:val="single" w:sz="8" w:space="0" w:color="000000"/>
            </w:tcBorders>
          </w:tcPr>
          <w:p w14:paraId="719F70F4" w14:textId="77777777" w:rsidR="004416BD" w:rsidRDefault="00057F67">
            <w:pPr>
              <w:rPr>
                <w:rFonts w:ascii="Garamond" w:eastAsia="Garamond" w:hAnsi="Garamond" w:cs="Garamond"/>
              </w:rPr>
            </w:pPr>
            <w:r>
              <w:rPr>
                <w:rFonts w:ascii="Garamond" w:eastAsia="Garamond" w:hAnsi="Garamond" w:cs="Garamond"/>
              </w:rPr>
              <w:t>100</w:t>
            </w:r>
          </w:p>
        </w:tc>
      </w:tr>
      <w:tr w:rsidR="004416BD" w14:paraId="25416EF1"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2A9F902" w14:textId="77777777" w:rsidR="004416BD" w:rsidRDefault="00057F67">
            <w:pPr>
              <w:rPr>
                <w:rFonts w:ascii="Garamond" w:eastAsia="Garamond" w:hAnsi="Garamond" w:cs="Garamond"/>
              </w:rPr>
            </w:pPr>
            <w:r>
              <w:rPr>
                <w:rFonts w:ascii="Garamond" w:eastAsia="Garamond" w:hAnsi="Garamond" w:cs="Garamond"/>
              </w:rPr>
              <w:t>13</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DC2ADC6" w14:textId="77777777" w:rsidR="004416BD" w:rsidRDefault="00057F67">
            <w:pPr>
              <w:spacing w:before="380" w:after="380"/>
              <w:ind w:left="140" w:right="140"/>
              <w:jc w:val="center"/>
              <w:rPr>
                <w:rFonts w:ascii="Garamond" w:eastAsia="Garamond" w:hAnsi="Garamond" w:cs="Garamond"/>
              </w:rPr>
            </w:pPr>
            <w:r>
              <w:rPr>
                <w:rFonts w:ascii="Garamond" w:eastAsia="Garamond" w:hAnsi="Garamond" w:cs="Garamond"/>
              </w:rPr>
              <w:t>2</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10915BED" w14:textId="77777777" w:rsidR="004416BD" w:rsidRDefault="00057F67">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33804227" w14:textId="77777777" w:rsidR="004416BD" w:rsidRDefault="00057F67">
            <w:pPr>
              <w:spacing w:before="380" w:after="380"/>
              <w:ind w:left="140" w:right="140"/>
              <w:jc w:val="center"/>
              <w:rPr>
                <w:rFonts w:ascii="Garamond" w:eastAsia="Garamond" w:hAnsi="Garamond" w:cs="Garamond"/>
              </w:rPr>
            </w:pPr>
            <w:r>
              <w:rPr>
                <w:rFonts w:ascii="Garamond" w:eastAsia="Garamond" w:hAnsi="Garamond" w:cs="Garamond"/>
              </w:rPr>
              <w:t>1</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5A76AEB4" w14:textId="77777777" w:rsidR="004416BD" w:rsidRDefault="00057F67">
            <w:pPr>
              <w:spacing w:before="380" w:after="380"/>
              <w:ind w:left="140" w:right="140"/>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Pr>
          <w:p w14:paraId="161915BF" w14:textId="77777777" w:rsidR="004416BD" w:rsidRDefault="00057F67">
            <w:pPr>
              <w:rPr>
                <w:rFonts w:ascii="Garamond" w:eastAsia="Garamond" w:hAnsi="Garamond" w:cs="Garamond"/>
              </w:rPr>
            </w:pPr>
            <w:r>
              <w:rPr>
                <w:rFonts w:ascii="Garamond" w:eastAsia="Garamond" w:hAnsi="Garamond" w:cs="Garamond"/>
              </w:rPr>
              <w:t>17</w:t>
            </w:r>
          </w:p>
        </w:tc>
        <w:tc>
          <w:tcPr>
            <w:tcW w:w="1080" w:type="dxa"/>
            <w:tcBorders>
              <w:top w:val="single" w:sz="8" w:space="0" w:color="000000"/>
              <w:left w:val="single" w:sz="8" w:space="0" w:color="000000"/>
              <w:bottom w:val="single" w:sz="8" w:space="0" w:color="000000"/>
              <w:right w:val="single" w:sz="8" w:space="0" w:color="000000"/>
            </w:tcBorders>
          </w:tcPr>
          <w:p w14:paraId="5B63F882" w14:textId="77777777" w:rsidR="004416BD" w:rsidRDefault="00057F67">
            <w:pPr>
              <w:rPr>
                <w:rFonts w:ascii="Garamond" w:eastAsia="Garamond" w:hAnsi="Garamond" w:cs="Garamond"/>
              </w:rPr>
            </w:pPr>
            <w:r>
              <w:rPr>
                <w:rFonts w:ascii="Garamond" w:eastAsia="Garamond" w:hAnsi="Garamond" w:cs="Garamond"/>
              </w:rPr>
              <w:t>21</w:t>
            </w:r>
          </w:p>
        </w:tc>
      </w:tr>
      <w:tr w:rsidR="004416BD" w14:paraId="6B37E4CD"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A49D39D" w14:textId="77777777" w:rsidR="004416BD" w:rsidRDefault="00057F67">
            <w:pPr>
              <w:rPr>
                <w:rFonts w:ascii="Garamond" w:eastAsia="Garamond" w:hAnsi="Garamond" w:cs="Garamond"/>
              </w:rPr>
            </w:pPr>
            <w:r>
              <w:rPr>
                <w:rFonts w:ascii="Garamond" w:eastAsia="Garamond" w:hAnsi="Garamond" w:cs="Garamond"/>
              </w:rPr>
              <w:t>14</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5D48137D" w14:textId="77777777" w:rsidR="004416BD" w:rsidRDefault="00057F67">
            <w:pPr>
              <w:spacing w:before="380" w:after="380"/>
              <w:ind w:left="140" w:right="140"/>
              <w:jc w:val="center"/>
              <w:rPr>
                <w:rFonts w:ascii="Garamond" w:eastAsia="Garamond" w:hAnsi="Garamond" w:cs="Garamond"/>
              </w:rPr>
            </w:pPr>
            <w:r>
              <w:rPr>
                <w:rFonts w:ascii="Garamond" w:eastAsia="Garamond" w:hAnsi="Garamond" w:cs="Garamond"/>
              </w:rPr>
              <w:t>4</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31207A01" w14:textId="77777777" w:rsidR="004416BD" w:rsidRDefault="00057F67">
            <w:pPr>
              <w:spacing w:before="380" w:after="380"/>
              <w:ind w:left="140" w:right="140"/>
              <w:jc w:val="center"/>
              <w:rPr>
                <w:rFonts w:ascii="Garamond" w:eastAsia="Garamond" w:hAnsi="Garamond" w:cs="Garamond"/>
              </w:rPr>
            </w:pPr>
            <w:r>
              <w:rPr>
                <w:rFonts w:ascii="Garamond" w:eastAsia="Garamond" w:hAnsi="Garamond" w:cs="Garamond"/>
              </w:rPr>
              <w:t>0</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45F538CD" w14:textId="77777777" w:rsidR="004416BD" w:rsidRDefault="00057F67">
            <w:pPr>
              <w:spacing w:before="380" w:after="380"/>
              <w:ind w:left="140" w:right="140"/>
              <w:jc w:val="center"/>
              <w:rPr>
                <w:rFonts w:ascii="Garamond" w:eastAsia="Garamond" w:hAnsi="Garamond" w:cs="Garamond"/>
              </w:rPr>
            </w:pPr>
            <w:r>
              <w:rPr>
                <w:rFonts w:ascii="Garamond" w:eastAsia="Garamond" w:hAnsi="Garamond" w:cs="Garamond"/>
              </w:rPr>
              <w:t>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6B90F267" w14:textId="77777777" w:rsidR="004416BD" w:rsidRDefault="00057F67">
            <w:pPr>
              <w:spacing w:before="380" w:after="380"/>
              <w:ind w:left="140" w:right="140"/>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Pr>
          <w:p w14:paraId="32B042C5" w14:textId="77777777" w:rsidR="004416BD" w:rsidRDefault="00057F67">
            <w:pPr>
              <w:rPr>
                <w:rFonts w:ascii="Garamond" w:eastAsia="Garamond" w:hAnsi="Garamond" w:cs="Garamond"/>
              </w:rPr>
            </w:pPr>
            <w:r>
              <w:rPr>
                <w:rFonts w:ascii="Garamond" w:eastAsia="Garamond" w:hAnsi="Garamond" w:cs="Garamond"/>
              </w:rPr>
              <w:t>27</w:t>
            </w:r>
          </w:p>
        </w:tc>
        <w:tc>
          <w:tcPr>
            <w:tcW w:w="1080" w:type="dxa"/>
            <w:tcBorders>
              <w:top w:val="single" w:sz="8" w:space="0" w:color="000000"/>
              <w:left w:val="single" w:sz="8" w:space="0" w:color="000000"/>
              <w:bottom w:val="single" w:sz="8" w:space="0" w:color="000000"/>
              <w:right w:val="single" w:sz="8" w:space="0" w:color="000000"/>
            </w:tcBorders>
          </w:tcPr>
          <w:p w14:paraId="2EFE4207" w14:textId="77777777" w:rsidR="004416BD" w:rsidRDefault="00057F67">
            <w:pPr>
              <w:rPr>
                <w:rFonts w:ascii="Garamond" w:eastAsia="Garamond" w:hAnsi="Garamond" w:cs="Garamond"/>
              </w:rPr>
            </w:pPr>
            <w:r>
              <w:rPr>
                <w:rFonts w:ascii="Garamond" w:eastAsia="Garamond" w:hAnsi="Garamond" w:cs="Garamond"/>
              </w:rPr>
              <w:t>34</w:t>
            </w:r>
          </w:p>
        </w:tc>
      </w:tr>
      <w:tr w:rsidR="004416BD" w14:paraId="6E957688" w14:textId="77777777">
        <w:trPr>
          <w:trHeight w:val="20"/>
        </w:trPr>
        <w:tc>
          <w:tcPr>
            <w:tcW w:w="960" w:type="dxa"/>
            <w:tcBorders>
              <w:top w:val="single" w:sz="8" w:space="0" w:color="000000"/>
              <w:left w:val="single" w:sz="8" w:space="0" w:color="000000"/>
              <w:bottom w:val="single" w:sz="8" w:space="0" w:color="000000"/>
              <w:right w:val="single" w:sz="8" w:space="0" w:color="000000"/>
            </w:tcBorders>
          </w:tcPr>
          <w:p w14:paraId="5A5179A4" w14:textId="77777777" w:rsidR="004416BD" w:rsidRDefault="00057F67">
            <w:pPr>
              <w:rPr>
                <w:rFonts w:ascii="Garamond" w:eastAsia="Garamond" w:hAnsi="Garamond" w:cs="Garamond"/>
              </w:rPr>
            </w:pPr>
            <w:r>
              <w:rPr>
                <w:rFonts w:ascii="Garamond" w:eastAsia="Garamond" w:hAnsi="Garamond" w:cs="Garamond"/>
              </w:rPr>
              <w:t>15</w:t>
            </w:r>
          </w:p>
        </w:tc>
        <w:tc>
          <w:tcPr>
            <w:tcW w:w="1665" w:type="dxa"/>
            <w:tcBorders>
              <w:top w:val="nil"/>
              <w:left w:val="single" w:sz="5" w:space="0" w:color="000000"/>
              <w:bottom w:val="single" w:sz="5" w:space="0" w:color="000000"/>
              <w:right w:val="single" w:sz="5" w:space="0" w:color="000000"/>
            </w:tcBorders>
            <w:tcMar>
              <w:top w:w="100" w:type="dxa"/>
              <w:left w:w="100" w:type="dxa"/>
              <w:bottom w:w="100" w:type="dxa"/>
              <w:right w:w="100" w:type="dxa"/>
            </w:tcMar>
          </w:tcPr>
          <w:p w14:paraId="02B47B72" w14:textId="77777777" w:rsidR="004416BD" w:rsidRDefault="00057F67">
            <w:pPr>
              <w:spacing w:before="380" w:after="380"/>
              <w:ind w:left="140" w:right="140"/>
              <w:jc w:val="center"/>
              <w:rPr>
                <w:rFonts w:ascii="Garamond" w:eastAsia="Garamond" w:hAnsi="Garamond" w:cs="Garamond"/>
              </w:rPr>
            </w:pPr>
            <w:r>
              <w:rPr>
                <w:rFonts w:ascii="Garamond" w:eastAsia="Garamond" w:hAnsi="Garamond" w:cs="Garamond"/>
              </w:rPr>
              <w:t>7</w:t>
            </w:r>
          </w:p>
        </w:tc>
        <w:tc>
          <w:tcPr>
            <w:tcW w:w="1725" w:type="dxa"/>
            <w:tcBorders>
              <w:top w:val="nil"/>
              <w:left w:val="nil"/>
              <w:bottom w:val="single" w:sz="5" w:space="0" w:color="000000"/>
              <w:right w:val="single" w:sz="5" w:space="0" w:color="000000"/>
            </w:tcBorders>
            <w:tcMar>
              <w:top w:w="100" w:type="dxa"/>
              <w:left w:w="100" w:type="dxa"/>
              <w:bottom w:w="100" w:type="dxa"/>
              <w:right w:w="100" w:type="dxa"/>
            </w:tcMar>
          </w:tcPr>
          <w:p w14:paraId="60F08959" w14:textId="77777777" w:rsidR="004416BD" w:rsidRDefault="00057F67">
            <w:pPr>
              <w:spacing w:before="380" w:after="380"/>
              <w:ind w:left="140" w:right="140"/>
              <w:jc w:val="center"/>
              <w:rPr>
                <w:rFonts w:ascii="Garamond" w:eastAsia="Garamond" w:hAnsi="Garamond" w:cs="Garamond"/>
              </w:rPr>
            </w:pPr>
            <w:r>
              <w:rPr>
                <w:rFonts w:ascii="Garamond" w:eastAsia="Garamond" w:hAnsi="Garamond" w:cs="Garamond"/>
              </w:rPr>
              <w:t>1</w:t>
            </w:r>
          </w:p>
        </w:tc>
        <w:tc>
          <w:tcPr>
            <w:tcW w:w="1620" w:type="dxa"/>
            <w:tcBorders>
              <w:top w:val="nil"/>
              <w:left w:val="nil"/>
              <w:bottom w:val="single" w:sz="5" w:space="0" w:color="000000"/>
              <w:right w:val="single" w:sz="5" w:space="0" w:color="000000"/>
            </w:tcBorders>
            <w:tcMar>
              <w:top w:w="100" w:type="dxa"/>
              <w:left w:w="100" w:type="dxa"/>
              <w:bottom w:w="100" w:type="dxa"/>
              <w:right w:w="100" w:type="dxa"/>
            </w:tcMar>
          </w:tcPr>
          <w:p w14:paraId="06D1F960" w14:textId="77777777" w:rsidR="004416BD" w:rsidRDefault="00057F67">
            <w:pPr>
              <w:spacing w:before="380" w:after="380"/>
              <w:ind w:left="140" w:right="140"/>
              <w:jc w:val="center"/>
              <w:rPr>
                <w:rFonts w:ascii="Garamond" w:eastAsia="Garamond" w:hAnsi="Garamond" w:cs="Garamond"/>
              </w:rPr>
            </w:pPr>
            <w:r>
              <w:rPr>
                <w:rFonts w:ascii="Garamond" w:eastAsia="Garamond" w:hAnsi="Garamond" w:cs="Garamond"/>
              </w:rPr>
              <w:t>2</w:t>
            </w:r>
          </w:p>
        </w:tc>
        <w:tc>
          <w:tcPr>
            <w:tcW w:w="1470" w:type="dxa"/>
            <w:tcBorders>
              <w:top w:val="nil"/>
              <w:left w:val="nil"/>
              <w:bottom w:val="single" w:sz="5" w:space="0" w:color="000000"/>
              <w:right w:val="single" w:sz="5" w:space="0" w:color="000000"/>
            </w:tcBorders>
            <w:tcMar>
              <w:top w:w="0" w:type="dxa"/>
              <w:left w:w="100" w:type="dxa"/>
              <w:bottom w:w="0" w:type="dxa"/>
              <w:right w:w="100" w:type="dxa"/>
            </w:tcMar>
          </w:tcPr>
          <w:p w14:paraId="40587A6B" w14:textId="77777777" w:rsidR="004416BD" w:rsidRDefault="00057F67">
            <w:pPr>
              <w:spacing w:before="380" w:after="380"/>
              <w:ind w:left="140" w:right="140"/>
              <w:jc w:val="left"/>
              <w:rPr>
                <w:rFonts w:ascii="Garamond" w:eastAsia="Garamond" w:hAnsi="Garamond" w:cs="Garamond"/>
              </w:rPr>
            </w:pPr>
            <w:r>
              <w:rPr>
                <w:rFonts w:ascii="Garamond" w:eastAsia="Garamond" w:hAnsi="Garamond" w:cs="Garamond"/>
              </w:rPr>
              <w:t>1</w:t>
            </w:r>
          </w:p>
        </w:tc>
        <w:tc>
          <w:tcPr>
            <w:tcW w:w="1365" w:type="dxa"/>
            <w:tcBorders>
              <w:top w:val="single" w:sz="8" w:space="0" w:color="000000"/>
              <w:left w:val="single" w:sz="8" w:space="0" w:color="000000"/>
              <w:bottom w:val="single" w:sz="8" w:space="0" w:color="000000"/>
              <w:right w:val="single" w:sz="8" w:space="0" w:color="000000"/>
            </w:tcBorders>
          </w:tcPr>
          <w:p w14:paraId="1D5D2A99" w14:textId="77777777" w:rsidR="004416BD" w:rsidRDefault="00057F67">
            <w:pPr>
              <w:rPr>
                <w:rFonts w:ascii="Garamond" w:eastAsia="Garamond" w:hAnsi="Garamond" w:cs="Garamond"/>
              </w:rPr>
            </w:pPr>
            <w:r>
              <w:rPr>
                <w:rFonts w:ascii="Garamond" w:eastAsia="Garamond" w:hAnsi="Garamond" w:cs="Garamond"/>
              </w:rPr>
              <w:t>23</w:t>
            </w:r>
          </w:p>
        </w:tc>
        <w:tc>
          <w:tcPr>
            <w:tcW w:w="1080" w:type="dxa"/>
            <w:tcBorders>
              <w:top w:val="single" w:sz="8" w:space="0" w:color="000000"/>
              <w:left w:val="single" w:sz="8" w:space="0" w:color="000000"/>
              <w:bottom w:val="single" w:sz="8" w:space="0" w:color="000000"/>
              <w:right w:val="single" w:sz="8" w:space="0" w:color="000000"/>
            </w:tcBorders>
          </w:tcPr>
          <w:p w14:paraId="1A37ED40" w14:textId="77777777" w:rsidR="004416BD" w:rsidRDefault="00057F67">
            <w:pPr>
              <w:rPr>
                <w:rFonts w:ascii="Garamond" w:eastAsia="Garamond" w:hAnsi="Garamond" w:cs="Garamond"/>
              </w:rPr>
            </w:pPr>
            <w:r>
              <w:rPr>
                <w:rFonts w:ascii="Garamond" w:eastAsia="Garamond" w:hAnsi="Garamond" w:cs="Garamond"/>
              </w:rPr>
              <w:t>34</w:t>
            </w:r>
          </w:p>
        </w:tc>
      </w:tr>
    </w:tbl>
    <w:p w14:paraId="76F127C7" w14:textId="77777777" w:rsidR="004416BD" w:rsidRDefault="004416BD">
      <w:pPr>
        <w:rPr>
          <w:rFonts w:ascii="Garamond" w:eastAsia="Garamond" w:hAnsi="Garamond" w:cs="Garamond"/>
        </w:rPr>
      </w:pPr>
    </w:p>
    <w:p w14:paraId="1C8FFE8C" w14:textId="77777777" w:rsidR="004416BD" w:rsidRDefault="00057F67">
      <w:pPr>
        <w:rPr>
          <w:rFonts w:ascii="Garamond" w:eastAsia="Garamond" w:hAnsi="Garamond" w:cs="Garamond"/>
        </w:rPr>
      </w:pPr>
      <w:r>
        <w:rPr>
          <w:rFonts w:ascii="Garamond" w:eastAsia="Garamond" w:hAnsi="Garamond" w:cs="Garamond"/>
        </w:rPr>
        <w:t xml:space="preserve">By overlaying five years of data, we have </w:t>
      </w:r>
      <w:proofErr w:type="gramStart"/>
      <w:r>
        <w:rPr>
          <w:rFonts w:ascii="Garamond" w:eastAsia="Garamond" w:hAnsi="Garamond" w:cs="Garamond"/>
        </w:rPr>
        <w:t>identified  …</w:t>
      </w:r>
      <w:proofErr w:type="gramEnd"/>
      <w:r>
        <w:rPr>
          <w:rFonts w:ascii="Garamond" w:eastAsia="Garamond" w:hAnsi="Garamond" w:cs="Garamond"/>
        </w:rPr>
        <w:t xml:space="preserve">………..'Red Zone' Wards. These are wards where at least two different categories of diseases (e.g., Dengue and </w:t>
      </w:r>
      <w:proofErr w:type="spellStart"/>
      <w:r>
        <w:rPr>
          <w:rFonts w:ascii="Garamond" w:eastAsia="Garamond" w:hAnsi="Garamond" w:cs="Garamond"/>
        </w:rPr>
        <w:t>Lepto</w:t>
      </w:r>
      <w:proofErr w:type="spellEnd"/>
      <w:r>
        <w:rPr>
          <w:rFonts w:ascii="Garamond" w:eastAsia="Garamond" w:hAnsi="Garamond" w:cs="Garamond"/>
        </w:rPr>
        <w:t xml:space="preserve">) recurred in consecutive years. Ward </w:t>
      </w:r>
      <w:r>
        <w:rPr>
          <w:rFonts w:ascii="Garamond" w:eastAsia="Garamond" w:hAnsi="Garamond" w:cs="Garamond"/>
          <w:b/>
          <w:bCs/>
        </w:rPr>
        <w:t>4</w:t>
      </w:r>
      <w:r>
        <w:rPr>
          <w:rFonts w:ascii="Garamond" w:eastAsia="Garamond" w:hAnsi="Garamond" w:cs="Garamond"/>
        </w:rPr>
        <w:t xml:space="preserve"> is categorized as the </w:t>
      </w:r>
      <w:r>
        <w:rPr>
          <w:rFonts w:ascii="Garamond" w:eastAsia="Garamond" w:hAnsi="Garamond" w:cs="Garamond"/>
          <w:b/>
          <w:bCs/>
        </w:rPr>
        <w:t>Highest Priority Hotspot</w:t>
      </w:r>
      <w:r>
        <w:rPr>
          <w:rFonts w:ascii="Garamond" w:eastAsia="Garamond" w:hAnsi="Garamond" w:cs="Garamond"/>
        </w:rPr>
        <w:t xml:space="preserve"> </w:t>
      </w:r>
      <w:r>
        <w:rPr>
          <w:rFonts w:ascii="Garamond" w:eastAsia="Garamond" w:hAnsi="Garamond" w:cs="Garamond"/>
        </w:rPr>
        <w:t xml:space="preserve">due to its combination of flood vulnerability and high vector density. Future health infrastructure, such as the proposed </w:t>
      </w:r>
      <w:r>
        <w:rPr>
          <w:rFonts w:ascii="Garamond" w:eastAsia="Garamond" w:hAnsi="Garamond" w:cs="Garamond"/>
          <w:b/>
          <w:bCs/>
        </w:rPr>
        <w:t>R.O plants at ………</w:t>
      </w:r>
      <w:r>
        <w:rPr>
          <w:rFonts w:ascii="Garamond" w:eastAsia="Garamond" w:hAnsi="Garamond" w:cs="Garamond"/>
        </w:rPr>
        <w:t>should be prioritized.</w:t>
      </w:r>
      <w:r>
        <w:br w:type="page"/>
      </w:r>
    </w:p>
    <w:p w14:paraId="5B250112" w14:textId="77777777" w:rsidR="004416BD" w:rsidRDefault="00057F67">
      <w:pPr>
        <w:pStyle w:val="Heading1"/>
        <w:spacing w:line="360" w:lineRule="auto"/>
        <w:jc w:val="center"/>
        <w:rPr>
          <w:rFonts w:ascii="Garamond" w:eastAsia="Garamond" w:hAnsi="Garamond" w:cs="Garamond"/>
          <w:color w:val="000000"/>
        </w:rPr>
      </w:pPr>
      <w:bookmarkStart w:id="58" w:name="_heading=h.g1u0gv68vut6" w:colFirst="0" w:colLast="0"/>
      <w:bookmarkEnd w:id="58"/>
      <w:r>
        <w:rPr>
          <w:rFonts w:ascii="Garamond" w:eastAsia="Garamond" w:hAnsi="Garamond" w:cs="Garamond"/>
          <w:color w:val="000000"/>
        </w:rPr>
        <w:lastRenderedPageBreak/>
        <w:t>Preparedness and Response Protocol at LSG Level</w:t>
      </w:r>
    </w:p>
    <w:p w14:paraId="35A702EE" w14:textId="77777777" w:rsidR="004416BD" w:rsidRDefault="00057F67">
      <w:pPr>
        <w:rPr>
          <w:rFonts w:ascii="Garamond" w:eastAsia="Garamond" w:hAnsi="Garamond" w:cs="Garamond"/>
        </w:rPr>
      </w:pPr>
      <w:r>
        <w:rPr>
          <w:rFonts w:ascii="Garamond" w:eastAsia="Garamond" w:hAnsi="Garamond" w:cs="Garamond"/>
        </w:rPr>
        <w:t>This section describes the operational framework for the LSGI once a pandemic is declared. It explains how the LSGI and health system will move from routine data collection to active response, using a One Health approach.</w:t>
      </w:r>
    </w:p>
    <w:p w14:paraId="632833CF" w14:textId="77777777" w:rsidR="004416BD" w:rsidRDefault="00057F67">
      <w:pPr>
        <w:pStyle w:val="Heading2"/>
        <w:rPr>
          <w:rFonts w:ascii="Garamond" w:eastAsia="Garamond" w:hAnsi="Garamond" w:cs="Garamond"/>
          <w:color w:val="000000"/>
        </w:rPr>
      </w:pPr>
      <w:bookmarkStart w:id="59" w:name="_heading=h.60ylztr50ly" w:colFirst="0" w:colLast="0"/>
      <w:bookmarkEnd w:id="59"/>
      <w:r>
        <w:rPr>
          <w:rFonts w:ascii="Garamond" w:eastAsia="Garamond" w:hAnsi="Garamond" w:cs="Garamond"/>
          <w:color w:val="000000"/>
        </w:rPr>
        <w:t>Constitution of One Health Committ</w:t>
      </w:r>
      <w:r>
        <w:rPr>
          <w:rFonts w:ascii="Garamond" w:eastAsia="Garamond" w:hAnsi="Garamond" w:cs="Garamond"/>
          <w:color w:val="000000"/>
        </w:rPr>
        <w:t>ee</w:t>
      </w:r>
    </w:p>
    <w:p w14:paraId="185873C1" w14:textId="77777777" w:rsidR="004416BD" w:rsidRDefault="00057F67">
      <w:pPr>
        <w:rPr>
          <w:rFonts w:ascii="Garamond" w:eastAsia="Garamond" w:hAnsi="Garamond" w:cs="Garamond"/>
        </w:rPr>
      </w:pPr>
      <w:r>
        <w:rPr>
          <w:rFonts w:ascii="Garamond" w:eastAsia="Garamond" w:hAnsi="Garamond" w:cs="Garamond"/>
        </w:rPr>
        <w:t>The LSGD shall constitute a One Health Committee comprising the LSGI President, Medical Officers (Modern Medicine, AYUSH, and Veterinary), the Health Inspector, and the Veterinary Surgeon.</w:t>
      </w:r>
    </w:p>
    <w:p w14:paraId="145D67A4" w14:textId="77777777" w:rsidR="004416BD" w:rsidRDefault="004416BD">
      <w:pPr>
        <w:rPr>
          <w:rFonts w:ascii="Garamond" w:eastAsia="Garamond" w:hAnsi="Garamond" w:cs="Garamond"/>
        </w:rPr>
      </w:pPr>
    </w:p>
    <w:p w14:paraId="5E5DBEB7" w14:textId="77777777" w:rsidR="004416BD" w:rsidRDefault="00057F67">
      <w:pPr>
        <w:rPr>
          <w:rFonts w:ascii="Garamond" w:eastAsia="Garamond" w:hAnsi="Garamond" w:cs="Garamond"/>
        </w:rPr>
      </w:pPr>
      <w:r>
        <w:rPr>
          <w:rFonts w:ascii="Garamond" w:eastAsia="Garamond" w:hAnsi="Garamond" w:cs="Garamond"/>
          <w:b/>
          <w:bCs/>
        </w:rPr>
        <w:t xml:space="preserve">Objective: </w:t>
      </w:r>
      <w:r>
        <w:rPr>
          <w:rFonts w:ascii="Garamond" w:eastAsia="Garamond" w:hAnsi="Garamond" w:cs="Garamond"/>
        </w:rPr>
        <w:t xml:space="preserve">The One Health Committee coordinates human, animal, </w:t>
      </w:r>
      <w:r>
        <w:rPr>
          <w:rFonts w:ascii="Garamond" w:eastAsia="Garamond" w:hAnsi="Garamond" w:cs="Garamond"/>
        </w:rPr>
        <w:t>and environmental health to prevent and control pandemics.</w:t>
      </w:r>
    </w:p>
    <w:p w14:paraId="4D6A5EE7" w14:textId="77777777" w:rsidR="004416BD" w:rsidRDefault="004416BD">
      <w:pPr>
        <w:rPr>
          <w:rFonts w:ascii="Garamond" w:eastAsia="Garamond" w:hAnsi="Garamond" w:cs="Garamond"/>
        </w:rPr>
      </w:pPr>
    </w:p>
    <w:tbl>
      <w:tblPr>
        <w:tblStyle w:val="affc"/>
        <w:tblW w:w="102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1590"/>
        <w:gridCol w:w="2730"/>
        <w:gridCol w:w="1815"/>
        <w:gridCol w:w="1620"/>
        <w:gridCol w:w="1875"/>
      </w:tblGrid>
      <w:tr w:rsidR="004416BD" w14:paraId="03654324" w14:textId="77777777">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4C79764" w14:textId="77777777" w:rsidR="004416BD" w:rsidRDefault="00057F67">
            <w:pPr>
              <w:rPr>
                <w:rFonts w:ascii="Garamond" w:eastAsia="Garamond" w:hAnsi="Garamond" w:cs="Garamond"/>
              </w:rPr>
            </w:pPr>
            <w:proofErr w:type="spellStart"/>
            <w:r>
              <w:rPr>
                <w:rFonts w:ascii="Garamond" w:eastAsia="Garamond" w:hAnsi="Garamond" w:cs="Garamond"/>
                <w:b/>
                <w:bCs/>
              </w:rPr>
              <w:t>Sl</w:t>
            </w:r>
            <w:proofErr w:type="spellEnd"/>
            <w:r>
              <w:rPr>
                <w:rFonts w:ascii="Garamond" w:eastAsia="Garamond" w:hAnsi="Garamond" w:cs="Garamond"/>
                <w:b/>
                <w:bCs/>
              </w:rPr>
              <w:t xml:space="preserve">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079823" w14:textId="77777777" w:rsidR="004416BD" w:rsidRDefault="00057F67">
            <w:pPr>
              <w:rPr>
                <w:rFonts w:ascii="Garamond" w:eastAsia="Garamond" w:hAnsi="Garamond" w:cs="Garamond"/>
                <w:b/>
                <w:bCs/>
              </w:rPr>
            </w:pPr>
            <w:r>
              <w:rPr>
                <w:rFonts w:ascii="Garamond" w:eastAsia="Garamond" w:hAnsi="Garamond" w:cs="Garamond"/>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6647B7D" w14:textId="77777777" w:rsidR="004416BD" w:rsidRDefault="00057F67">
            <w:pPr>
              <w:rPr>
                <w:rFonts w:ascii="Garamond" w:eastAsia="Garamond" w:hAnsi="Garamond" w:cs="Garamond"/>
              </w:rPr>
            </w:pPr>
            <w:r>
              <w:rPr>
                <w:rFonts w:ascii="Garamond" w:eastAsia="Garamond" w:hAnsi="Garamond" w:cs="Garamond"/>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E23F27" w14:textId="77777777" w:rsidR="004416BD" w:rsidRDefault="00057F67">
            <w:pPr>
              <w:rPr>
                <w:rFonts w:ascii="Garamond" w:eastAsia="Garamond" w:hAnsi="Garamond" w:cs="Garamond"/>
              </w:rPr>
            </w:pPr>
            <w:r>
              <w:rPr>
                <w:rFonts w:ascii="Garamond" w:eastAsia="Garamond" w:hAnsi="Garamond" w:cs="Garamond"/>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D9DA5B7" w14:textId="77777777" w:rsidR="004416BD" w:rsidRDefault="00057F67">
            <w:pPr>
              <w:rPr>
                <w:rFonts w:ascii="Garamond" w:eastAsia="Garamond" w:hAnsi="Garamond" w:cs="Garamond"/>
              </w:rPr>
            </w:pPr>
            <w:r>
              <w:rPr>
                <w:rFonts w:ascii="Garamond" w:eastAsia="Garamond" w:hAnsi="Garamond" w:cs="Garamond"/>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EB428F" w14:textId="77777777" w:rsidR="004416BD" w:rsidRDefault="00057F67">
            <w:pPr>
              <w:rPr>
                <w:rFonts w:ascii="Garamond" w:eastAsia="Garamond" w:hAnsi="Garamond" w:cs="Garamond"/>
              </w:rPr>
            </w:pPr>
            <w:r>
              <w:rPr>
                <w:rFonts w:ascii="Garamond" w:eastAsia="Garamond" w:hAnsi="Garamond" w:cs="Garamond"/>
                <w:b/>
                <w:bCs/>
              </w:rPr>
              <w:t xml:space="preserve">Contact Number </w:t>
            </w:r>
          </w:p>
        </w:tc>
      </w:tr>
      <w:tr w:rsidR="004416BD" w14:paraId="54EC7B7B"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CD71BA" w14:textId="77777777" w:rsidR="004416BD" w:rsidRDefault="00057F67">
            <w:pPr>
              <w:rPr>
                <w:rFonts w:ascii="Garamond" w:eastAsia="Garamond" w:hAnsi="Garamond" w:cs="Garamond"/>
              </w:rPr>
            </w:pPr>
            <w:r>
              <w:rPr>
                <w:rFonts w:ascii="Garamond" w:eastAsia="Garamond" w:hAnsi="Garamond" w:cs="Garamond"/>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90C883" w14:textId="77777777" w:rsidR="004416BD" w:rsidRDefault="00057F67">
            <w:pPr>
              <w:rPr>
                <w:rFonts w:ascii="Garamond" w:eastAsia="Garamond" w:hAnsi="Garamond" w:cs="Garamond"/>
              </w:rPr>
            </w:pPr>
            <w:r>
              <w:rPr>
                <w:rFonts w:ascii="Garamond" w:eastAsia="Garamond" w:hAnsi="Garamond" w:cs="Garamond"/>
              </w:rPr>
              <w:t>O.K SASI</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68F831" w14:textId="77777777" w:rsidR="004416BD" w:rsidRDefault="00057F67">
            <w:pPr>
              <w:rPr>
                <w:rFonts w:ascii="Garamond" w:eastAsia="Garamond" w:hAnsi="Garamond" w:cs="Garamond"/>
              </w:rPr>
            </w:pPr>
            <w:r>
              <w:rPr>
                <w:rFonts w:ascii="Garamond" w:eastAsia="Garamond" w:hAnsi="Garamond" w:cs="Garamond"/>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066F41" w14:textId="77777777" w:rsidR="004416BD" w:rsidRDefault="00057F67">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E6E966" w14:textId="77777777" w:rsidR="004416BD" w:rsidRDefault="00057F67">
            <w:pPr>
              <w:rPr>
                <w:rFonts w:ascii="Garamond" w:eastAsia="Garamond" w:hAnsi="Garamond" w:cs="Garamond"/>
              </w:rPr>
            </w:pPr>
            <w:r>
              <w:rPr>
                <w:rFonts w:ascii="Garamond" w:eastAsia="Garamond" w:hAnsi="Garamond" w:cs="Garamond"/>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94F7A0" w14:textId="77777777" w:rsidR="004416BD" w:rsidRDefault="00057F67">
            <w:pPr>
              <w:rPr>
                <w:rFonts w:ascii="Garamond" w:eastAsia="Garamond" w:hAnsi="Garamond" w:cs="Garamond"/>
              </w:rPr>
            </w:pPr>
            <w:r>
              <w:rPr>
                <w:rFonts w:ascii="Garamond" w:eastAsia="Garamond" w:hAnsi="Garamond" w:cs="Garamond"/>
              </w:rPr>
              <w:t>9496357320</w:t>
            </w:r>
          </w:p>
        </w:tc>
      </w:tr>
      <w:tr w:rsidR="004416BD" w14:paraId="200A80AA"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4A0D08" w14:textId="77777777" w:rsidR="004416BD" w:rsidRDefault="00057F67">
            <w:pPr>
              <w:rPr>
                <w:rFonts w:ascii="Garamond" w:eastAsia="Garamond" w:hAnsi="Garamond" w:cs="Garamond"/>
              </w:rPr>
            </w:pPr>
            <w:r>
              <w:rPr>
                <w:rFonts w:ascii="Garamond" w:eastAsia="Garamond" w:hAnsi="Garamond" w:cs="Garamond"/>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E29C3D" w14:textId="77777777" w:rsidR="004416BD" w:rsidRDefault="00057F67">
            <w:pPr>
              <w:rPr>
                <w:rFonts w:ascii="Garamond" w:eastAsia="Garamond" w:hAnsi="Garamond" w:cs="Garamond"/>
              </w:rPr>
            </w:pPr>
            <w:proofErr w:type="gramStart"/>
            <w:r>
              <w:rPr>
                <w:rFonts w:ascii="Garamond" w:eastAsia="Garamond" w:hAnsi="Garamond" w:cs="Garamond"/>
              </w:rPr>
              <w:t>DR.FATHIMA</w:t>
            </w:r>
            <w:proofErr w:type="gramEnd"/>
            <w:r>
              <w:rPr>
                <w:rFonts w:ascii="Garamond" w:eastAsia="Garamond" w:hAnsi="Garamond" w:cs="Garamond"/>
              </w:rPr>
              <w:t xml:space="preserve"> 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9089B4" w14:textId="77777777" w:rsidR="004416BD" w:rsidRDefault="00057F67">
            <w:pPr>
              <w:rPr>
                <w:rFonts w:ascii="Garamond" w:eastAsia="Garamond" w:hAnsi="Garamond" w:cs="Garamond"/>
              </w:rPr>
            </w:pPr>
            <w:r>
              <w:rPr>
                <w:rFonts w:ascii="Garamond" w:eastAsia="Garamond" w:hAnsi="Garamond" w:cs="Garamond"/>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FFAB69" w14:textId="77777777" w:rsidR="004416BD" w:rsidRDefault="00057F67">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5FC000" w14:textId="77777777" w:rsidR="004416BD" w:rsidRDefault="00057F67">
            <w:pPr>
              <w:rPr>
                <w:rFonts w:ascii="Garamond" w:eastAsia="Garamond" w:hAnsi="Garamond" w:cs="Garamond"/>
              </w:rPr>
            </w:pPr>
            <w:r>
              <w:rPr>
                <w:rFonts w:ascii="Garamond" w:eastAsia="Garamond" w:hAnsi="Garamond" w:cs="Garamond"/>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558635" w14:textId="77777777" w:rsidR="004416BD" w:rsidRDefault="00057F67">
            <w:pPr>
              <w:rPr>
                <w:rFonts w:ascii="Garamond" w:eastAsia="Garamond" w:hAnsi="Garamond" w:cs="Garamond"/>
              </w:rPr>
            </w:pPr>
            <w:r>
              <w:rPr>
                <w:rFonts w:ascii="Garamond" w:eastAsia="Garamond" w:hAnsi="Garamond" w:cs="Garamond"/>
              </w:rPr>
              <w:t>9496357230</w:t>
            </w:r>
          </w:p>
        </w:tc>
      </w:tr>
      <w:tr w:rsidR="004416BD" w14:paraId="3759BD9C"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F6B254" w14:textId="77777777" w:rsidR="004416BD" w:rsidRDefault="00057F67">
            <w:pPr>
              <w:rPr>
                <w:rFonts w:ascii="Garamond" w:eastAsia="Garamond" w:hAnsi="Garamond" w:cs="Garamond"/>
              </w:rPr>
            </w:pPr>
            <w:r>
              <w:rPr>
                <w:rFonts w:ascii="Garamond" w:eastAsia="Garamond" w:hAnsi="Garamond" w:cs="Garamond"/>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241FAE" w14:textId="77777777" w:rsidR="004416BD" w:rsidRDefault="00057F67">
            <w:pPr>
              <w:rPr>
                <w:rFonts w:ascii="Garamond" w:eastAsia="Garamond" w:hAnsi="Garamond" w:cs="Garamond"/>
              </w:rPr>
            </w:pPr>
            <w:proofErr w:type="spellStart"/>
            <w:proofErr w:type="gramStart"/>
            <w:r>
              <w:rPr>
                <w:rFonts w:ascii="Garamond" w:eastAsia="Garamond" w:hAnsi="Garamond" w:cs="Garamond"/>
              </w:rPr>
              <w:t>Dr..Mohammed</w:t>
            </w:r>
            <w:proofErr w:type="spellEnd"/>
            <w:r>
              <w:rPr>
                <w:rFonts w:ascii="Garamond" w:eastAsia="Garamond" w:hAnsi="Garamond" w:cs="Garamond"/>
              </w:rPr>
              <w:t xml:space="preserve">  Sadiq</w:t>
            </w:r>
            <w:proofErr w:type="gram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DFFD8C" w14:textId="77777777" w:rsidR="004416BD" w:rsidRDefault="00057F67">
            <w:pPr>
              <w:rPr>
                <w:rFonts w:ascii="Garamond" w:eastAsia="Garamond" w:hAnsi="Garamond" w:cs="Garamond"/>
              </w:rPr>
            </w:pPr>
            <w:r>
              <w:rPr>
                <w:rFonts w:ascii="Garamond" w:eastAsia="Garamond" w:hAnsi="Garamond" w:cs="Garamond"/>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0ECB90" w14:textId="77777777" w:rsidR="004416BD" w:rsidRDefault="00057F67">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A415C6" w14:textId="77777777" w:rsidR="004416BD" w:rsidRDefault="00057F67">
            <w:pPr>
              <w:rPr>
                <w:rFonts w:ascii="Garamond" w:eastAsia="Garamond" w:hAnsi="Garamond" w:cs="Garamond"/>
              </w:rPr>
            </w:pPr>
            <w:r>
              <w:rPr>
                <w:rFonts w:ascii="Garamond" w:eastAsia="Garamond" w:hAnsi="Garamond" w:cs="Garamond"/>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E42B30" w14:textId="77777777" w:rsidR="004416BD" w:rsidRDefault="00057F67">
            <w:pPr>
              <w:rPr>
                <w:rFonts w:ascii="Garamond" w:eastAsia="Garamond" w:hAnsi="Garamond" w:cs="Garamond"/>
              </w:rPr>
            </w:pPr>
            <w:r>
              <w:rPr>
                <w:rFonts w:ascii="Garamond" w:eastAsia="Garamond" w:hAnsi="Garamond" w:cs="Garamond"/>
              </w:rPr>
              <w:t>9895071012</w:t>
            </w:r>
          </w:p>
        </w:tc>
      </w:tr>
      <w:tr w:rsidR="004416BD" w14:paraId="2669BE49"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CBD61A" w14:textId="77777777" w:rsidR="004416BD" w:rsidRDefault="00057F67">
            <w:pPr>
              <w:rPr>
                <w:rFonts w:ascii="Garamond" w:eastAsia="Garamond" w:hAnsi="Garamond" w:cs="Garamond"/>
              </w:rPr>
            </w:pPr>
            <w:r>
              <w:rPr>
                <w:rFonts w:ascii="Garamond" w:eastAsia="Garamond" w:hAnsi="Garamond" w:cs="Garamond"/>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E1616A" w14:textId="77777777" w:rsidR="004416BD" w:rsidRDefault="00057F67">
            <w:pPr>
              <w:rPr>
                <w:rFonts w:ascii="Garamond" w:eastAsia="Garamond" w:hAnsi="Garamond" w:cs="Garamond"/>
              </w:rPr>
            </w:pPr>
            <w:proofErr w:type="gramStart"/>
            <w:r>
              <w:rPr>
                <w:rFonts w:ascii="Garamond" w:eastAsia="Garamond" w:hAnsi="Garamond" w:cs="Garamond"/>
              </w:rPr>
              <w:t>DR.SABU</w:t>
            </w:r>
            <w:proofErr w:type="gram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62DB4C" w14:textId="77777777" w:rsidR="004416BD" w:rsidRDefault="00057F67">
            <w:pPr>
              <w:rPr>
                <w:rFonts w:ascii="Garamond" w:eastAsia="Garamond" w:hAnsi="Garamond" w:cs="Garamond"/>
              </w:rPr>
            </w:pPr>
            <w:r>
              <w:rPr>
                <w:rFonts w:ascii="Garamond" w:eastAsia="Garamond" w:hAnsi="Garamond" w:cs="Garamond"/>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83F0DE" w14:textId="77777777" w:rsidR="004416BD" w:rsidRDefault="00057F67">
            <w:pPr>
              <w:rPr>
                <w:rFonts w:ascii="Garamond" w:eastAsia="Garamond" w:hAnsi="Garamond" w:cs="Garamond"/>
              </w:rPr>
            </w:pPr>
            <w:r>
              <w:rPr>
                <w:rFonts w:ascii="Garamond" w:eastAsia="Garamond" w:hAnsi="Garamond" w:cs="Garamond"/>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BC2AAC" w14:textId="77777777" w:rsidR="004416BD" w:rsidRDefault="00057F67">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BDE0E7" w14:textId="77777777" w:rsidR="004416BD" w:rsidRDefault="00057F67">
            <w:pPr>
              <w:rPr>
                <w:rFonts w:ascii="Garamond" w:eastAsia="Garamond" w:hAnsi="Garamond" w:cs="Garamond"/>
              </w:rPr>
            </w:pPr>
            <w:r>
              <w:rPr>
                <w:rFonts w:ascii="Garamond" w:eastAsia="Garamond" w:hAnsi="Garamond" w:cs="Garamond"/>
              </w:rPr>
              <w:t>8547764814</w:t>
            </w:r>
          </w:p>
        </w:tc>
      </w:tr>
      <w:tr w:rsidR="004416BD" w14:paraId="6C621476"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B5AB1F" w14:textId="77777777" w:rsidR="004416BD" w:rsidRDefault="00057F67">
            <w:pPr>
              <w:rPr>
                <w:rFonts w:ascii="Garamond" w:eastAsia="Garamond" w:hAnsi="Garamond" w:cs="Garamond"/>
              </w:rPr>
            </w:pPr>
            <w:r>
              <w:rPr>
                <w:rFonts w:ascii="Garamond" w:eastAsia="Garamond" w:hAnsi="Garamond" w:cs="Garamond"/>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728B5E" w14:textId="77777777" w:rsidR="004416BD" w:rsidRDefault="00057F67">
            <w:pPr>
              <w:rPr>
                <w:rFonts w:ascii="Garamond" w:eastAsia="Garamond" w:hAnsi="Garamond" w:cs="Garamond"/>
              </w:rPr>
            </w:pPr>
            <w:r>
              <w:rPr>
                <w:rFonts w:ascii="Garamond" w:eastAsia="Garamond" w:hAnsi="Garamond" w:cs="Garamond"/>
              </w:rPr>
              <w:t>DR ANASWARA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597D73" w14:textId="77777777" w:rsidR="004416BD" w:rsidRDefault="00057F67">
            <w:pPr>
              <w:rPr>
                <w:rFonts w:ascii="Garamond" w:eastAsia="Garamond" w:hAnsi="Garamond" w:cs="Garamond"/>
              </w:rPr>
            </w:pPr>
            <w:r>
              <w:rPr>
                <w:rFonts w:ascii="Garamond" w:eastAsia="Garamond" w:hAnsi="Garamond" w:cs="Garamond"/>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2E789F" w14:textId="77777777" w:rsidR="004416BD" w:rsidRDefault="00057F67">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D64F6A" w14:textId="77777777" w:rsidR="004416BD" w:rsidRDefault="00057F67">
            <w:pPr>
              <w:rPr>
                <w:rFonts w:ascii="Garamond" w:eastAsia="Garamond" w:hAnsi="Garamond" w:cs="Garamond"/>
              </w:rPr>
            </w:pPr>
            <w:r>
              <w:rPr>
                <w:rFonts w:ascii="Garamond" w:eastAsia="Garamond" w:hAnsi="Garamond" w:cs="Garamond"/>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B185AD" w14:textId="77777777" w:rsidR="004416BD" w:rsidRDefault="00057F67">
            <w:pPr>
              <w:rPr>
                <w:rFonts w:ascii="Garamond" w:eastAsia="Garamond" w:hAnsi="Garamond" w:cs="Garamond"/>
              </w:rPr>
            </w:pPr>
            <w:r>
              <w:rPr>
                <w:rFonts w:ascii="Garamond" w:eastAsia="Garamond" w:hAnsi="Garamond" w:cs="Garamond"/>
              </w:rPr>
              <w:t>8129105379</w:t>
            </w:r>
          </w:p>
        </w:tc>
      </w:tr>
      <w:tr w:rsidR="004416BD" w14:paraId="3EA84676"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B7F22D" w14:textId="77777777" w:rsidR="004416BD" w:rsidRDefault="00057F67">
            <w:pPr>
              <w:rPr>
                <w:rFonts w:ascii="Garamond" w:eastAsia="Garamond" w:hAnsi="Garamond" w:cs="Garamond"/>
              </w:rPr>
            </w:pPr>
            <w:r>
              <w:rPr>
                <w:rFonts w:ascii="Garamond" w:eastAsia="Garamond" w:hAnsi="Garamond" w:cs="Garamond"/>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D24CD6" w14:textId="77777777" w:rsidR="004416BD" w:rsidRDefault="00057F67">
            <w:pPr>
              <w:rPr>
                <w:rFonts w:ascii="Garamond" w:eastAsia="Garamond" w:hAnsi="Garamond" w:cs="Garamond"/>
              </w:rPr>
            </w:pPr>
            <w:r>
              <w:rPr>
                <w:rFonts w:ascii="Garamond" w:eastAsia="Garamond" w:hAnsi="Garamond" w:cs="Garamond"/>
              </w:rPr>
              <w:t>UMESH P V</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DA9930" w14:textId="77777777" w:rsidR="004416BD" w:rsidRDefault="00057F67">
            <w:pPr>
              <w:rPr>
                <w:rFonts w:ascii="Garamond" w:eastAsia="Garamond" w:hAnsi="Garamond" w:cs="Garamond"/>
              </w:rPr>
            </w:pPr>
            <w:r>
              <w:rPr>
                <w:rFonts w:ascii="Garamond" w:eastAsia="Garamond" w:hAnsi="Garamond" w:cs="Garamond"/>
              </w:rPr>
              <w:t>Health Inspector/PHN</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33B28F" w14:textId="77777777" w:rsidR="004416BD" w:rsidRDefault="00057F67">
            <w:pPr>
              <w:rPr>
                <w:rFonts w:ascii="Garamond" w:eastAsia="Garamond" w:hAnsi="Garamond" w:cs="Garamond"/>
              </w:rPr>
            </w:pPr>
            <w:r>
              <w:rPr>
                <w:rFonts w:ascii="Garamond" w:eastAsia="Garamond" w:hAnsi="Garamond" w:cs="Garamond"/>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55F5E8" w14:textId="77777777" w:rsidR="004416BD" w:rsidRDefault="00057F67">
            <w:pPr>
              <w:rPr>
                <w:rFonts w:ascii="Garamond" w:eastAsia="Garamond" w:hAnsi="Garamond" w:cs="Garamond"/>
              </w:rPr>
            </w:pPr>
            <w:r>
              <w:rPr>
                <w:rFonts w:ascii="Garamond" w:eastAsia="Garamond" w:hAnsi="Garamond" w:cs="Garamond"/>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C7BCF1" w14:textId="77777777" w:rsidR="004416BD" w:rsidRDefault="00057F67">
            <w:pPr>
              <w:rPr>
                <w:rFonts w:ascii="Garamond" w:eastAsia="Garamond" w:hAnsi="Garamond" w:cs="Garamond"/>
              </w:rPr>
            </w:pPr>
            <w:r>
              <w:rPr>
                <w:rFonts w:ascii="Garamond" w:eastAsia="Garamond" w:hAnsi="Garamond" w:cs="Garamond"/>
              </w:rPr>
              <w:t>7012268439</w:t>
            </w:r>
          </w:p>
        </w:tc>
      </w:tr>
      <w:tr w:rsidR="004416BD" w14:paraId="260C4275"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A3FFB2" w14:textId="77777777" w:rsidR="004416BD" w:rsidRDefault="00057F67">
            <w:pPr>
              <w:rPr>
                <w:rFonts w:ascii="Garamond" w:eastAsia="Garamond" w:hAnsi="Garamond" w:cs="Garamond"/>
              </w:rPr>
            </w:pPr>
            <w:r>
              <w:rPr>
                <w:rFonts w:ascii="Garamond" w:eastAsia="Garamond" w:hAnsi="Garamond" w:cs="Garamond"/>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953FE9" w14:textId="77777777" w:rsidR="004416BD" w:rsidRDefault="00057F67">
            <w:pPr>
              <w:rPr>
                <w:rFonts w:ascii="Garamond" w:eastAsia="Garamond" w:hAnsi="Garamond" w:cs="Garamond"/>
              </w:rPr>
            </w:pPr>
            <w:r>
              <w:rPr>
                <w:rFonts w:ascii="Garamond" w:eastAsia="Garamond" w:hAnsi="Garamond" w:cs="Garamond"/>
              </w:rPr>
              <w:t>SAVITHA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C184DE" w14:textId="77777777" w:rsidR="004416BD" w:rsidRDefault="00057F67">
            <w:pPr>
              <w:rPr>
                <w:rFonts w:ascii="Garamond" w:eastAsia="Garamond" w:hAnsi="Garamond" w:cs="Garamond"/>
              </w:rPr>
            </w:pPr>
            <w:r>
              <w:rPr>
                <w:rFonts w:ascii="Garamond" w:eastAsia="Garamond" w:hAnsi="Garamond" w:cs="Garamond"/>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130D79" w14:textId="77777777" w:rsidR="004416BD" w:rsidRDefault="00057F67">
            <w:pPr>
              <w:rPr>
                <w:rFonts w:ascii="Garamond" w:eastAsia="Garamond" w:hAnsi="Garamond" w:cs="Garamond"/>
              </w:rPr>
            </w:pPr>
            <w:r>
              <w:rPr>
                <w:rFonts w:ascii="Garamond" w:eastAsia="Garamond" w:hAnsi="Garamond" w:cs="Garamond"/>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F87FBF" w14:textId="77777777" w:rsidR="004416BD" w:rsidRDefault="00057F67">
            <w:pPr>
              <w:rPr>
                <w:rFonts w:ascii="Garamond" w:eastAsia="Garamond" w:hAnsi="Garamond" w:cs="Garamond"/>
              </w:rPr>
            </w:pPr>
            <w:r>
              <w:rPr>
                <w:rFonts w:ascii="Garamond" w:eastAsia="Garamond" w:hAnsi="Garamond" w:cs="Garamond"/>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49A357" w14:textId="77777777" w:rsidR="004416BD" w:rsidRDefault="00057F67">
            <w:pPr>
              <w:rPr>
                <w:rFonts w:ascii="Garamond" w:eastAsia="Garamond" w:hAnsi="Garamond" w:cs="Garamond"/>
              </w:rPr>
            </w:pPr>
            <w:r>
              <w:rPr>
                <w:rFonts w:ascii="Garamond" w:eastAsia="Garamond" w:hAnsi="Garamond" w:cs="Garamond"/>
              </w:rPr>
              <w:t>9495374994</w:t>
            </w:r>
          </w:p>
        </w:tc>
      </w:tr>
      <w:tr w:rsidR="004416BD" w14:paraId="42CA3BC5"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5E5407" w14:textId="77777777" w:rsidR="004416BD" w:rsidRDefault="00057F67">
            <w:pPr>
              <w:rPr>
                <w:rFonts w:ascii="Garamond" w:eastAsia="Garamond" w:hAnsi="Garamond" w:cs="Garamond"/>
              </w:rPr>
            </w:pPr>
            <w:r>
              <w:rPr>
                <w:rFonts w:ascii="Garamond" w:eastAsia="Garamond" w:hAnsi="Garamond" w:cs="Garamond"/>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CA5BFF" w14:textId="77777777" w:rsidR="004416BD" w:rsidRDefault="00057F67">
            <w:pPr>
              <w:rPr>
                <w:rFonts w:ascii="Garamond" w:eastAsia="Garamond" w:hAnsi="Garamond" w:cs="Garamond"/>
              </w:rPr>
            </w:pPr>
            <w:proofErr w:type="gramStart"/>
            <w:r>
              <w:rPr>
                <w:rFonts w:ascii="Garamond" w:eastAsia="Garamond" w:hAnsi="Garamond" w:cs="Garamond"/>
              </w:rPr>
              <w:t>Saritha  JPHN</w:t>
            </w:r>
            <w:proofErr w:type="gram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381C1B" w14:textId="77777777" w:rsidR="004416BD" w:rsidRDefault="00057F67">
            <w:pPr>
              <w:rPr>
                <w:rFonts w:ascii="Garamond" w:eastAsia="Garamond" w:hAnsi="Garamond" w:cs="Garamond"/>
              </w:rPr>
            </w:pPr>
            <w:r>
              <w:rPr>
                <w:rFonts w:ascii="Garamond" w:eastAsia="Garamond" w:hAnsi="Garamond" w:cs="Garamond"/>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9B02D1" w14:textId="77777777" w:rsidR="004416BD" w:rsidRDefault="00057F67">
            <w:pPr>
              <w:rPr>
                <w:rFonts w:ascii="Garamond" w:eastAsia="Garamond" w:hAnsi="Garamond" w:cs="Garamond"/>
              </w:rPr>
            </w:pPr>
            <w:proofErr w:type="gramStart"/>
            <w:r>
              <w:rPr>
                <w:rFonts w:ascii="Garamond" w:eastAsia="Garamond" w:hAnsi="Garamond" w:cs="Garamond"/>
                <w:sz w:val="21"/>
                <w:szCs w:val="21"/>
              </w:rPr>
              <w:t>Health  Dept</w:t>
            </w:r>
            <w:proofErr w:type="gramEnd"/>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C7B895" w14:textId="77777777" w:rsidR="004416BD" w:rsidRDefault="00057F67">
            <w:pPr>
              <w:rPr>
                <w:rFonts w:ascii="Garamond" w:eastAsia="Garamond" w:hAnsi="Garamond" w:cs="Garamond"/>
              </w:rPr>
            </w:pPr>
            <w:r>
              <w:rPr>
                <w:rFonts w:ascii="Garamond" w:eastAsia="Garamond" w:hAnsi="Garamond" w:cs="Garamond"/>
                <w:sz w:val="21"/>
                <w:szCs w:val="21"/>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010FDD" w14:textId="77777777" w:rsidR="004416BD" w:rsidRDefault="00057F67">
            <w:pPr>
              <w:rPr>
                <w:rFonts w:ascii="Garamond" w:eastAsia="Garamond" w:hAnsi="Garamond" w:cs="Garamond"/>
              </w:rPr>
            </w:pPr>
            <w:r>
              <w:rPr>
                <w:rFonts w:ascii="Garamond" w:eastAsia="Garamond" w:hAnsi="Garamond" w:cs="Garamond"/>
              </w:rPr>
              <w:t>9497700893</w:t>
            </w:r>
          </w:p>
        </w:tc>
      </w:tr>
      <w:tr w:rsidR="004416BD" w14:paraId="1B2D5986"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63CE07" w14:textId="77777777" w:rsidR="004416BD" w:rsidRDefault="00057F67">
            <w:pPr>
              <w:rPr>
                <w:rFonts w:ascii="Garamond" w:eastAsia="Garamond" w:hAnsi="Garamond" w:cs="Garamond"/>
              </w:rPr>
            </w:pPr>
            <w:r>
              <w:rPr>
                <w:rFonts w:ascii="Garamond" w:eastAsia="Garamond" w:hAnsi="Garamond" w:cs="Garamond"/>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E3DE1B" w14:textId="77777777" w:rsidR="004416BD" w:rsidRDefault="00057F67">
            <w:pPr>
              <w:rPr>
                <w:rFonts w:ascii="Garamond" w:eastAsia="Garamond" w:hAnsi="Garamond" w:cs="Garamond"/>
              </w:rPr>
            </w:pPr>
            <w:r>
              <w:rPr>
                <w:rFonts w:ascii="Garamond" w:eastAsia="Garamond" w:hAnsi="Garamond" w:cs="Garamond"/>
              </w:rPr>
              <w:t xml:space="preserve">Station house </w:t>
            </w:r>
            <w:proofErr w:type="spellStart"/>
            <w:proofErr w:type="gramStart"/>
            <w:r>
              <w:rPr>
                <w:rFonts w:ascii="Garamond" w:eastAsia="Garamond" w:hAnsi="Garamond" w:cs="Garamond"/>
              </w:rPr>
              <w:t>officer,Payyannur</w:t>
            </w:r>
            <w:proofErr w:type="spellEnd"/>
            <w:proofErr w:type="gram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CC5313" w14:textId="77777777" w:rsidR="004416BD" w:rsidRDefault="00057F67">
            <w:pPr>
              <w:rPr>
                <w:rFonts w:ascii="Garamond" w:eastAsia="Garamond" w:hAnsi="Garamond" w:cs="Garamond"/>
              </w:rPr>
            </w:pPr>
            <w:r>
              <w:rPr>
                <w:rFonts w:ascii="Garamond" w:eastAsia="Garamond" w:hAnsi="Garamond" w:cs="Garamond"/>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9BF29E" w14:textId="77777777" w:rsidR="004416BD" w:rsidRDefault="00057F67">
            <w:pPr>
              <w:rPr>
                <w:rFonts w:ascii="Garamond" w:eastAsia="Garamond" w:hAnsi="Garamond" w:cs="Garamond"/>
              </w:rPr>
            </w:pPr>
            <w:r>
              <w:rPr>
                <w:rFonts w:ascii="Garamond" w:eastAsia="Garamond" w:hAnsi="Garamond" w:cs="Garamond"/>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B774D6" w14:textId="77777777" w:rsidR="004416BD" w:rsidRDefault="00057F67">
            <w:pPr>
              <w:rPr>
                <w:rFonts w:ascii="Garamond" w:eastAsia="Garamond" w:hAnsi="Garamond" w:cs="Garamond"/>
              </w:rPr>
            </w:pPr>
            <w:r>
              <w:rPr>
                <w:rFonts w:ascii="Garamond" w:eastAsia="Garamond" w:hAnsi="Garamond" w:cs="Garamond"/>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09FC9F" w14:textId="77777777" w:rsidR="004416BD" w:rsidRDefault="00057F67">
            <w:pPr>
              <w:rPr>
                <w:rFonts w:ascii="Garamond" w:eastAsia="Garamond" w:hAnsi="Garamond" w:cs="Garamond"/>
              </w:rPr>
            </w:pPr>
            <w:r>
              <w:rPr>
                <w:rFonts w:ascii="Garamond" w:eastAsia="Garamond" w:hAnsi="Garamond" w:cs="Garamond"/>
              </w:rPr>
              <w:t>04985 203032</w:t>
            </w:r>
          </w:p>
        </w:tc>
      </w:tr>
      <w:tr w:rsidR="004416BD" w14:paraId="6399CE61"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D0239A" w14:textId="77777777" w:rsidR="004416BD" w:rsidRDefault="00057F67">
            <w:pPr>
              <w:rPr>
                <w:rFonts w:ascii="Garamond" w:eastAsia="Garamond" w:hAnsi="Garamond" w:cs="Garamond"/>
              </w:rPr>
            </w:pPr>
            <w:r>
              <w:rPr>
                <w:rFonts w:ascii="Garamond" w:eastAsia="Garamond" w:hAnsi="Garamond" w:cs="Garamond"/>
              </w:rPr>
              <w:lastRenderedPageBreak/>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F28E16" w14:textId="77777777" w:rsidR="004416BD" w:rsidRDefault="00057F67">
            <w:pPr>
              <w:rPr>
                <w:rFonts w:ascii="Garamond" w:eastAsia="Garamond" w:hAnsi="Garamond" w:cs="Garamond"/>
              </w:rPr>
            </w:pPr>
            <w:r>
              <w:rPr>
                <w:rFonts w:ascii="Garamond" w:eastAsia="Garamond" w:hAnsi="Garamond" w:cs="Garamond"/>
              </w:rPr>
              <w:t>K P DINESHAN</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418BE0" w14:textId="77777777" w:rsidR="004416BD" w:rsidRDefault="00057F67">
            <w:pPr>
              <w:rPr>
                <w:rFonts w:ascii="Garamond" w:eastAsia="Garamond" w:hAnsi="Garamond" w:cs="Garamond"/>
              </w:rPr>
            </w:pPr>
            <w:r>
              <w:rPr>
                <w:rFonts w:ascii="Garamond" w:eastAsia="Garamond" w:hAnsi="Garamond" w:cs="Garamond"/>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9FFED1" w14:textId="77777777" w:rsidR="004416BD" w:rsidRDefault="00057F67">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FF8E16" w14:textId="77777777" w:rsidR="004416BD" w:rsidRDefault="00057F67">
            <w:pPr>
              <w:rPr>
                <w:rFonts w:ascii="Garamond" w:eastAsia="Garamond" w:hAnsi="Garamond" w:cs="Garamond"/>
              </w:rPr>
            </w:pPr>
            <w:r>
              <w:rPr>
                <w:rFonts w:ascii="Garamond" w:eastAsia="Garamond" w:hAnsi="Garamond" w:cs="Garamond"/>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FACD10" w14:textId="77777777" w:rsidR="004416BD" w:rsidRDefault="00057F67">
            <w:pPr>
              <w:rPr>
                <w:rFonts w:ascii="Garamond" w:eastAsia="Garamond" w:hAnsi="Garamond" w:cs="Garamond"/>
              </w:rPr>
            </w:pPr>
            <w:r>
              <w:rPr>
                <w:rFonts w:ascii="Garamond" w:eastAsia="Garamond" w:hAnsi="Garamond" w:cs="Garamond"/>
              </w:rPr>
              <w:t>9497837616</w:t>
            </w:r>
          </w:p>
        </w:tc>
      </w:tr>
      <w:tr w:rsidR="004416BD" w14:paraId="16626037"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8F4AD6" w14:textId="77777777" w:rsidR="004416BD" w:rsidRDefault="00057F67">
            <w:pPr>
              <w:rPr>
                <w:rFonts w:ascii="Garamond" w:eastAsia="Garamond" w:hAnsi="Garamond" w:cs="Garamond"/>
              </w:rPr>
            </w:pPr>
            <w:r>
              <w:rPr>
                <w:rFonts w:ascii="Garamond" w:eastAsia="Garamond" w:hAnsi="Garamond" w:cs="Garamond"/>
              </w:rPr>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36C749" w14:textId="77777777" w:rsidR="004416BD" w:rsidRDefault="00057F67">
            <w:pPr>
              <w:rPr>
                <w:rFonts w:ascii="Garamond" w:eastAsia="Garamond" w:hAnsi="Garamond" w:cs="Garamond"/>
              </w:rPr>
            </w:pPr>
            <w:proofErr w:type="gramStart"/>
            <w:r>
              <w:rPr>
                <w:rFonts w:ascii="Garamond" w:eastAsia="Garamond" w:hAnsi="Garamond" w:cs="Garamond"/>
              </w:rPr>
              <w:t>Abdul  Azeez</w:t>
            </w:r>
            <w:proofErr w:type="gram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8829AB" w14:textId="77777777" w:rsidR="004416BD" w:rsidRDefault="00057F67">
            <w:pPr>
              <w:rPr>
                <w:rFonts w:ascii="Garamond" w:eastAsia="Garamond" w:hAnsi="Garamond" w:cs="Garamond"/>
              </w:rPr>
            </w:pPr>
            <w:r>
              <w:rPr>
                <w:rFonts w:ascii="Garamond" w:eastAsia="Garamond" w:hAnsi="Garamond" w:cs="Garamond"/>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B33932" w14:textId="77777777" w:rsidR="004416BD" w:rsidRDefault="00057F67">
            <w:pPr>
              <w:rPr>
                <w:rFonts w:ascii="Garamond" w:eastAsia="Garamond" w:hAnsi="Garamond" w:cs="Garamond"/>
              </w:rPr>
            </w:pPr>
            <w:r>
              <w:rPr>
                <w:rFonts w:ascii="Garamond" w:eastAsia="Garamond" w:hAnsi="Garamond" w:cs="Garamond"/>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A61638" w14:textId="77777777" w:rsidR="004416BD" w:rsidRDefault="00057F67">
            <w:pPr>
              <w:rPr>
                <w:rFonts w:ascii="Garamond" w:eastAsia="Garamond" w:hAnsi="Garamond" w:cs="Garamond"/>
              </w:rPr>
            </w:pPr>
            <w:r>
              <w:rPr>
                <w:rFonts w:ascii="Garamond" w:eastAsia="Garamond" w:hAnsi="Garamond" w:cs="Garamond"/>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AF4121" w14:textId="77777777" w:rsidR="004416BD" w:rsidRDefault="00057F67">
            <w:pPr>
              <w:rPr>
                <w:rFonts w:ascii="Garamond" w:eastAsia="Garamond" w:hAnsi="Garamond" w:cs="Garamond"/>
              </w:rPr>
            </w:pPr>
            <w:r>
              <w:rPr>
                <w:rFonts w:ascii="Garamond" w:eastAsia="Garamond" w:hAnsi="Garamond" w:cs="Garamond"/>
              </w:rPr>
              <w:t>9446985758</w:t>
            </w:r>
          </w:p>
        </w:tc>
      </w:tr>
      <w:tr w:rsidR="004416BD" w14:paraId="345184A4"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11CD8F" w14:textId="77777777" w:rsidR="004416BD" w:rsidRDefault="00057F67">
            <w:pPr>
              <w:rPr>
                <w:rFonts w:ascii="Garamond" w:eastAsia="Garamond" w:hAnsi="Garamond" w:cs="Garamond"/>
              </w:rPr>
            </w:pPr>
            <w:r>
              <w:rPr>
                <w:rFonts w:ascii="Garamond" w:eastAsia="Garamond" w:hAnsi="Garamond" w:cs="Garamond"/>
              </w:rPr>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07CDE6" w14:textId="77777777" w:rsidR="004416BD" w:rsidRDefault="00057F67">
            <w:pPr>
              <w:rPr>
                <w:rFonts w:ascii="Garamond" w:eastAsia="Garamond" w:hAnsi="Garamond" w:cs="Garamond"/>
              </w:rPr>
            </w:pPr>
            <w:r>
              <w:rPr>
                <w:rFonts w:ascii="Garamond" w:eastAsia="Garamond" w:hAnsi="Garamond" w:cs="Garamond"/>
              </w:rPr>
              <w:t>INDIRA</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72E06D" w14:textId="77777777" w:rsidR="004416BD" w:rsidRDefault="00057F67">
            <w:pPr>
              <w:rPr>
                <w:rFonts w:ascii="Garamond" w:eastAsia="Garamond" w:hAnsi="Garamond" w:cs="Garamond"/>
              </w:rPr>
            </w:pPr>
            <w:proofErr w:type="spellStart"/>
            <w:r>
              <w:rPr>
                <w:rFonts w:ascii="Garamond" w:eastAsia="Garamond" w:hAnsi="Garamond" w:cs="Garamond"/>
              </w:rPr>
              <w:t>Kudumbashree</w:t>
            </w:r>
            <w:proofErr w:type="spellEnd"/>
            <w:r>
              <w:rPr>
                <w:rFonts w:ascii="Garamond" w:eastAsia="Garamond" w:hAnsi="Garamond" w:cs="Garamond"/>
              </w:rPr>
              <w:t xml:space="preserv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187057" w14:textId="77777777" w:rsidR="004416BD" w:rsidRDefault="00057F67">
            <w:pPr>
              <w:rPr>
                <w:rFonts w:ascii="Garamond" w:eastAsia="Garamond" w:hAnsi="Garamond" w:cs="Garamond"/>
              </w:rPr>
            </w:pPr>
            <w:proofErr w:type="spellStart"/>
            <w:r>
              <w:rPr>
                <w:rFonts w:ascii="Garamond" w:eastAsia="Garamond" w:hAnsi="Garamond" w:cs="Garamond"/>
              </w:rPr>
              <w:t>Kudumbashree</w:t>
            </w:r>
            <w:proofErr w:type="spellEnd"/>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9AA307" w14:textId="77777777" w:rsidR="004416BD" w:rsidRDefault="00057F67">
            <w:pPr>
              <w:rPr>
                <w:rFonts w:ascii="Garamond" w:eastAsia="Garamond" w:hAnsi="Garamond" w:cs="Garamond"/>
              </w:rPr>
            </w:pPr>
            <w:r>
              <w:rPr>
                <w:rFonts w:ascii="Garamond" w:eastAsia="Garamond" w:hAnsi="Garamond" w:cs="Garamond"/>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6D332F" w14:textId="77777777" w:rsidR="004416BD" w:rsidRDefault="00057F67">
            <w:pPr>
              <w:rPr>
                <w:rFonts w:ascii="Garamond" w:eastAsia="Garamond" w:hAnsi="Garamond" w:cs="Garamond"/>
              </w:rPr>
            </w:pPr>
            <w:r>
              <w:rPr>
                <w:rFonts w:ascii="Garamond" w:eastAsia="Garamond" w:hAnsi="Garamond" w:cs="Garamond"/>
              </w:rPr>
              <w:t>8078132699</w:t>
            </w:r>
          </w:p>
        </w:tc>
      </w:tr>
      <w:tr w:rsidR="004416BD" w14:paraId="7134E661"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5A5714" w14:textId="77777777" w:rsidR="004416BD" w:rsidRDefault="00057F67">
            <w:pPr>
              <w:rPr>
                <w:rFonts w:ascii="Garamond" w:eastAsia="Garamond" w:hAnsi="Garamond" w:cs="Garamond"/>
              </w:rPr>
            </w:pPr>
            <w:r>
              <w:rPr>
                <w:rFonts w:ascii="Garamond" w:eastAsia="Garamond" w:hAnsi="Garamond" w:cs="Garamond"/>
              </w:rPr>
              <w:t>12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CB6964" w14:textId="77777777" w:rsidR="004416BD" w:rsidRDefault="00057F67">
            <w:pPr>
              <w:rPr>
                <w:rFonts w:ascii="Garamond" w:eastAsia="Garamond" w:hAnsi="Garamond" w:cs="Garamond"/>
              </w:rPr>
            </w:pPr>
            <w:r>
              <w:rPr>
                <w:rFonts w:ascii="Garamond" w:eastAsia="Garamond" w:hAnsi="Garamond" w:cs="Garamond"/>
              </w:rPr>
              <w:t>Adnan N.</w:t>
            </w:r>
            <w:proofErr w:type="gramStart"/>
            <w:r>
              <w:rPr>
                <w:rFonts w:ascii="Garamond" w:eastAsia="Garamond" w:hAnsi="Garamond" w:cs="Garamond"/>
              </w:rPr>
              <w:t>A.V</w:t>
            </w:r>
            <w:proofErr w:type="gram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96F3FA" w14:textId="77777777" w:rsidR="004416BD" w:rsidRDefault="00057F67">
            <w:pPr>
              <w:rPr>
                <w:rFonts w:ascii="Garamond" w:eastAsia="Garamond" w:hAnsi="Garamond" w:cs="Garamond"/>
              </w:rPr>
            </w:pPr>
            <w:proofErr w:type="gramStart"/>
            <w:r>
              <w:rPr>
                <w:rFonts w:ascii="Garamond" w:eastAsia="Garamond" w:hAnsi="Garamond" w:cs="Garamond"/>
              </w:rPr>
              <w:t>NGO(</w:t>
            </w:r>
            <w:proofErr w:type="gramEnd"/>
            <w:r>
              <w:rPr>
                <w:rFonts w:ascii="Garamond" w:eastAsia="Garamond" w:hAnsi="Garamond" w:cs="Garamond"/>
              </w:rPr>
              <w:t xml:space="preserve">Bismillah </w:t>
            </w:r>
            <w:proofErr w:type="spellStart"/>
            <w:r>
              <w:rPr>
                <w:rFonts w:ascii="Garamond" w:eastAsia="Garamond" w:hAnsi="Garamond" w:cs="Garamond"/>
              </w:rPr>
              <w:t>Ettikulam</w:t>
            </w:r>
            <w:proofErr w:type="spellEnd"/>
            <w:r>
              <w:rPr>
                <w:rFonts w:ascii="Garamond" w:eastAsia="Garamond" w:hAnsi="Garamond" w:cs="Garamond"/>
              </w:rPr>
              <w: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1A7EB6" w14:textId="77777777" w:rsidR="004416BD" w:rsidRDefault="00057F67">
            <w:pPr>
              <w:rPr>
                <w:rFonts w:ascii="Garamond" w:eastAsia="Garamond" w:hAnsi="Garamond" w:cs="Garamond"/>
              </w:rPr>
            </w:pPr>
            <w:r>
              <w:rPr>
                <w:rFonts w:ascii="Garamond" w:eastAsia="Garamond" w:hAnsi="Garamond" w:cs="Garamond"/>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7BCB22" w14:textId="77777777" w:rsidR="004416BD" w:rsidRDefault="00057F67">
            <w:pPr>
              <w:rPr>
                <w:rFonts w:ascii="Garamond" w:eastAsia="Garamond" w:hAnsi="Garamond" w:cs="Garamond"/>
              </w:rPr>
            </w:pPr>
            <w:r>
              <w:rPr>
                <w:rFonts w:ascii="Garamond" w:eastAsia="Garamond" w:hAnsi="Garamond" w:cs="Garamond"/>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2CA7F9" w14:textId="77777777" w:rsidR="004416BD" w:rsidRDefault="00057F67">
            <w:pPr>
              <w:rPr>
                <w:rFonts w:ascii="Garamond" w:eastAsia="Garamond" w:hAnsi="Garamond" w:cs="Garamond"/>
              </w:rPr>
            </w:pPr>
            <w:r>
              <w:rPr>
                <w:rFonts w:ascii="Garamond" w:eastAsia="Garamond" w:hAnsi="Garamond" w:cs="Garamond"/>
              </w:rPr>
              <w:t>9526106916</w:t>
            </w:r>
          </w:p>
        </w:tc>
      </w:tr>
      <w:tr w:rsidR="004416BD" w14:paraId="2DDAB463" w14:textId="77777777">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76F8CC" w14:textId="77777777" w:rsidR="004416BD" w:rsidRDefault="00057F67">
            <w:pPr>
              <w:rPr>
                <w:rFonts w:ascii="Garamond" w:eastAsia="Garamond" w:hAnsi="Garamond" w:cs="Garamond"/>
              </w:rPr>
            </w:pPr>
            <w:r>
              <w:rPr>
                <w:rFonts w:ascii="Garamond" w:eastAsia="Garamond" w:hAnsi="Garamond" w:cs="Garamond"/>
              </w:rPr>
              <w:t>13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3370C5" w14:textId="77777777" w:rsidR="004416BD" w:rsidRDefault="00057F67">
            <w:pPr>
              <w:rPr>
                <w:rFonts w:ascii="Garamond" w:eastAsia="Garamond" w:hAnsi="Garamond" w:cs="Garamond"/>
                <w:sz w:val="22"/>
                <w:szCs w:val="22"/>
              </w:rPr>
            </w:pPr>
            <w:r>
              <w:rPr>
                <w:rFonts w:ascii="Garamond" w:eastAsia="Garamond" w:hAnsi="Garamond" w:cs="Garamond"/>
                <w:sz w:val="22"/>
                <w:szCs w:val="22"/>
              </w:rPr>
              <w:t>MANOJ</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79F40F" w14:textId="77777777" w:rsidR="004416BD" w:rsidRDefault="00057F67">
            <w:pPr>
              <w:rPr>
                <w:rFonts w:ascii="Garamond" w:eastAsia="Garamond" w:hAnsi="Garamond" w:cs="Garamond"/>
                <w:sz w:val="22"/>
                <w:szCs w:val="22"/>
              </w:rPr>
            </w:pPr>
            <w:r>
              <w:rPr>
                <w:rFonts w:ascii="Garamond" w:eastAsia="Garamond" w:hAnsi="Garamond" w:cs="Garamond"/>
                <w:sz w:val="22"/>
                <w:szCs w:val="22"/>
              </w:rPr>
              <w:t>THAHSILDAR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94A9A9" w14:textId="77777777" w:rsidR="004416BD" w:rsidRDefault="00057F67">
            <w:pPr>
              <w:rPr>
                <w:rFonts w:ascii="Garamond" w:eastAsia="Garamond" w:hAnsi="Garamond" w:cs="Garamond"/>
              </w:rPr>
            </w:pPr>
            <w:r>
              <w:rPr>
                <w:rFonts w:ascii="Garamond" w:eastAsia="Garamond" w:hAnsi="Garamond" w:cs="Garamond"/>
              </w:rPr>
              <w:t>Line Department representations</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3D7370" w14:textId="77777777" w:rsidR="004416BD" w:rsidRDefault="004416BD">
            <w:pPr>
              <w:rPr>
                <w:rFonts w:ascii="Garamond" w:eastAsia="Garamond" w:hAnsi="Garamond" w:cs="Garamond"/>
              </w:rPr>
            </w:pP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826EA0" w14:textId="77777777" w:rsidR="004416BD" w:rsidRDefault="00057F67">
            <w:pPr>
              <w:rPr>
                <w:rFonts w:ascii="Garamond" w:eastAsia="Garamond" w:hAnsi="Garamond" w:cs="Garamond"/>
              </w:rPr>
            </w:pPr>
            <w:r>
              <w:rPr>
                <w:rFonts w:ascii="Garamond" w:eastAsia="Garamond" w:hAnsi="Garamond" w:cs="Garamond"/>
              </w:rPr>
              <w:t>8547617102</w:t>
            </w:r>
          </w:p>
        </w:tc>
      </w:tr>
    </w:tbl>
    <w:p w14:paraId="3A46FFA6" w14:textId="77777777" w:rsidR="004416BD" w:rsidRDefault="004416BD">
      <w:pPr>
        <w:rPr>
          <w:rFonts w:ascii="Garamond" w:eastAsia="Garamond" w:hAnsi="Garamond" w:cs="Garamond"/>
        </w:rPr>
      </w:pPr>
    </w:p>
    <w:p w14:paraId="50CA5A4C" w14:textId="77777777" w:rsidR="004416BD" w:rsidRDefault="00057F67">
      <w:pPr>
        <w:pStyle w:val="Heading3"/>
        <w:rPr>
          <w:rFonts w:ascii="Garamond" w:eastAsia="Garamond" w:hAnsi="Garamond" w:cs="Garamond"/>
          <w:color w:val="000000"/>
        </w:rPr>
      </w:pPr>
      <w:bookmarkStart w:id="60" w:name="_heading=h.wkg4oz6vwuj2" w:colFirst="0" w:colLast="0"/>
      <w:bookmarkEnd w:id="60"/>
      <w:r>
        <w:rPr>
          <w:rFonts w:ascii="Garamond" w:eastAsia="Garamond" w:hAnsi="Garamond" w:cs="Garamond"/>
          <w:color w:val="000000"/>
        </w:rPr>
        <w:t>Key Responsibilities:</w:t>
      </w:r>
    </w:p>
    <w:p w14:paraId="7DF6EB06" w14:textId="77777777" w:rsidR="004416BD" w:rsidRDefault="00057F67">
      <w:pPr>
        <w:numPr>
          <w:ilvl w:val="0"/>
          <w:numId w:val="20"/>
        </w:numPr>
        <w:spacing w:line="360" w:lineRule="auto"/>
        <w:rPr>
          <w:rFonts w:ascii="Garamond" w:eastAsia="Garamond" w:hAnsi="Garamond" w:cs="Garamond"/>
        </w:rPr>
      </w:pPr>
      <w:r>
        <w:rPr>
          <w:rFonts w:ascii="Garamond" w:eastAsia="Garamond" w:hAnsi="Garamond" w:cs="Garamond"/>
        </w:rPr>
        <w:t xml:space="preserve"> Review disease surveillance data (human + animal)</w:t>
      </w:r>
    </w:p>
    <w:p w14:paraId="04A34815" w14:textId="77777777" w:rsidR="004416BD" w:rsidRDefault="00057F67">
      <w:pPr>
        <w:numPr>
          <w:ilvl w:val="0"/>
          <w:numId w:val="20"/>
        </w:numPr>
        <w:spacing w:line="360" w:lineRule="auto"/>
        <w:rPr>
          <w:rFonts w:ascii="Garamond" w:eastAsia="Garamond" w:hAnsi="Garamond" w:cs="Garamond"/>
        </w:rPr>
      </w:pPr>
      <w:r>
        <w:rPr>
          <w:rFonts w:ascii="Garamond" w:eastAsia="Garamond" w:hAnsi="Garamond" w:cs="Garamond"/>
        </w:rPr>
        <w:t>Conduct ward-wise risk assessment and vulnerability mapping</w:t>
      </w:r>
    </w:p>
    <w:p w14:paraId="07110DB2" w14:textId="77777777" w:rsidR="004416BD" w:rsidRDefault="00057F67">
      <w:pPr>
        <w:numPr>
          <w:ilvl w:val="0"/>
          <w:numId w:val="20"/>
        </w:numPr>
        <w:spacing w:line="360" w:lineRule="auto"/>
        <w:rPr>
          <w:rFonts w:ascii="Garamond" w:eastAsia="Garamond" w:hAnsi="Garamond" w:cs="Garamond"/>
        </w:rPr>
      </w:pPr>
      <w:r>
        <w:rPr>
          <w:rFonts w:ascii="Garamond" w:eastAsia="Garamond" w:hAnsi="Garamond" w:cs="Garamond"/>
        </w:rPr>
        <w:t xml:space="preserve"> Approve quarantine/isolation centre locations</w:t>
      </w:r>
    </w:p>
    <w:p w14:paraId="344724C1" w14:textId="77777777" w:rsidR="004416BD" w:rsidRDefault="00057F67">
      <w:pPr>
        <w:numPr>
          <w:ilvl w:val="0"/>
          <w:numId w:val="20"/>
        </w:numPr>
        <w:spacing w:line="360" w:lineRule="auto"/>
        <w:rPr>
          <w:rFonts w:ascii="Garamond" w:eastAsia="Garamond" w:hAnsi="Garamond" w:cs="Garamond"/>
        </w:rPr>
      </w:pPr>
      <w:r>
        <w:rPr>
          <w:rFonts w:ascii="Garamond" w:eastAsia="Garamond" w:hAnsi="Garamond" w:cs="Garamond"/>
        </w:rPr>
        <w:t xml:space="preserve"> Coordinate with di</w:t>
      </w:r>
      <w:r>
        <w:rPr>
          <w:rFonts w:ascii="Garamond" w:eastAsia="Garamond" w:hAnsi="Garamond" w:cs="Garamond"/>
        </w:rPr>
        <w:t>strict for resources (PPE, oxygen, ambulances)</w:t>
      </w:r>
    </w:p>
    <w:p w14:paraId="2859D7B5" w14:textId="77777777" w:rsidR="004416BD" w:rsidRDefault="00057F67">
      <w:pPr>
        <w:numPr>
          <w:ilvl w:val="0"/>
          <w:numId w:val="20"/>
        </w:numPr>
        <w:spacing w:line="360" w:lineRule="auto"/>
        <w:rPr>
          <w:rFonts w:ascii="Garamond" w:eastAsia="Garamond" w:hAnsi="Garamond" w:cs="Garamond"/>
        </w:rPr>
      </w:pPr>
      <w:r>
        <w:rPr>
          <w:rFonts w:ascii="Garamond" w:eastAsia="Garamond" w:hAnsi="Garamond" w:cs="Garamond"/>
        </w:rPr>
        <w:t>Periodically review health system surge capacity, including beds, oxygen, human resources, and ambulances.</w:t>
      </w:r>
    </w:p>
    <w:p w14:paraId="19B4FB32" w14:textId="77777777" w:rsidR="004416BD" w:rsidRDefault="00057F67">
      <w:pPr>
        <w:numPr>
          <w:ilvl w:val="0"/>
          <w:numId w:val="20"/>
        </w:numPr>
        <w:spacing w:line="360" w:lineRule="auto"/>
        <w:rPr>
          <w:rFonts w:ascii="Garamond" w:eastAsia="Garamond" w:hAnsi="Garamond" w:cs="Garamond"/>
        </w:rPr>
      </w:pPr>
      <w:r>
        <w:rPr>
          <w:rFonts w:ascii="Garamond" w:eastAsia="Garamond" w:hAnsi="Garamond" w:cs="Garamond"/>
        </w:rPr>
        <w:t>Approve and monitor risk communication and community engagement strategies, including rumour managemen</w:t>
      </w:r>
      <w:r>
        <w:rPr>
          <w:rFonts w:ascii="Garamond" w:eastAsia="Garamond" w:hAnsi="Garamond" w:cs="Garamond"/>
        </w:rPr>
        <w:t>t.</w:t>
      </w:r>
    </w:p>
    <w:p w14:paraId="4F1568BB" w14:textId="77777777" w:rsidR="004416BD" w:rsidRDefault="00057F67">
      <w:pPr>
        <w:numPr>
          <w:ilvl w:val="0"/>
          <w:numId w:val="20"/>
        </w:numPr>
        <w:spacing w:line="360" w:lineRule="auto"/>
        <w:rPr>
          <w:rFonts w:ascii="Garamond" w:eastAsia="Garamond" w:hAnsi="Garamond" w:cs="Garamond"/>
        </w:rPr>
      </w:pPr>
      <w:r>
        <w:rPr>
          <w:rFonts w:ascii="Garamond" w:eastAsia="Garamond" w:hAnsi="Garamond" w:cs="Garamond"/>
        </w:rPr>
        <w:t>Ensure protection and service continuity for vulnerable groups (elderly, persons with disabilities, dialysis patients, coastal populations).</w:t>
      </w:r>
    </w:p>
    <w:p w14:paraId="035FB749" w14:textId="77777777" w:rsidR="004416BD" w:rsidRDefault="00057F67">
      <w:pPr>
        <w:numPr>
          <w:ilvl w:val="0"/>
          <w:numId w:val="20"/>
        </w:numPr>
        <w:spacing w:line="360" w:lineRule="auto"/>
        <w:rPr>
          <w:rFonts w:ascii="Garamond" w:eastAsia="Garamond" w:hAnsi="Garamond" w:cs="Garamond"/>
        </w:rPr>
      </w:pPr>
      <w:r>
        <w:rPr>
          <w:rFonts w:ascii="Garamond" w:eastAsia="Garamond" w:hAnsi="Garamond" w:cs="Garamond"/>
        </w:rPr>
        <w:t xml:space="preserve"> Conduct quarterly mock drills</w:t>
      </w:r>
    </w:p>
    <w:p w14:paraId="0A072DD6" w14:textId="77777777" w:rsidR="004416BD" w:rsidRDefault="00057F67">
      <w:pPr>
        <w:numPr>
          <w:ilvl w:val="0"/>
          <w:numId w:val="20"/>
        </w:numPr>
        <w:spacing w:line="360" w:lineRule="auto"/>
        <w:rPr>
          <w:rFonts w:ascii="Garamond" w:eastAsia="Garamond" w:hAnsi="Garamond" w:cs="Garamond"/>
        </w:rPr>
      </w:pPr>
      <w:r>
        <w:rPr>
          <w:rFonts w:ascii="Garamond" w:eastAsia="Garamond" w:hAnsi="Garamond" w:cs="Garamond"/>
        </w:rPr>
        <w:t xml:space="preserve"> Monitor equity measures for vulnerable groups</w:t>
      </w:r>
    </w:p>
    <w:p w14:paraId="507614B4" w14:textId="77777777" w:rsidR="004416BD" w:rsidRDefault="00057F67">
      <w:pPr>
        <w:pStyle w:val="Heading3"/>
        <w:rPr>
          <w:rFonts w:ascii="Garamond" w:eastAsia="Garamond" w:hAnsi="Garamond" w:cs="Garamond"/>
          <w:color w:val="000000"/>
        </w:rPr>
      </w:pPr>
      <w:bookmarkStart w:id="61" w:name="_heading=h.2iurse49qt8s" w:colFirst="0" w:colLast="0"/>
      <w:bookmarkEnd w:id="61"/>
      <w:r>
        <w:rPr>
          <w:rFonts w:ascii="Garamond" w:eastAsia="Garamond" w:hAnsi="Garamond" w:cs="Garamond"/>
          <w:color w:val="000000"/>
        </w:rPr>
        <w:t xml:space="preserve">Meeting Schedule: </w:t>
      </w:r>
    </w:p>
    <w:p w14:paraId="5D050C70" w14:textId="77777777" w:rsidR="004416BD" w:rsidRDefault="00057F67">
      <w:pPr>
        <w:rPr>
          <w:rFonts w:ascii="Garamond" w:eastAsia="Garamond" w:hAnsi="Garamond" w:cs="Garamond"/>
        </w:rPr>
      </w:pPr>
      <w:bookmarkStart w:id="62" w:name="_heading=h.xoewi23cmhvr" w:colFirst="0" w:colLast="0"/>
      <w:bookmarkEnd w:id="62"/>
      <w:r>
        <w:rPr>
          <w:rFonts w:ascii="Garamond" w:eastAsia="Garamond" w:hAnsi="Garamond" w:cs="Garamond"/>
        </w:rPr>
        <w:t>Quarterly (normal times) | Weekly (outbreak alert) | Daily (pandemic phase)</w:t>
      </w:r>
    </w:p>
    <w:p w14:paraId="25BB16BB" w14:textId="77777777" w:rsidR="004416BD" w:rsidRDefault="00057F67">
      <w:pPr>
        <w:pStyle w:val="Heading2"/>
        <w:rPr>
          <w:rFonts w:ascii="Garamond" w:eastAsia="Garamond" w:hAnsi="Garamond" w:cs="Garamond"/>
          <w:color w:val="000000"/>
        </w:rPr>
      </w:pPr>
      <w:bookmarkStart w:id="63" w:name="_heading=h.9wbu5jtsvpyz" w:colFirst="0" w:colLast="0"/>
      <w:bookmarkEnd w:id="63"/>
      <w:r>
        <w:rPr>
          <w:rFonts w:ascii="Garamond" w:eastAsia="Garamond" w:hAnsi="Garamond" w:cs="Garamond"/>
          <w:color w:val="000000"/>
        </w:rPr>
        <w:t>Pandemic Response Workforce</w:t>
      </w:r>
    </w:p>
    <w:p w14:paraId="1563C8F2" w14:textId="77777777" w:rsidR="004416BD" w:rsidRDefault="00057F67">
      <w:pPr>
        <w:rPr>
          <w:rFonts w:ascii="Garamond" w:eastAsia="Garamond" w:hAnsi="Garamond" w:cs="Garamond"/>
        </w:rPr>
      </w:pPr>
      <w:r>
        <w:rPr>
          <w:rFonts w:ascii="Garamond" w:eastAsia="Garamond" w:hAnsi="Garamond" w:cs="Garamond"/>
        </w:rPr>
        <w:t>To ensure a coordinated and timely response during a pandemic, a dedicated Pandemic Re</w:t>
      </w:r>
      <w:r>
        <w:rPr>
          <w:rFonts w:ascii="Garamond" w:eastAsia="Garamond" w:hAnsi="Garamond" w:cs="Garamond"/>
        </w:rPr>
        <w:t xml:space="preserve">sponse Workforce shall be constituted at the LSG level. The workforce will function under the overall supervision of the One Health Committee and in close coordination with the health authorities. </w:t>
      </w:r>
      <w:r>
        <w:rPr>
          <w:rFonts w:ascii="Garamond" w:eastAsia="Garamond" w:hAnsi="Garamond" w:cs="Garamond"/>
        </w:rPr>
        <w:lastRenderedPageBreak/>
        <w:t>Team-based deployment will enable efficient surveillance, c</w:t>
      </w:r>
      <w:r>
        <w:rPr>
          <w:rFonts w:ascii="Garamond" w:eastAsia="Garamond" w:hAnsi="Garamond" w:cs="Garamond"/>
        </w:rPr>
        <w:t>ase management, quarantine and isolation management, logistics support, and risk communication. Each team shall have a clearly designated team leader, defined roles, and an identified pool of personnel to allow rapid activation, rotation of duties, and con</w:t>
      </w:r>
      <w:r>
        <w:rPr>
          <w:rFonts w:ascii="Garamond" w:eastAsia="Garamond" w:hAnsi="Garamond" w:cs="Garamond"/>
        </w:rPr>
        <w:t>tinuity of services during prolonged emergencies.</w:t>
      </w:r>
    </w:p>
    <w:p w14:paraId="3020AA8E" w14:textId="77777777" w:rsidR="004416BD" w:rsidRDefault="004416BD">
      <w:pPr>
        <w:rPr>
          <w:rFonts w:ascii="Garamond" w:eastAsia="Garamond" w:hAnsi="Garamond" w:cs="Garamond"/>
        </w:rPr>
      </w:pPr>
    </w:p>
    <w:p w14:paraId="703BDDBA" w14:textId="77777777" w:rsidR="004416BD" w:rsidRDefault="00057F67">
      <w:pPr>
        <w:rPr>
          <w:rFonts w:ascii="Garamond" w:eastAsia="Garamond" w:hAnsi="Garamond" w:cs="Garamond"/>
          <w:b/>
          <w:bCs/>
        </w:rPr>
      </w:pPr>
      <w:r>
        <w:rPr>
          <w:rFonts w:ascii="Garamond" w:eastAsia="Garamond" w:hAnsi="Garamond" w:cs="Garamond"/>
          <w:b/>
          <w:bCs/>
        </w:rPr>
        <w:t xml:space="preserve">Total Response Workforce Available: </w:t>
      </w:r>
      <w:proofErr w:type="gramStart"/>
      <w:r>
        <w:rPr>
          <w:rFonts w:ascii="Garamond" w:eastAsia="Garamond" w:hAnsi="Garamond" w:cs="Garamond"/>
          <w:b/>
          <w:bCs/>
        </w:rPr>
        <w:t>300  persons</w:t>
      </w:r>
      <w:proofErr w:type="gramEnd"/>
    </w:p>
    <w:p w14:paraId="43B62819" w14:textId="77777777" w:rsidR="004416BD" w:rsidRDefault="004416BD">
      <w:pPr>
        <w:rPr>
          <w:rFonts w:ascii="Garamond" w:eastAsia="Garamond" w:hAnsi="Garamond" w:cs="Garamond"/>
        </w:rPr>
      </w:pPr>
    </w:p>
    <w:tbl>
      <w:tblPr>
        <w:tblStyle w:val="affd"/>
        <w:tblW w:w="966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4416BD" w14:paraId="512E70E3" w14:textId="77777777">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2D26EA" w14:textId="77777777" w:rsidR="004416BD" w:rsidRDefault="00057F67">
            <w:pPr>
              <w:rPr>
                <w:rFonts w:ascii="Garamond" w:eastAsia="Garamond" w:hAnsi="Garamond" w:cs="Garamond"/>
              </w:rPr>
            </w:pPr>
            <w:r>
              <w:rPr>
                <w:rFonts w:ascii="Garamond" w:eastAsia="Garamond" w:hAnsi="Garamond" w:cs="Garamond"/>
                <w:b/>
                <w:bCs/>
              </w:rPr>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53AC50F" w14:textId="77777777" w:rsidR="004416BD" w:rsidRDefault="00057F67">
            <w:pPr>
              <w:rPr>
                <w:rFonts w:ascii="Garamond" w:eastAsia="Garamond" w:hAnsi="Garamond" w:cs="Garamond"/>
              </w:rPr>
            </w:pPr>
            <w:r>
              <w:rPr>
                <w:rFonts w:ascii="Garamond" w:eastAsia="Garamond" w:hAnsi="Garamond" w:cs="Garamond"/>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AA6B96D" w14:textId="77777777" w:rsidR="004416BD" w:rsidRDefault="00057F67">
            <w:pPr>
              <w:rPr>
                <w:rFonts w:ascii="Garamond" w:eastAsia="Garamond" w:hAnsi="Garamond" w:cs="Garamond"/>
                <w:b/>
                <w:bCs/>
              </w:rPr>
            </w:pPr>
            <w:r>
              <w:rPr>
                <w:rFonts w:ascii="Garamond" w:eastAsia="Garamond" w:hAnsi="Garamond" w:cs="Garamond"/>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924506F" w14:textId="77777777" w:rsidR="004416BD" w:rsidRDefault="00057F67">
            <w:pPr>
              <w:rPr>
                <w:rFonts w:ascii="Garamond" w:eastAsia="Garamond" w:hAnsi="Garamond" w:cs="Garamond"/>
              </w:rPr>
            </w:pPr>
            <w:r>
              <w:rPr>
                <w:rFonts w:ascii="Garamond" w:eastAsia="Garamond" w:hAnsi="Garamond" w:cs="Garamond"/>
                <w:b/>
                <w:bCs/>
              </w:rPr>
              <w:t>Team Leader</w:t>
            </w:r>
          </w:p>
        </w:tc>
      </w:tr>
      <w:tr w:rsidR="004416BD" w14:paraId="1FCDD7D6"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ADA800" w14:textId="77777777" w:rsidR="004416BD" w:rsidRDefault="00057F67">
            <w:pPr>
              <w:jc w:val="left"/>
              <w:rPr>
                <w:rFonts w:ascii="Garamond" w:eastAsia="Garamond" w:hAnsi="Garamond" w:cs="Garamond"/>
              </w:rPr>
            </w:pPr>
            <w:r>
              <w:rPr>
                <w:rFonts w:ascii="Garamond" w:eastAsia="Garamond" w:hAnsi="Garamond" w:cs="Garamond"/>
                <w:b/>
                <w:bCs/>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130BA7" w14:textId="77777777" w:rsidR="004416BD" w:rsidRDefault="00057F67">
            <w:pPr>
              <w:jc w:val="left"/>
              <w:rPr>
                <w:rFonts w:ascii="Garamond" w:eastAsia="Garamond" w:hAnsi="Garamond" w:cs="Garamond"/>
              </w:rPr>
            </w:pPr>
            <w:r>
              <w:rPr>
                <w:rFonts w:ascii="Garamond" w:eastAsia="Garamond" w:hAnsi="Garamond" w:cs="Garamond"/>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B2BEB1" w14:textId="77777777" w:rsidR="004416BD" w:rsidRDefault="00057F67">
            <w:pPr>
              <w:jc w:val="left"/>
              <w:rPr>
                <w:rFonts w:ascii="Garamond" w:eastAsia="Garamond" w:hAnsi="Garamond" w:cs="Garamond"/>
              </w:rPr>
            </w:pPr>
            <w:r>
              <w:rPr>
                <w:rFonts w:ascii="Garamond" w:eastAsia="Garamond" w:hAnsi="Garamond" w:cs="Garamond"/>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4A488B" w14:textId="77777777" w:rsidR="004416BD" w:rsidRDefault="00057F67">
            <w:pPr>
              <w:rPr>
                <w:rFonts w:ascii="Garamond" w:eastAsia="Garamond" w:hAnsi="Garamond" w:cs="Garamond"/>
              </w:rPr>
            </w:pPr>
            <w:r>
              <w:rPr>
                <w:rFonts w:ascii="Garamond" w:eastAsia="Garamond" w:hAnsi="Garamond" w:cs="Garamond"/>
              </w:rPr>
              <w:t>HI</w:t>
            </w:r>
          </w:p>
        </w:tc>
      </w:tr>
      <w:tr w:rsidR="004416BD" w14:paraId="24C3C4C1"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DDF054" w14:textId="77777777" w:rsidR="004416BD" w:rsidRDefault="00057F67">
            <w:pPr>
              <w:jc w:val="left"/>
              <w:rPr>
                <w:rFonts w:ascii="Garamond" w:eastAsia="Garamond" w:hAnsi="Garamond" w:cs="Garamond"/>
              </w:rPr>
            </w:pPr>
            <w:r>
              <w:rPr>
                <w:rFonts w:ascii="Garamond" w:eastAsia="Garamond" w:hAnsi="Garamond" w:cs="Garamond"/>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599A35" w14:textId="77777777" w:rsidR="004416BD" w:rsidRDefault="00057F67">
            <w:pPr>
              <w:jc w:val="left"/>
              <w:rPr>
                <w:rFonts w:ascii="Garamond" w:eastAsia="Garamond" w:hAnsi="Garamond" w:cs="Garamond"/>
              </w:rPr>
            </w:pPr>
            <w:r>
              <w:rPr>
                <w:rFonts w:ascii="Garamond" w:eastAsia="Garamond" w:hAnsi="Garamond" w:cs="Garamond"/>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7DDF56" w14:textId="77777777" w:rsidR="004416BD" w:rsidRDefault="00057F67">
            <w:pPr>
              <w:jc w:val="left"/>
              <w:rPr>
                <w:rFonts w:ascii="Garamond" w:eastAsia="Garamond" w:hAnsi="Garamond" w:cs="Garamond"/>
              </w:rPr>
            </w:pPr>
            <w:r>
              <w:rPr>
                <w:rFonts w:ascii="Garamond" w:eastAsia="Garamond" w:hAnsi="Garamond" w:cs="Garamond"/>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EDB849" w14:textId="77777777" w:rsidR="004416BD" w:rsidRDefault="00057F67">
            <w:pPr>
              <w:rPr>
                <w:rFonts w:ascii="Garamond" w:eastAsia="Garamond" w:hAnsi="Garamond" w:cs="Garamond"/>
              </w:rPr>
            </w:pPr>
            <w:r>
              <w:rPr>
                <w:rFonts w:ascii="Garamond" w:eastAsia="Garamond" w:hAnsi="Garamond" w:cs="Garamond"/>
              </w:rPr>
              <w:t>DOCTOR</w:t>
            </w:r>
          </w:p>
        </w:tc>
      </w:tr>
      <w:tr w:rsidR="004416BD" w14:paraId="24D878F9"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5FD9E3" w14:textId="77777777" w:rsidR="004416BD" w:rsidRDefault="00057F67">
            <w:pPr>
              <w:jc w:val="left"/>
              <w:rPr>
                <w:rFonts w:ascii="Garamond" w:eastAsia="Garamond" w:hAnsi="Garamond" w:cs="Garamond"/>
                <w:b/>
                <w:bCs/>
              </w:rPr>
            </w:pPr>
            <w:r>
              <w:rPr>
                <w:rFonts w:ascii="Garamond" w:eastAsia="Garamond" w:hAnsi="Garamond" w:cs="Garamond"/>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368EAA" w14:textId="77777777" w:rsidR="004416BD" w:rsidRDefault="00057F67">
            <w:pPr>
              <w:jc w:val="left"/>
              <w:rPr>
                <w:rFonts w:ascii="Garamond" w:eastAsia="Garamond" w:hAnsi="Garamond" w:cs="Garamond"/>
              </w:rPr>
            </w:pPr>
            <w:r>
              <w:rPr>
                <w:rFonts w:ascii="Garamond" w:eastAsia="Garamond" w:hAnsi="Garamond" w:cs="Garamond"/>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0BE83F" w14:textId="77777777" w:rsidR="004416BD" w:rsidRDefault="00057F67">
            <w:pPr>
              <w:jc w:val="left"/>
              <w:rPr>
                <w:rFonts w:ascii="Garamond" w:eastAsia="Garamond" w:hAnsi="Garamond" w:cs="Garamond"/>
              </w:rPr>
            </w:pPr>
            <w:r>
              <w:rPr>
                <w:rFonts w:ascii="Garamond" w:eastAsia="Garamond" w:hAnsi="Garamond" w:cs="Garamond"/>
              </w:rPr>
              <w:t>Facility manage</w:t>
            </w:r>
            <w:r>
              <w:rPr>
                <w:rFonts w:ascii="Garamond" w:eastAsia="Garamond" w:hAnsi="Garamond" w:cs="Garamond"/>
              </w:rPr>
              <w:t>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D9A695" w14:textId="77777777" w:rsidR="004416BD" w:rsidRDefault="00057F67">
            <w:pPr>
              <w:rPr>
                <w:rFonts w:ascii="Garamond" w:eastAsia="Garamond" w:hAnsi="Garamond" w:cs="Garamond"/>
              </w:rPr>
            </w:pPr>
            <w:r>
              <w:rPr>
                <w:rFonts w:ascii="Garamond" w:eastAsia="Garamond" w:hAnsi="Garamond" w:cs="Garamond"/>
              </w:rPr>
              <w:t>JHI</w:t>
            </w:r>
          </w:p>
        </w:tc>
      </w:tr>
      <w:tr w:rsidR="004416BD" w14:paraId="5F66656A"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A5AFF1" w14:textId="77777777" w:rsidR="004416BD" w:rsidRDefault="00057F67">
            <w:pPr>
              <w:jc w:val="left"/>
              <w:rPr>
                <w:rFonts w:ascii="Garamond" w:eastAsia="Garamond" w:hAnsi="Garamond" w:cs="Garamond"/>
                <w:b/>
                <w:bCs/>
              </w:rPr>
            </w:pPr>
            <w:r>
              <w:rPr>
                <w:rFonts w:ascii="Garamond" w:eastAsia="Garamond" w:hAnsi="Garamond" w:cs="Garamond"/>
                <w:b/>
                <w:bCs/>
                <w:color w:val="980000"/>
              </w:rPr>
              <w:t>P</w:t>
            </w:r>
            <w:r>
              <w:rPr>
                <w:rFonts w:ascii="Garamond" w:eastAsia="Garamond" w:hAnsi="Garamond" w:cs="Garamond"/>
                <w:b/>
                <w:bCs/>
              </w:rPr>
              <w:t>sychosocial support</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5B6EF8" w14:textId="77777777" w:rsidR="004416BD" w:rsidRDefault="00057F67">
            <w:pPr>
              <w:jc w:val="left"/>
              <w:rPr>
                <w:rFonts w:ascii="Garamond" w:eastAsia="Garamond" w:hAnsi="Garamond" w:cs="Garamond"/>
              </w:rPr>
            </w:pPr>
            <w:r>
              <w:rPr>
                <w:rFonts w:ascii="Garamond" w:eastAsia="Garamond" w:hAnsi="Garamond" w:cs="Garamond"/>
              </w:rPr>
              <w:t>NHM</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BCDF55" w14:textId="77777777" w:rsidR="004416BD" w:rsidRDefault="00057F67">
            <w:pPr>
              <w:jc w:val="left"/>
              <w:rPr>
                <w:rFonts w:ascii="Garamond" w:eastAsia="Garamond" w:hAnsi="Garamond" w:cs="Garamond"/>
              </w:rPr>
            </w:pPr>
            <w:r>
              <w:rPr>
                <w:rFonts w:ascii="Garamond" w:eastAsia="Garamond" w:hAnsi="Garamond" w:cs="Garamond"/>
              </w:rPr>
              <w:t>COUNCILLORS</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D0A569" w14:textId="77777777" w:rsidR="004416BD" w:rsidRDefault="00057F67">
            <w:pPr>
              <w:rPr>
                <w:rFonts w:ascii="Garamond" w:eastAsia="Garamond" w:hAnsi="Garamond" w:cs="Garamond"/>
              </w:rPr>
            </w:pPr>
            <w:r>
              <w:rPr>
                <w:rFonts w:ascii="Garamond" w:eastAsia="Garamond" w:hAnsi="Garamond" w:cs="Garamond"/>
              </w:rPr>
              <w:t>PRO</w:t>
            </w:r>
          </w:p>
        </w:tc>
      </w:tr>
      <w:tr w:rsidR="004416BD" w14:paraId="57E3A905"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4D7D28" w14:textId="77777777" w:rsidR="004416BD" w:rsidRDefault="00057F67">
            <w:pPr>
              <w:rPr>
                <w:rFonts w:ascii="Garamond" w:eastAsia="Garamond" w:hAnsi="Garamond" w:cs="Garamond"/>
              </w:rPr>
            </w:pPr>
            <w:r>
              <w:rPr>
                <w:rFonts w:ascii="Garamond" w:eastAsia="Garamond" w:hAnsi="Garamond" w:cs="Garamond"/>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C7512F" w14:textId="77777777" w:rsidR="004416BD" w:rsidRDefault="00057F67">
            <w:pPr>
              <w:jc w:val="left"/>
              <w:rPr>
                <w:rFonts w:ascii="Garamond" w:eastAsia="Garamond" w:hAnsi="Garamond" w:cs="Garamond"/>
              </w:rPr>
            </w:pPr>
            <w:r>
              <w:rPr>
                <w:rFonts w:ascii="Garamond" w:eastAsia="Garamond" w:hAnsi="Garamond" w:cs="Garamond"/>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82300C" w14:textId="77777777" w:rsidR="004416BD" w:rsidRDefault="00057F67">
            <w:pPr>
              <w:jc w:val="left"/>
              <w:rPr>
                <w:rFonts w:ascii="Garamond" w:eastAsia="Garamond" w:hAnsi="Garamond" w:cs="Garamond"/>
              </w:rPr>
            </w:pPr>
            <w:r>
              <w:rPr>
                <w:rFonts w:ascii="Garamond" w:eastAsia="Garamond" w:hAnsi="Garamond" w:cs="Garamond"/>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7A0A23" w14:textId="77777777" w:rsidR="004416BD" w:rsidRDefault="00057F67">
            <w:pPr>
              <w:rPr>
                <w:rFonts w:ascii="Garamond" w:eastAsia="Garamond" w:hAnsi="Garamond" w:cs="Garamond"/>
              </w:rPr>
            </w:pPr>
            <w:r>
              <w:rPr>
                <w:rFonts w:ascii="Garamond" w:eastAsia="Garamond" w:hAnsi="Garamond" w:cs="Garamond"/>
              </w:rPr>
              <w:t>Ward Member</w:t>
            </w:r>
          </w:p>
        </w:tc>
      </w:tr>
      <w:tr w:rsidR="004416BD" w14:paraId="5B71FBF8"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D80985" w14:textId="77777777" w:rsidR="004416BD" w:rsidRDefault="00057F67">
            <w:pPr>
              <w:rPr>
                <w:rFonts w:ascii="Garamond" w:eastAsia="Garamond" w:hAnsi="Garamond" w:cs="Garamond"/>
              </w:rPr>
            </w:pPr>
            <w:r>
              <w:rPr>
                <w:rFonts w:ascii="Garamond" w:eastAsia="Garamond" w:hAnsi="Garamond" w:cs="Garamond"/>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F211F4" w14:textId="77777777" w:rsidR="004416BD" w:rsidRDefault="00057F67">
            <w:pPr>
              <w:jc w:val="left"/>
              <w:rPr>
                <w:rFonts w:ascii="Garamond" w:eastAsia="Garamond" w:hAnsi="Garamond" w:cs="Garamond"/>
              </w:rPr>
            </w:pPr>
            <w:r>
              <w:rPr>
                <w:rFonts w:ascii="Garamond" w:eastAsia="Garamond" w:hAnsi="Garamond" w:cs="Garamond"/>
              </w:rPr>
              <w:t xml:space="preserve">Ward members, </w:t>
            </w:r>
            <w:proofErr w:type="spellStart"/>
            <w:r>
              <w:rPr>
                <w:rFonts w:ascii="Garamond" w:eastAsia="Garamond" w:hAnsi="Garamond" w:cs="Garamond"/>
              </w:rPr>
              <w:t>Kudumbashree</w:t>
            </w:r>
            <w:proofErr w:type="spellEnd"/>
            <w:r>
              <w:rPr>
                <w:rFonts w:ascii="Garamond" w:eastAsia="Garamond" w:hAnsi="Garamond" w:cs="Garamond"/>
              </w:rPr>
              <w:t>, Youth clubs,</w:t>
            </w:r>
          </w:p>
          <w:p w14:paraId="5EA780ED" w14:textId="77777777" w:rsidR="004416BD" w:rsidRDefault="00057F67">
            <w:pPr>
              <w:jc w:val="left"/>
              <w:rPr>
                <w:rFonts w:ascii="Garamond" w:eastAsia="Garamond" w:hAnsi="Garamond" w:cs="Garamond"/>
              </w:rPr>
            </w:pPr>
            <w:r>
              <w:rPr>
                <w:rFonts w:ascii="Garamond" w:eastAsia="Garamond" w:hAnsi="Garamond" w:cs="Garamond"/>
              </w:rPr>
              <w:t xml:space="preserve">AWW workers and other </w:t>
            </w:r>
            <w:proofErr w:type="spellStart"/>
            <w:proofErr w:type="gramStart"/>
            <w:r>
              <w:rPr>
                <w:rFonts w:ascii="Garamond" w:eastAsia="Garamond" w:hAnsi="Garamond" w:cs="Garamond"/>
              </w:rPr>
              <w:t>self help</w:t>
            </w:r>
            <w:proofErr w:type="spellEnd"/>
            <w:proofErr w:type="gramEnd"/>
            <w:r>
              <w:rPr>
                <w:rFonts w:ascii="Garamond" w:eastAsia="Garamond" w:hAnsi="Garamond" w:cs="Garamond"/>
              </w:rPr>
              <w:t xml:space="preserve">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09E248" w14:textId="77777777" w:rsidR="004416BD" w:rsidRDefault="00057F67">
            <w:pPr>
              <w:jc w:val="left"/>
              <w:rPr>
                <w:rFonts w:ascii="Garamond" w:eastAsia="Garamond" w:hAnsi="Garamond" w:cs="Garamond"/>
              </w:rPr>
            </w:pPr>
            <w:r>
              <w:rPr>
                <w:rFonts w:ascii="Garamond" w:eastAsia="Garamond" w:hAnsi="Garamond" w:cs="Garamond"/>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3ACA5C" w14:textId="77777777" w:rsidR="004416BD" w:rsidRDefault="00057F67">
            <w:pPr>
              <w:rPr>
                <w:rFonts w:ascii="Garamond" w:eastAsia="Garamond" w:hAnsi="Garamond" w:cs="Garamond"/>
              </w:rPr>
            </w:pPr>
            <w:r>
              <w:rPr>
                <w:rFonts w:ascii="Garamond" w:eastAsia="Garamond" w:hAnsi="Garamond" w:cs="Garamond"/>
              </w:rPr>
              <w:t>M.O in charge</w:t>
            </w:r>
          </w:p>
        </w:tc>
      </w:tr>
      <w:tr w:rsidR="004416BD" w14:paraId="46C99FA2"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DC3D0C" w14:textId="77777777" w:rsidR="004416BD" w:rsidRDefault="00057F67">
            <w:pPr>
              <w:rPr>
                <w:rFonts w:ascii="Garamond" w:eastAsia="Garamond" w:hAnsi="Garamond" w:cs="Garamond"/>
                <w:b/>
                <w:bCs/>
              </w:rPr>
            </w:pPr>
            <w:r>
              <w:rPr>
                <w:rFonts w:ascii="Garamond" w:eastAsia="Garamond" w:hAnsi="Garamond" w:cs="Garamond"/>
                <w:b/>
                <w:bCs/>
              </w:rPr>
              <w:t>Tra</w:t>
            </w:r>
            <w:r>
              <w:rPr>
                <w:rFonts w:ascii="Garamond" w:eastAsia="Garamond" w:hAnsi="Garamond" w:cs="Garamond"/>
                <w:b/>
                <w:bCs/>
              </w:rPr>
              <w:t xml:space="preserve">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1EDB0A" w14:textId="77777777" w:rsidR="004416BD" w:rsidRDefault="00057F67">
            <w:pPr>
              <w:jc w:val="left"/>
              <w:rPr>
                <w:rFonts w:ascii="Garamond" w:eastAsia="Garamond" w:hAnsi="Garamond" w:cs="Garamond"/>
              </w:rPr>
            </w:pPr>
            <w:r>
              <w:rPr>
                <w:rFonts w:ascii="Garamond" w:eastAsia="Garamond" w:hAnsi="Garamond" w:cs="Garamond"/>
              </w:rPr>
              <w:t>KSRTC, educational institutional buses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C5D4C5" w14:textId="77777777" w:rsidR="004416BD" w:rsidRDefault="00057F67">
            <w:pPr>
              <w:jc w:val="left"/>
              <w:rPr>
                <w:rFonts w:ascii="Garamond" w:eastAsia="Garamond" w:hAnsi="Garamond" w:cs="Garamond"/>
              </w:rPr>
            </w:pPr>
            <w:r>
              <w:rPr>
                <w:rFonts w:ascii="Garamond" w:eastAsia="Garamond" w:hAnsi="Garamond" w:cs="Garamond"/>
                <w:color w:val="000000"/>
              </w:rPr>
              <w:t>USE KSRTC EDUCATIONAL BUSES FOR EMERGENCY TRANSPORTATION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803DA5" w14:textId="77777777" w:rsidR="004416BD" w:rsidRDefault="00057F67">
            <w:pPr>
              <w:rPr>
                <w:rFonts w:ascii="Garamond" w:eastAsia="Garamond" w:hAnsi="Garamond" w:cs="Garamond"/>
              </w:rPr>
            </w:pPr>
            <w:r>
              <w:rPr>
                <w:rFonts w:ascii="Garamond" w:eastAsia="Garamond" w:hAnsi="Garamond" w:cs="Garamond"/>
                <w:color w:val="000000"/>
              </w:rPr>
              <w:t>TRANSPORT OFFICERPAYYANNUR</w:t>
            </w:r>
          </w:p>
        </w:tc>
      </w:tr>
      <w:tr w:rsidR="004416BD" w14:paraId="214EEF8F"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FDE8A3" w14:textId="77777777" w:rsidR="004416BD" w:rsidRDefault="00057F67">
            <w:pPr>
              <w:rPr>
                <w:rFonts w:ascii="Garamond" w:eastAsia="Garamond" w:hAnsi="Garamond" w:cs="Garamond"/>
                <w:b/>
                <w:bCs/>
                <w:color w:val="980000"/>
              </w:rPr>
            </w:pPr>
            <w:r>
              <w:rPr>
                <w:rFonts w:ascii="Garamond" w:eastAsia="Garamond" w:hAnsi="Garamond" w:cs="Garamond"/>
                <w:b/>
                <w:bCs/>
              </w:rPr>
              <w:t>Media Surveillanc</w:t>
            </w:r>
            <w:r>
              <w:rPr>
                <w:rFonts w:ascii="Garamond" w:eastAsia="Garamond" w:hAnsi="Garamond" w:cs="Garamond"/>
                <w:b/>
                <w:bCs/>
                <w:color w:val="980000"/>
              </w:rPr>
              <w:t>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D28671" w14:textId="77777777" w:rsidR="004416BD" w:rsidRDefault="00057F67">
            <w:pPr>
              <w:jc w:val="left"/>
              <w:rPr>
                <w:rFonts w:ascii="Garamond" w:eastAsia="Garamond" w:hAnsi="Garamond" w:cs="Garamond"/>
              </w:rPr>
            </w:pPr>
            <w:r>
              <w:rPr>
                <w:rFonts w:ascii="Garamond" w:eastAsia="Garamond" w:hAnsi="Garamond" w:cs="Garamond"/>
                <w:color w:val="000000"/>
              </w:rPr>
              <w:t xml:space="preserve">NEWS PAPER, T V </w:t>
            </w:r>
            <w:proofErr w:type="gramStart"/>
            <w:r>
              <w:rPr>
                <w:rFonts w:ascii="Garamond" w:eastAsia="Garamond" w:hAnsi="Garamond" w:cs="Garamond"/>
                <w:color w:val="000000"/>
              </w:rPr>
              <w:t>CHANNELS ,</w:t>
            </w:r>
            <w:proofErr w:type="gramEnd"/>
            <w:r>
              <w:rPr>
                <w:rFonts w:ascii="Garamond" w:eastAsia="Garamond" w:hAnsi="Garamond" w:cs="Garamond"/>
                <w:color w:val="000000"/>
              </w:rPr>
              <w:t xml:space="preserve"> SOCIAL MEDIA</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7C4CA1" w14:textId="77777777" w:rsidR="004416BD" w:rsidRDefault="00057F67">
            <w:pPr>
              <w:jc w:val="left"/>
              <w:rPr>
                <w:rFonts w:ascii="Garamond" w:eastAsia="Garamond" w:hAnsi="Garamond" w:cs="Garamond"/>
              </w:rPr>
            </w:pPr>
            <w:r>
              <w:rPr>
                <w:rFonts w:ascii="Garamond" w:eastAsia="Garamond" w:hAnsi="Garamond" w:cs="Garamond"/>
                <w:color w:val="000000"/>
              </w:rPr>
              <w:t xml:space="preserve">NONITOR INFORMATION ON DISEASES </w:t>
            </w:r>
            <w:r>
              <w:rPr>
                <w:rFonts w:ascii="Garamond" w:eastAsia="Garamond" w:hAnsi="Garamond" w:cs="Garamond"/>
                <w:color w:val="000000"/>
              </w:rPr>
              <w:lastRenderedPageBreak/>
              <w:t xml:space="preserve">SPREAD THROUGH NEWS </w:t>
            </w:r>
            <w:proofErr w:type="gramStart"/>
            <w:r>
              <w:rPr>
                <w:rFonts w:ascii="Garamond" w:eastAsia="Garamond" w:hAnsi="Garamond" w:cs="Garamond"/>
                <w:color w:val="000000"/>
              </w:rPr>
              <w:t>PAPERS ,</w:t>
            </w:r>
            <w:proofErr w:type="gramEnd"/>
            <w:r>
              <w:rPr>
                <w:rFonts w:ascii="Garamond" w:eastAsia="Garamond" w:hAnsi="Garamond" w:cs="Garamond"/>
                <w:color w:val="000000"/>
              </w:rPr>
              <w:t xml:space="preserve"> T V ONLINE NEWS AND SOCIAL MEDIA</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94A371" w14:textId="77777777" w:rsidR="004416BD" w:rsidRDefault="00057F67">
            <w:pPr>
              <w:rPr>
                <w:rFonts w:ascii="Garamond" w:eastAsia="Garamond" w:hAnsi="Garamond" w:cs="Garamond"/>
              </w:rPr>
            </w:pPr>
            <w:r>
              <w:rPr>
                <w:rFonts w:ascii="Garamond" w:eastAsia="Garamond" w:hAnsi="Garamond" w:cs="Garamond"/>
              </w:rPr>
              <w:lastRenderedPageBreak/>
              <w:t xml:space="preserve">REPORTER </w:t>
            </w:r>
          </w:p>
        </w:tc>
      </w:tr>
      <w:tr w:rsidR="004416BD" w14:paraId="4F93BB85"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48FBB1" w14:textId="77777777" w:rsidR="004416BD" w:rsidRDefault="00057F67">
            <w:pPr>
              <w:rPr>
                <w:rFonts w:ascii="Garamond" w:eastAsia="Garamond" w:hAnsi="Garamond" w:cs="Garamond"/>
                <w:b/>
                <w:bCs/>
                <w:color w:val="980000"/>
              </w:rPr>
            </w:pPr>
            <w:r>
              <w:rPr>
                <w:rFonts w:ascii="Garamond" w:eastAsia="Garamond" w:hAnsi="Garamond" w:cs="Garamond"/>
                <w:b/>
                <w:bCs/>
                <w:color w:val="000000"/>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EC9EBA" w14:textId="77777777" w:rsidR="004416BD" w:rsidRDefault="00057F67">
            <w:pPr>
              <w:jc w:val="left"/>
              <w:rPr>
                <w:rFonts w:ascii="Garamond" w:eastAsia="Garamond" w:hAnsi="Garamond" w:cs="Garamond"/>
              </w:rPr>
            </w:pPr>
            <w:r>
              <w:rPr>
                <w:rFonts w:ascii="Garamond" w:eastAsia="Garamond" w:hAnsi="Garamond" w:cs="Garamond"/>
                <w:color w:val="000000"/>
              </w:rPr>
              <w:t>CONDUCT INTER DEPARTMENT CO ORDINATION</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920EEC" w14:textId="77777777" w:rsidR="004416BD" w:rsidRDefault="00057F67">
            <w:pPr>
              <w:jc w:val="left"/>
              <w:rPr>
                <w:rFonts w:ascii="Garamond" w:eastAsia="Garamond" w:hAnsi="Garamond" w:cs="Garamond"/>
              </w:rPr>
            </w:pPr>
            <w:r>
              <w:rPr>
                <w:rFonts w:ascii="Garamond" w:eastAsia="Garamond" w:hAnsi="Garamond" w:cs="Garamond"/>
              </w:rPr>
              <w:t xml:space="preserve">CONDUCT DISEASE CONTROLL </w:t>
            </w:r>
            <w:proofErr w:type="gramStart"/>
            <w:r>
              <w:rPr>
                <w:rFonts w:ascii="Garamond" w:eastAsia="Garamond" w:hAnsi="Garamond" w:cs="Garamond"/>
              </w:rPr>
              <w:t>ACTIVITIES  IN</w:t>
            </w:r>
            <w:proofErr w:type="gramEnd"/>
            <w:r>
              <w:rPr>
                <w:rFonts w:ascii="Garamond" w:eastAsia="Garamond" w:hAnsi="Garamond" w:cs="Garamond"/>
              </w:rPr>
              <w:t xml:space="preserve"> CO ORDINATION WITH THE HEALTH</w:t>
            </w:r>
            <w:r>
              <w:rPr>
                <w:rFonts w:ascii="Garamond" w:eastAsia="Garamond" w:hAnsi="Garamond" w:cs="Garamond"/>
              </w:rPr>
              <w:t xml:space="preserve"> DEPARTMENT, LSGD, EDUCATION,AGRICUTURE, VETINARYAND POLICE ,FIREFORCE </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536D45" w14:textId="77777777" w:rsidR="004416BD" w:rsidRDefault="00057F67">
            <w:pPr>
              <w:rPr>
                <w:rFonts w:ascii="Garamond" w:eastAsia="Garamond" w:hAnsi="Garamond" w:cs="Garamond"/>
              </w:rPr>
            </w:pPr>
            <w:r>
              <w:rPr>
                <w:rFonts w:ascii="Garamond" w:eastAsia="Garamond" w:hAnsi="Garamond" w:cs="Garamond"/>
              </w:rPr>
              <w:t>MO FHC RAMANTHALI</w:t>
            </w:r>
          </w:p>
        </w:tc>
      </w:tr>
      <w:tr w:rsidR="004416BD" w14:paraId="56B87CA4" w14:textId="77777777">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8DB3C8" w14:textId="77777777" w:rsidR="004416BD" w:rsidRDefault="00057F67">
            <w:pPr>
              <w:rPr>
                <w:rFonts w:ascii="Garamond" w:eastAsia="Garamond" w:hAnsi="Garamond" w:cs="Garamond"/>
                <w:b/>
                <w:bCs/>
                <w:color w:val="434343"/>
              </w:rPr>
            </w:pPr>
            <w:r>
              <w:rPr>
                <w:rFonts w:ascii="Garamond" w:eastAsia="Garamond" w:hAnsi="Garamond" w:cs="Garamond"/>
                <w:b/>
                <w:bCs/>
                <w:color w:val="434343"/>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36F105" w14:textId="77777777" w:rsidR="004416BD" w:rsidRDefault="00057F67">
            <w:pPr>
              <w:jc w:val="left"/>
              <w:rPr>
                <w:rFonts w:ascii="Garamond" w:eastAsia="Garamond" w:hAnsi="Garamond" w:cs="Garamond"/>
              </w:rPr>
            </w:pPr>
            <w:r>
              <w:rPr>
                <w:rFonts w:ascii="Garamond" w:eastAsia="Garamond" w:hAnsi="Garamond" w:cs="Garamond"/>
                <w:color w:val="000000"/>
              </w:rPr>
              <w:t xml:space="preserve">WITH </w:t>
            </w:r>
            <w:proofErr w:type="gramStart"/>
            <w:r>
              <w:rPr>
                <w:rFonts w:ascii="Garamond" w:eastAsia="Garamond" w:hAnsi="Garamond" w:cs="Garamond"/>
                <w:color w:val="000000"/>
              </w:rPr>
              <w:t>ASHA,  AWW</w:t>
            </w:r>
            <w:proofErr w:type="gramEnd"/>
            <w:r>
              <w:rPr>
                <w:rFonts w:ascii="Garamond" w:eastAsia="Garamond" w:hAnsi="Garamond" w:cs="Garamond"/>
                <w:color w:val="000000"/>
              </w:rPr>
              <w:t>, KUDUMBASREE HARITHA KARMASENA  OTHER NGOs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C94647" w14:textId="77777777" w:rsidR="004416BD" w:rsidRDefault="00057F67">
            <w:pPr>
              <w:jc w:val="left"/>
              <w:rPr>
                <w:rFonts w:ascii="Garamond" w:eastAsia="Garamond" w:hAnsi="Garamond" w:cs="Garamond"/>
              </w:rPr>
            </w:pPr>
            <w:r>
              <w:rPr>
                <w:rFonts w:ascii="Garamond" w:eastAsia="Garamond" w:hAnsi="Garamond" w:cs="Garamond"/>
              </w:rPr>
              <w:t xml:space="preserve">TO IDENTIFY SYMPTOMS OF DISEASE AND REPORT THEM </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99D622" w14:textId="77777777" w:rsidR="004416BD" w:rsidRDefault="00057F67">
            <w:pPr>
              <w:rPr>
                <w:rFonts w:ascii="Garamond" w:eastAsia="Garamond" w:hAnsi="Garamond" w:cs="Garamond"/>
              </w:rPr>
            </w:pPr>
            <w:r>
              <w:rPr>
                <w:rFonts w:ascii="Garamond" w:eastAsia="Garamond" w:hAnsi="Garamond" w:cs="Garamond"/>
              </w:rPr>
              <w:t>PANCHAYATH PRESIDENT</w:t>
            </w:r>
          </w:p>
        </w:tc>
      </w:tr>
    </w:tbl>
    <w:p w14:paraId="7E927272" w14:textId="77777777" w:rsidR="004416BD" w:rsidRDefault="004416BD">
      <w:pPr>
        <w:rPr>
          <w:rFonts w:ascii="Garamond" w:eastAsia="Garamond" w:hAnsi="Garamond" w:cs="Garamond"/>
          <w:b/>
          <w:bCs/>
        </w:rPr>
      </w:pPr>
    </w:p>
    <w:p w14:paraId="533D7B92" w14:textId="77777777" w:rsidR="004416BD" w:rsidRDefault="00057F67">
      <w:pPr>
        <w:rPr>
          <w:rFonts w:ascii="Garamond" w:eastAsia="Garamond" w:hAnsi="Garamond" w:cs="Garamond"/>
        </w:rPr>
      </w:pPr>
      <w:r>
        <w:rPr>
          <w:rFonts w:ascii="Garamond" w:eastAsia="Garamond" w:hAnsi="Garamond" w:cs="Garamond"/>
        </w:rPr>
        <w:t>All teams shall be activated immediately upon outbreak alert or pandemic declaration and shall report daily to the LSG Incident Commander/Medical Officer, with consolidated reporting to the Block PHC. Duty rosters and alternate personnel shall be maintaine</w:t>
      </w:r>
      <w:r>
        <w:rPr>
          <w:rFonts w:ascii="Garamond" w:eastAsia="Garamond" w:hAnsi="Garamond" w:cs="Garamond"/>
        </w:rPr>
        <w:t>d to ensure uninterrupted services during staff shortages or prolonged response periods. Team composition and numbers may be revised based on the magnitude of the outbreak and availability of human resources.</w:t>
      </w:r>
    </w:p>
    <w:p w14:paraId="78BA6920" w14:textId="77777777" w:rsidR="004416BD" w:rsidRDefault="004416BD">
      <w:pPr>
        <w:rPr>
          <w:rFonts w:ascii="Garamond" w:eastAsia="Garamond" w:hAnsi="Garamond" w:cs="Garamond"/>
        </w:rPr>
      </w:pPr>
    </w:p>
    <w:p w14:paraId="225FEFB5" w14:textId="77777777" w:rsidR="004416BD" w:rsidRDefault="00057F67">
      <w:pPr>
        <w:pStyle w:val="Heading2"/>
        <w:spacing w:line="360" w:lineRule="auto"/>
        <w:rPr>
          <w:rFonts w:ascii="Garamond" w:eastAsia="Garamond" w:hAnsi="Garamond" w:cs="Garamond"/>
          <w:color w:val="000000"/>
        </w:rPr>
      </w:pPr>
      <w:bookmarkStart w:id="64" w:name="_heading=h.xlrcfah9kaa5" w:colFirst="0" w:colLast="0"/>
      <w:bookmarkEnd w:id="64"/>
      <w:r>
        <w:rPr>
          <w:rFonts w:ascii="Garamond" w:eastAsia="Garamond" w:hAnsi="Garamond" w:cs="Garamond"/>
          <w:color w:val="000000"/>
        </w:rPr>
        <w:t>Activities and Measures before and during Pand</w:t>
      </w:r>
      <w:r>
        <w:rPr>
          <w:rFonts w:ascii="Garamond" w:eastAsia="Garamond" w:hAnsi="Garamond" w:cs="Garamond"/>
          <w:color w:val="000000"/>
        </w:rPr>
        <w:t>emic</w:t>
      </w:r>
    </w:p>
    <w:p w14:paraId="557BA8A0" w14:textId="77777777" w:rsidR="004416BD" w:rsidRDefault="00057F67">
      <w:pPr>
        <w:pStyle w:val="Heading2"/>
        <w:spacing w:line="360" w:lineRule="auto"/>
        <w:rPr>
          <w:rFonts w:ascii="Garamond" w:eastAsia="Garamond" w:hAnsi="Garamond" w:cs="Garamond"/>
          <w:color w:val="000000"/>
        </w:rPr>
      </w:pPr>
      <w:bookmarkStart w:id="65" w:name="_heading=h.nx5ou0fcrdw5" w:colFirst="0" w:colLast="0"/>
      <w:bookmarkEnd w:id="65"/>
      <w:r>
        <w:rPr>
          <w:rFonts w:ascii="Garamond" w:eastAsia="Garamond" w:hAnsi="Garamond" w:cs="Garamond"/>
          <w:color w:val="000000"/>
        </w:rPr>
        <w:t>PHASE 1 - Alert / Preparation</w:t>
      </w:r>
    </w:p>
    <w:p w14:paraId="0400F2F9" w14:textId="77777777" w:rsidR="004416BD" w:rsidRDefault="00057F67">
      <w:pPr>
        <w:spacing w:before="360" w:line="360" w:lineRule="auto"/>
        <w:jc w:val="left"/>
        <w:rPr>
          <w:rFonts w:ascii="Garamond" w:eastAsia="Garamond" w:hAnsi="Garamond" w:cs="Garamond"/>
          <w:b/>
          <w:bCs/>
        </w:rPr>
      </w:pPr>
      <w:r>
        <w:rPr>
          <w:rFonts w:ascii="Garamond" w:eastAsia="Garamond" w:hAnsi="Garamond" w:cs="Garamond"/>
          <w:b/>
          <w:bCs/>
        </w:rPr>
        <w:t>Surveillance and Reporting-Enhanced syndromic surveillance:</w:t>
      </w:r>
    </w:p>
    <w:p w14:paraId="3375DCB3" w14:textId="77777777" w:rsidR="004416BD" w:rsidRDefault="00057F67">
      <w:pPr>
        <w:numPr>
          <w:ilvl w:val="0"/>
          <w:numId w:val="29"/>
        </w:numPr>
        <w:spacing w:before="360" w:line="360" w:lineRule="auto"/>
        <w:ind w:left="360"/>
        <w:jc w:val="left"/>
        <w:rPr>
          <w:rFonts w:ascii="Garamond" w:eastAsia="Garamond" w:hAnsi="Garamond" w:cs="Garamond"/>
          <w:b/>
          <w:bCs/>
        </w:rPr>
      </w:pPr>
      <w:r>
        <w:rPr>
          <w:rFonts w:ascii="Garamond" w:eastAsia="Garamond" w:hAnsi="Garamond" w:cs="Garamond"/>
          <w:b/>
          <w:bCs/>
        </w:rPr>
        <w:lastRenderedPageBreak/>
        <w:t>Data sources for surveillance:</w:t>
      </w:r>
    </w:p>
    <w:p w14:paraId="4BA0993E" w14:textId="77777777" w:rsidR="004416BD" w:rsidRDefault="00057F67">
      <w:pPr>
        <w:numPr>
          <w:ilvl w:val="0"/>
          <w:numId w:val="29"/>
        </w:numPr>
        <w:spacing w:line="360" w:lineRule="auto"/>
        <w:ind w:left="360"/>
        <w:jc w:val="left"/>
        <w:rPr>
          <w:rFonts w:ascii="Garamond" w:eastAsia="Garamond" w:hAnsi="Garamond" w:cs="Garamond"/>
          <w:b/>
          <w:bCs/>
        </w:rPr>
      </w:pPr>
      <w:r>
        <w:rPr>
          <w:rFonts w:ascii="Garamond" w:eastAsia="Garamond" w:hAnsi="Garamond" w:cs="Garamond"/>
          <w:b/>
          <w:bCs/>
        </w:rPr>
        <w:t>Event-based triggers (to be monitored and reported):</w:t>
      </w:r>
    </w:p>
    <w:p w14:paraId="6B23ADAC" w14:textId="77777777" w:rsidR="004416BD" w:rsidRDefault="00057F67">
      <w:pPr>
        <w:numPr>
          <w:ilvl w:val="0"/>
          <w:numId w:val="29"/>
        </w:numPr>
        <w:spacing w:line="360" w:lineRule="auto"/>
        <w:ind w:left="360"/>
        <w:rPr>
          <w:rFonts w:ascii="Garamond" w:eastAsia="Garamond" w:hAnsi="Garamond" w:cs="Garamond"/>
        </w:rPr>
      </w:pPr>
      <w:r>
        <w:rPr>
          <w:rFonts w:ascii="Garamond" w:eastAsia="Garamond" w:hAnsi="Garamond" w:cs="Garamond"/>
          <w:b/>
          <w:bCs/>
        </w:rPr>
        <w:t>Zoonotic and animal health surveillance</w:t>
      </w:r>
    </w:p>
    <w:p w14:paraId="52CA8AA2" w14:textId="77777777" w:rsidR="004416BD" w:rsidRDefault="00057F67">
      <w:pPr>
        <w:numPr>
          <w:ilvl w:val="0"/>
          <w:numId w:val="29"/>
        </w:numPr>
        <w:spacing w:line="360" w:lineRule="auto"/>
        <w:ind w:left="360"/>
        <w:rPr>
          <w:rFonts w:ascii="Garamond" w:eastAsia="Garamond" w:hAnsi="Garamond" w:cs="Garamond"/>
        </w:rPr>
      </w:pPr>
      <w:r>
        <w:rPr>
          <w:rFonts w:ascii="Garamond" w:eastAsia="Garamond" w:hAnsi="Garamond" w:cs="Garamond"/>
          <w:color w:val="000000"/>
        </w:rPr>
        <w:t>Logistics and Stock Preparedness</w:t>
      </w:r>
    </w:p>
    <w:p w14:paraId="3F35391A" w14:textId="77777777" w:rsidR="004416BD" w:rsidRDefault="00057F67">
      <w:pPr>
        <w:numPr>
          <w:ilvl w:val="1"/>
          <w:numId w:val="30"/>
        </w:numPr>
        <w:spacing w:line="360" w:lineRule="auto"/>
        <w:ind w:left="360"/>
        <w:rPr>
          <w:rFonts w:ascii="Garamond" w:eastAsia="Garamond" w:hAnsi="Garamond" w:cs="Garamond"/>
        </w:rPr>
      </w:pPr>
      <w:r>
        <w:rPr>
          <w:rFonts w:ascii="Garamond" w:eastAsia="Garamond" w:hAnsi="Garamond" w:cs="Garamond"/>
        </w:rPr>
        <w:t>Iden</w:t>
      </w:r>
      <w:r>
        <w:rPr>
          <w:rFonts w:ascii="Garamond" w:eastAsia="Garamond" w:hAnsi="Garamond" w:cs="Garamond"/>
        </w:rPr>
        <w:t>tify and empanel local vendors and define emergency procurement mechanisms in accordance with existing LSGD and Health Department norms.</w:t>
      </w:r>
    </w:p>
    <w:p w14:paraId="77DC6286" w14:textId="77777777" w:rsidR="004416BD" w:rsidRDefault="00057F67">
      <w:pPr>
        <w:numPr>
          <w:ilvl w:val="1"/>
          <w:numId w:val="30"/>
        </w:numPr>
        <w:ind w:left="360"/>
        <w:rPr>
          <w:rFonts w:ascii="Garamond" w:eastAsia="Garamond" w:hAnsi="Garamond" w:cs="Garamond"/>
        </w:rPr>
      </w:pPr>
      <w:r>
        <w:rPr>
          <w:rFonts w:ascii="Garamond" w:eastAsia="Garamond" w:hAnsi="Garamond" w:cs="Garamond"/>
        </w:rPr>
        <w:t>Prepare and maintain an essential logistics checklist covering medical supplies, consumables, and support equipment.</w:t>
      </w:r>
      <w:r>
        <w:rPr>
          <w:rFonts w:ascii="Garamond" w:eastAsia="Garamond" w:hAnsi="Garamond" w:cs="Garamond"/>
        </w:rPr>
        <w:br/>
      </w:r>
    </w:p>
    <w:p w14:paraId="5CBCA4D7" w14:textId="77777777" w:rsidR="004416BD" w:rsidRDefault="00057F67">
      <w:pPr>
        <w:numPr>
          <w:ilvl w:val="1"/>
          <w:numId w:val="30"/>
        </w:numPr>
        <w:ind w:left="360"/>
        <w:rPr>
          <w:rFonts w:ascii="Garamond" w:eastAsia="Garamond" w:hAnsi="Garamond" w:cs="Garamond"/>
        </w:rPr>
      </w:pPr>
      <w:r>
        <w:rPr>
          <w:rFonts w:ascii="Garamond" w:eastAsia="Garamond" w:hAnsi="Garamond" w:cs="Garamond"/>
        </w:rPr>
        <w:t>P</w:t>
      </w:r>
      <w:r>
        <w:rPr>
          <w:rFonts w:ascii="Garamond" w:eastAsia="Garamond" w:hAnsi="Garamond" w:cs="Garamond"/>
        </w:rPr>
        <w:t>re-identify secure storage locations for emergency stocks and ensure maintenance of stock registers with regular updating.</w:t>
      </w:r>
      <w:r>
        <w:rPr>
          <w:rFonts w:ascii="Garamond" w:eastAsia="Garamond" w:hAnsi="Garamond" w:cs="Garamond"/>
        </w:rPr>
        <w:br/>
      </w:r>
    </w:p>
    <w:p w14:paraId="4C0CB72D" w14:textId="77777777" w:rsidR="004416BD" w:rsidRDefault="00057F67">
      <w:pPr>
        <w:numPr>
          <w:ilvl w:val="1"/>
          <w:numId w:val="30"/>
        </w:numPr>
        <w:ind w:left="360"/>
        <w:rPr>
          <w:rFonts w:ascii="Garamond" w:eastAsia="Garamond" w:hAnsi="Garamond" w:cs="Garamond"/>
        </w:rPr>
      </w:pPr>
      <w:r>
        <w:rPr>
          <w:rFonts w:ascii="Garamond" w:eastAsia="Garamond" w:hAnsi="Garamond" w:cs="Garamond"/>
        </w:rPr>
        <w:t>Finalise emergency transport arrangements, including availability of vehicles and identified drivers for rapid deployment during ale</w:t>
      </w:r>
      <w:r>
        <w:rPr>
          <w:rFonts w:ascii="Garamond" w:eastAsia="Garamond" w:hAnsi="Garamond" w:cs="Garamond"/>
        </w:rPr>
        <w:t>rts.</w:t>
      </w:r>
      <w:r>
        <w:rPr>
          <w:rFonts w:ascii="Garamond" w:eastAsia="Garamond" w:hAnsi="Garamond" w:cs="Garamond"/>
        </w:rPr>
        <w:br/>
      </w:r>
    </w:p>
    <w:p w14:paraId="1EDC28D8" w14:textId="77777777" w:rsidR="004416BD" w:rsidRDefault="00057F67">
      <w:pPr>
        <w:numPr>
          <w:ilvl w:val="1"/>
          <w:numId w:val="30"/>
        </w:numPr>
        <w:ind w:left="360"/>
        <w:rPr>
          <w:rFonts w:ascii="Garamond" w:eastAsia="Garamond" w:hAnsi="Garamond" w:cs="Garamond"/>
        </w:rPr>
      </w:pPr>
      <w:r>
        <w:rPr>
          <w:rFonts w:ascii="Garamond" w:eastAsia="Garamond" w:hAnsi="Garamond" w:cs="Garamond"/>
        </w:rPr>
        <w:t>Designate a Nodal Officer for Logistics to enable prompt decision-making, coordination, and communication during emergencies.</w:t>
      </w:r>
    </w:p>
    <w:p w14:paraId="7F17A4BB" w14:textId="77777777" w:rsidR="004416BD" w:rsidRDefault="00057F67">
      <w:pPr>
        <w:numPr>
          <w:ilvl w:val="1"/>
          <w:numId w:val="30"/>
        </w:numPr>
        <w:ind w:left="360"/>
        <w:rPr>
          <w:rFonts w:ascii="Garamond" w:eastAsia="Garamond" w:hAnsi="Garamond" w:cs="Garamond"/>
        </w:rPr>
      </w:pPr>
      <w:r>
        <w:rPr>
          <w:rFonts w:ascii="Garamond" w:eastAsia="Garamond" w:hAnsi="Garamond" w:cs="Garamond"/>
        </w:rPr>
        <w:t>Conduct rapid stock verification and ensure availability of minimum buffer stock, including:</w:t>
      </w:r>
      <w:r>
        <w:rPr>
          <w:rFonts w:ascii="Garamond" w:eastAsia="Garamond" w:hAnsi="Garamond" w:cs="Garamond"/>
        </w:rPr>
        <w:br/>
      </w:r>
    </w:p>
    <w:p w14:paraId="491797F6" w14:textId="77777777" w:rsidR="004416BD" w:rsidRDefault="00057F67">
      <w:pPr>
        <w:numPr>
          <w:ilvl w:val="0"/>
          <w:numId w:val="28"/>
        </w:numPr>
        <w:ind w:left="1080"/>
        <w:rPr>
          <w:rFonts w:ascii="Garamond" w:eastAsia="Garamond" w:hAnsi="Garamond" w:cs="Garamond"/>
          <w:color w:val="434343"/>
        </w:rPr>
      </w:pPr>
      <w:r>
        <w:rPr>
          <w:rFonts w:ascii="Garamond" w:eastAsia="Garamond" w:hAnsi="Garamond" w:cs="Garamond"/>
          <w:color w:val="434343"/>
        </w:rPr>
        <w:t>PPE kits – 100numbers</w:t>
      </w:r>
      <w:r>
        <w:rPr>
          <w:rFonts w:ascii="Garamond" w:eastAsia="Garamond" w:hAnsi="Garamond" w:cs="Garamond"/>
          <w:color w:val="434343"/>
        </w:rPr>
        <w:br/>
      </w:r>
    </w:p>
    <w:p w14:paraId="292DA64A" w14:textId="77777777" w:rsidR="004416BD" w:rsidRDefault="00057F67">
      <w:pPr>
        <w:numPr>
          <w:ilvl w:val="0"/>
          <w:numId w:val="28"/>
        </w:numPr>
        <w:ind w:left="1080"/>
        <w:rPr>
          <w:rFonts w:ascii="Garamond" w:eastAsia="Garamond" w:hAnsi="Garamond" w:cs="Garamond"/>
          <w:color w:val="434343"/>
        </w:rPr>
      </w:pPr>
      <w:r>
        <w:rPr>
          <w:rFonts w:ascii="Garamond" w:eastAsia="Garamond" w:hAnsi="Garamond" w:cs="Garamond"/>
          <w:color w:val="434343"/>
        </w:rPr>
        <w:t>Pulse oximeters – 50numbers</w:t>
      </w:r>
      <w:r>
        <w:rPr>
          <w:rFonts w:ascii="Garamond" w:eastAsia="Garamond" w:hAnsi="Garamond" w:cs="Garamond"/>
          <w:color w:val="434343"/>
        </w:rPr>
        <w:br/>
      </w:r>
    </w:p>
    <w:p w14:paraId="57512A44" w14:textId="77777777" w:rsidR="004416BD" w:rsidRDefault="00057F67">
      <w:pPr>
        <w:numPr>
          <w:ilvl w:val="0"/>
          <w:numId w:val="28"/>
        </w:numPr>
        <w:ind w:left="1080"/>
        <w:rPr>
          <w:rFonts w:ascii="Garamond" w:eastAsia="Garamond" w:hAnsi="Garamond" w:cs="Garamond"/>
          <w:color w:val="434343"/>
        </w:rPr>
      </w:pPr>
      <w:r>
        <w:rPr>
          <w:rFonts w:ascii="Garamond" w:eastAsia="Garamond" w:hAnsi="Garamond" w:cs="Garamond"/>
          <w:color w:val="434343"/>
        </w:rPr>
        <w:t>Hand sanitizers – 10litres</w:t>
      </w:r>
      <w:r>
        <w:rPr>
          <w:rFonts w:ascii="Garamond" w:eastAsia="Garamond" w:hAnsi="Garamond" w:cs="Garamond"/>
          <w:color w:val="434343"/>
        </w:rPr>
        <w:br/>
      </w:r>
    </w:p>
    <w:p w14:paraId="5FCF542F" w14:textId="77777777" w:rsidR="004416BD" w:rsidRDefault="00057F67">
      <w:pPr>
        <w:numPr>
          <w:ilvl w:val="0"/>
          <w:numId w:val="28"/>
        </w:numPr>
        <w:ind w:left="1080"/>
        <w:rPr>
          <w:rFonts w:ascii="Garamond" w:eastAsia="Garamond" w:hAnsi="Garamond" w:cs="Garamond"/>
          <w:color w:val="434343"/>
        </w:rPr>
      </w:pPr>
      <w:r>
        <w:rPr>
          <w:rFonts w:ascii="Garamond" w:eastAsia="Garamond" w:hAnsi="Garamond" w:cs="Garamond"/>
          <w:color w:val="434343"/>
        </w:rPr>
        <w:t>Masks -1000, gloves -10000, disinfectants 100 Litter, adequate quantity</w:t>
      </w:r>
      <w:r>
        <w:rPr>
          <w:rFonts w:ascii="Garamond" w:eastAsia="Garamond" w:hAnsi="Garamond" w:cs="Garamond"/>
          <w:color w:val="434343"/>
        </w:rPr>
        <w:br/>
      </w:r>
    </w:p>
    <w:p w14:paraId="2FDD74FA" w14:textId="77777777" w:rsidR="004416BD" w:rsidRDefault="00057F67">
      <w:pPr>
        <w:ind w:left="270"/>
        <w:rPr>
          <w:rFonts w:ascii="Garamond" w:eastAsia="Garamond" w:hAnsi="Garamond" w:cs="Garamond"/>
        </w:rPr>
      </w:pPr>
      <w:r>
        <w:rPr>
          <w:rFonts w:ascii="Garamond" w:eastAsia="Garamond" w:hAnsi="Garamond" w:cs="Garamond"/>
        </w:rPr>
        <w:t>Identify critical gaps in logistics and immediately communicate requirements to the Block and District authorities for timely replenishment and support. Monitor expiry dates and stock rotation.</w:t>
      </w:r>
    </w:p>
    <w:p w14:paraId="5DDD75DB" w14:textId="77777777" w:rsidR="004416BD" w:rsidRDefault="004416BD">
      <w:pPr>
        <w:spacing w:line="360" w:lineRule="auto"/>
        <w:rPr>
          <w:rFonts w:ascii="Garamond" w:eastAsia="Garamond" w:hAnsi="Garamond" w:cs="Garamond"/>
          <w:b/>
          <w:bCs/>
        </w:rPr>
      </w:pPr>
    </w:p>
    <w:p w14:paraId="13FF4700" w14:textId="77777777" w:rsidR="004416BD" w:rsidRDefault="00057F67">
      <w:pPr>
        <w:pStyle w:val="Heading3"/>
        <w:numPr>
          <w:ilvl w:val="0"/>
          <w:numId w:val="30"/>
        </w:numPr>
        <w:spacing w:after="0" w:line="360" w:lineRule="auto"/>
        <w:rPr>
          <w:rFonts w:ascii="Garamond" w:eastAsia="Garamond" w:hAnsi="Garamond" w:cs="Garamond"/>
          <w:b/>
          <w:bCs/>
          <w:color w:val="000000"/>
        </w:rPr>
      </w:pPr>
      <w:bookmarkStart w:id="66" w:name="_heading=h.an0xpf3quy16" w:colFirst="0" w:colLast="0"/>
      <w:bookmarkEnd w:id="66"/>
      <w:r>
        <w:rPr>
          <w:rFonts w:ascii="Garamond" w:eastAsia="Garamond" w:hAnsi="Garamond" w:cs="Garamond"/>
          <w:b/>
          <w:bCs/>
          <w:color w:val="000000"/>
        </w:rPr>
        <w:t>Identification of Quarantine and Isolation Facilities</w:t>
      </w:r>
    </w:p>
    <w:p w14:paraId="435388D1" w14:textId="77777777" w:rsidR="004416BD" w:rsidRDefault="00057F67">
      <w:pPr>
        <w:numPr>
          <w:ilvl w:val="1"/>
          <w:numId w:val="30"/>
        </w:numPr>
        <w:spacing w:line="360" w:lineRule="auto"/>
        <w:rPr>
          <w:rFonts w:ascii="Garamond" w:eastAsia="Garamond" w:hAnsi="Garamond" w:cs="Garamond"/>
        </w:rPr>
      </w:pPr>
      <w:r>
        <w:rPr>
          <w:rFonts w:ascii="Garamond" w:eastAsia="Garamond" w:hAnsi="Garamond" w:cs="Garamond"/>
        </w:rPr>
        <w:t>Identif</w:t>
      </w:r>
      <w:r>
        <w:rPr>
          <w:rFonts w:ascii="Garamond" w:eastAsia="Garamond" w:hAnsi="Garamond" w:cs="Garamond"/>
        </w:rPr>
        <w:t>y and list suitable buildings for quarantine and isolation (schools, hostels, community halls, etc.).</w:t>
      </w:r>
    </w:p>
    <w:p w14:paraId="76B48E24" w14:textId="77777777" w:rsidR="004416BD" w:rsidRDefault="00057F67">
      <w:pPr>
        <w:numPr>
          <w:ilvl w:val="1"/>
          <w:numId w:val="30"/>
        </w:numPr>
        <w:spacing w:line="360" w:lineRule="auto"/>
        <w:rPr>
          <w:rFonts w:ascii="Garamond" w:eastAsia="Garamond" w:hAnsi="Garamond" w:cs="Garamond"/>
        </w:rPr>
      </w:pPr>
      <w:r>
        <w:rPr>
          <w:rFonts w:ascii="Garamond" w:eastAsia="Garamond" w:hAnsi="Garamond" w:cs="Garamond"/>
        </w:rPr>
        <w:t>Categorise cases as per the severity and allocate to appropriate facilities (for instance, severe cases to classrooms, mild cases to an assembly hall in c</w:t>
      </w:r>
      <w:r>
        <w:rPr>
          <w:rFonts w:ascii="Garamond" w:eastAsia="Garamond" w:hAnsi="Garamond" w:cs="Garamond"/>
        </w:rPr>
        <w:t>ase of a school).</w:t>
      </w:r>
    </w:p>
    <w:p w14:paraId="07BE0194" w14:textId="77777777" w:rsidR="004416BD" w:rsidRDefault="00057F67">
      <w:pPr>
        <w:numPr>
          <w:ilvl w:val="1"/>
          <w:numId w:val="30"/>
        </w:numPr>
        <w:spacing w:line="360" w:lineRule="auto"/>
        <w:rPr>
          <w:rFonts w:ascii="Garamond" w:eastAsia="Garamond" w:hAnsi="Garamond" w:cs="Garamond"/>
        </w:rPr>
      </w:pPr>
      <w:r>
        <w:rPr>
          <w:rFonts w:ascii="Garamond" w:eastAsia="Garamond" w:hAnsi="Garamond" w:cs="Garamond"/>
        </w:rPr>
        <w:t>Facility readiness checklist needed (beds, toilets, ventilation) etc.</w:t>
      </w:r>
    </w:p>
    <w:p w14:paraId="1F4F400B" w14:textId="77777777" w:rsidR="004416BD" w:rsidRDefault="00057F67">
      <w:pPr>
        <w:numPr>
          <w:ilvl w:val="1"/>
          <w:numId w:val="30"/>
        </w:numPr>
        <w:spacing w:line="360" w:lineRule="auto"/>
        <w:rPr>
          <w:rFonts w:ascii="Garamond" w:eastAsia="Garamond" w:hAnsi="Garamond" w:cs="Garamond"/>
        </w:rPr>
      </w:pPr>
      <w:r>
        <w:rPr>
          <w:rFonts w:ascii="Garamond" w:eastAsia="Garamond" w:hAnsi="Garamond" w:cs="Garamond"/>
        </w:rPr>
        <w:lastRenderedPageBreak/>
        <w:t>Find an alternate site if the primary sites are not available or not in use.</w:t>
      </w:r>
    </w:p>
    <w:p w14:paraId="3E589F18" w14:textId="77777777" w:rsidR="004416BD" w:rsidRDefault="00057F67">
      <w:pPr>
        <w:numPr>
          <w:ilvl w:val="1"/>
          <w:numId w:val="30"/>
        </w:numPr>
        <w:spacing w:line="360" w:lineRule="auto"/>
        <w:rPr>
          <w:rFonts w:ascii="Garamond" w:eastAsia="Garamond" w:hAnsi="Garamond" w:cs="Garamond"/>
        </w:rPr>
      </w:pPr>
      <w:r>
        <w:rPr>
          <w:rFonts w:ascii="Garamond" w:eastAsia="Garamond" w:hAnsi="Garamond" w:cs="Garamond"/>
        </w:rPr>
        <w:t>Identify facility managers and support staff</w:t>
      </w:r>
    </w:p>
    <w:p w14:paraId="68DC1EED" w14:textId="77777777" w:rsidR="004416BD" w:rsidRDefault="00057F67">
      <w:pPr>
        <w:numPr>
          <w:ilvl w:val="1"/>
          <w:numId w:val="30"/>
        </w:numPr>
        <w:spacing w:line="360" w:lineRule="auto"/>
        <w:rPr>
          <w:rFonts w:ascii="Garamond" w:eastAsia="Garamond" w:hAnsi="Garamond" w:cs="Garamond"/>
        </w:rPr>
      </w:pPr>
      <w:r>
        <w:rPr>
          <w:rFonts w:ascii="Garamond" w:eastAsia="Garamond" w:hAnsi="Garamond" w:cs="Garamond"/>
        </w:rPr>
        <w:t>Prepare basic SOPs for:</w:t>
      </w:r>
    </w:p>
    <w:p w14:paraId="5F9B67AD" w14:textId="77777777" w:rsidR="004416BD" w:rsidRDefault="00057F67">
      <w:pPr>
        <w:numPr>
          <w:ilvl w:val="2"/>
          <w:numId w:val="30"/>
        </w:numPr>
        <w:spacing w:line="360" w:lineRule="auto"/>
        <w:rPr>
          <w:rFonts w:ascii="Garamond" w:eastAsia="Garamond" w:hAnsi="Garamond" w:cs="Garamond"/>
        </w:rPr>
      </w:pPr>
      <w:r>
        <w:rPr>
          <w:rFonts w:ascii="Garamond" w:eastAsia="Garamond" w:hAnsi="Garamond" w:cs="Garamond"/>
        </w:rPr>
        <w:t>Admission and discharg</w:t>
      </w:r>
      <w:r>
        <w:rPr>
          <w:rFonts w:ascii="Garamond" w:eastAsia="Garamond" w:hAnsi="Garamond" w:cs="Garamond"/>
        </w:rPr>
        <w:t>e</w:t>
      </w:r>
    </w:p>
    <w:p w14:paraId="67E5422B" w14:textId="77777777" w:rsidR="004416BD" w:rsidRDefault="00057F67">
      <w:pPr>
        <w:numPr>
          <w:ilvl w:val="2"/>
          <w:numId w:val="30"/>
        </w:numPr>
        <w:spacing w:line="360" w:lineRule="auto"/>
        <w:rPr>
          <w:rFonts w:ascii="Garamond" w:eastAsia="Garamond" w:hAnsi="Garamond" w:cs="Garamond"/>
        </w:rPr>
      </w:pPr>
      <w:r>
        <w:rPr>
          <w:rFonts w:ascii="Garamond" w:eastAsia="Garamond" w:hAnsi="Garamond" w:cs="Garamond"/>
        </w:rPr>
        <w:t>Food, water, sanitation</w:t>
      </w:r>
    </w:p>
    <w:p w14:paraId="61286228" w14:textId="77777777" w:rsidR="004416BD" w:rsidRDefault="00057F67">
      <w:pPr>
        <w:numPr>
          <w:ilvl w:val="2"/>
          <w:numId w:val="30"/>
        </w:numPr>
        <w:spacing w:line="360" w:lineRule="auto"/>
        <w:rPr>
          <w:rFonts w:ascii="Garamond" w:eastAsia="Garamond" w:hAnsi="Garamond" w:cs="Garamond"/>
        </w:rPr>
      </w:pPr>
      <w:r>
        <w:rPr>
          <w:rFonts w:ascii="Garamond" w:eastAsia="Garamond" w:hAnsi="Garamond" w:cs="Garamond"/>
        </w:rPr>
        <w:t>Infection prevention and waste disposal</w:t>
      </w:r>
    </w:p>
    <w:p w14:paraId="654A8001" w14:textId="77777777" w:rsidR="004416BD" w:rsidRDefault="00057F67">
      <w:pPr>
        <w:numPr>
          <w:ilvl w:val="1"/>
          <w:numId w:val="30"/>
        </w:numPr>
        <w:spacing w:line="360" w:lineRule="auto"/>
        <w:rPr>
          <w:rFonts w:ascii="Garamond" w:eastAsia="Garamond" w:hAnsi="Garamond" w:cs="Garamond"/>
        </w:rPr>
      </w:pPr>
      <w:r>
        <w:rPr>
          <w:rFonts w:ascii="Garamond" w:eastAsia="Garamond" w:hAnsi="Garamond" w:cs="Garamond"/>
        </w:rPr>
        <w:t xml:space="preserve"> Ensure availability of basic amenities: water, sanitation, electricity, ventilation, and waste disposal.  Prepare a rapid activation plan for these facilities if case numbers increase.</w:t>
      </w:r>
    </w:p>
    <w:p w14:paraId="761DA0A5" w14:textId="77777777" w:rsidR="004416BD" w:rsidRDefault="004416BD">
      <w:pPr>
        <w:rPr>
          <w:rFonts w:ascii="Garamond" w:eastAsia="Garamond" w:hAnsi="Garamond" w:cs="Garamond"/>
        </w:rPr>
      </w:pPr>
    </w:p>
    <w:p w14:paraId="69A8C490" w14:textId="77777777" w:rsidR="004416BD" w:rsidRDefault="00057F67">
      <w:pPr>
        <w:pStyle w:val="Heading3"/>
        <w:numPr>
          <w:ilvl w:val="0"/>
          <w:numId w:val="30"/>
        </w:numPr>
        <w:spacing w:after="0" w:line="360" w:lineRule="auto"/>
        <w:rPr>
          <w:rFonts w:ascii="Garamond" w:eastAsia="Garamond" w:hAnsi="Garamond" w:cs="Garamond"/>
          <w:b/>
          <w:bCs/>
          <w:color w:val="000000"/>
        </w:rPr>
      </w:pPr>
      <w:bookmarkStart w:id="67" w:name="_heading=h.kx5vni9on8gv" w:colFirst="0" w:colLast="0"/>
      <w:bookmarkEnd w:id="67"/>
      <w:r>
        <w:rPr>
          <w:rFonts w:ascii="Garamond" w:eastAsia="Garamond" w:hAnsi="Garamond" w:cs="Garamond"/>
          <w:b/>
          <w:bCs/>
          <w:color w:val="000000"/>
        </w:rPr>
        <w:t>Ris</w:t>
      </w:r>
      <w:r>
        <w:rPr>
          <w:rFonts w:ascii="Garamond" w:eastAsia="Garamond" w:hAnsi="Garamond" w:cs="Garamond"/>
          <w:b/>
          <w:bCs/>
          <w:color w:val="000000"/>
        </w:rPr>
        <w:t>k Communication and Community Preparedness</w:t>
      </w:r>
    </w:p>
    <w:p w14:paraId="0A89B470" w14:textId="77777777" w:rsidR="004416BD" w:rsidRDefault="00057F67">
      <w:pPr>
        <w:numPr>
          <w:ilvl w:val="1"/>
          <w:numId w:val="30"/>
        </w:numPr>
        <w:spacing w:line="360" w:lineRule="auto"/>
        <w:rPr>
          <w:rFonts w:ascii="Garamond" w:eastAsia="Garamond" w:hAnsi="Garamond" w:cs="Garamond"/>
        </w:rPr>
      </w:pPr>
      <w:r>
        <w:rPr>
          <w:rFonts w:ascii="Garamond" w:eastAsia="Garamond" w:hAnsi="Garamond" w:cs="Garamond"/>
        </w:rPr>
        <w:t xml:space="preserve">Disseminate </w:t>
      </w:r>
      <w:r>
        <w:rPr>
          <w:rFonts w:ascii="Garamond" w:eastAsia="Garamond" w:hAnsi="Garamond" w:cs="Garamond"/>
          <w:b/>
          <w:bCs/>
        </w:rPr>
        <w:t>e</w:t>
      </w:r>
      <w:r>
        <w:rPr>
          <w:rFonts w:ascii="Garamond" w:eastAsia="Garamond" w:hAnsi="Garamond" w:cs="Garamond"/>
        </w:rPr>
        <w:t xml:space="preserve">arly warning messages on symptoms, preventive measures, and reporting mechanisms. Display IEC materials both in English and the local language in public places and ensure ward-level awareness. </w:t>
      </w:r>
    </w:p>
    <w:p w14:paraId="5FDBE448" w14:textId="77777777" w:rsidR="004416BD" w:rsidRDefault="00057F67">
      <w:pPr>
        <w:numPr>
          <w:ilvl w:val="1"/>
          <w:numId w:val="30"/>
        </w:numPr>
        <w:spacing w:line="360" w:lineRule="auto"/>
        <w:rPr>
          <w:rFonts w:ascii="Garamond" w:eastAsia="Garamond" w:hAnsi="Garamond" w:cs="Garamond"/>
        </w:rPr>
      </w:pPr>
      <w:r>
        <w:rPr>
          <w:rFonts w:ascii="Garamond" w:eastAsia="Garamond" w:hAnsi="Garamond" w:cs="Garamond"/>
        </w:rPr>
        <w:t>Sensit</w:t>
      </w:r>
      <w:r>
        <w:rPr>
          <w:rFonts w:ascii="Garamond" w:eastAsia="Garamond" w:hAnsi="Garamond" w:cs="Garamond"/>
        </w:rPr>
        <w:t>ize elected representatives and community leaders on preparedness measures.</w:t>
      </w:r>
    </w:p>
    <w:p w14:paraId="11D195D2" w14:textId="77777777" w:rsidR="004416BD" w:rsidRDefault="00057F67">
      <w:pPr>
        <w:numPr>
          <w:ilvl w:val="1"/>
          <w:numId w:val="30"/>
        </w:numPr>
        <w:spacing w:line="360" w:lineRule="auto"/>
        <w:rPr>
          <w:rFonts w:ascii="Garamond" w:eastAsia="Garamond" w:hAnsi="Garamond" w:cs="Garamond"/>
        </w:rPr>
      </w:pPr>
      <w:r>
        <w:rPr>
          <w:rFonts w:ascii="Garamond" w:eastAsia="Garamond" w:hAnsi="Garamond" w:cs="Garamond"/>
        </w:rPr>
        <w:t>Establish a rumour tracking and misinformation response mechanism to identify, verify, and promptly counter false or misleading information.</w:t>
      </w:r>
    </w:p>
    <w:p w14:paraId="306D4FD7" w14:textId="77777777" w:rsidR="004416BD" w:rsidRDefault="00057F67">
      <w:pPr>
        <w:numPr>
          <w:ilvl w:val="1"/>
          <w:numId w:val="30"/>
        </w:numPr>
        <w:spacing w:line="360" w:lineRule="auto"/>
        <w:rPr>
          <w:rFonts w:ascii="Garamond" w:eastAsia="Garamond" w:hAnsi="Garamond" w:cs="Garamond"/>
        </w:rPr>
      </w:pPr>
      <w:r>
        <w:rPr>
          <w:rFonts w:ascii="Garamond" w:eastAsia="Garamond" w:hAnsi="Garamond" w:cs="Garamond"/>
        </w:rPr>
        <w:t>Engage trusted local persons (ward memb</w:t>
      </w:r>
      <w:r>
        <w:rPr>
          <w:rFonts w:ascii="Garamond" w:eastAsia="Garamond" w:hAnsi="Garamond" w:cs="Garamond"/>
        </w:rPr>
        <w:t>ers, ASHA workers, religious leaders, teachers, community volunteers) to communicate official public health messages and reinforce correct practices.</w:t>
      </w:r>
    </w:p>
    <w:p w14:paraId="6C9CA792" w14:textId="77777777" w:rsidR="004416BD" w:rsidRDefault="00057F67">
      <w:pPr>
        <w:numPr>
          <w:ilvl w:val="1"/>
          <w:numId w:val="30"/>
        </w:numPr>
        <w:spacing w:line="360" w:lineRule="auto"/>
        <w:rPr>
          <w:rFonts w:ascii="Garamond" w:eastAsia="Garamond" w:hAnsi="Garamond" w:cs="Garamond"/>
        </w:rPr>
      </w:pPr>
      <w:r>
        <w:rPr>
          <w:rFonts w:ascii="Garamond" w:eastAsia="Garamond" w:hAnsi="Garamond" w:cs="Garamond"/>
        </w:rPr>
        <w:t>Develop and deploy targeted IEC materials for:</w:t>
      </w:r>
    </w:p>
    <w:p w14:paraId="50D57C48" w14:textId="77777777" w:rsidR="004416BD" w:rsidRDefault="00057F67">
      <w:pPr>
        <w:numPr>
          <w:ilvl w:val="2"/>
          <w:numId w:val="30"/>
        </w:numPr>
        <w:spacing w:line="360" w:lineRule="auto"/>
        <w:jc w:val="left"/>
        <w:rPr>
          <w:rFonts w:ascii="Garamond" w:eastAsia="Garamond" w:hAnsi="Garamond" w:cs="Garamond"/>
        </w:rPr>
      </w:pPr>
      <w:r>
        <w:rPr>
          <w:rFonts w:ascii="Garamond" w:eastAsia="Garamond" w:hAnsi="Garamond" w:cs="Garamond"/>
        </w:rPr>
        <w:t>Schools and educational institutions</w:t>
      </w:r>
    </w:p>
    <w:p w14:paraId="290DB3E5" w14:textId="77777777" w:rsidR="004416BD" w:rsidRDefault="00057F67">
      <w:pPr>
        <w:numPr>
          <w:ilvl w:val="2"/>
          <w:numId w:val="30"/>
        </w:numPr>
        <w:spacing w:line="360" w:lineRule="auto"/>
        <w:jc w:val="left"/>
        <w:rPr>
          <w:rFonts w:ascii="Garamond" w:eastAsia="Garamond" w:hAnsi="Garamond" w:cs="Garamond"/>
        </w:rPr>
      </w:pPr>
      <w:r>
        <w:rPr>
          <w:rFonts w:ascii="Garamond" w:eastAsia="Garamond" w:hAnsi="Garamond" w:cs="Garamond"/>
        </w:rPr>
        <w:t>Markets and commercial areas</w:t>
      </w:r>
    </w:p>
    <w:p w14:paraId="0DBB1496" w14:textId="77777777" w:rsidR="004416BD" w:rsidRDefault="00057F67">
      <w:pPr>
        <w:numPr>
          <w:ilvl w:val="2"/>
          <w:numId w:val="30"/>
        </w:numPr>
        <w:spacing w:after="240" w:line="360" w:lineRule="auto"/>
        <w:jc w:val="left"/>
        <w:rPr>
          <w:rFonts w:ascii="Garamond" w:eastAsia="Garamond" w:hAnsi="Garamond" w:cs="Garamond"/>
        </w:rPr>
      </w:pPr>
      <w:r>
        <w:rPr>
          <w:rFonts w:ascii="Garamond" w:eastAsia="Garamond" w:hAnsi="Garamond" w:cs="Garamond"/>
        </w:rPr>
        <w:t>Work sites and labour settings</w:t>
      </w:r>
    </w:p>
    <w:p w14:paraId="5D118167" w14:textId="77777777" w:rsidR="004416BD" w:rsidRDefault="00057F67">
      <w:pPr>
        <w:numPr>
          <w:ilvl w:val="1"/>
          <w:numId w:val="30"/>
        </w:numPr>
        <w:spacing w:before="240" w:line="360" w:lineRule="auto"/>
        <w:rPr>
          <w:rFonts w:ascii="Garamond" w:eastAsia="Garamond" w:hAnsi="Garamond" w:cs="Garamond"/>
        </w:rPr>
      </w:pPr>
      <w:r>
        <w:rPr>
          <w:rFonts w:ascii="Garamond" w:eastAsia="Garamond" w:hAnsi="Garamond" w:cs="Garamond"/>
        </w:rPr>
        <w:t xml:space="preserve">Conduct community sensitization meetings at the ward level to promote preventive </w:t>
      </w:r>
      <w:proofErr w:type="spellStart"/>
      <w:r>
        <w:rPr>
          <w:rFonts w:ascii="Garamond" w:eastAsia="Garamond" w:hAnsi="Garamond" w:cs="Garamond"/>
        </w:rPr>
        <w:t>behaviors</w:t>
      </w:r>
      <w:proofErr w:type="spellEnd"/>
      <w:r>
        <w:rPr>
          <w:rFonts w:ascii="Garamond" w:eastAsia="Garamond" w:hAnsi="Garamond" w:cs="Garamond"/>
        </w:rPr>
        <w:t>, address concerns, and strengthen community participation in preparedness and response.</w:t>
      </w:r>
    </w:p>
    <w:p w14:paraId="039E2E21" w14:textId="77777777" w:rsidR="004416BD" w:rsidRDefault="00057F67">
      <w:pPr>
        <w:pStyle w:val="Heading3"/>
        <w:keepNext w:val="0"/>
        <w:keepLines w:val="0"/>
        <w:numPr>
          <w:ilvl w:val="0"/>
          <w:numId w:val="30"/>
        </w:numPr>
        <w:spacing w:before="0" w:line="360" w:lineRule="auto"/>
        <w:rPr>
          <w:rFonts w:ascii="Garamond" w:eastAsia="Garamond" w:hAnsi="Garamond" w:cs="Garamond"/>
          <w:b/>
          <w:bCs/>
          <w:color w:val="000000"/>
        </w:rPr>
      </w:pPr>
      <w:bookmarkStart w:id="68" w:name="_heading=h.21s3hk9yo6u4" w:colFirst="0" w:colLast="0"/>
      <w:bookmarkEnd w:id="68"/>
      <w:r>
        <w:rPr>
          <w:rFonts w:ascii="Garamond" w:eastAsia="Garamond" w:hAnsi="Garamond" w:cs="Garamond"/>
          <w:b/>
          <w:bCs/>
          <w:color w:val="000000"/>
        </w:rPr>
        <w:t>Protection of Vulnerable Groups</w:t>
      </w:r>
    </w:p>
    <w:p w14:paraId="665C5611" w14:textId="77777777" w:rsidR="004416BD" w:rsidRDefault="00057F67">
      <w:pPr>
        <w:spacing w:line="360" w:lineRule="auto"/>
        <w:ind w:left="720"/>
        <w:rPr>
          <w:rFonts w:ascii="Garamond" w:eastAsia="Garamond" w:hAnsi="Garamond" w:cs="Garamond"/>
        </w:rPr>
      </w:pPr>
      <w:r>
        <w:rPr>
          <w:rFonts w:ascii="Garamond" w:eastAsia="Garamond" w:hAnsi="Garamond" w:cs="Garamond"/>
        </w:rPr>
        <w:t>Vulnerable populations require priority protection through targeted line-listing, service continuity, and delivery mechanisms.</w:t>
      </w:r>
    </w:p>
    <w:p w14:paraId="7F5EBF36" w14:textId="77777777" w:rsidR="004416BD" w:rsidRDefault="00057F67">
      <w:pPr>
        <w:numPr>
          <w:ilvl w:val="0"/>
          <w:numId w:val="21"/>
        </w:numPr>
        <w:spacing w:before="240" w:line="360" w:lineRule="auto"/>
        <w:rPr>
          <w:rFonts w:ascii="Garamond" w:eastAsia="Garamond" w:hAnsi="Garamond" w:cs="Garamond"/>
        </w:rPr>
      </w:pPr>
      <w:r>
        <w:rPr>
          <w:rFonts w:ascii="Garamond" w:eastAsia="Garamond" w:hAnsi="Garamond" w:cs="Garamond"/>
        </w:rPr>
        <w:lastRenderedPageBreak/>
        <w:t xml:space="preserve">Prepare and regularly update </w:t>
      </w:r>
      <w:r>
        <w:rPr>
          <w:rFonts w:ascii="Garamond" w:eastAsia="Garamond" w:hAnsi="Garamond" w:cs="Garamond"/>
          <w:b/>
          <w:bCs/>
        </w:rPr>
        <w:t>line-lists</w:t>
      </w:r>
      <w:r>
        <w:rPr>
          <w:rFonts w:ascii="Garamond" w:eastAsia="Garamond" w:hAnsi="Garamond" w:cs="Garamond"/>
        </w:rPr>
        <w:t xml:space="preserve"> of vulnerable populations, including:</w:t>
      </w:r>
    </w:p>
    <w:p w14:paraId="70DA702D" w14:textId="77777777" w:rsidR="004416BD" w:rsidRDefault="00057F67">
      <w:pPr>
        <w:numPr>
          <w:ilvl w:val="1"/>
          <w:numId w:val="21"/>
        </w:numPr>
        <w:rPr>
          <w:rFonts w:ascii="Garamond" w:eastAsia="Garamond" w:hAnsi="Garamond" w:cs="Garamond"/>
        </w:rPr>
      </w:pPr>
      <w:r>
        <w:rPr>
          <w:rFonts w:ascii="Garamond" w:eastAsia="Garamond" w:hAnsi="Garamond" w:cs="Garamond"/>
        </w:rPr>
        <w:t>Elderly persons liv</w:t>
      </w:r>
      <w:r>
        <w:rPr>
          <w:rFonts w:ascii="Garamond" w:eastAsia="Garamond" w:hAnsi="Garamond" w:cs="Garamond"/>
        </w:rPr>
        <w:t>ing alone</w:t>
      </w:r>
    </w:p>
    <w:p w14:paraId="070E6E67" w14:textId="77777777" w:rsidR="004416BD" w:rsidRDefault="00057F67">
      <w:pPr>
        <w:numPr>
          <w:ilvl w:val="1"/>
          <w:numId w:val="21"/>
        </w:numPr>
        <w:rPr>
          <w:rFonts w:ascii="Garamond" w:eastAsia="Garamond" w:hAnsi="Garamond" w:cs="Garamond"/>
        </w:rPr>
      </w:pPr>
      <w:r>
        <w:rPr>
          <w:rFonts w:ascii="Garamond" w:eastAsia="Garamond" w:hAnsi="Garamond" w:cs="Garamond"/>
        </w:rPr>
        <w:t>Persons with disabilities</w:t>
      </w:r>
    </w:p>
    <w:p w14:paraId="4FAE293A" w14:textId="77777777" w:rsidR="004416BD" w:rsidRDefault="00057F67">
      <w:pPr>
        <w:numPr>
          <w:ilvl w:val="1"/>
          <w:numId w:val="21"/>
        </w:numPr>
        <w:rPr>
          <w:rFonts w:ascii="Garamond" w:eastAsia="Garamond" w:hAnsi="Garamond" w:cs="Garamond"/>
        </w:rPr>
      </w:pPr>
      <w:r>
        <w:rPr>
          <w:rFonts w:ascii="Garamond" w:eastAsia="Garamond" w:hAnsi="Garamond" w:cs="Garamond"/>
        </w:rPr>
        <w:t>Pregnant women</w:t>
      </w:r>
    </w:p>
    <w:p w14:paraId="67707EAB" w14:textId="77777777" w:rsidR="004416BD" w:rsidRDefault="00057F67">
      <w:pPr>
        <w:numPr>
          <w:ilvl w:val="1"/>
          <w:numId w:val="21"/>
        </w:numPr>
        <w:rPr>
          <w:rFonts w:ascii="Garamond" w:eastAsia="Garamond" w:hAnsi="Garamond" w:cs="Garamond"/>
        </w:rPr>
      </w:pPr>
      <w:r>
        <w:rPr>
          <w:rFonts w:ascii="Garamond" w:eastAsia="Garamond" w:hAnsi="Garamond" w:cs="Garamond"/>
        </w:rPr>
        <w:t>Migrant workers</w:t>
      </w:r>
    </w:p>
    <w:p w14:paraId="61B855D6" w14:textId="77777777" w:rsidR="004416BD" w:rsidRDefault="00057F67">
      <w:pPr>
        <w:numPr>
          <w:ilvl w:val="1"/>
          <w:numId w:val="21"/>
        </w:numPr>
        <w:rPr>
          <w:rFonts w:ascii="Garamond" w:eastAsia="Garamond" w:hAnsi="Garamond" w:cs="Garamond"/>
        </w:rPr>
      </w:pPr>
      <w:r>
        <w:rPr>
          <w:rFonts w:ascii="Garamond" w:eastAsia="Garamond" w:hAnsi="Garamond" w:cs="Garamond"/>
        </w:rPr>
        <w:t>Dialysis patients</w:t>
      </w:r>
    </w:p>
    <w:p w14:paraId="77C1EC46" w14:textId="77777777" w:rsidR="004416BD" w:rsidRDefault="00057F67">
      <w:pPr>
        <w:spacing w:before="240" w:after="240" w:line="360" w:lineRule="auto"/>
        <w:ind w:left="1440"/>
        <w:jc w:val="left"/>
        <w:rPr>
          <w:rFonts w:ascii="Garamond" w:eastAsia="Garamond" w:hAnsi="Garamond" w:cs="Garamond"/>
        </w:rPr>
      </w:pPr>
      <w:r>
        <w:rPr>
          <w:rFonts w:ascii="Garamond" w:eastAsia="Garamond" w:hAnsi="Garamond" w:cs="Garamond"/>
        </w:rPr>
        <w:t xml:space="preserve">The detailed line-lists shall be maintained as </w:t>
      </w:r>
      <w:r>
        <w:rPr>
          <w:rFonts w:ascii="Garamond" w:eastAsia="Garamond" w:hAnsi="Garamond" w:cs="Garamond"/>
          <w:b/>
          <w:bCs/>
        </w:rPr>
        <w:t>Annexure ___</w:t>
      </w:r>
      <w:r>
        <w:rPr>
          <w:rFonts w:ascii="Garamond" w:eastAsia="Garamond" w:hAnsi="Garamond" w:cs="Garamond"/>
        </w:rPr>
        <w:t xml:space="preserve"> and updated periodically.</w:t>
      </w:r>
    </w:p>
    <w:p w14:paraId="65922B18" w14:textId="77777777" w:rsidR="004416BD" w:rsidRDefault="00057F67">
      <w:pPr>
        <w:pStyle w:val="Heading3"/>
        <w:numPr>
          <w:ilvl w:val="0"/>
          <w:numId w:val="3"/>
        </w:numPr>
        <w:spacing w:before="240" w:after="240" w:line="360" w:lineRule="auto"/>
        <w:jc w:val="left"/>
        <w:rPr>
          <w:rFonts w:ascii="Garamond" w:eastAsia="Garamond" w:hAnsi="Garamond" w:cs="Garamond"/>
          <w:color w:val="000000"/>
        </w:rPr>
      </w:pPr>
      <w:bookmarkStart w:id="69" w:name="_heading=h.p8j8324sskkk" w:colFirst="0" w:colLast="0"/>
      <w:bookmarkEnd w:id="69"/>
      <w:r>
        <w:rPr>
          <w:rFonts w:ascii="Garamond" w:eastAsia="Garamond" w:hAnsi="Garamond" w:cs="Garamond"/>
          <w:color w:val="000000"/>
        </w:rPr>
        <w:t xml:space="preserve"> Clinical Dependency Mapping</w:t>
      </w:r>
    </w:p>
    <w:p w14:paraId="338C26B0" w14:textId="77777777" w:rsidR="004416BD" w:rsidRDefault="00057F67">
      <w:pPr>
        <w:spacing w:before="240" w:after="240" w:line="360" w:lineRule="auto"/>
        <w:ind w:left="720"/>
        <w:jc w:val="left"/>
        <w:rPr>
          <w:rFonts w:ascii="Garamond" w:eastAsia="Garamond" w:hAnsi="Garamond" w:cs="Garamond"/>
        </w:rPr>
      </w:pPr>
      <w:r>
        <w:rPr>
          <w:rFonts w:ascii="Garamond" w:eastAsia="Garamond" w:hAnsi="Garamond" w:cs="Garamond"/>
        </w:rPr>
        <w:t>Develop ward-wise dependency and vulnerability maps to i</w:t>
      </w:r>
      <w:r>
        <w:rPr>
          <w:rFonts w:ascii="Garamond" w:eastAsia="Garamond" w:hAnsi="Garamond" w:cs="Garamond"/>
        </w:rPr>
        <w:t>dentify households requiring regular support during emergencies. Ensure continuity of essential health services for vulnerable groups, including</w:t>
      </w:r>
    </w:p>
    <w:p w14:paraId="22B50827" w14:textId="77777777" w:rsidR="004416BD" w:rsidRDefault="00057F67">
      <w:pPr>
        <w:numPr>
          <w:ilvl w:val="0"/>
          <w:numId w:val="22"/>
        </w:numPr>
        <w:spacing w:before="240" w:line="360" w:lineRule="auto"/>
        <w:jc w:val="left"/>
        <w:rPr>
          <w:rFonts w:ascii="Garamond" w:eastAsia="Garamond" w:hAnsi="Garamond" w:cs="Garamond"/>
        </w:rPr>
      </w:pPr>
      <w:r>
        <w:rPr>
          <w:rFonts w:ascii="Garamond" w:eastAsia="Garamond" w:hAnsi="Garamond" w:cs="Garamond"/>
        </w:rPr>
        <w:t>Dialysis services (facility mapping, transport arrangements, and scheduling)</w:t>
      </w:r>
    </w:p>
    <w:p w14:paraId="16068E52" w14:textId="77777777" w:rsidR="004416BD" w:rsidRDefault="00057F67">
      <w:pPr>
        <w:numPr>
          <w:ilvl w:val="0"/>
          <w:numId w:val="22"/>
        </w:numPr>
        <w:spacing w:line="360" w:lineRule="auto"/>
        <w:jc w:val="left"/>
        <w:rPr>
          <w:rFonts w:ascii="Garamond" w:eastAsia="Garamond" w:hAnsi="Garamond" w:cs="Garamond"/>
        </w:rPr>
      </w:pPr>
      <w:r>
        <w:rPr>
          <w:rFonts w:ascii="Garamond" w:eastAsia="Garamond" w:hAnsi="Garamond" w:cs="Garamond"/>
        </w:rPr>
        <w:t>Continuity of treatment for TB, HIV, and other chronic conditions requiring uninterrupted medication</w:t>
      </w:r>
    </w:p>
    <w:p w14:paraId="148EA494" w14:textId="77777777" w:rsidR="004416BD" w:rsidRDefault="00057F67">
      <w:pPr>
        <w:numPr>
          <w:ilvl w:val="0"/>
          <w:numId w:val="22"/>
        </w:numPr>
        <w:spacing w:after="240" w:line="360" w:lineRule="auto"/>
        <w:jc w:val="left"/>
        <w:rPr>
          <w:rFonts w:ascii="Garamond" w:eastAsia="Garamond" w:hAnsi="Garamond" w:cs="Garamond"/>
        </w:rPr>
      </w:pPr>
      <w:r>
        <w:rPr>
          <w:rFonts w:ascii="Garamond" w:eastAsia="Garamond" w:hAnsi="Garamond" w:cs="Garamond"/>
        </w:rPr>
        <w:t>Mental health and psychosocial support services</w:t>
      </w:r>
    </w:p>
    <w:p w14:paraId="3F4C6B80" w14:textId="77777777" w:rsidR="004416BD" w:rsidRDefault="00057F67">
      <w:pPr>
        <w:spacing w:before="240" w:after="240" w:line="360" w:lineRule="auto"/>
        <w:rPr>
          <w:rFonts w:ascii="Garamond" w:eastAsia="Garamond" w:hAnsi="Garamond" w:cs="Garamond"/>
        </w:rPr>
      </w:pPr>
      <w:r>
        <w:rPr>
          <w:rFonts w:ascii="Garamond" w:eastAsia="Garamond" w:hAnsi="Garamond" w:cs="Garamond"/>
        </w:rPr>
        <w:t xml:space="preserve">Establish </w:t>
      </w:r>
      <w:r>
        <w:rPr>
          <w:rFonts w:ascii="Garamond" w:eastAsia="Garamond" w:hAnsi="Garamond" w:cs="Garamond"/>
          <w:b/>
          <w:bCs/>
        </w:rPr>
        <w:t>delivery mechanisms</w:t>
      </w:r>
      <w:r>
        <w:rPr>
          <w:rFonts w:ascii="Garamond" w:eastAsia="Garamond" w:hAnsi="Garamond" w:cs="Garamond"/>
        </w:rPr>
        <w:t xml:space="preserve"> </w:t>
      </w:r>
      <w:r>
        <w:rPr>
          <w:rFonts w:ascii="Garamond" w:eastAsia="Garamond" w:hAnsi="Garamond" w:cs="Garamond"/>
        </w:rPr>
        <w:t xml:space="preserve">for food, essential commodities, and medicines to vulnerable households through coordinated action involving ASHAs, JPHNs, </w:t>
      </w:r>
      <w:proofErr w:type="spellStart"/>
      <w:r>
        <w:rPr>
          <w:rFonts w:ascii="Garamond" w:eastAsia="Garamond" w:hAnsi="Garamond" w:cs="Garamond"/>
        </w:rPr>
        <w:t>Kudumbashree</w:t>
      </w:r>
      <w:proofErr w:type="spellEnd"/>
      <w:r>
        <w:rPr>
          <w:rFonts w:ascii="Garamond" w:eastAsia="Garamond" w:hAnsi="Garamond" w:cs="Garamond"/>
        </w:rPr>
        <w:t>, volunteers, and local administration.</w:t>
      </w:r>
    </w:p>
    <w:p w14:paraId="71C4EE01" w14:textId="77777777" w:rsidR="004416BD" w:rsidRDefault="004416BD">
      <w:pPr>
        <w:ind w:left="720"/>
        <w:rPr>
          <w:rFonts w:ascii="Garamond" w:eastAsia="Garamond" w:hAnsi="Garamond" w:cs="Garamond"/>
          <w:b/>
          <w:bCs/>
        </w:rPr>
      </w:pPr>
    </w:p>
    <w:p w14:paraId="2AEB9AC5" w14:textId="77777777" w:rsidR="004416BD" w:rsidRDefault="00057F67">
      <w:pPr>
        <w:pStyle w:val="Heading2"/>
        <w:rPr>
          <w:rFonts w:ascii="Garamond" w:eastAsia="Garamond" w:hAnsi="Garamond" w:cs="Garamond"/>
          <w:color w:val="000000"/>
        </w:rPr>
      </w:pPr>
      <w:bookmarkStart w:id="70" w:name="_heading=h.h9g12f4q82bm" w:colFirst="0" w:colLast="0"/>
      <w:bookmarkEnd w:id="70"/>
      <w:r>
        <w:rPr>
          <w:rFonts w:ascii="Garamond" w:eastAsia="Garamond" w:hAnsi="Garamond" w:cs="Garamond"/>
          <w:color w:val="000000"/>
        </w:rPr>
        <w:t>PHASE 2 - Active Response</w:t>
      </w:r>
    </w:p>
    <w:p w14:paraId="2B9D3B87" w14:textId="77777777" w:rsidR="004416BD" w:rsidRDefault="00057F67">
      <w:pPr>
        <w:pStyle w:val="Heading3"/>
        <w:keepNext w:val="0"/>
        <w:keepLines w:val="0"/>
        <w:numPr>
          <w:ilvl w:val="0"/>
          <w:numId w:val="27"/>
        </w:numPr>
        <w:spacing w:before="360"/>
        <w:rPr>
          <w:rFonts w:ascii="Garamond" w:eastAsia="Garamond" w:hAnsi="Garamond" w:cs="Garamond"/>
          <w:b/>
          <w:bCs/>
          <w:color w:val="000000"/>
        </w:rPr>
      </w:pPr>
      <w:bookmarkStart w:id="71" w:name="_heading=h.jvocivjhq675" w:colFirst="0" w:colLast="0"/>
      <w:bookmarkEnd w:id="71"/>
      <w:r>
        <w:rPr>
          <w:rFonts w:ascii="Garamond" w:eastAsia="Garamond" w:hAnsi="Garamond" w:cs="Garamond"/>
          <w:b/>
          <w:bCs/>
          <w:color w:val="000000"/>
        </w:rPr>
        <w:t>Case Identification and Contact Tracing</w:t>
      </w:r>
    </w:p>
    <w:p w14:paraId="4A017A37" w14:textId="77777777" w:rsidR="004416BD" w:rsidRDefault="00057F67">
      <w:pPr>
        <w:ind w:left="720"/>
        <w:rPr>
          <w:rFonts w:ascii="Garamond" w:eastAsia="Garamond" w:hAnsi="Garamond" w:cs="Garamond"/>
        </w:rPr>
      </w:pPr>
      <w:r>
        <w:rPr>
          <w:rFonts w:ascii="Garamond" w:eastAsia="Garamond" w:hAnsi="Garamond" w:cs="Garamond"/>
        </w:rPr>
        <w:t>Case detection</w:t>
      </w:r>
      <w:r>
        <w:rPr>
          <w:rFonts w:ascii="Garamond" w:eastAsia="Garamond" w:hAnsi="Garamond" w:cs="Garamond"/>
        </w:rPr>
        <w:t xml:space="preserve"> and contact tracing activities will be carried out in coordination with the Health authorities, following disease-specific SOPs and IDSP guidelines.</w:t>
      </w:r>
    </w:p>
    <w:p w14:paraId="35BA7775" w14:textId="77777777" w:rsidR="004416BD" w:rsidRDefault="00057F67">
      <w:pPr>
        <w:spacing w:before="240" w:after="240" w:line="360" w:lineRule="auto"/>
        <w:ind w:left="720"/>
        <w:rPr>
          <w:rFonts w:ascii="Garamond" w:eastAsia="Garamond" w:hAnsi="Garamond" w:cs="Garamond"/>
          <w:b/>
          <w:bCs/>
        </w:rPr>
      </w:pPr>
      <w:r>
        <w:rPr>
          <w:rFonts w:ascii="Garamond" w:eastAsia="Garamond" w:hAnsi="Garamond" w:cs="Garamond"/>
          <w:b/>
          <w:bCs/>
        </w:rPr>
        <w:t>Field Staff Involved</w:t>
      </w:r>
    </w:p>
    <w:p w14:paraId="4D85976C" w14:textId="77777777" w:rsidR="004416BD" w:rsidRDefault="00057F67">
      <w:pPr>
        <w:numPr>
          <w:ilvl w:val="0"/>
          <w:numId w:val="26"/>
        </w:numPr>
        <w:spacing w:before="240" w:line="360" w:lineRule="auto"/>
        <w:ind w:left="1440"/>
        <w:jc w:val="left"/>
        <w:rPr>
          <w:rFonts w:ascii="Garamond" w:eastAsia="Garamond" w:hAnsi="Garamond" w:cs="Garamond"/>
        </w:rPr>
      </w:pPr>
      <w:r>
        <w:rPr>
          <w:rFonts w:ascii="Garamond" w:eastAsia="Garamond" w:hAnsi="Garamond" w:cs="Garamond"/>
        </w:rPr>
        <w:t xml:space="preserve">Health Inspector (HI) </w:t>
      </w:r>
    </w:p>
    <w:p w14:paraId="190EF4DC" w14:textId="77777777" w:rsidR="004416BD" w:rsidRDefault="00057F67">
      <w:pPr>
        <w:numPr>
          <w:ilvl w:val="0"/>
          <w:numId w:val="26"/>
        </w:numPr>
        <w:spacing w:line="360" w:lineRule="auto"/>
        <w:ind w:left="1440"/>
        <w:jc w:val="left"/>
        <w:rPr>
          <w:rFonts w:ascii="Garamond" w:eastAsia="Garamond" w:hAnsi="Garamond" w:cs="Garamond"/>
        </w:rPr>
      </w:pPr>
      <w:r>
        <w:rPr>
          <w:rFonts w:ascii="Garamond" w:eastAsia="Garamond" w:hAnsi="Garamond" w:cs="Garamond"/>
        </w:rPr>
        <w:t>Junior Health Inspector (JHI)</w:t>
      </w:r>
    </w:p>
    <w:p w14:paraId="6DD4619A" w14:textId="77777777" w:rsidR="004416BD" w:rsidRDefault="00057F67">
      <w:pPr>
        <w:numPr>
          <w:ilvl w:val="0"/>
          <w:numId w:val="26"/>
        </w:numPr>
        <w:spacing w:line="360" w:lineRule="auto"/>
        <w:ind w:left="1440"/>
        <w:jc w:val="left"/>
        <w:rPr>
          <w:rFonts w:ascii="Garamond" w:eastAsia="Garamond" w:hAnsi="Garamond" w:cs="Garamond"/>
        </w:rPr>
      </w:pPr>
      <w:r>
        <w:rPr>
          <w:rFonts w:ascii="Garamond" w:eastAsia="Garamond" w:hAnsi="Garamond" w:cs="Garamond"/>
        </w:rPr>
        <w:t>Junior Public Health Nurse (JPHN</w:t>
      </w:r>
      <w:r>
        <w:rPr>
          <w:rFonts w:ascii="Garamond" w:eastAsia="Garamond" w:hAnsi="Garamond" w:cs="Garamond"/>
        </w:rPr>
        <w:t>)</w:t>
      </w:r>
    </w:p>
    <w:p w14:paraId="07B14E4E" w14:textId="77777777" w:rsidR="004416BD" w:rsidRDefault="00057F67">
      <w:pPr>
        <w:numPr>
          <w:ilvl w:val="0"/>
          <w:numId w:val="26"/>
        </w:numPr>
        <w:spacing w:line="360" w:lineRule="auto"/>
        <w:ind w:left="1440"/>
        <w:jc w:val="left"/>
        <w:rPr>
          <w:rFonts w:ascii="Garamond" w:eastAsia="Garamond" w:hAnsi="Garamond" w:cs="Garamond"/>
        </w:rPr>
      </w:pPr>
      <w:r>
        <w:rPr>
          <w:rFonts w:ascii="Garamond" w:eastAsia="Garamond" w:hAnsi="Garamond" w:cs="Garamond"/>
        </w:rPr>
        <w:lastRenderedPageBreak/>
        <w:t>ASHAs and ASHA Supervisors</w:t>
      </w:r>
    </w:p>
    <w:p w14:paraId="3815B577" w14:textId="77777777" w:rsidR="004416BD" w:rsidRDefault="00057F67">
      <w:pPr>
        <w:numPr>
          <w:ilvl w:val="0"/>
          <w:numId w:val="26"/>
        </w:numPr>
        <w:spacing w:line="480" w:lineRule="auto"/>
        <w:ind w:left="1440"/>
        <w:jc w:val="left"/>
        <w:rPr>
          <w:rFonts w:ascii="Garamond" w:eastAsia="Garamond" w:hAnsi="Garamond" w:cs="Garamond"/>
        </w:rPr>
      </w:pPr>
      <w:r>
        <w:rPr>
          <w:rFonts w:ascii="Garamond" w:eastAsia="Garamond" w:hAnsi="Garamond" w:cs="Garamond"/>
        </w:rPr>
        <w:t xml:space="preserve">Ward-level volunteers and </w:t>
      </w:r>
      <w:proofErr w:type="spellStart"/>
      <w:r>
        <w:rPr>
          <w:rFonts w:ascii="Garamond" w:eastAsia="Garamond" w:hAnsi="Garamond" w:cs="Garamond"/>
        </w:rPr>
        <w:t>Kudumbashree</w:t>
      </w:r>
      <w:proofErr w:type="spellEnd"/>
      <w:r>
        <w:rPr>
          <w:rFonts w:ascii="Garamond" w:eastAsia="Garamond" w:hAnsi="Garamond" w:cs="Garamond"/>
        </w:rPr>
        <w:t xml:space="preserve"> members (as required)</w:t>
      </w:r>
    </w:p>
    <w:p w14:paraId="33DF79BC" w14:textId="77777777" w:rsidR="004416BD" w:rsidRDefault="00057F67">
      <w:pPr>
        <w:pStyle w:val="Heading3"/>
        <w:keepNext w:val="0"/>
        <w:keepLines w:val="0"/>
        <w:numPr>
          <w:ilvl w:val="0"/>
          <w:numId w:val="27"/>
        </w:numPr>
        <w:spacing w:before="0" w:line="360" w:lineRule="auto"/>
        <w:jc w:val="left"/>
        <w:rPr>
          <w:rFonts w:ascii="Garamond" w:eastAsia="Garamond" w:hAnsi="Garamond" w:cs="Garamond"/>
          <w:b/>
          <w:bCs/>
          <w:color w:val="000000"/>
        </w:rPr>
      </w:pPr>
      <w:bookmarkStart w:id="72" w:name="_heading=h.4osff8w8j9or" w:colFirst="0" w:colLast="0"/>
      <w:bookmarkEnd w:id="72"/>
      <w:r>
        <w:rPr>
          <w:rFonts w:ascii="Garamond" w:eastAsia="Garamond" w:hAnsi="Garamond" w:cs="Garamond"/>
          <w:b/>
          <w:bCs/>
          <w:color w:val="000000"/>
        </w:rPr>
        <w:t>Screening Checkpoints</w:t>
      </w:r>
    </w:p>
    <w:p w14:paraId="1F4E0388" w14:textId="77777777" w:rsidR="004416BD" w:rsidRDefault="00057F67">
      <w:pPr>
        <w:spacing w:before="240" w:after="240" w:line="360" w:lineRule="auto"/>
        <w:ind w:left="720"/>
        <w:rPr>
          <w:rFonts w:ascii="Garamond" w:eastAsia="Garamond" w:hAnsi="Garamond" w:cs="Garamond"/>
        </w:rPr>
      </w:pPr>
      <w:r>
        <w:rPr>
          <w:rFonts w:ascii="Garamond" w:eastAsia="Garamond" w:hAnsi="Garamond" w:cs="Garamond"/>
        </w:rPr>
        <w:t>Screening checkpoints at high-traffic locations (transport hubs, markets, religious gatherings) for early detection of symptomatic travellers and crowd screening during outbreaks. Potential locations include bus stands, market entry points, and boat jettie</w:t>
      </w:r>
      <w:r>
        <w:rPr>
          <w:rFonts w:ascii="Garamond" w:eastAsia="Garamond" w:hAnsi="Garamond" w:cs="Garamond"/>
        </w:rPr>
        <w:t>s, based on local context and risk assessment.</w:t>
      </w:r>
    </w:p>
    <w:p w14:paraId="0EEA30E8" w14:textId="77777777" w:rsidR="004416BD" w:rsidRDefault="00057F67">
      <w:pPr>
        <w:spacing w:before="240" w:after="240" w:line="360" w:lineRule="auto"/>
        <w:ind w:left="720"/>
        <w:rPr>
          <w:rFonts w:ascii="Garamond" w:eastAsia="Garamond" w:hAnsi="Garamond" w:cs="Garamond"/>
        </w:rPr>
      </w:pPr>
      <w:r>
        <w:rPr>
          <w:rFonts w:ascii="Garamond" w:eastAsia="Garamond" w:hAnsi="Garamond" w:cs="Garamond"/>
        </w:rPr>
        <w:t>Screening activities will be carried out by trained personnel such as ASHAs, ward members, and volunteers, with support from Health Department staff. Necessary equipment, including non-contact thermometers and</w:t>
      </w:r>
      <w:r>
        <w:rPr>
          <w:rFonts w:ascii="Garamond" w:eastAsia="Garamond" w:hAnsi="Garamond" w:cs="Garamond"/>
        </w:rPr>
        <w:t xml:space="preserve"> appropriate PPE, shall be ensured prior to activation. </w:t>
      </w:r>
    </w:p>
    <w:tbl>
      <w:tblPr>
        <w:tblStyle w:val="affe"/>
        <w:tblW w:w="9105" w:type="dxa"/>
        <w:tblInd w:w="48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4416BD" w14:paraId="6D77A58D"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962E61C" w14:textId="77777777" w:rsidR="004416BD" w:rsidRDefault="00057F67">
            <w:pPr>
              <w:spacing w:before="240" w:after="240"/>
              <w:jc w:val="left"/>
              <w:rPr>
                <w:rFonts w:ascii="Garamond" w:eastAsia="Garamond" w:hAnsi="Garamond" w:cs="Garamond"/>
              </w:rPr>
            </w:pPr>
            <w:r>
              <w:rPr>
                <w:rFonts w:ascii="Garamond" w:eastAsia="Garamond" w:hAnsi="Garamond" w:cs="Garamond"/>
                <w:b/>
                <w:bCs/>
              </w:rPr>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22291FE" w14:textId="77777777" w:rsidR="004416BD" w:rsidRDefault="00057F67">
            <w:pPr>
              <w:spacing w:before="240" w:after="240"/>
              <w:jc w:val="left"/>
              <w:rPr>
                <w:rFonts w:ascii="Garamond" w:eastAsia="Garamond" w:hAnsi="Garamond" w:cs="Garamond"/>
              </w:rPr>
            </w:pPr>
            <w:r>
              <w:rPr>
                <w:rFonts w:ascii="Garamond" w:eastAsia="Garamond" w:hAnsi="Garamond" w:cs="Garamond"/>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347A49A" w14:textId="77777777" w:rsidR="004416BD" w:rsidRDefault="00057F67">
            <w:pPr>
              <w:spacing w:before="240" w:after="240"/>
              <w:jc w:val="left"/>
              <w:rPr>
                <w:rFonts w:ascii="Garamond" w:eastAsia="Garamond" w:hAnsi="Garamond" w:cs="Garamond"/>
              </w:rPr>
            </w:pPr>
            <w:r>
              <w:rPr>
                <w:rFonts w:ascii="Garamond" w:eastAsia="Garamond" w:hAnsi="Garamond" w:cs="Garamond"/>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E826E00" w14:textId="77777777" w:rsidR="004416BD" w:rsidRDefault="00057F67">
            <w:pPr>
              <w:spacing w:before="240" w:after="240"/>
              <w:jc w:val="left"/>
              <w:rPr>
                <w:rFonts w:ascii="Garamond" w:eastAsia="Garamond" w:hAnsi="Garamond" w:cs="Garamond"/>
              </w:rPr>
            </w:pPr>
            <w:r>
              <w:rPr>
                <w:rFonts w:ascii="Garamond" w:eastAsia="Garamond" w:hAnsi="Garamond" w:cs="Garamond"/>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CC2EFD5" w14:textId="77777777" w:rsidR="004416BD" w:rsidRDefault="00057F67">
            <w:pPr>
              <w:spacing w:before="240" w:after="240"/>
              <w:jc w:val="left"/>
              <w:rPr>
                <w:rFonts w:ascii="Garamond" w:eastAsia="Garamond" w:hAnsi="Garamond" w:cs="Garamond"/>
                <w:b/>
                <w:bCs/>
              </w:rPr>
            </w:pPr>
            <w:r>
              <w:rPr>
                <w:rFonts w:ascii="Garamond" w:eastAsia="Garamond" w:hAnsi="Garamond" w:cs="Garamond"/>
                <w:b/>
                <w:bCs/>
              </w:rPr>
              <w:t>Reporting authority</w:t>
            </w:r>
          </w:p>
        </w:tc>
      </w:tr>
      <w:tr w:rsidR="004416BD" w14:paraId="694B4535"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1716FF" w14:textId="77777777" w:rsidR="004416BD" w:rsidRDefault="00057F67">
            <w:pPr>
              <w:spacing w:before="240" w:after="240"/>
              <w:rPr>
                <w:rFonts w:ascii="Garamond" w:eastAsia="Garamond" w:hAnsi="Garamond" w:cs="Garamond"/>
              </w:rPr>
            </w:pPr>
            <w:r>
              <w:rPr>
                <w:rFonts w:ascii="Garamond" w:eastAsia="Garamond" w:hAnsi="Garamond" w:cs="Garamond"/>
              </w:rPr>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DA0961" w14:textId="77777777" w:rsidR="004416BD" w:rsidRDefault="00057F67">
            <w:pPr>
              <w:spacing w:before="240" w:after="240"/>
              <w:rPr>
                <w:rFonts w:ascii="Garamond" w:eastAsia="Garamond" w:hAnsi="Garamond" w:cs="Garamond"/>
              </w:rPr>
            </w:pPr>
            <w:r>
              <w:rPr>
                <w:rFonts w:ascii="Garamond" w:eastAsia="Garamond" w:hAnsi="Garamond" w:cs="Garamond"/>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A6B8C9" w14:textId="77777777" w:rsidR="004416BD" w:rsidRDefault="00057F67">
            <w:pPr>
              <w:spacing w:before="240"/>
              <w:rPr>
                <w:rFonts w:ascii="Garamond" w:eastAsia="Garamond" w:hAnsi="Garamond" w:cs="Garamond"/>
              </w:rPr>
            </w:pPr>
            <w:r>
              <w:rPr>
                <w:rFonts w:ascii="Garamond" w:eastAsia="Garamond" w:hAnsi="Garamond" w:cs="Garamond"/>
              </w:rPr>
              <w:t>One JHI</w:t>
            </w:r>
          </w:p>
          <w:p w14:paraId="1C0BDC40" w14:textId="77777777" w:rsidR="004416BD" w:rsidRDefault="00057F67">
            <w:pPr>
              <w:rPr>
                <w:rFonts w:ascii="Garamond" w:eastAsia="Garamond" w:hAnsi="Garamond" w:cs="Garamond"/>
              </w:rPr>
            </w:pPr>
            <w:r>
              <w:rPr>
                <w:rFonts w:ascii="Garamond" w:eastAsia="Garamond" w:hAnsi="Garamond" w:cs="Garamond"/>
              </w:rPr>
              <w:t>One ASHA</w:t>
            </w:r>
          </w:p>
          <w:p w14:paraId="0E0D45F1" w14:textId="77777777" w:rsidR="004416BD" w:rsidRDefault="00057F67">
            <w:pPr>
              <w:spacing w:after="240"/>
              <w:rPr>
                <w:rFonts w:ascii="Garamond" w:eastAsia="Garamond" w:hAnsi="Garamond" w:cs="Garamond"/>
              </w:rPr>
            </w:pPr>
            <w:r>
              <w:rPr>
                <w:rFonts w:ascii="Garamond" w:eastAsia="Garamond" w:hAnsi="Garamond" w:cs="Garamond"/>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40D4FE" w14:textId="77777777" w:rsidR="004416BD" w:rsidRDefault="00057F67">
            <w:pPr>
              <w:spacing w:before="240"/>
              <w:rPr>
                <w:rFonts w:ascii="Garamond" w:eastAsia="Garamond" w:hAnsi="Garamond" w:cs="Garamond"/>
              </w:rPr>
            </w:pPr>
            <w:r>
              <w:rPr>
                <w:rFonts w:ascii="Garamond" w:eastAsia="Garamond" w:hAnsi="Garamond" w:cs="Garamond"/>
              </w:rPr>
              <w:t>1.Swab Collection.</w:t>
            </w:r>
          </w:p>
          <w:p w14:paraId="0837CEB9" w14:textId="77777777" w:rsidR="004416BD" w:rsidRDefault="00057F67">
            <w:pPr>
              <w:rPr>
                <w:rFonts w:ascii="Garamond" w:eastAsia="Garamond" w:hAnsi="Garamond" w:cs="Garamond"/>
              </w:rPr>
            </w:pPr>
            <w:r>
              <w:rPr>
                <w:rFonts w:ascii="Garamond" w:eastAsia="Garamond" w:hAnsi="Garamond" w:cs="Garamond"/>
              </w:rPr>
              <w:t>2. Blood smears collection (RDT)</w:t>
            </w:r>
          </w:p>
          <w:p w14:paraId="60023665" w14:textId="77777777" w:rsidR="004416BD" w:rsidRDefault="00057F67">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ED9A74" w14:textId="77777777" w:rsidR="004416BD" w:rsidRDefault="00057F67">
            <w:pPr>
              <w:spacing w:before="240" w:after="240"/>
              <w:ind w:left="141" w:hanging="141"/>
              <w:rPr>
                <w:rFonts w:ascii="Garamond" w:eastAsia="Garamond" w:hAnsi="Garamond" w:cs="Garamond"/>
              </w:rPr>
            </w:pPr>
            <w:r>
              <w:rPr>
                <w:rFonts w:ascii="Garamond" w:eastAsia="Garamond" w:hAnsi="Garamond" w:cs="Garamond"/>
              </w:rPr>
              <w:t>Surveillance Nodal Officer in control room</w:t>
            </w:r>
          </w:p>
        </w:tc>
      </w:tr>
      <w:tr w:rsidR="004416BD" w14:paraId="77E1039E"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AADFC5" w14:textId="77777777" w:rsidR="004416BD" w:rsidRDefault="00057F67">
            <w:pPr>
              <w:spacing w:before="240" w:after="240"/>
              <w:rPr>
                <w:rFonts w:ascii="Garamond" w:eastAsia="Garamond" w:hAnsi="Garamond" w:cs="Garamond"/>
              </w:rPr>
            </w:pPr>
            <w:r>
              <w:rPr>
                <w:rFonts w:ascii="Garamond" w:eastAsia="Garamond" w:hAnsi="Garamond" w:cs="Garamond"/>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57300E" w14:textId="77777777" w:rsidR="004416BD" w:rsidRDefault="00057F67">
            <w:pPr>
              <w:spacing w:before="240" w:after="240"/>
              <w:rPr>
                <w:rFonts w:ascii="Garamond" w:eastAsia="Garamond" w:hAnsi="Garamond" w:cs="Garamond"/>
              </w:rPr>
            </w:pPr>
            <w:r>
              <w:rPr>
                <w:rFonts w:ascii="Garamond" w:eastAsia="Garamond" w:hAnsi="Garamond" w:cs="Garamond"/>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DB585C" w14:textId="77777777" w:rsidR="004416BD" w:rsidRDefault="00057F67">
            <w:pPr>
              <w:spacing w:before="240"/>
              <w:rPr>
                <w:rFonts w:ascii="Garamond" w:eastAsia="Garamond" w:hAnsi="Garamond" w:cs="Garamond"/>
              </w:rPr>
            </w:pPr>
            <w:r>
              <w:rPr>
                <w:rFonts w:ascii="Garamond" w:eastAsia="Garamond" w:hAnsi="Garamond" w:cs="Garamond"/>
              </w:rPr>
              <w:t>One JHI</w:t>
            </w:r>
          </w:p>
          <w:p w14:paraId="21D9A202" w14:textId="77777777" w:rsidR="004416BD" w:rsidRDefault="00057F67">
            <w:pPr>
              <w:rPr>
                <w:rFonts w:ascii="Garamond" w:eastAsia="Garamond" w:hAnsi="Garamond" w:cs="Garamond"/>
              </w:rPr>
            </w:pPr>
            <w:r>
              <w:rPr>
                <w:rFonts w:ascii="Garamond" w:eastAsia="Garamond" w:hAnsi="Garamond" w:cs="Garamond"/>
              </w:rPr>
              <w:t>One ASHA</w:t>
            </w:r>
          </w:p>
          <w:p w14:paraId="3528DF60" w14:textId="77777777" w:rsidR="004416BD" w:rsidRDefault="00057F67">
            <w:pPr>
              <w:spacing w:after="240"/>
              <w:rPr>
                <w:rFonts w:ascii="Garamond" w:eastAsia="Garamond" w:hAnsi="Garamond" w:cs="Garamond"/>
              </w:rPr>
            </w:pPr>
            <w:r>
              <w:rPr>
                <w:rFonts w:ascii="Garamond" w:eastAsia="Garamond" w:hAnsi="Garamond" w:cs="Garamond"/>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0E25A3" w14:textId="77777777" w:rsidR="004416BD" w:rsidRDefault="00057F67">
            <w:pPr>
              <w:spacing w:before="240"/>
              <w:rPr>
                <w:rFonts w:ascii="Garamond" w:eastAsia="Garamond" w:hAnsi="Garamond" w:cs="Garamond"/>
              </w:rPr>
            </w:pPr>
            <w:r>
              <w:rPr>
                <w:rFonts w:ascii="Garamond" w:eastAsia="Garamond" w:hAnsi="Garamond" w:cs="Garamond"/>
              </w:rPr>
              <w:t>1.Swab Collection.</w:t>
            </w:r>
          </w:p>
          <w:p w14:paraId="45C6CE28" w14:textId="77777777" w:rsidR="004416BD" w:rsidRDefault="00057F67">
            <w:pPr>
              <w:rPr>
                <w:rFonts w:ascii="Garamond" w:eastAsia="Garamond" w:hAnsi="Garamond" w:cs="Garamond"/>
              </w:rPr>
            </w:pPr>
            <w:r>
              <w:rPr>
                <w:rFonts w:ascii="Garamond" w:eastAsia="Garamond" w:hAnsi="Garamond" w:cs="Garamond"/>
              </w:rPr>
              <w:t>2. Blood smears collection (RDT)</w:t>
            </w:r>
          </w:p>
          <w:p w14:paraId="76DFBCC1" w14:textId="77777777" w:rsidR="004416BD" w:rsidRDefault="00057F67">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592B5B" w14:textId="77777777" w:rsidR="004416BD" w:rsidRDefault="00057F67">
            <w:pPr>
              <w:spacing w:before="240" w:after="240"/>
              <w:ind w:left="141"/>
              <w:rPr>
                <w:rFonts w:ascii="Garamond" w:eastAsia="Garamond" w:hAnsi="Garamond" w:cs="Garamond"/>
              </w:rPr>
            </w:pPr>
            <w:r>
              <w:rPr>
                <w:rFonts w:ascii="Garamond" w:eastAsia="Garamond" w:hAnsi="Garamond" w:cs="Garamond"/>
              </w:rPr>
              <w:t>Surveillance Nodal Officer in control room</w:t>
            </w:r>
          </w:p>
        </w:tc>
      </w:tr>
      <w:tr w:rsidR="004416BD" w14:paraId="58B2C15D"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54C222" w14:textId="77777777" w:rsidR="004416BD" w:rsidRDefault="00057F67">
            <w:pPr>
              <w:spacing w:before="240" w:after="240"/>
              <w:rPr>
                <w:rFonts w:ascii="Garamond" w:eastAsia="Garamond" w:hAnsi="Garamond" w:cs="Garamond"/>
              </w:rPr>
            </w:pPr>
            <w:r>
              <w:rPr>
                <w:rFonts w:ascii="Garamond" w:eastAsia="Garamond" w:hAnsi="Garamond" w:cs="Garamond"/>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A84C45" w14:textId="77777777" w:rsidR="004416BD" w:rsidRDefault="00057F67">
            <w:pPr>
              <w:spacing w:before="240" w:after="240"/>
              <w:rPr>
                <w:rFonts w:ascii="Garamond" w:eastAsia="Garamond" w:hAnsi="Garamond" w:cs="Garamond"/>
              </w:rPr>
            </w:pPr>
            <w:r>
              <w:rPr>
                <w:rFonts w:ascii="Garamond" w:eastAsia="Garamond" w:hAnsi="Garamond" w:cs="Garamond"/>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82DC91" w14:textId="77777777" w:rsidR="004416BD" w:rsidRDefault="00057F67">
            <w:pPr>
              <w:spacing w:before="240"/>
              <w:rPr>
                <w:rFonts w:ascii="Garamond" w:eastAsia="Garamond" w:hAnsi="Garamond" w:cs="Garamond"/>
              </w:rPr>
            </w:pPr>
            <w:r>
              <w:rPr>
                <w:rFonts w:ascii="Garamond" w:eastAsia="Garamond" w:hAnsi="Garamond" w:cs="Garamond"/>
              </w:rPr>
              <w:t>One JHI</w:t>
            </w:r>
          </w:p>
          <w:p w14:paraId="625476EC" w14:textId="77777777" w:rsidR="004416BD" w:rsidRDefault="00057F67">
            <w:pPr>
              <w:rPr>
                <w:rFonts w:ascii="Garamond" w:eastAsia="Garamond" w:hAnsi="Garamond" w:cs="Garamond"/>
              </w:rPr>
            </w:pPr>
            <w:r>
              <w:rPr>
                <w:rFonts w:ascii="Garamond" w:eastAsia="Garamond" w:hAnsi="Garamond" w:cs="Garamond"/>
              </w:rPr>
              <w:t>One ASHA</w:t>
            </w:r>
          </w:p>
          <w:p w14:paraId="5D632A2D" w14:textId="77777777" w:rsidR="004416BD" w:rsidRDefault="00057F67">
            <w:pPr>
              <w:spacing w:after="240"/>
              <w:rPr>
                <w:rFonts w:ascii="Garamond" w:eastAsia="Garamond" w:hAnsi="Garamond" w:cs="Garamond"/>
              </w:rPr>
            </w:pPr>
            <w:r>
              <w:rPr>
                <w:rFonts w:ascii="Garamond" w:eastAsia="Garamond" w:hAnsi="Garamond" w:cs="Garamond"/>
              </w:rPr>
              <w:lastRenderedPageBreak/>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55F683" w14:textId="77777777" w:rsidR="004416BD" w:rsidRDefault="00057F67">
            <w:pPr>
              <w:spacing w:before="240"/>
              <w:rPr>
                <w:rFonts w:ascii="Garamond" w:eastAsia="Garamond" w:hAnsi="Garamond" w:cs="Garamond"/>
              </w:rPr>
            </w:pPr>
            <w:r>
              <w:rPr>
                <w:rFonts w:ascii="Garamond" w:eastAsia="Garamond" w:hAnsi="Garamond" w:cs="Garamond"/>
              </w:rPr>
              <w:lastRenderedPageBreak/>
              <w:t>1.Swab Collection.</w:t>
            </w:r>
          </w:p>
          <w:p w14:paraId="3CDEC43A" w14:textId="77777777" w:rsidR="004416BD" w:rsidRDefault="00057F67">
            <w:pPr>
              <w:rPr>
                <w:rFonts w:ascii="Garamond" w:eastAsia="Garamond" w:hAnsi="Garamond" w:cs="Garamond"/>
              </w:rPr>
            </w:pPr>
            <w:r>
              <w:rPr>
                <w:rFonts w:ascii="Garamond" w:eastAsia="Garamond" w:hAnsi="Garamond" w:cs="Garamond"/>
              </w:rPr>
              <w:lastRenderedPageBreak/>
              <w:t>2. Blood smears collection (RDT)</w:t>
            </w:r>
          </w:p>
          <w:p w14:paraId="491AA73B" w14:textId="77777777" w:rsidR="004416BD" w:rsidRDefault="00057F67">
            <w:pPr>
              <w:spacing w:after="240"/>
              <w:rPr>
                <w:rFonts w:ascii="Garamond" w:eastAsia="Garamond" w:hAnsi="Garamond" w:cs="Garamond"/>
              </w:rPr>
            </w:pPr>
            <w:r>
              <w:rPr>
                <w:rFonts w:ascii="Garamond" w:eastAsia="Garamond" w:hAnsi="Garamond" w:cs="Garamond"/>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8E6B30" w14:textId="77777777" w:rsidR="004416BD" w:rsidRDefault="00057F67">
            <w:pPr>
              <w:spacing w:before="240" w:after="240"/>
              <w:ind w:left="141"/>
              <w:rPr>
                <w:rFonts w:ascii="Garamond" w:eastAsia="Garamond" w:hAnsi="Garamond" w:cs="Garamond"/>
              </w:rPr>
            </w:pPr>
            <w:r>
              <w:rPr>
                <w:rFonts w:ascii="Garamond" w:eastAsia="Garamond" w:hAnsi="Garamond" w:cs="Garamond"/>
              </w:rPr>
              <w:lastRenderedPageBreak/>
              <w:t xml:space="preserve">Surveillance Nodal </w:t>
            </w:r>
            <w:r>
              <w:rPr>
                <w:rFonts w:ascii="Garamond" w:eastAsia="Garamond" w:hAnsi="Garamond" w:cs="Garamond"/>
              </w:rPr>
              <w:lastRenderedPageBreak/>
              <w:t>Officer in control room</w:t>
            </w:r>
          </w:p>
        </w:tc>
      </w:tr>
    </w:tbl>
    <w:p w14:paraId="5CB0FE13" w14:textId="77777777" w:rsidR="004416BD" w:rsidRDefault="00057F67">
      <w:pPr>
        <w:pStyle w:val="Heading2"/>
        <w:keepNext w:val="0"/>
        <w:keepLines w:val="0"/>
        <w:spacing w:before="360" w:line="360" w:lineRule="auto"/>
        <w:rPr>
          <w:rFonts w:ascii="Garamond" w:eastAsia="Garamond" w:hAnsi="Garamond" w:cs="Garamond"/>
          <w:color w:val="000000"/>
        </w:rPr>
      </w:pPr>
      <w:bookmarkStart w:id="73" w:name="_heading=h.et68mgirpvhx" w:colFirst="0" w:colLast="0"/>
      <w:bookmarkEnd w:id="73"/>
      <w:r>
        <w:rPr>
          <w:rFonts w:ascii="Garamond" w:eastAsia="Garamond" w:hAnsi="Garamond" w:cs="Garamond"/>
          <w:color w:val="000000"/>
          <w:sz w:val="34"/>
          <w:szCs w:val="34"/>
        </w:rPr>
        <w:t>Standard Screening Protocol</w:t>
      </w:r>
    </w:p>
    <w:p w14:paraId="0D101152" w14:textId="77777777" w:rsidR="004416BD" w:rsidRDefault="00057F67">
      <w:pPr>
        <w:spacing w:before="240" w:after="240" w:line="360" w:lineRule="auto"/>
        <w:ind w:left="720"/>
        <w:rPr>
          <w:rFonts w:ascii="Garamond" w:eastAsia="Garamond" w:hAnsi="Garamond" w:cs="Garamond"/>
        </w:rPr>
      </w:pPr>
      <w:r>
        <w:rPr>
          <w:rFonts w:ascii="Garamond" w:eastAsia="Garamond" w:hAnsi="Garamond" w:cs="Garamond"/>
          <w:noProof/>
        </w:rPr>
        <w:drawing>
          <wp:inline distT="114300" distB="114300" distL="114300" distR="114300" wp14:anchorId="61BC6E03" wp14:editId="14D540FC">
            <wp:extent cx="5836610" cy="1638300"/>
            <wp:effectExtent l="0" t="0" r="0" b="0"/>
            <wp:docPr id="1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2"/>
                    <a:srcRect/>
                    <a:stretch>
                      <a:fillRect/>
                    </a:stretch>
                  </pic:blipFill>
                  <pic:spPr>
                    <a:xfrm>
                      <a:off x="0" y="0"/>
                      <a:ext cx="5836610" cy="1638300"/>
                    </a:xfrm>
                    <a:prstGeom prst="rect">
                      <a:avLst/>
                    </a:prstGeom>
                    <a:ln/>
                  </pic:spPr>
                </pic:pic>
              </a:graphicData>
            </a:graphic>
          </wp:inline>
        </w:drawing>
      </w:r>
    </w:p>
    <w:p w14:paraId="3C753847" w14:textId="77777777" w:rsidR="004416BD" w:rsidRDefault="00057F67">
      <w:pPr>
        <w:spacing w:before="240" w:after="240" w:line="360" w:lineRule="auto"/>
        <w:ind w:left="720"/>
        <w:rPr>
          <w:rFonts w:ascii="Garamond" w:eastAsia="Garamond" w:hAnsi="Garamond" w:cs="Garamond"/>
        </w:rPr>
      </w:pPr>
      <w:r>
        <w:rPr>
          <w:rFonts w:ascii="Garamond" w:eastAsia="Garamond" w:hAnsi="Garamond" w:cs="Garamond"/>
        </w:rPr>
        <w:t xml:space="preserve">The screening protocol shall include temperature screening, observation for visible symptoms, and inquiry regarding recent travel or exposure history. Individuals identified as suspects during screening shall be immediately referred to the nearest PHC/FHC </w:t>
      </w:r>
      <w:r>
        <w:rPr>
          <w:rFonts w:ascii="Garamond" w:eastAsia="Garamond" w:hAnsi="Garamond" w:cs="Garamond"/>
        </w:rPr>
        <w:t>for further evaluation, testing, and appropriate action as per prevailing guidelines.</w:t>
      </w:r>
    </w:p>
    <w:p w14:paraId="77FCCC30" w14:textId="77777777" w:rsidR="004416BD" w:rsidRDefault="00057F67">
      <w:pPr>
        <w:pStyle w:val="Heading3"/>
        <w:numPr>
          <w:ilvl w:val="0"/>
          <w:numId w:val="27"/>
        </w:numPr>
        <w:rPr>
          <w:rFonts w:ascii="Garamond" w:eastAsia="Garamond" w:hAnsi="Garamond" w:cs="Garamond"/>
          <w:b/>
          <w:bCs/>
          <w:color w:val="000000"/>
        </w:rPr>
      </w:pPr>
      <w:bookmarkStart w:id="74" w:name="_heading=h.xgox8wtrdcl4" w:colFirst="0" w:colLast="0"/>
      <w:bookmarkEnd w:id="74"/>
      <w:r>
        <w:rPr>
          <w:rFonts w:ascii="Garamond" w:eastAsia="Garamond" w:hAnsi="Garamond" w:cs="Garamond"/>
          <w:b/>
          <w:bCs/>
          <w:color w:val="000000"/>
        </w:rPr>
        <w:t>Pandemic Control Room</w:t>
      </w:r>
    </w:p>
    <w:p w14:paraId="383249D2" w14:textId="77777777" w:rsidR="004416BD" w:rsidRDefault="00057F67">
      <w:pPr>
        <w:ind w:left="720"/>
        <w:rPr>
          <w:rFonts w:ascii="Garamond" w:eastAsia="Garamond" w:hAnsi="Garamond" w:cs="Garamond"/>
        </w:rPr>
      </w:pPr>
      <w:r>
        <w:rPr>
          <w:rFonts w:ascii="Garamond" w:eastAsia="Garamond" w:hAnsi="Garamond" w:cs="Garamond"/>
        </w:rPr>
        <w:t xml:space="preserve">The Pandemic Control Room (PCR) serves as the central nerve </w:t>
      </w:r>
      <w:proofErr w:type="spellStart"/>
      <w:r>
        <w:rPr>
          <w:rFonts w:ascii="Garamond" w:eastAsia="Garamond" w:hAnsi="Garamond" w:cs="Garamond"/>
        </w:rPr>
        <w:t>center</w:t>
      </w:r>
      <w:proofErr w:type="spellEnd"/>
      <w:r>
        <w:rPr>
          <w:rFonts w:ascii="Garamond" w:eastAsia="Garamond" w:hAnsi="Garamond" w:cs="Garamond"/>
        </w:rPr>
        <w:t xml:space="preserve"> for real-time coordination, data aggregation, decision support, and communication</w:t>
      </w:r>
      <w:r>
        <w:rPr>
          <w:rFonts w:ascii="Garamond" w:eastAsia="Garamond" w:hAnsi="Garamond" w:cs="Garamond"/>
        </w:rPr>
        <w:t xml:space="preserve"> during outbreaks. It consolidates information from all LSGD teams, health facilities and community sources to enable rapid response decisions.</w:t>
      </w:r>
    </w:p>
    <w:p w14:paraId="7C46C4D8" w14:textId="77777777" w:rsidR="004416BD" w:rsidRDefault="00057F67">
      <w:pPr>
        <w:pStyle w:val="Heading3"/>
        <w:keepNext w:val="0"/>
        <w:keepLines w:val="0"/>
        <w:spacing w:before="360"/>
        <w:ind w:left="720"/>
        <w:rPr>
          <w:rFonts w:ascii="Garamond" w:eastAsia="Garamond" w:hAnsi="Garamond" w:cs="Garamond"/>
          <w:b/>
          <w:bCs/>
          <w:color w:val="000000"/>
        </w:rPr>
      </w:pPr>
      <w:bookmarkStart w:id="75" w:name="_heading=h.6q8cgdeqao8" w:colFirst="0" w:colLast="0"/>
      <w:bookmarkEnd w:id="75"/>
      <w:r>
        <w:rPr>
          <w:rFonts w:ascii="Garamond" w:eastAsia="Garamond" w:hAnsi="Garamond" w:cs="Garamond"/>
          <w:b/>
          <w:bCs/>
          <w:color w:val="000000"/>
        </w:rPr>
        <w:t>Control Room Infrastructure and Location</w:t>
      </w:r>
    </w:p>
    <w:p w14:paraId="41FA7E37" w14:textId="77777777" w:rsidR="004416BD" w:rsidRDefault="00057F67">
      <w:pPr>
        <w:spacing w:before="120" w:after="120"/>
        <w:ind w:left="720"/>
        <w:rPr>
          <w:rFonts w:ascii="Garamond" w:eastAsia="Garamond" w:hAnsi="Garamond" w:cs="Garamond"/>
        </w:rPr>
      </w:pPr>
      <w:r>
        <w:rPr>
          <w:rFonts w:ascii="Garamond" w:eastAsia="Garamond" w:hAnsi="Garamond" w:cs="Garamond"/>
          <w:b/>
          <w:bCs/>
        </w:rPr>
        <w:t>Primary Location:</w:t>
      </w:r>
      <w:r>
        <w:rPr>
          <w:rFonts w:ascii="Garamond" w:eastAsia="Garamond" w:hAnsi="Garamond" w:cs="Garamond"/>
        </w:rPr>
        <w:t xml:space="preserve"> RAMANTHALI Panchayath Office.</w:t>
      </w:r>
    </w:p>
    <w:p w14:paraId="41C8E59D" w14:textId="77777777" w:rsidR="004416BD" w:rsidRDefault="00057F67">
      <w:pPr>
        <w:spacing w:before="120" w:after="120"/>
        <w:ind w:left="720"/>
        <w:rPr>
          <w:rFonts w:ascii="Garamond" w:eastAsia="Garamond" w:hAnsi="Garamond" w:cs="Garamond"/>
        </w:rPr>
      </w:pPr>
      <w:bookmarkStart w:id="76" w:name="_heading=h.wnbat3aurkfp" w:colFirst="0" w:colLast="0"/>
      <w:bookmarkEnd w:id="76"/>
      <w:r>
        <w:rPr>
          <w:rFonts w:ascii="Garamond" w:eastAsia="Garamond" w:hAnsi="Garamond" w:cs="Garamond"/>
          <w:b/>
          <w:bCs/>
        </w:rPr>
        <w:t>Backup Location:</w:t>
      </w:r>
      <w:r>
        <w:rPr>
          <w:rFonts w:ascii="Garamond" w:eastAsia="Garamond" w:hAnsi="Garamond" w:cs="Garamond"/>
        </w:rPr>
        <w:t xml:space="preserve"> Commun</w:t>
      </w:r>
      <w:r>
        <w:rPr>
          <w:rFonts w:ascii="Garamond" w:eastAsia="Garamond" w:hAnsi="Garamond" w:cs="Garamond"/>
        </w:rPr>
        <w:t>ity Hall in RAMANTHALI G.P.</w:t>
      </w:r>
    </w:p>
    <w:p w14:paraId="531D8583" w14:textId="77777777" w:rsidR="004416BD" w:rsidRDefault="00057F67">
      <w:pPr>
        <w:pStyle w:val="Heading3"/>
        <w:spacing w:before="120" w:after="120"/>
        <w:ind w:left="720"/>
        <w:rPr>
          <w:rFonts w:ascii="Garamond" w:eastAsia="Garamond" w:hAnsi="Garamond" w:cs="Garamond"/>
          <w:color w:val="000000"/>
        </w:rPr>
      </w:pPr>
      <w:bookmarkStart w:id="77" w:name="_heading=h.3d8mzsg2uxkx" w:colFirst="0" w:colLast="0"/>
      <w:bookmarkEnd w:id="77"/>
      <w:r>
        <w:rPr>
          <w:rFonts w:ascii="Garamond" w:eastAsia="Garamond" w:hAnsi="Garamond" w:cs="Garamond"/>
          <w:color w:val="000000"/>
        </w:rPr>
        <w:t>Health System Control Room Framework</w:t>
      </w:r>
    </w:p>
    <w:p w14:paraId="2E97C563" w14:textId="77777777" w:rsidR="004416BD" w:rsidRDefault="00057F67">
      <w:pPr>
        <w:ind w:left="720"/>
        <w:rPr>
          <w:rFonts w:ascii="Garamond" w:eastAsia="Garamond" w:hAnsi="Garamond" w:cs="Garamond"/>
        </w:rPr>
      </w:pPr>
      <w:r>
        <w:rPr>
          <w:rFonts w:ascii="Garamond" w:eastAsia="Garamond" w:hAnsi="Garamond" w:cs="Garamond"/>
        </w:rPr>
        <w:t xml:space="preserve">The PCR is organized into </w:t>
      </w:r>
      <w:r>
        <w:rPr>
          <w:rFonts w:ascii="Garamond" w:eastAsia="Garamond" w:hAnsi="Garamond" w:cs="Garamond"/>
          <w:b/>
          <w:bCs/>
        </w:rPr>
        <w:t>seven functional pillars</w:t>
      </w:r>
      <w:r>
        <w:rPr>
          <w:rFonts w:ascii="Garamond" w:eastAsia="Garamond" w:hAnsi="Garamond" w:cs="Garamond"/>
        </w:rPr>
        <w:t xml:space="preserve"> to ensure no aspect of the response is overlooked:</w:t>
      </w:r>
    </w:p>
    <w:p w14:paraId="0F7C35CB" w14:textId="77777777" w:rsidR="004416BD" w:rsidRDefault="00057F67">
      <w:pPr>
        <w:pStyle w:val="Heading4"/>
        <w:numPr>
          <w:ilvl w:val="0"/>
          <w:numId w:val="2"/>
        </w:numPr>
        <w:spacing w:after="0"/>
        <w:rPr>
          <w:rFonts w:ascii="Garamond" w:eastAsia="Garamond" w:hAnsi="Garamond" w:cs="Garamond"/>
          <w:b/>
          <w:bCs/>
          <w:color w:val="000000"/>
        </w:rPr>
      </w:pPr>
      <w:bookmarkStart w:id="78" w:name="_heading=h.rt4x80w9y0ya" w:colFirst="0" w:colLast="0"/>
      <w:bookmarkEnd w:id="78"/>
      <w:r>
        <w:rPr>
          <w:rFonts w:ascii="Garamond" w:eastAsia="Garamond" w:hAnsi="Garamond" w:cs="Garamond"/>
          <w:b/>
          <w:bCs/>
          <w:color w:val="000000"/>
        </w:rPr>
        <w:t>Rapid Response Team (RRT)</w:t>
      </w:r>
    </w:p>
    <w:p w14:paraId="2B286385" w14:textId="77777777" w:rsidR="004416BD" w:rsidRDefault="00057F67">
      <w:pPr>
        <w:numPr>
          <w:ilvl w:val="1"/>
          <w:numId w:val="2"/>
        </w:numPr>
        <w:jc w:val="left"/>
        <w:rPr>
          <w:rFonts w:ascii="Garamond" w:eastAsia="Garamond" w:hAnsi="Garamond" w:cs="Garamond"/>
        </w:rPr>
      </w:pPr>
      <w:r>
        <w:rPr>
          <w:rFonts w:ascii="Garamond" w:eastAsia="Garamond" w:hAnsi="Garamond" w:cs="Garamond"/>
        </w:rPr>
        <w:t>Provides immediate intervention during emergencies, clusters, a</w:t>
      </w:r>
      <w:r>
        <w:rPr>
          <w:rFonts w:ascii="Garamond" w:eastAsia="Garamond" w:hAnsi="Garamond" w:cs="Garamond"/>
        </w:rPr>
        <w:t xml:space="preserve">nd field </w:t>
      </w:r>
      <w:proofErr w:type="gramStart"/>
      <w:r>
        <w:rPr>
          <w:rFonts w:ascii="Garamond" w:eastAsia="Garamond" w:hAnsi="Garamond" w:cs="Garamond"/>
        </w:rPr>
        <w:t>alerts.</w:t>
      </w:r>
      <w:r>
        <w:rPr>
          <w:rFonts w:ascii="Times New Roman" w:eastAsia="Times New Roman" w:hAnsi="Times New Roman" w:cs="Times New Roman"/>
        </w:rPr>
        <w:t>​</w:t>
      </w:r>
      <w:proofErr w:type="gramEnd"/>
    </w:p>
    <w:p w14:paraId="477EB6B0" w14:textId="77777777" w:rsidR="004416BD" w:rsidRDefault="00057F67">
      <w:pPr>
        <w:numPr>
          <w:ilvl w:val="1"/>
          <w:numId w:val="2"/>
        </w:numPr>
        <w:jc w:val="left"/>
        <w:rPr>
          <w:rFonts w:ascii="Garamond" w:eastAsia="Garamond" w:hAnsi="Garamond" w:cs="Garamond"/>
        </w:rPr>
      </w:pPr>
      <w:r>
        <w:rPr>
          <w:rFonts w:ascii="Garamond" w:eastAsia="Garamond" w:hAnsi="Garamond" w:cs="Garamond"/>
        </w:rPr>
        <w:lastRenderedPageBreak/>
        <w:t>Coordinates urgent actions such as case investigation, contact tracing, isolation, and inter</w:t>
      </w:r>
      <w:r>
        <w:rPr>
          <w:rFonts w:ascii="Cambria Math" w:eastAsia="Cambria Math" w:hAnsi="Cambria Math" w:cs="Cambria Math"/>
        </w:rPr>
        <w:t>‑</w:t>
      </w:r>
      <w:r>
        <w:rPr>
          <w:rFonts w:ascii="Garamond" w:eastAsia="Garamond" w:hAnsi="Garamond" w:cs="Garamond"/>
        </w:rPr>
        <w:t>facility referrals.</w:t>
      </w:r>
    </w:p>
    <w:p w14:paraId="633361D1" w14:textId="77777777" w:rsidR="004416BD" w:rsidRDefault="00057F67">
      <w:pPr>
        <w:pStyle w:val="Heading4"/>
        <w:numPr>
          <w:ilvl w:val="0"/>
          <w:numId w:val="2"/>
        </w:numPr>
        <w:rPr>
          <w:rFonts w:ascii="Garamond" w:eastAsia="Garamond" w:hAnsi="Garamond" w:cs="Garamond"/>
          <w:b/>
          <w:bCs/>
          <w:color w:val="000000"/>
        </w:rPr>
      </w:pPr>
      <w:bookmarkStart w:id="79" w:name="_heading=h.jtmssbvcv4x0" w:colFirst="0" w:colLast="0"/>
      <w:bookmarkEnd w:id="79"/>
      <w:r>
        <w:rPr>
          <w:rFonts w:ascii="Garamond" w:eastAsia="Garamond" w:hAnsi="Garamond" w:cs="Garamond"/>
          <w:b/>
          <w:bCs/>
          <w:color w:val="000000"/>
        </w:rPr>
        <w:t>Data Management &amp; Analytics Team</w:t>
      </w:r>
    </w:p>
    <w:p w14:paraId="453C6DA3" w14:textId="77777777" w:rsidR="004416BD" w:rsidRDefault="00057F67">
      <w:pPr>
        <w:numPr>
          <w:ilvl w:val="1"/>
          <w:numId w:val="2"/>
        </w:numPr>
        <w:spacing w:before="40"/>
        <w:jc w:val="left"/>
        <w:rPr>
          <w:rFonts w:ascii="Garamond" w:eastAsia="Garamond" w:hAnsi="Garamond" w:cs="Garamond"/>
        </w:rPr>
      </w:pPr>
      <w:r>
        <w:rPr>
          <w:rFonts w:ascii="Garamond" w:eastAsia="Garamond" w:hAnsi="Garamond" w:cs="Garamond"/>
        </w:rPr>
        <w:t>Collects, validates, and manages key health system indicators (cases, tests, beds, HR, supplies</w:t>
      </w:r>
      <w:proofErr w:type="gramStart"/>
      <w:r>
        <w:rPr>
          <w:rFonts w:ascii="Garamond" w:eastAsia="Garamond" w:hAnsi="Garamond" w:cs="Garamond"/>
        </w:rPr>
        <w:t>).</w:t>
      </w:r>
      <w:r>
        <w:rPr>
          <w:rFonts w:ascii="Times New Roman" w:eastAsia="Times New Roman" w:hAnsi="Times New Roman" w:cs="Times New Roman"/>
        </w:rPr>
        <w:t>​</w:t>
      </w:r>
      <w:proofErr w:type="gramEnd"/>
    </w:p>
    <w:p w14:paraId="3A46D078" w14:textId="77777777" w:rsidR="004416BD" w:rsidRDefault="00057F67">
      <w:pPr>
        <w:numPr>
          <w:ilvl w:val="1"/>
          <w:numId w:val="2"/>
        </w:numPr>
        <w:jc w:val="left"/>
        <w:rPr>
          <w:rFonts w:ascii="Garamond" w:eastAsia="Garamond" w:hAnsi="Garamond" w:cs="Garamond"/>
        </w:rPr>
      </w:pPr>
      <w:proofErr w:type="spellStart"/>
      <w:r>
        <w:rPr>
          <w:rFonts w:ascii="Garamond" w:eastAsia="Garamond" w:hAnsi="Garamond" w:cs="Garamond"/>
        </w:rPr>
        <w:t>Analyzes</w:t>
      </w:r>
      <w:proofErr w:type="spellEnd"/>
      <w:r>
        <w:rPr>
          <w:rFonts w:ascii="Garamond" w:eastAsia="Garamond" w:hAnsi="Garamond" w:cs="Garamond"/>
        </w:rPr>
        <w:t xml:space="preserve"> data trends, generates projections, and supports evidence</w:t>
      </w:r>
      <w:r>
        <w:rPr>
          <w:rFonts w:ascii="Cambria Math" w:eastAsia="Cambria Math" w:hAnsi="Cambria Math" w:cs="Cambria Math"/>
        </w:rPr>
        <w:t>‑</w:t>
      </w:r>
      <w:r>
        <w:rPr>
          <w:rFonts w:ascii="Garamond" w:eastAsia="Garamond" w:hAnsi="Garamond" w:cs="Garamond"/>
        </w:rPr>
        <w:t>based decision</w:t>
      </w:r>
      <w:r>
        <w:rPr>
          <w:rFonts w:ascii="Cambria Math" w:eastAsia="Cambria Math" w:hAnsi="Cambria Math" w:cs="Cambria Math"/>
        </w:rPr>
        <w:t>‑</w:t>
      </w:r>
      <w:r>
        <w:rPr>
          <w:rFonts w:ascii="Garamond" w:eastAsia="Garamond" w:hAnsi="Garamond" w:cs="Garamond"/>
        </w:rPr>
        <w:t>making for local authorities.</w:t>
      </w:r>
    </w:p>
    <w:p w14:paraId="49B865A8" w14:textId="77777777" w:rsidR="004416BD" w:rsidRDefault="00057F67">
      <w:pPr>
        <w:pStyle w:val="Heading4"/>
        <w:numPr>
          <w:ilvl w:val="0"/>
          <w:numId w:val="2"/>
        </w:numPr>
        <w:rPr>
          <w:rFonts w:ascii="Garamond" w:eastAsia="Garamond" w:hAnsi="Garamond" w:cs="Garamond"/>
          <w:b/>
          <w:bCs/>
          <w:color w:val="000000"/>
        </w:rPr>
      </w:pPr>
      <w:bookmarkStart w:id="80" w:name="_heading=h.3y6xqsp9y37t" w:colFirst="0" w:colLast="0"/>
      <w:bookmarkEnd w:id="80"/>
      <w:r>
        <w:rPr>
          <w:rFonts w:ascii="Garamond" w:eastAsia="Garamond" w:hAnsi="Garamond" w:cs="Garamond"/>
          <w:b/>
          <w:bCs/>
          <w:color w:val="000000"/>
        </w:rPr>
        <w:t>Human Resource Deployment Team</w:t>
      </w:r>
    </w:p>
    <w:p w14:paraId="4220C49C" w14:textId="77777777" w:rsidR="004416BD" w:rsidRDefault="00057F67">
      <w:pPr>
        <w:numPr>
          <w:ilvl w:val="1"/>
          <w:numId w:val="2"/>
        </w:numPr>
        <w:spacing w:before="40"/>
        <w:jc w:val="left"/>
        <w:rPr>
          <w:rFonts w:ascii="Garamond" w:eastAsia="Garamond" w:hAnsi="Garamond" w:cs="Garamond"/>
        </w:rPr>
      </w:pPr>
      <w:r>
        <w:rPr>
          <w:rFonts w:ascii="Garamond" w:eastAsia="Garamond" w:hAnsi="Garamond" w:cs="Garamond"/>
        </w:rPr>
        <w:t>Allocates heal</w:t>
      </w:r>
      <w:r>
        <w:rPr>
          <w:rFonts w:ascii="Garamond" w:eastAsia="Garamond" w:hAnsi="Garamond" w:cs="Garamond"/>
        </w:rPr>
        <w:t>thcare staff efficiently based on workload and need</w:t>
      </w:r>
    </w:p>
    <w:p w14:paraId="7E2361B2" w14:textId="77777777" w:rsidR="004416BD" w:rsidRDefault="00057F67">
      <w:pPr>
        <w:numPr>
          <w:ilvl w:val="1"/>
          <w:numId w:val="2"/>
        </w:numPr>
        <w:jc w:val="left"/>
        <w:rPr>
          <w:rFonts w:ascii="Garamond" w:eastAsia="Garamond" w:hAnsi="Garamond" w:cs="Garamond"/>
        </w:rPr>
      </w:pPr>
      <w:r>
        <w:rPr>
          <w:rFonts w:ascii="Garamond" w:eastAsia="Garamond" w:hAnsi="Garamond" w:cs="Garamond"/>
        </w:rPr>
        <w:t>Ensures adequate and equitable workforce distribution across facilities</w:t>
      </w:r>
    </w:p>
    <w:p w14:paraId="2E67DF61" w14:textId="77777777" w:rsidR="004416BD" w:rsidRDefault="00057F67">
      <w:pPr>
        <w:pStyle w:val="Heading4"/>
        <w:numPr>
          <w:ilvl w:val="0"/>
          <w:numId w:val="2"/>
        </w:numPr>
        <w:rPr>
          <w:rFonts w:ascii="Garamond" w:eastAsia="Garamond" w:hAnsi="Garamond" w:cs="Garamond"/>
          <w:b/>
          <w:bCs/>
          <w:color w:val="000000"/>
        </w:rPr>
      </w:pPr>
      <w:bookmarkStart w:id="81" w:name="_heading=h.aq5uot7zvd8p" w:colFirst="0" w:colLast="0"/>
      <w:bookmarkEnd w:id="81"/>
      <w:r>
        <w:rPr>
          <w:rFonts w:ascii="Garamond" w:eastAsia="Garamond" w:hAnsi="Garamond" w:cs="Garamond"/>
          <w:b/>
          <w:bCs/>
          <w:color w:val="000000"/>
        </w:rPr>
        <w:t>Laboratory Surveillance Team</w:t>
      </w:r>
    </w:p>
    <w:p w14:paraId="61F14D80" w14:textId="060C8A55" w:rsidR="004416BD" w:rsidRDefault="00057F67">
      <w:pPr>
        <w:numPr>
          <w:ilvl w:val="1"/>
          <w:numId w:val="2"/>
        </w:numPr>
        <w:spacing w:before="40"/>
        <w:jc w:val="left"/>
        <w:rPr>
          <w:rFonts w:ascii="Garamond" w:eastAsia="Garamond" w:hAnsi="Garamond" w:cs="Garamond"/>
        </w:rPr>
      </w:pPr>
      <w:r>
        <w:rPr>
          <w:rFonts w:ascii="Garamond" w:eastAsia="Garamond" w:hAnsi="Garamond" w:cs="Garamond"/>
        </w:rPr>
        <w:t xml:space="preserve">Oversees diagnostic testing coordination, sample transport, and timely reporting of </w:t>
      </w:r>
      <w:r w:rsidR="009425FA">
        <w:rPr>
          <w:rFonts w:ascii="Garamond" w:eastAsia="Garamond" w:hAnsi="Garamond" w:cs="Garamond"/>
        </w:rPr>
        <w:t>results.</w:t>
      </w:r>
      <w:r w:rsidR="009425FA">
        <w:rPr>
          <w:rFonts w:ascii="Times New Roman" w:eastAsia="Times New Roman" w:hAnsi="Times New Roman" w:cs="Times New Roman"/>
        </w:rPr>
        <w:t xml:space="preserve"> ​</w:t>
      </w:r>
    </w:p>
    <w:p w14:paraId="0137095C" w14:textId="77777777" w:rsidR="004416BD" w:rsidRDefault="00057F67">
      <w:pPr>
        <w:numPr>
          <w:ilvl w:val="1"/>
          <w:numId w:val="2"/>
        </w:numPr>
        <w:jc w:val="left"/>
        <w:rPr>
          <w:rFonts w:ascii="Garamond" w:eastAsia="Garamond" w:hAnsi="Garamond" w:cs="Garamond"/>
        </w:rPr>
      </w:pPr>
      <w:r>
        <w:rPr>
          <w:rFonts w:ascii="Garamond" w:eastAsia="Garamond" w:hAnsi="Garamond" w:cs="Garamond"/>
        </w:rPr>
        <w:t>Monitors lab indicators (testing volume, positivity rate, turnaround time) for early detection of outbreaks</w:t>
      </w:r>
    </w:p>
    <w:p w14:paraId="376ECA71" w14:textId="77777777" w:rsidR="004416BD" w:rsidRDefault="00057F67">
      <w:pPr>
        <w:pStyle w:val="Heading4"/>
        <w:numPr>
          <w:ilvl w:val="0"/>
          <w:numId w:val="2"/>
        </w:numPr>
        <w:rPr>
          <w:rFonts w:ascii="Garamond" w:eastAsia="Garamond" w:hAnsi="Garamond" w:cs="Garamond"/>
          <w:b/>
          <w:bCs/>
          <w:color w:val="000000"/>
        </w:rPr>
      </w:pPr>
      <w:bookmarkStart w:id="82" w:name="_heading=h.gscwnrwrmlm7" w:colFirst="0" w:colLast="0"/>
      <w:bookmarkEnd w:id="82"/>
      <w:r>
        <w:rPr>
          <w:rFonts w:ascii="Garamond" w:eastAsia="Garamond" w:hAnsi="Garamond" w:cs="Garamond"/>
          <w:b/>
          <w:bCs/>
          <w:color w:val="000000"/>
        </w:rPr>
        <w:t>Vaccination Cell (If Required)</w:t>
      </w:r>
    </w:p>
    <w:p w14:paraId="3059177C" w14:textId="348FF50E" w:rsidR="004416BD" w:rsidRDefault="00057F67">
      <w:pPr>
        <w:numPr>
          <w:ilvl w:val="1"/>
          <w:numId w:val="2"/>
        </w:numPr>
        <w:spacing w:before="40"/>
        <w:jc w:val="left"/>
        <w:rPr>
          <w:rFonts w:ascii="Garamond" w:eastAsia="Garamond" w:hAnsi="Garamond" w:cs="Garamond"/>
        </w:rPr>
      </w:pPr>
      <w:r>
        <w:rPr>
          <w:rFonts w:ascii="Garamond" w:eastAsia="Garamond" w:hAnsi="Garamond" w:cs="Garamond"/>
        </w:rPr>
        <w:t>Plans and executes vaccination campaigns, including micro</w:t>
      </w:r>
      <w:r>
        <w:rPr>
          <w:rFonts w:ascii="Cambria Math" w:eastAsia="Cambria Math" w:hAnsi="Cambria Math" w:cs="Cambria Math"/>
        </w:rPr>
        <w:t>‑</w:t>
      </w:r>
      <w:r>
        <w:rPr>
          <w:rFonts w:ascii="Garamond" w:eastAsia="Garamond" w:hAnsi="Garamond" w:cs="Garamond"/>
        </w:rPr>
        <w:t xml:space="preserve">planning and session </w:t>
      </w:r>
      <w:r w:rsidR="009425FA">
        <w:rPr>
          <w:rFonts w:ascii="Garamond" w:eastAsia="Garamond" w:hAnsi="Garamond" w:cs="Garamond"/>
        </w:rPr>
        <w:t>scheduling.</w:t>
      </w:r>
      <w:r w:rsidR="009425FA">
        <w:rPr>
          <w:rFonts w:ascii="Times New Roman" w:eastAsia="Times New Roman" w:hAnsi="Times New Roman" w:cs="Times New Roman"/>
        </w:rPr>
        <w:t xml:space="preserve"> ​</w:t>
      </w:r>
    </w:p>
    <w:p w14:paraId="64E6CB75" w14:textId="77777777" w:rsidR="004416BD" w:rsidRDefault="00057F67">
      <w:pPr>
        <w:numPr>
          <w:ilvl w:val="1"/>
          <w:numId w:val="2"/>
        </w:numPr>
        <w:jc w:val="left"/>
        <w:rPr>
          <w:rFonts w:ascii="Garamond" w:eastAsia="Garamond" w:hAnsi="Garamond" w:cs="Garamond"/>
        </w:rPr>
      </w:pPr>
      <w:r>
        <w:rPr>
          <w:rFonts w:ascii="Garamond" w:eastAsia="Garamond" w:hAnsi="Garamond" w:cs="Garamond"/>
        </w:rPr>
        <w:t>Tracks coverage, identifi</w:t>
      </w:r>
      <w:r>
        <w:rPr>
          <w:rFonts w:ascii="Garamond" w:eastAsia="Garamond" w:hAnsi="Garamond" w:cs="Garamond"/>
        </w:rPr>
        <w:t>es gaps, and coordinates corrective actions with field teams and outreach services.</w:t>
      </w:r>
    </w:p>
    <w:p w14:paraId="0518386D" w14:textId="77777777" w:rsidR="004416BD" w:rsidRDefault="00057F67">
      <w:pPr>
        <w:pStyle w:val="Heading4"/>
        <w:numPr>
          <w:ilvl w:val="0"/>
          <w:numId w:val="2"/>
        </w:numPr>
        <w:rPr>
          <w:rFonts w:ascii="Garamond" w:eastAsia="Garamond" w:hAnsi="Garamond" w:cs="Garamond"/>
          <w:b/>
          <w:bCs/>
          <w:color w:val="000000"/>
        </w:rPr>
      </w:pPr>
      <w:bookmarkStart w:id="83" w:name="_heading=h.x8a1vt3i992p" w:colFirst="0" w:colLast="0"/>
      <w:bookmarkEnd w:id="83"/>
      <w:r>
        <w:rPr>
          <w:rFonts w:ascii="Garamond" w:eastAsia="Garamond" w:hAnsi="Garamond" w:cs="Garamond"/>
          <w:b/>
          <w:bCs/>
          <w:color w:val="000000"/>
        </w:rPr>
        <w:t>Infrastructure &amp; Patient Occupancy Team</w:t>
      </w:r>
    </w:p>
    <w:p w14:paraId="0D3956D0" w14:textId="3F3C2DCB" w:rsidR="004416BD" w:rsidRDefault="00057F67">
      <w:pPr>
        <w:numPr>
          <w:ilvl w:val="1"/>
          <w:numId w:val="2"/>
        </w:numPr>
        <w:spacing w:before="40"/>
        <w:jc w:val="left"/>
        <w:rPr>
          <w:rFonts w:ascii="Garamond" w:eastAsia="Garamond" w:hAnsi="Garamond" w:cs="Garamond"/>
        </w:rPr>
      </w:pPr>
      <w:r>
        <w:rPr>
          <w:rFonts w:ascii="Garamond" w:eastAsia="Garamond" w:hAnsi="Garamond" w:cs="Garamond"/>
        </w:rPr>
        <w:t xml:space="preserve">Monitors facility capacity, earmarked beds, </w:t>
      </w:r>
      <w:proofErr w:type="gramStart"/>
      <w:r>
        <w:rPr>
          <w:rFonts w:ascii="Garamond" w:eastAsia="Garamond" w:hAnsi="Garamond" w:cs="Garamond"/>
        </w:rPr>
        <w:t>oxygen</w:t>
      </w:r>
      <w:proofErr w:type="gramEnd"/>
      <w:r>
        <w:rPr>
          <w:rFonts w:ascii="Garamond" w:eastAsia="Garamond" w:hAnsi="Garamond" w:cs="Garamond"/>
        </w:rPr>
        <w:t xml:space="preserve"> and critical care resources across all linked </w:t>
      </w:r>
      <w:r w:rsidR="009425FA">
        <w:rPr>
          <w:rFonts w:ascii="Garamond" w:eastAsia="Garamond" w:hAnsi="Garamond" w:cs="Garamond"/>
        </w:rPr>
        <w:t>facilities.</w:t>
      </w:r>
      <w:r w:rsidR="009425FA">
        <w:rPr>
          <w:rFonts w:ascii="Times New Roman" w:eastAsia="Times New Roman" w:hAnsi="Times New Roman" w:cs="Times New Roman"/>
        </w:rPr>
        <w:t xml:space="preserve"> ​</w:t>
      </w:r>
    </w:p>
    <w:p w14:paraId="6BC4194A" w14:textId="77777777" w:rsidR="004416BD" w:rsidRDefault="00057F67">
      <w:pPr>
        <w:numPr>
          <w:ilvl w:val="1"/>
          <w:numId w:val="2"/>
        </w:numPr>
        <w:jc w:val="left"/>
        <w:rPr>
          <w:rFonts w:ascii="Garamond" w:eastAsia="Garamond" w:hAnsi="Garamond" w:cs="Garamond"/>
        </w:rPr>
      </w:pPr>
      <w:r>
        <w:rPr>
          <w:rFonts w:ascii="Garamond" w:eastAsia="Garamond" w:hAnsi="Garamond" w:cs="Garamond"/>
        </w:rPr>
        <w:t>Ensures optimal patien</w:t>
      </w:r>
      <w:r>
        <w:rPr>
          <w:rFonts w:ascii="Garamond" w:eastAsia="Garamond" w:hAnsi="Garamond" w:cs="Garamond"/>
        </w:rPr>
        <w:t>t distribution and referral management using updated bed</w:t>
      </w:r>
      <w:r>
        <w:rPr>
          <w:rFonts w:ascii="Cambria Math" w:eastAsia="Cambria Math" w:hAnsi="Cambria Math" w:cs="Cambria Math"/>
        </w:rPr>
        <w:t>‑</w:t>
      </w:r>
      <w:r>
        <w:rPr>
          <w:rFonts w:ascii="Garamond" w:eastAsia="Garamond" w:hAnsi="Garamond" w:cs="Garamond"/>
        </w:rPr>
        <w:t>status and resource data.</w:t>
      </w:r>
    </w:p>
    <w:p w14:paraId="5D0B20C5" w14:textId="77777777" w:rsidR="004416BD" w:rsidRDefault="00057F67">
      <w:pPr>
        <w:numPr>
          <w:ilvl w:val="1"/>
          <w:numId w:val="2"/>
        </w:numPr>
        <w:jc w:val="left"/>
        <w:rPr>
          <w:rFonts w:ascii="Garamond" w:eastAsia="Garamond" w:hAnsi="Garamond" w:cs="Garamond"/>
        </w:rPr>
      </w:pPr>
      <w:r>
        <w:rPr>
          <w:rFonts w:ascii="Garamond" w:eastAsia="Garamond" w:hAnsi="Garamond" w:cs="Garamond"/>
        </w:rPr>
        <w:t>BMWM</w:t>
      </w:r>
    </w:p>
    <w:p w14:paraId="0EF50D32" w14:textId="77777777" w:rsidR="004416BD" w:rsidRDefault="00057F67">
      <w:pPr>
        <w:pStyle w:val="Heading4"/>
        <w:numPr>
          <w:ilvl w:val="0"/>
          <w:numId w:val="2"/>
        </w:numPr>
        <w:rPr>
          <w:rFonts w:ascii="Garamond" w:eastAsia="Garamond" w:hAnsi="Garamond" w:cs="Garamond"/>
          <w:b/>
          <w:bCs/>
          <w:color w:val="000000"/>
        </w:rPr>
      </w:pPr>
      <w:bookmarkStart w:id="84" w:name="_heading=h.4ydx0pv1y92t" w:colFirst="0" w:colLast="0"/>
      <w:bookmarkEnd w:id="84"/>
      <w:r>
        <w:rPr>
          <w:rFonts w:ascii="Garamond" w:eastAsia="Garamond" w:hAnsi="Garamond" w:cs="Garamond"/>
          <w:b/>
          <w:bCs/>
        </w:rPr>
        <w:t>Communication team</w:t>
      </w:r>
    </w:p>
    <w:p w14:paraId="6A07F2A8" w14:textId="77777777" w:rsidR="004416BD" w:rsidRDefault="00057F67">
      <w:pPr>
        <w:numPr>
          <w:ilvl w:val="0"/>
          <w:numId w:val="2"/>
        </w:numPr>
        <w:rPr>
          <w:rFonts w:ascii="Garamond" w:eastAsia="Garamond" w:hAnsi="Garamond" w:cs="Garamond"/>
          <w:b/>
          <w:bCs/>
          <w:i/>
          <w:iCs/>
        </w:rPr>
      </w:pPr>
      <w:r>
        <w:rPr>
          <w:rFonts w:ascii="Garamond" w:eastAsia="Garamond" w:hAnsi="Garamond" w:cs="Garamond"/>
          <w:b/>
          <w:bCs/>
          <w:i/>
          <w:iCs/>
        </w:rPr>
        <w:t>Logistics and supply chain</w:t>
      </w:r>
    </w:p>
    <w:p w14:paraId="4DF4F969" w14:textId="77777777" w:rsidR="004416BD" w:rsidRDefault="00057F67">
      <w:pPr>
        <w:numPr>
          <w:ilvl w:val="0"/>
          <w:numId w:val="2"/>
        </w:numPr>
        <w:rPr>
          <w:rFonts w:ascii="Garamond" w:eastAsia="Garamond" w:hAnsi="Garamond" w:cs="Garamond"/>
          <w:b/>
          <w:bCs/>
          <w:i/>
          <w:iCs/>
        </w:rPr>
      </w:pPr>
      <w:r>
        <w:rPr>
          <w:rFonts w:ascii="Garamond" w:eastAsia="Garamond" w:hAnsi="Garamond" w:cs="Garamond"/>
          <w:b/>
          <w:bCs/>
          <w:i/>
          <w:iCs/>
        </w:rPr>
        <w:t>Transportation (interfacility &amp; emergency transport)</w:t>
      </w:r>
    </w:p>
    <w:p w14:paraId="4A111DF1" w14:textId="77777777" w:rsidR="004416BD" w:rsidRDefault="00057F67">
      <w:pPr>
        <w:numPr>
          <w:ilvl w:val="0"/>
          <w:numId w:val="2"/>
        </w:numPr>
        <w:rPr>
          <w:rFonts w:ascii="Garamond" w:eastAsia="Garamond" w:hAnsi="Garamond" w:cs="Garamond"/>
          <w:b/>
          <w:bCs/>
          <w:i/>
          <w:iCs/>
        </w:rPr>
      </w:pPr>
      <w:r>
        <w:rPr>
          <w:rFonts w:ascii="Garamond" w:eastAsia="Garamond" w:hAnsi="Garamond" w:cs="Garamond"/>
          <w:b/>
          <w:bCs/>
          <w:i/>
          <w:iCs/>
        </w:rPr>
        <w:t>Media surveillance Call centre</w:t>
      </w:r>
    </w:p>
    <w:p w14:paraId="0DB67681" w14:textId="77777777" w:rsidR="004416BD" w:rsidRDefault="00057F67">
      <w:pPr>
        <w:numPr>
          <w:ilvl w:val="0"/>
          <w:numId w:val="2"/>
        </w:numPr>
        <w:rPr>
          <w:rFonts w:ascii="Garamond" w:eastAsia="Garamond" w:hAnsi="Garamond" w:cs="Garamond"/>
          <w:b/>
          <w:bCs/>
          <w:i/>
          <w:iCs/>
        </w:rPr>
      </w:pPr>
      <w:r>
        <w:rPr>
          <w:rFonts w:ascii="Garamond" w:eastAsia="Garamond" w:hAnsi="Garamond" w:cs="Garamond"/>
          <w:b/>
          <w:bCs/>
          <w:i/>
          <w:iCs/>
        </w:rPr>
        <w:t>Management of the deceased</w:t>
      </w:r>
    </w:p>
    <w:p w14:paraId="2BECDF13" w14:textId="77777777" w:rsidR="004416BD" w:rsidRDefault="00057F67">
      <w:pPr>
        <w:numPr>
          <w:ilvl w:val="0"/>
          <w:numId w:val="2"/>
        </w:numPr>
        <w:rPr>
          <w:rFonts w:ascii="Garamond" w:eastAsia="Garamond" w:hAnsi="Garamond" w:cs="Garamond"/>
          <w:b/>
          <w:bCs/>
          <w:i/>
          <w:iCs/>
        </w:rPr>
      </w:pPr>
      <w:r>
        <w:rPr>
          <w:rFonts w:ascii="Garamond" w:eastAsia="Garamond" w:hAnsi="Garamond" w:cs="Garamond"/>
          <w:b/>
          <w:bCs/>
          <w:i/>
          <w:iCs/>
        </w:rPr>
        <w:t>Intersectoral coordination and convergence</w:t>
      </w:r>
    </w:p>
    <w:p w14:paraId="393695D3" w14:textId="77777777" w:rsidR="004416BD" w:rsidRDefault="00057F67">
      <w:pPr>
        <w:pStyle w:val="Heading3"/>
        <w:ind w:left="720"/>
        <w:rPr>
          <w:rFonts w:ascii="Garamond" w:eastAsia="Garamond" w:hAnsi="Garamond" w:cs="Garamond"/>
          <w:color w:val="000000"/>
        </w:rPr>
      </w:pPr>
      <w:bookmarkStart w:id="85" w:name="_heading=h.zc50if6nytn3" w:colFirst="0" w:colLast="0"/>
      <w:bookmarkEnd w:id="85"/>
      <w:r>
        <w:rPr>
          <w:rFonts w:ascii="Garamond" w:eastAsia="Garamond" w:hAnsi="Garamond" w:cs="Garamond"/>
          <w:color w:val="000000"/>
        </w:rPr>
        <w:t xml:space="preserve">Key Control Room Team </w:t>
      </w:r>
    </w:p>
    <w:p w14:paraId="7E1E82C9" w14:textId="77777777" w:rsidR="004416BD" w:rsidRDefault="00057F67">
      <w:pPr>
        <w:ind w:left="720"/>
        <w:rPr>
          <w:rFonts w:ascii="Garamond" w:eastAsia="Garamond" w:hAnsi="Garamond" w:cs="Garamond"/>
        </w:rPr>
      </w:pPr>
      <w:r>
        <w:rPr>
          <w:rFonts w:ascii="Garamond" w:eastAsia="Garamond" w:hAnsi="Garamond" w:cs="Garamond"/>
        </w:rPr>
        <w:t>The Control Room Team coordinates all pandemic response activities within the LSGD and serves as the single command and communication hub during activation. It int</w:t>
      </w:r>
      <w:r>
        <w:rPr>
          <w:rFonts w:ascii="Garamond" w:eastAsia="Garamond" w:hAnsi="Garamond" w:cs="Garamond"/>
        </w:rPr>
        <w:t>egrates information, field actions, logistics, and policy execution across all participating departments and health facilities.</w:t>
      </w:r>
    </w:p>
    <w:p w14:paraId="738C4FA1" w14:textId="77777777" w:rsidR="004416BD" w:rsidRDefault="004416BD">
      <w:pPr>
        <w:rPr>
          <w:rFonts w:ascii="Garamond" w:eastAsia="Garamond" w:hAnsi="Garamond" w:cs="Garamond"/>
        </w:rPr>
      </w:pPr>
    </w:p>
    <w:p w14:paraId="68D7C201" w14:textId="77777777" w:rsidR="004416BD" w:rsidRDefault="004416BD">
      <w:pPr>
        <w:rPr>
          <w:rFonts w:ascii="Garamond" w:eastAsia="Garamond" w:hAnsi="Garamond" w:cs="Garamond"/>
        </w:rPr>
      </w:pPr>
    </w:p>
    <w:tbl>
      <w:tblPr>
        <w:tblStyle w:val="afff"/>
        <w:tblW w:w="9405" w:type="dxa"/>
        <w:tblInd w:w="630" w:type="dxa"/>
        <w:tblBorders>
          <w:top w:val="nil"/>
          <w:left w:val="nil"/>
          <w:bottom w:val="nil"/>
          <w:right w:val="nil"/>
          <w:insideH w:val="nil"/>
          <w:insideV w:val="nil"/>
        </w:tblBorders>
        <w:tblLayout w:type="fixed"/>
        <w:tblLook w:val="0600" w:firstRow="0" w:lastRow="0" w:firstColumn="0" w:lastColumn="0" w:noHBand="1" w:noVBand="1"/>
      </w:tblPr>
      <w:tblGrid>
        <w:gridCol w:w="2100"/>
        <w:gridCol w:w="1635"/>
        <w:gridCol w:w="1485"/>
        <w:gridCol w:w="1650"/>
        <w:gridCol w:w="2535"/>
      </w:tblGrid>
      <w:tr w:rsidR="004416BD" w14:paraId="1D20A2FD" w14:textId="77777777">
        <w:trPr>
          <w:trHeight w:val="20"/>
        </w:trPr>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83A9D92" w14:textId="77777777" w:rsidR="004416BD" w:rsidRDefault="00057F67">
            <w:pPr>
              <w:jc w:val="left"/>
              <w:rPr>
                <w:rFonts w:ascii="Garamond" w:eastAsia="Garamond" w:hAnsi="Garamond" w:cs="Garamond"/>
              </w:rPr>
            </w:pPr>
            <w:r>
              <w:rPr>
                <w:rFonts w:ascii="Garamond" w:eastAsia="Garamond" w:hAnsi="Garamond" w:cs="Garamond"/>
                <w:b/>
                <w:bCs/>
              </w:rPr>
              <w:t>Role</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BBB185" w14:textId="77777777" w:rsidR="004416BD" w:rsidRDefault="00057F67">
            <w:pPr>
              <w:jc w:val="left"/>
              <w:rPr>
                <w:rFonts w:ascii="Garamond" w:eastAsia="Garamond" w:hAnsi="Garamond" w:cs="Garamond"/>
              </w:rPr>
            </w:pPr>
            <w:r>
              <w:rPr>
                <w:rFonts w:ascii="Garamond" w:eastAsia="Garamond" w:hAnsi="Garamond" w:cs="Garamond"/>
                <w:b/>
                <w:bCs/>
              </w:rPr>
              <w:t>Name</w:t>
            </w:r>
          </w:p>
        </w:tc>
        <w:tc>
          <w:tcPr>
            <w:tcW w:w="14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962019" w14:textId="77777777" w:rsidR="004416BD" w:rsidRDefault="00057F67">
            <w:pPr>
              <w:jc w:val="left"/>
              <w:rPr>
                <w:rFonts w:ascii="Garamond" w:eastAsia="Garamond" w:hAnsi="Garamond" w:cs="Garamond"/>
              </w:rPr>
            </w:pPr>
            <w:r>
              <w:rPr>
                <w:rFonts w:ascii="Garamond" w:eastAsia="Garamond" w:hAnsi="Garamond" w:cs="Garamond"/>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5A1E52" w14:textId="77777777" w:rsidR="004416BD" w:rsidRDefault="00057F67">
            <w:pPr>
              <w:jc w:val="left"/>
              <w:rPr>
                <w:rFonts w:ascii="Garamond" w:eastAsia="Garamond" w:hAnsi="Garamond" w:cs="Garamond"/>
              </w:rPr>
            </w:pPr>
            <w:r>
              <w:rPr>
                <w:rFonts w:ascii="Garamond" w:eastAsia="Garamond" w:hAnsi="Garamond" w:cs="Garamond"/>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84A1552" w14:textId="77777777" w:rsidR="004416BD" w:rsidRDefault="00057F67">
            <w:pPr>
              <w:jc w:val="left"/>
              <w:rPr>
                <w:rFonts w:ascii="Garamond" w:eastAsia="Garamond" w:hAnsi="Garamond" w:cs="Garamond"/>
              </w:rPr>
            </w:pPr>
            <w:r>
              <w:rPr>
                <w:rFonts w:ascii="Garamond" w:eastAsia="Garamond" w:hAnsi="Garamond" w:cs="Garamond"/>
                <w:b/>
                <w:bCs/>
              </w:rPr>
              <w:t>Responsibility</w:t>
            </w:r>
          </w:p>
        </w:tc>
      </w:tr>
      <w:tr w:rsidR="004416BD" w14:paraId="4D529316" w14:textId="77777777">
        <w:trPr>
          <w:trHeight w:val="20"/>
        </w:trPr>
        <w:tc>
          <w:tcPr>
            <w:tcW w:w="21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19803B" w14:textId="77777777" w:rsidR="004416BD" w:rsidRDefault="00057F67">
            <w:pPr>
              <w:jc w:val="left"/>
              <w:rPr>
                <w:rFonts w:ascii="Garamond" w:eastAsia="Garamond" w:hAnsi="Garamond" w:cs="Garamond"/>
              </w:rPr>
            </w:pPr>
            <w:r>
              <w:rPr>
                <w:rFonts w:ascii="Garamond" w:eastAsia="Garamond" w:hAnsi="Garamond" w:cs="Garamond"/>
                <w:b/>
                <w:bCs/>
              </w:rPr>
              <w:t>In-charge/Nodal Officer</w:t>
            </w:r>
          </w:p>
        </w:tc>
        <w:tc>
          <w:tcPr>
            <w:tcW w:w="16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591360" w14:textId="77777777" w:rsidR="004416BD" w:rsidRDefault="00057F67">
            <w:pPr>
              <w:jc w:val="left"/>
              <w:rPr>
                <w:rFonts w:ascii="Garamond" w:eastAsia="Garamond" w:hAnsi="Garamond" w:cs="Garamond"/>
              </w:rPr>
            </w:pPr>
            <w:proofErr w:type="gramStart"/>
            <w:r>
              <w:rPr>
                <w:rFonts w:ascii="Garamond" w:eastAsia="Garamond" w:hAnsi="Garamond" w:cs="Garamond"/>
              </w:rPr>
              <w:t>DR.FATHIMA</w:t>
            </w:r>
            <w:proofErr w:type="gramEnd"/>
            <w:r>
              <w:rPr>
                <w:rFonts w:ascii="Garamond" w:eastAsia="Garamond" w:hAnsi="Garamond" w:cs="Garamond"/>
              </w:rPr>
              <w:t xml:space="preserve"> A</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492FB4" w14:textId="77777777" w:rsidR="004416BD" w:rsidRDefault="00057F67">
            <w:pPr>
              <w:jc w:val="left"/>
              <w:rPr>
                <w:rFonts w:ascii="Garamond" w:eastAsia="Garamond" w:hAnsi="Garamond" w:cs="Garamond"/>
              </w:rPr>
            </w:pPr>
            <w:r>
              <w:rPr>
                <w:rFonts w:ascii="Garamond" w:eastAsia="Garamond" w:hAnsi="Garamond" w:cs="Garamond"/>
              </w:rPr>
              <w:t>Medical Officer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B7E075" w14:textId="77777777" w:rsidR="004416BD" w:rsidRDefault="004416BD">
            <w:pPr>
              <w:jc w:val="left"/>
              <w:rPr>
                <w:rFonts w:ascii="Garamond" w:eastAsia="Garamond" w:hAnsi="Garamond" w:cs="Garamond"/>
              </w:rPr>
            </w:pPr>
          </w:p>
          <w:p w14:paraId="702AE110" w14:textId="77777777" w:rsidR="004416BD" w:rsidRDefault="00057F67">
            <w:pPr>
              <w:jc w:val="center"/>
              <w:rPr>
                <w:rFonts w:ascii="Garamond" w:eastAsia="Garamond" w:hAnsi="Garamond" w:cs="Garamond"/>
              </w:rPr>
            </w:pPr>
            <w:r>
              <w:rPr>
                <w:rFonts w:ascii="Garamond" w:eastAsia="Garamond" w:hAnsi="Garamond" w:cs="Garamond"/>
              </w:rPr>
              <w:t>9496357230</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0906B1" w14:textId="77777777" w:rsidR="004416BD" w:rsidRDefault="00057F67">
            <w:pPr>
              <w:jc w:val="left"/>
              <w:rPr>
                <w:rFonts w:ascii="Garamond" w:eastAsia="Garamond" w:hAnsi="Garamond" w:cs="Garamond"/>
              </w:rPr>
            </w:pPr>
            <w:r>
              <w:rPr>
                <w:rFonts w:ascii="Garamond" w:eastAsia="Garamond" w:hAnsi="Garamond" w:cs="Garamond"/>
              </w:rPr>
              <w:t>Overall coordination, decision-making, and reporting to the District level.</w:t>
            </w:r>
          </w:p>
        </w:tc>
      </w:tr>
      <w:tr w:rsidR="004416BD" w14:paraId="13BA0429" w14:textId="77777777">
        <w:trPr>
          <w:trHeight w:val="20"/>
        </w:trPr>
        <w:tc>
          <w:tcPr>
            <w:tcW w:w="21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E18436" w14:textId="77777777" w:rsidR="004416BD" w:rsidRDefault="00057F67">
            <w:pPr>
              <w:jc w:val="left"/>
              <w:rPr>
                <w:rFonts w:ascii="Garamond" w:eastAsia="Garamond" w:hAnsi="Garamond" w:cs="Garamond"/>
              </w:rPr>
            </w:pPr>
            <w:r>
              <w:rPr>
                <w:rFonts w:ascii="Garamond" w:eastAsia="Garamond" w:hAnsi="Garamond" w:cs="Garamond"/>
                <w:b/>
                <w:bCs/>
              </w:rPr>
              <w:t>Communication Officer</w:t>
            </w:r>
          </w:p>
        </w:tc>
        <w:tc>
          <w:tcPr>
            <w:tcW w:w="16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9A07ED" w14:textId="77777777" w:rsidR="004416BD" w:rsidRDefault="00057F67">
            <w:pPr>
              <w:jc w:val="left"/>
              <w:rPr>
                <w:rFonts w:ascii="Garamond" w:eastAsia="Garamond" w:hAnsi="Garamond" w:cs="Garamond"/>
              </w:rPr>
            </w:pPr>
            <w:r>
              <w:rPr>
                <w:rFonts w:ascii="Garamond" w:eastAsia="Garamond" w:hAnsi="Garamond" w:cs="Garamond"/>
              </w:rPr>
              <w:t>UMESH P V</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2ECFC4" w14:textId="77777777" w:rsidR="004416BD" w:rsidRDefault="00057F67">
            <w:pPr>
              <w:jc w:val="left"/>
              <w:rPr>
                <w:rFonts w:ascii="Garamond" w:eastAsia="Garamond" w:hAnsi="Garamond" w:cs="Garamond"/>
              </w:rPr>
            </w:pPr>
            <w:r>
              <w:rPr>
                <w:rFonts w:ascii="Garamond" w:eastAsia="Garamond" w:hAnsi="Garamond" w:cs="Garamond"/>
              </w:rPr>
              <w:t>Health Inspector</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E53C50" w14:textId="77777777" w:rsidR="004416BD" w:rsidRDefault="00057F67">
            <w:pPr>
              <w:jc w:val="left"/>
              <w:rPr>
                <w:rFonts w:ascii="Garamond" w:eastAsia="Garamond" w:hAnsi="Garamond" w:cs="Garamond"/>
              </w:rPr>
            </w:pPr>
            <w:r>
              <w:rPr>
                <w:rFonts w:ascii="Garamond" w:eastAsia="Garamond" w:hAnsi="Garamond" w:cs="Garamond"/>
              </w:rPr>
              <w:t>7012268439</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47A60C" w14:textId="77777777" w:rsidR="004416BD" w:rsidRDefault="00057F67">
            <w:pPr>
              <w:jc w:val="left"/>
              <w:rPr>
                <w:rFonts w:ascii="Garamond" w:eastAsia="Garamond" w:hAnsi="Garamond" w:cs="Garamond"/>
              </w:rPr>
            </w:pPr>
            <w:r>
              <w:rPr>
                <w:rFonts w:ascii="Garamond" w:eastAsia="Garamond" w:hAnsi="Garamond" w:cs="Garamond"/>
              </w:rPr>
              <w:t>Handling the public helpline, coordinating ambulance dispatch, and contact tracing calls.</w:t>
            </w:r>
          </w:p>
        </w:tc>
      </w:tr>
      <w:tr w:rsidR="004416BD" w14:paraId="1A283234" w14:textId="77777777">
        <w:trPr>
          <w:trHeight w:val="20"/>
        </w:trPr>
        <w:tc>
          <w:tcPr>
            <w:tcW w:w="21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3E5EA7" w14:textId="77777777" w:rsidR="004416BD" w:rsidRDefault="00057F67">
            <w:pPr>
              <w:jc w:val="left"/>
              <w:rPr>
                <w:rFonts w:ascii="Garamond" w:eastAsia="Garamond" w:hAnsi="Garamond" w:cs="Garamond"/>
              </w:rPr>
            </w:pPr>
            <w:r>
              <w:rPr>
                <w:rFonts w:ascii="Garamond" w:eastAsia="Garamond" w:hAnsi="Garamond" w:cs="Garamond"/>
                <w:b/>
                <w:bCs/>
              </w:rPr>
              <w:t>Logistics Coordinator</w:t>
            </w:r>
          </w:p>
        </w:tc>
        <w:tc>
          <w:tcPr>
            <w:tcW w:w="16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C20AA2" w14:textId="77777777" w:rsidR="004416BD" w:rsidRDefault="00057F67">
            <w:pPr>
              <w:jc w:val="left"/>
              <w:rPr>
                <w:rFonts w:ascii="Garamond" w:eastAsia="Garamond" w:hAnsi="Garamond" w:cs="Garamond"/>
              </w:rPr>
            </w:pPr>
            <w:r>
              <w:rPr>
                <w:rFonts w:ascii="Garamond" w:eastAsia="Garamond" w:hAnsi="Garamond" w:cs="Garamond"/>
              </w:rPr>
              <w:t>RAJIN</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1E93C9" w14:textId="77777777" w:rsidR="004416BD" w:rsidRDefault="00057F67">
            <w:pPr>
              <w:jc w:val="left"/>
              <w:rPr>
                <w:rFonts w:ascii="Garamond" w:eastAsia="Garamond" w:hAnsi="Garamond" w:cs="Garamond"/>
              </w:rPr>
            </w:pPr>
            <w:r>
              <w:rPr>
                <w:rFonts w:ascii="Garamond" w:eastAsia="Garamond" w:hAnsi="Garamond" w:cs="Garamond"/>
              </w:rPr>
              <w:t>Pharmacist</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1862ED" w14:textId="77777777" w:rsidR="004416BD" w:rsidRDefault="00057F67">
            <w:pPr>
              <w:jc w:val="left"/>
              <w:rPr>
                <w:rFonts w:ascii="Garamond" w:eastAsia="Garamond" w:hAnsi="Garamond" w:cs="Garamond"/>
              </w:rPr>
            </w:pPr>
            <w:r>
              <w:rPr>
                <w:rFonts w:ascii="Garamond" w:eastAsia="Garamond" w:hAnsi="Garamond" w:cs="Garamond"/>
              </w:rPr>
              <w:t>9744173527</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98274A" w14:textId="77777777" w:rsidR="004416BD" w:rsidRDefault="00057F67">
            <w:pPr>
              <w:jc w:val="left"/>
              <w:rPr>
                <w:rFonts w:ascii="Garamond" w:eastAsia="Garamond" w:hAnsi="Garamond" w:cs="Garamond"/>
              </w:rPr>
            </w:pPr>
            <w:r>
              <w:rPr>
                <w:rFonts w:ascii="Garamond" w:eastAsia="Garamond" w:hAnsi="Garamond" w:cs="Garamond"/>
                <w:color w:val="000000"/>
              </w:rPr>
              <w:t>MANGING PROCUREMENT AND SUPPLY OF MEDICINES AND OTHER MEDICAL METERIALS</w:t>
            </w:r>
          </w:p>
        </w:tc>
      </w:tr>
      <w:tr w:rsidR="004416BD" w14:paraId="6324B3F2" w14:textId="77777777">
        <w:trPr>
          <w:trHeight w:val="20"/>
        </w:trPr>
        <w:tc>
          <w:tcPr>
            <w:tcW w:w="21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1AB316" w14:textId="77777777" w:rsidR="004416BD" w:rsidRDefault="00057F67">
            <w:pPr>
              <w:rPr>
                <w:rFonts w:ascii="Garamond" w:eastAsia="Garamond" w:hAnsi="Garamond" w:cs="Garamond"/>
              </w:rPr>
            </w:pPr>
            <w:r>
              <w:rPr>
                <w:rFonts w:ascii="Garamond" w:eastAsia="Garamond" w:hAnsi="Garamond" w:cs="Garamond"/>
                <w:b/>
                <w:bCs/>
              </w:rPr>
              <w:t xml:space="preserve">Technical </w:t>
            </w:r>
            <w:proofErr w:type="gramStart"/>
            <w:r>
              <w:rPr>
                <w:rFonts w:ascii="Garamond" w:eastAsia="Garamond" w:hAnsi="Garamond" w:cs="Garamond"/>
                <w:b/>
                <w:bCs/>
              </w:rPr>
              <w:t>Support</w:t>
            </w:r>
            <w:r>
              <w:rPr>
                <w:rFonts w:ascii="Garamond" w:eastAsia="Garamond" w:hAnsi="Garamond" w:cs="Garamond"/>
                <w:i/>
                <w:iCs/>
              </w:rPr>
              <w:t>(</w:t>
            </w:r>
            <w:proofErr w:type="gramEnd"/>
            <w:r>
              <w:rPr>
                <w:rFonts w:ascii="Garamond" w:eastAsia="Garamond" w:hAnsi="Garamond" w:cs="Garamond"/>
                <w:i/>
                <w:iCs/>
              </w:rPr>
              <w:t>IT/Data)</w:t>
            </w:r>
          </w:p>
        </w:tc>
        <w:tc>
          <w:tcPr>
            <w:tcW w:w="16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54FD55" w14:textId="77777777" w:rsidR="004416BD" w:rsidRDefault="00057F67">
            <w:pPr>
              <w:rPr>
                <w:rFonts w:ascii="Garamond" w:eastAsia="Garamond" w:hAnsi="Garamond" w:cs="Garamond"/>
              </w:rPr>
            </w:pPr>
            <w:r>
              <w:rPr>
                <w:rFonts w:ascii="Garamond" w:eastAsia="Garamond" w:hAnsi="Garamond" w:cs="Garamond"/>
              </w:rPr>
              <w:t>NIL</w:t>
            </w:r>
          </w:p>
        </w:tc>
        <w:tc>
          <w:tcPr>
            <w:tcW w:w="14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874B0C" w14:textId="77777777" w:rsidR="004416BD" w:rsidRDefault="004416BD">
            <w:pPr>
              <w:rPr>
                <w:rFonts w:ascii="Garamond" w:eastAsia="Garamond" w:hAnsi="Garamond" w:cs="Garamond"/>
              </w:rPr>
            </w:pP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56C270" w14:textId="77777777" w:rsidR="004416BD" w:rsidRDefault="004416BD">
            <w:pPr>
              <w:rPr>
                <w:rFonts w:ascii="Garamond" w:eastAsia="Garamond" w:hAnsi="Garamond" w:cs="Garamond"/>
              </w:rPr>
            </w:pP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6DFA36" w14:textId="77777777" w:rsidR="004416BD" w:rsidRDefault="004416BD">
            <w:pPr>
              <w:rPr>
                <w:rFonts w:ascii="Garamond" w:eastAsia="Garamond" w:hAnsi="Garamond" w:cs="Garamond"/>
              </w:rPr>
            </w:pPr>
          </w:p>
        </w:tc>
      </w:tr>
    </w:tbl>
    <w:p w14:paraId="12182BF3" w14:textId="77777777" w:rsidR="004416BD" w:rsidRDefault="004416BD">
      <w:pPr>
        <w:rPr>
          <w:rFonts w:ascii="Garamond" w:eastAsia="Garamond" w:hAnsi="Garamond" w:cs="Garamond"/>
        </w:rPr>
      </w:pPr>
    </w:p>
    <w:p w14:paraId="445AC55F" w14:textId="77777777" w:rsidR="004416BD" w:rsidRDefault="00057F67">
      <w:pPr>
        <w:rPr>
          <w:rFonts w:ascii="Garamond" w:eastAsia="Garamond" w:hAnsi="Garamond" w:cs="Garamond"/>
          <w:color w:val="FF0000"/>
        </w:rPr>
      </w:pPr>
      <w:r>
        <w:rPr>
          <w:rFonts w:ascii="Garamond" w:eastAsia="Garamond" w:hAnsi="Garamond" w:cs="Garamond"/>
          <w:color w:val="FF0000"/>
        </w:rPr>
        <w:t>SOP for alert escalation/trigger point with mapping of responsibilities.</w:t>
      </w:r>
    </w:p>
    <w:p w14:paraId="69529AE9" w14:textId="77777777" w:rsidR="004416BD" w:rsidRDefault="00057F67">
      <w:pPr>
        <w:spacing w:before="240" w:after="240"/>
        <w:ind w:left="720"/>
        <w:rPr>
          <w:rFonts w:ascii="Garamond" w:eastAsia="Garamond" w:hAnsi="Garamond" w:cs="Garamond"/>
          <w:b/>
          <w:bCs/>
        </w:rPr>
      </w:pPr>
      <w:r>
        <w:rPr>
          <w:rFonts w:ascii="Garamond" w:eastAsia="Garamond" w:hAnsi="Garamond" w:cs="Garamond"/>
          <w:b/>
          <w:bCs/>
        </w:rPr>
        <w:t xml:space="preserve">Key Points: </w:t>
      </w:r>
    </w:p>
    <w:p w14:paraId="210DCED6" w14:textId="77777777" w:rsidR="004416BD" w:rsidRDefault="00057F67">
      <w:pPr>
        <w:numPr>
          <w:ilvl w:val="0"/>
          <w:numId w:val="23"/>
        </w:numPr>
        <w:spacing w:before="240"/>
        <w:jc w:val="left"/>
        <w:rPr>
          <w:rFonts w:ascii="Garamond" w:eastAsia="Garamond" w:hAnsi="Garamond" w:cs="Garamond"/>
        </w:rPr>
      </w:pPr>
      <w:r>
        <w:rPr>
          <w:rFonts w:ascii="Garamond" w:eastAsia="Garamond" w:hAnsi="Garamond" w:cs="Garamond"/>
        </w:rPr>
        <w:t>The Control Room shall be staffed with a designated In-charge, data entry personnel, and communication staff with clearly defined roles and shift arrangements.</w:t>
      </w:r>
      <w:r>
        <w:rPr>
          <w:rFonts w:ascii="Garamond" w:eastAsia="Garamond" w:hAnsi="Garamond" w:cs="Garamond"/>
        </w:rPr>
        <w:br/>
      </w:r>
    </w:p>
    <w:p w14:paraId="29C4BAB1" w14:textId="77777777" w:rsidR="004416BD" w:rsidRDefault="00057F67">
      <w:pPr>
        <w:numPr>
          <w:ilvl w:val="0"/>
          <w:numId w:val="23"/>
        </w:numPr>
        <w:jc w:val="left"/>
        <w:rPr>
          <w:rFonts w:ascii="Garamond" w:eastAsia="Garamond" w:hAnsi="Garamond" w:cs="Garamond"/>
        </w:rPr>
      </w:pPr>
      <w:r>
        <w:rPr>
          <w:rFonts w:ascii="Garamond" w:eastAsia="Garamond" w:hAnsi="Garamond" w:cs="Garamond"/>
        </w:rPr>
        <w:t xml:space="preserve">It shall </w:t>
      </w:r>
      <w:r>
        <w:rPr>
          <w:rFonts w:ascii="Garamond" w:eastAsia="Garamond" w:hAnsi="Garamond" w:cs="Garamond"/>
        </w:rPr>
        <w:t>maintain updated records on daily monitoring indicators including new cases, persons under active quarantine, and hospital bed occupancy.</w:t>
      </w:r>
      <w:r>
        <w:rPr>
          <w:rFonts w:ascii="Garamond" w:eastAsia="Garamond" w:hAnsi="Garamond" w:cs="Garamond"/>
        </w:rPr>
        <w:br/>
      </w:r>
    </w:p>
    <w:p w14:paraId="7B3ACEB2" w14:textId="77777777" w:rsidR="004416BD" w:rsidRDefault="00057F67">
      <w:pPr>
        <w:numPr>
          <w:ilvl w:val="0"/>
          <w:numId w:val="23"/>
        </w:numPr>
        <w:jc w:val="left"/>
        <w:rPr>
          <w:rFonts w:ascii="Garamond" w:eastAsia="Garamond" w:hAnsi="Garamond" w:cs="Garamond"/>
        </w:rPr>
      </w:pPr>
      <w:r>
        <w:rPr>
          <w:rFonts w:ascii="Garamond" w:eastAsia="Garamond" w:hAnsi="Garamond" w:cs="Garamond"/>
        </w:rPr>
        <w:t>All reports and situation updates shall be shared daily with the Block and District Surveillance Unit.</w:t>
      </w:r>
      <w:r>
        <w:rPr>
          <w:rFonts w:ascii="Garamond" w:eastAsia="Garamond" w:hAnsi="Garamond" w:cs="Garamond"/>
        </w:rPr>
        <w:br/>
      </w:r>
    </w:p>
    <w:p w14:paraId="1A187DEC" w14:textId="77777777" w:rsidR="004416BD" w:rsidRDefault="00057F67">
      <w:pPr>
        <w:numPr>
          <w:ilvl w:val="0"/>
          <w:numId w:val="23"/>
        </w:numPr>
        <w:jc w:val="left"/>
        <w:rPr>
          <w:rFonts w:ascii="Garamond" w:eastAsia="Garamond" w:hAnsi="Garamond" w:cs="Garamond"/>
        </w:rPr>
      </w:pPr>
      <w:r>
        <w:rPr>
          <w:rFonts w:ascii="Garamond" w:eastAsia="Garamond" w:hAnsi="Garamond" w:cs="Garamond"/>
        </w:rPr>
        <w:t>The Control R</w:t>
      </w:r>
      <w:r>
        <w:rPr>
          <w:rFonts w:ascii="Garamond" w:eastAsia="Garamond" w:hAnsi="Garamond" w:cs="Garamond"/>
        </w:rPr>
        <w:t>oom shall act as a single point of contact for coordination with response teams, health institutions, and other departments.</w:t>
      </w:r>
      <w:r>
        <w:rPr>
          <w:rFonts w:ascii="Garamond" w:eastAsia="Garamond" w:hAnsi="Garamond" w:cs="Garamond"/>
        </w:rPr>
        <w:br/>
      </w:r>
    </w:p>
    <w:p w14:paraId="38A398EE" w14:textId="77777777" w:rsidR="004416BD" w:rsidRDefault="00057F67">
      <w:pPr>
        <w:numPr>
          <w:ilvl w:val="0"/>
          <w:numId w:val="23"/>
        </w:numPr>
        <w:spacing w:after="240"/>
        <w:jc w:val="left"/>
        <w:rPr>
          <w:rFonts w:ascii="Garamond" w:eastAsia="Garamond" w:hAnsi="Garamond" w:cs="Garamond"/>
        </w:rPr>
      </w:pPr>
      <w:r>
        <w:rPr>
          <w:rFonts w:ascii="Garamond" w:eastAsia="Garamond" w:hAnsi="Garamond" w:cs="Garamond"/>
        </w:rPr>
        <w:t>Contact details of the Control Room shall be widely communicated to field staff and stakeholders during activation.</w:t>
      </w:r>
    </w:p>
    <w:p w14:paraId="772EC643" w14:textId="77777777" w:rsidR="004416BD" w:rsidRDefault="00057F67">
      <w:pPr>
        <w:pStyle w:val="Heading3"/>
        <w:spacing w:before="240" w:after="240"/>
        <w:ind w:left="720"/>
        <w:jc w:val="left"/>
        <w:rPr>
          <w:rFonts w:ascii="Garamond" w:eastAsia="Garamond" w:hAnsi="Garamond" w:cs="Garamond"/>
          <w:b/>
          <w:bCs/>
          <w:color w:val="000000"/>
        </w:rPr>
      </w:pPr>
      <w:bookmarkStart w:id="86" w:name="_heading=h.2bwteozh7zhp" w:colFirst="0" w:colLast="0"/>
      <w:bookmarkEnd w:id="86"/>
      <w:r>
        <w:rPr>
          <w:rFonts w:ascii="Garamond" w:eastAsia="Garamond" w:hAnsi="Garamond" w:cs="Garamond"/>
          <w:b/>
          <w:bCs/>
          <w:color w:val="000000"/>
        </w:rPr>
        <w:lastRenderedPageBreak/>
        <w:t>Daily Monitori</w:t>
      </w:r>
      <w:r>
        <w:rPr>
          <w:rFonts w:ascii="Garamond" w:eastAsia="Garamond" w:hAnsi="Garamond" w:cs="Garamond"/>
          <w:b/>
          <w:bCs/>
          <w:color w:val="000000"/>
        </w:rPr>
        <w:t>ng Indicators</w:t>
      </w:r>
    </w:p>
    <w:p w14:paraId="5878F671" w14:textId="77777777" w:rsidR="004416BD" w:rsidRDefault="00057F67">
      <w:pPr>
        <w:ind w:left="720"/>
        <w:rPr>
          <w:rFonts w:ascii="Garamond" w:eastAsia="Garamond" w:hAnsi="Garamond" w:cs="Garamond"/>
        </w:rPr>
      </w:pPr>
      <w:r>
        <w:rPr>
          <w:rFonts w:ascii="Garamond" w:eastAsia="Garamond" w:hAnsi="Garamond" w:cs="Garamond"/>
        </w:rPr>
        <w:t xml:space="preserve">To ensure timely decision-making and effective response, the following key indicators shall be monitored and updated </w:t>
      </w:r>
      <w:proofErr w:type="gramStart"/>
      <w:r>
        <w:rPr>
          <w:rFonts w:ascii="Garamond" w:eastAsia="Garamond" w:hAnsi="Garamond" w:cs="Garamond"/>
        </w:rPr>
        <w:t>on a daily basis</w:t>
      </w:r>
      <w:proofErr w:type="gramEnd"/>
      <w:r>
        <w:rPr>
          <w:rFonts w:ascii="Garamond" w:eastAsia="Garamond" w:hAnsi="Garamond" w:cs="Garamond"/>
        </w:rPr>
        <w:t xml:space="preserve"> by the Pandemic Control Room:</w:t>
      </w:r>
    </w:p>
    <w:p w14:paraId="339341DD" w14:textId="77777777" w:rsidR="004416BD" w:rsidRDefault="00057F67">
      <w:pPr>
        <w:pStyle w:val="Heading3"/>
        <w:keepNext w:val="0"/>
        <w:keepLines w:val="0"/>
        <w:numPr>
          <w:ilvl w:val="0"/>
          <w:numId w:val="14"/>
        </w:numPr>
        <w:spacing w:before="280"/>
        <w:rPr>
          <w:rFonts w:ascii="Garamond" w:eastAsia="Garamond" w:hAnsi="Garamond" w:cs="Garamond"/>
          <w:b/>
          <w:bCs/>
          <w:color w:val="000000"/>
          <w:sz w:val="26"/>
          <w:szCs w:val="26"/>
        </w:rPr>
      </w:pPr>
      <w:bookmarkStart w:id="87" w:name="_heading=h.1b5is7bm0nbv" w:colFirst="0" w:colLast="0"/>
      <w:bookmarkEnd w:id="87"/>
      <w:r>
        <w:rPr>
          <w:rFonts w:ascii="Garamond" w:eastAsia="Garamond" w:hAnsi="Garamond" w:cs="Garamond"/>
          <w:b/>
          <w:bCs/>
          <w:color w:val="000000"/>
          <w:sz w:val="26"/>
          <w:szCs w:val="26"/>
        </w:rPr>
        <w:t>Epidemiological Indicators:</w:t>
      </w:r>
    </w:p>
    <w:p w14:paraId="33529BF2" w14:textId="77777777" w:rsidR="004416BD" w:rsidRDefault="00057F67">
      <w:pPr>
        <w:spacing w:before="240" w:after="240"/>
        <w:ind w:left="1440"/>
        <w:jc w:val="left"/>
        <w:rPr>
          <w:rFonts w:ascii="Garamond" w:eastAsia="Garamond" w:hAnsi="Garamond" w:cs="Garamond"/>
        </w:rPr>
      </w:pPr>
      <w:r>
        <w:rPr>
          <w:rFonts w:ascii="Garamond" w:eastAsia="Garamond" w:hAnsi="Garamond" w:cs="Garamond"/>
        </w:rPr>
        <w:t>New cases reported today, Total active cases</w:t>
      </w:r>
      <w:r>
        <w:rPr>
          <w:rFonts w:ascii="Garamond" w:eastAsia="Garamond" w:hAnsi="Garamond" w:cs="Garamond"/>
          <w:i/>
          <w:iCs/>
        </w:rPr>
        <w:t xml:space="preserve">, </w:t>
      </w:r>
      <w:r>
        <w:rPr>
          <w:rFonts w:ascii="Garamond" w:eastAsia="Garamond" w:hAnsi="Garamond" w:cs="Garamond"/>
        </w:rPr>
        <w:t>Test Positivity Ra</w:t>
      </w:r>
      <w:r>
        <w:rPr>
          <w:rFonts w:ascii="Garamond" w:eastAsia="Garamond" w:hAnsi="Garamond" w:cs="Garamond"/>
        </w:rPr>
        <w:t xml:space="preserve">te (TPR), Case Fatality Rate (CFR) </w:t>
      </w:r>
    </w:p>
    <w:p w14:paraId="03355288" w14:textId="77777777" w:rsidR="004416BD" w:rsidRDefault="00057F67">
      <w:pPr>
        <w:numPr>
          <w:ilvl w:val="0"/>
          <w:numId w:val="14"/>
        </w:numPr>
        <w:spacing w:before="240" w:after="240"/>
        <w:jc w:val="left"/>
        <w:rPr>
          <w:rFonts w:ascii="Garamond" w:eastAsia="Garamond" w:hAnsi="Garamond" w:cs="Garamond"/>
          <w:b/>
          <w:bCs/>
        </w:rPr>
      </w:pPr>
      <w:r>
        <w:rPr>
          <w:rFonts w:ascii="Garamond" w:eastAsia="Garamond" w:hAnsi="Garamond" w:cs="Garamond"/>
          <w:b/>
          <w:bCs/>
        </w:rPr>
        <w:t>Surveillance Indicators:</w:t>
      </w:r>
    </w:p>
    <w:p w14:paraId="2FABE70D" w14:textId="77777777" w:rsidR="004416BD" w:rsidRDefault="00057F67">
      <w:pPr>
        <w:spacing w:before="240" w:after="240"/>
        <w:ind w:left="1440"/>
        <w:rPr>
          <w:rFonts w:ascii="Garamond" w:eastAsia="Garamond" w:hAnsi="Garamond" w:cs="Garamond"/>
        </w:rPr>
      </w:pPr>
      <w:r>
        <w:rPr>
          <w:rFonts w:ascii="Garamond" w:eastAsia="Garamond" w:hAnsi="Garamond" w:cs="Garamond"/>
        </w:rPr>
        <w:t>Persons under home quarantine, High-risk contacts identified, Fever, ILI, SARI or other symptoms (syndromic surges), Travellers (symptomatic or high-risk arrivals),Animal husbandry surveillance (zoonotic alerts, unusual animal deaths, poultry/bird flu sign</w:t>
      </w:r>
      <w:r>
        <w:rPr>
          <w:rFonts w:ascii="Garamond" w:eastAsia="Garamond" w:hAnsi="Garamond" w:cs="Garamond"/>
        </w:rPr>
        <w:t>als), Mortality surveillance (excess deaths, unexplained fatalities, verbal autopsy reports)</w:t>
      </w:r>
    </w:p>
    <w:p w14:paraId="70CBA7AD" w14:textId="77777777" w:rsidR="004416BD" w:rsidRDefault="00057F67">
      <w:pPr>
        <w:numPr>
          <w:ilvl w:val="0"/>
          <w:numId w:val="14"/>
        </w:numPr>
        <w:spacing w:before="240" w:after="240"/>
        <w:jc w:val="left"/>
        <w:rPr>
          <w:rFonts w:ascii="Garamond" w:eastAsia="Garamond" w:hAnsi="Garamond" w:cs="Garamond"/>
          <w:b/>
          <w:bCs/>
        </w:rPr>
      </w:pPr>
      <w:r>
        <w:rPr>
          <w:rFonts w:ascii="Garamond" w:eastAsia="Garamond" w:hAnsi="Garamond" w:cs="Garamond"/>
          <w:b/>
          <w:bCs/>
        </w:rPr>
        <w:t>Logistics and Infrastructure Indicators:</w:t>
      </w:r>
    </w:p>
    <w:p w14:paraId="4FEC9367" w14:textId="77777777" w:rsidR="004416BD" w:rsidRDefault="00057F67">
      <w:pPr>
        <w:spacing w:before="240" w:after="240"/>
        <w:ind w:left="1440"/>
        <w:jc w:val="left"/>
        <w:rPr>
          <w:rFonts w:ascii="Garamond" w:eastAsia="Garamond" w:hAnsi="Garamond" w:cs="Garamond"/>
        </w:rPr>
      </w:pPr>
      <w:r>
        <w:rPr>
          <w:rFonts w:ascii="Garamond" w:eastAsia="Garamond" w:hAnsi="Garamond" w:cs="Garamond"/>
        </w:rPr>
        <w:t>Hospital / CFLTC beds occupied, Oxygen cylinders/concentrators available, Ambulances on standby</w:t>
      </w:r>
    </w:p>
    <w:p w14:paraId="41DFC47D" w14:textId="77777777" w:rsidR="004416BD" w:rsidRDefault="00057F67">
      <w:pPr>
        <w:numPr>
          <w:ilvl w:val="0"/>
          <w:numId w:val="14"/>
        </w:numPr>
        <w:spacing w:before="360"/>
        <w:jc w:val="left"/>
        <w:rPr>
          <w:rFonts w:ascii="Garamond" w:eastAsia="Garamond" w:hAnsi="Garamond" w:cs="Garamond"/>
          <w:b/>
          <w:bCs/>
        </w:rPr>
      </w:pPr>
      <w:r>
        <w:rPr>
          <w:rFonts w:ascii="Garamond" w:eastAsia="Garamond" w:hAnsi="Garamond" w:cs="Garamond"/>
          <w:b/>
          <w:bCs/>
        </w:rPr>
        <w:t>Alert Findings</w:t>
      </w:r>
    </w:p>
    <w:p w14:paraId="4081C2BB" w14:textId="77777777" w:rsidR="004416BD" w:rsidRDefault="00057F67">
      <w:pPr>
        <w:spacing w:before="120" w:after="120"/>
        <w:ind w:left="1440"/>
        <w:rPr>
          <w:rFonts w:ascii="Garamond" w:eastAsia="Garamond" w:hAnsi="Garamond" w:cs="Garamond"/>
        </w:rPr>
      </w:pPr>
      <w:r>
        <w:rPr>
          <w:rFonts w:ascii="Garamond" w:eastAsia="Garamond" w:hAnsi="Garamond" w:cs="Garamond"/>
        </w:rPr>
        <w:t>The followi</w:t>
      </w:r>
      <w:r>
        <w:rPr>
          <w:rFonts w:ascii="Garamond" w:eastAsia="Garamond" w:hAnsi="Garamond" w:cs="Garamond"/>
        </w:rPr>
        <w:t xml:space="preserve">ng table outlines category-specific </w:t>
      </w:r>
      <w:r>
        <w:rPr>
          <w:rFonts w:ascii="Garamond" w:eastAsia="Garamond" w:hAnsi="Garamond" w:cs="Garamond"/>
          <w:b/>
          <w:bCs/>
        </w:rPr>
        <w:t>trigger points (red flags)</w:t>
      </w:r>
      <w:r>
        <w:rPr>
          <w:rFonts w:ascii="Garamond" w:eastAsia="Garamond" w:hAnsi="Garamond" w:cs="Garamond"/>
        </w:rPr>
        <w:t xml:space="preserve"> from surveillance indicators and corresponding immediate actions for the Pandemic Control Room. These enable rapid response to alert findings like testing anomalies, positive cases exceeding th</w:t>
      </w:r>
      <w:r>
        <w:rPr>
          <w:rFonts w:ascii="Garamond" w:eastAsia="Garamond" w:hAnsi="Garamond" w:cs="Garamond"/>
        </w:rPr>
        <w:t xml:space="preserve">resholds, clusters, and WGS reports. </w:t>
      </w:r>
    </w:p>
    <w:p w14:paraId="4D18592C" w14:textId="77777777" w:rsidR="004416BD" w:rsidRDefault="004416BD">
      <w:pPr>
        <w:spacing w:before="120" w:after="120"/>
        <w:ind w:left="1440"/>
        <w:jc w:val="left"/>
        <w:rPr>
          <w:rFonts w:ascii="Garamond" w:eastAsia="Garamond" w:hAnsi="Garamond" w:cs="Garamond"/>
        </w:rPr>
      </w:pPr>
    </w:p>
    <w:tbl>
      <w:tblPr>
        <w:tblStyle w:val="afff0"/>
        <w:tblW w:w="9330"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4416BD" w14:paraId="540D8865" w14:textId="77777777">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3A21D3A3" w14:textId="77777777" w:rsidR="004416BD" w:rsidRDefault="00057F67">
            <w:pPr>
              <w:spacing w:after="480"/>
              <w:jc w:val="left"/>
              <w:rPr>
                <w:rFonts w:ascii="Garamond" w:eastAsia="Garamond" w:hAnsi="Garamond" w:cs="Garamond"/>
              </w:rPr>
            </w:pPr>
            <w:r>
              <w:rPr>
                <w:rFonts w:ascii="Garamond" w:eastAsia="Garamond" w:hAnsi="Garamond" w:cs="Garamond"/>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3EC0E836" w14:textId="77777777" w:rsidR="004416BD" w:rsidRDefault="00057F67">
            <w:pPr>
              <w:spacing w:after="480"/>
              <w:jc w:val="left"/>
              <w:rPr>
                <w:rFonts w:ascii="Garamond" w:eastAsia="Garamond" w:hAnsi="Garamond" w:cs="Garamond"/>
              </w:rPr>
            </w:pPr>
            <w:r>
              <w:rPr>
                <w:rFonts w:ascii="Garamond" w:eastAsia="Garamond" w:hAnsi="Garamond" w:cs="Garamond"/>
                <w:b/>
                <w:bCs/>
              </w:rPr>
              <w:t xml:space="preserve">Trigger </w:t>
            </w:r>
            <w:proofErr w:type="spellStart"/>
            <w:r>
              <w:rPr>
                <w:rFonts w:ascii="Garamond" w:eastAsia="Garamond" w:hAnsi="Garamond" w:cs="Garamond"/>
                <w:b/>
                <w:bCs/>
              </w:rPr>
              <w:t>Pophint</w:t>
            </w:r>
            <w:proofErr w:type="spellEnd"/>
            <w:r>
              <w:rPr>
                <w:rFonts w:ascii="Garamond" w:eastAsia="Garamond" w:hAnsi="Garamond" w:cs="Garamond"/>
                <w:b/>
                <w:bCs/>
              </w:rPr>
              <w:t xml:space="preserve">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09992AD9" w14:textId="77777777" w:rsidR="004416BD" w:rsidRDefault="00057F67">
            <w:pPr>
              <w:spacing w:after="480"/>
              <w:jc w:val="left"/>
              <w:rPr>
                <w:rFonts w:ascii="Garamond" w:eastAsia="Garamond" w:hAnsi="Garamond" w:cs="Garamond"/>
              </w:rPr>
            </w:pPr>
            <w:r>
              <w:rPr>
                <w:rFonts w:ascii="Garamond" w:eastAsia="Garamond" w:hAnsi="Garamond" w:cs="Garamond"/>
                <w:b/>
                <w:bCs/>
              </w:rPr>
              <w:t>Immediate Action</w:t>
            </w:r>
          </w:p>
        </w:tc>
      </w:tr>
      <w:tr w:rsidR="004416BD" w14:paraId="63091B90"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636620F" w14:textId="77777777" w:rsidR="004416BD" w:rsidRDefault="00057F67">
            <w:pPr>
              <w:spacing w:after="480"/>
              <w:jc w:val="left"/>
              <w:rPr>
                <w:rFonts w:ascii="Garamond" w:eastAsia="Garamond" w:hAnsi="Garamond" w:cs="Garamond"/>
                <w:b/>
                <w:bCs/>
              </w:rPr>
            </w:pPr>
            <w:r>
              <w:rPr>
                <w:rFonts w:ascii="Garamond" w:eastAsia="Garamond" w:hAnsi="Garamond" w:cs="Garamond"/>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F5CAB59" w14:textId="77777777" w:rsidR="004416BD" w:rsidRDefault="00057F67">
            <w:pPr>
              <w:spacing w:after="480"/>
              <w:jc w:val="left"/>
              <w:rPr>
                <w:rFonts w:ascii="Garamond" w:eastAsia="Garamond" w:hAnsi="Garamond" w:cs="Garamond"/>
              </w:rPr>
            </w:pPr>
            <w:r>
              <w:rPr>
                <w:rFonts w:ascii="Garamond" w:eastAsia="Garamond" w:hAnsi="Garamond" w:cs="Garamond"/>
                <w:b/>
                <w:bCs/>
              </w:rPr>
              <w:t>Geographical or facility-based:</w:t>
            </w:r>
            <w:r>
              <w:rPr>
                <w:rFonts w:ascii="Garamond" w:eastAsia="Garamond" w:hAnsi="Garamond" w:cs="Garamond"/>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1263D43" w14:textId="77777777" w:rsidR="004416BD" w:rsidRDefault="00057F67">
            <w:pPr>
              <w:jc w:val="left"/>
              <w:rPr>
                <w:rFonts w:ascii="Garamond" w:eastAsia="Garamond" w:hAnsi="Garamond" w:cs="Garamond"/>
              </w:rPr>
            </w:pPr>
            <w:r>
              <w:rPr>
                <w:rFonts w:ascii="Garamond" w:eastAsia="Garamond" w:hAnsi="Garamond" w:cs="Garamond"/>
              </w:rPr>
              <w:t>Declare a micro-containment zone; perimeter control and active case finding.</w:t>
            </w:r>
          </w:p>
        </w:tc>
      </w:tr>
      <w:tr w:rsidR="004416BD" w14:paraId="27B92A0C"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F7356A0" w14:textId="77777777" w:rsidR="004416BD" w:rsidRDefault="00057F67">
            <w:pPr>
              <w:spacing w:after="480"/>
              <w:jc w:val="left"/>
              <w:rPr>
                <w:rFonts w:ascii="Garamond" w:eastAsia="Garamond" w:hAnsi="Garamond" w:cs="Garamond"/>
                <w:b/>
                <w:bCs/>
              </w:rPr>
            </w:pPr>
            <w:r>
              <w:rPr>
                <w:rFonts w:ascii="Garamond" w:eastAsia="Garamond" w:hAnsi="Garamond" w:cs="Garamond"/>
                <w:b/>
                <w:bCs/>
              </w:rPr>
              <w:lastRenderedPageBreak/>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6CF26DF" w14:textId="77777777" w:rsidR="004416BD" w:rsidRDefault="00057F67">
            <w:pPr>
              <w:spacing w:after="480"/>
              <w:jc w:val="left"/>
              <w:rPr>
                <w:rFonts w:ascii="Garamond" w:eastAsia="Garamond" w:hAnsi="Garamond" w:cs="Garamond"/>
              </w:rPr>
            </w:pPr>
            <w:r>
              <w:rPr>
                <w:rFonts w:ascii="Garamond" w:eastAsia="Garamond" w:hAnsi="Garamond" w:cs="Garamond"/>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412FE78" w14:textId="77777777" w:rsidR="004416BD" w:rsidRDefault="00057F67">
            <w:pPr>
              <w:spacing w:after="480"/>
              <w:jc w:val="left"/>
              <w:rPr>
                <w:rFonts w:ascii="Garamond" w:eastAsia="Garamond" w:hAnsi="Garamond" w:cs="Garamond"/>
              </w:rPr>
            </w:pPr>
            <w:r>
              <w:rPr>
                <w:rFonts w:ascii="Garamond" w:eastAsia="Garamond" w:hAnsi="Garamond" w:cs="Garamond"/>
              </w:rPr>
              <w:t>Review the sample collection process, address lab bottlenecks, deploy additional testing teams, and notify</w:t>
            </w:r>
            <w:r>
              <w:rPr>
                <w:rFonts w:ascii="Garamond" w:eastAsia="Garamond" w:hAnsi="Garamond" w:cs="Garamond"/>
                <w:sz w:val="21"/>
                <w:szCs w:val="21"/>
              </w:rPr>
              <w:t xml:space="preserve"> the District Lab.</w:t>
            </w:r>
          </w:p>
        </w:tc>
      </w:tr>
      <w:tr w:rsidR="004416BD" w14:paraId="22616A46"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58EC9C8" w14:textId="77777777" w:rsidR="004416BD" w:rsidRDefault="00057F67">
            <w:pPr>
              <w:spacing w:after="480"/>
              <w:jc w:val="left"/>
              <w:rPr>
                <w:rFonts w:ascii="Garamond" w:eastAsia="Garamond" w:hAnsi="Garamond" w:cs="Garamond"/>
              </w:rPr>
            </w:pPr>
            <w:r>
              <w:rPr>
                <w:rFonts w:ascii="Garamond" w:eastAsia="Garamond" w:hAnsi="Garamond" w:cs="Garamond"/>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1DFB2B4" w14:textId="77777777" w:rsidR="004416BD" w:rsidRDefault="00057F67">
            <w:pPr>
              <w:spacing w:after="480"/>
              <w:jc w:val="left"/>
              <w:rPr>
                <w:rFonts w:ascii="Garamond" w:eastAsia="Garamond" w:hAnsi="Garamond" w:cs="Garamond"/>
              </w:rPr>
            </w:pPr>
            <w:r>
              <w:rPr>
                <w:rFonts w:ascii="Garamond" w:eastAsia="Garamond" w:hAnsi="Garamond" w:cs="Garamond"/>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DD79450" w14:textId="77777777" w:rsidR="004416BD" w:rsidRDefault="00057F67">
            <w:pPr>
              <w:spacing w:after="480"/>
              <w:jc w:val="left"/>
              <w:rPr>
                <w:rFonts w:ascii="Garamond" w:eastAsia="Garamond" w:hAnsi="Garamond" w:cs="Garamond"/>
              </w:rPr>
            </w:pPr>
            <w:r>
              <w:rPr>
                <w:rFonts w:ascii="Garamond" w:eastAsia="Garamond" w:hAnsi="Garamond" w:cs="Garamond"/>
              </w:rPr>
              <w:t>Increase testing sites in that ward.</w:t>
            </w:r>
          </w:p>
        </w:tc>
      </w:tr>
      <w:tr w:rsidR="004416BD" w14:paraId="21F4B7D0"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E36D587" w14:textId="77777777" w:rsidR="004416BD" w:rsidRDefault="00057F67">
            <w:pPr>
              <w:spacing w:after="480"/>
              <w:jc w:val="left"/>
              <w:rPr>
                <w:rFonts w:ascii="Garamond" w:eastAsia="Garamond" w:hAnsi="Garamond" w:cs="Garamond"/>
              </w:rPr>
            </w:pPr>
            <w:r>
              <w:rPr>
                <w:rFonts w:ascii="Garamond" w:eastAsia="Garamond" w:hAnsi="Garamond" w:cs="Garamond"/>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8AA4434" w14:textId="77777777" w:rsidR="004416BD" w:rsidRDefault="00057F67">
            <w:pPr>
              <w:spacing w:after="480"/>
              <w:jc w:val="left"/>
              <w:rPr>
                <w:rFonts w:ascii="Garamond" w:eastAsia="Garamond" w:hAnsi="Garamond" w:cs="Garamond"/>
              </w:rPr>
            </w:pPr>
            <w:r>
              <w:rPr>
                <w:rFonts w:ascii="Garamond" w:eastAsia="Garamond" w:hAnsi="Garamond" w:cs="Garamond"/>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7076684" w14:textId="77777777" w:rsidR="004416BD" w:rsidRDefault="00057F67">
            <w:pPr>
              <w:spacing w:after="480"/>
              <w:jc w:val="left"/>
              <w:rPr>
                <w:rFonts w:ascii="Garamond" w:eastAsia="Garamond" w:hAnsi="Garamond" w:cs="Garamond"/>
              </w:rPr>
            </w:pPr>
            <w:r>
              <w:rPr>
                <w:rFonts w:ascii="Garamond" w:eastAsia="Garamond" w:hAnsi="Garamond" w:cs="Garamond"/>
              </w:rPr>
              <w:t xml:space="preserve">Activate backup/CFLTC </w:t>
            </w:r>
            <w:r>
              <w:rPr>
                <w:rFonts w:ascii="Garamond" w:eastAsia="Garamond" w:hAnsi="Garamond" w:cs="Garamond"/>
              </w:rPr>
              <w:t>beds.</w:t>
            </w:r>
          </w:p>
        </w:tc>
      </w:tr>
      <w:tr w:rsidR="004416BD" w14:paraId="77EC84E8"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43C6295" w14:textId="77777777" w:rsidR="004416BD" w:rsidRDefault="00057F67">
            <w:pPr>
              <w:spacing w:after="480"/>
              <w:jc w:val="left"/>
              <w:rPr>
                <w:rFonts w:ascii="Garamond" w:eastAsia="Garamond" w:hAnsi="Garamond" w:cs="Garamond"/>
              </w:rPr>
            </w:pPr>
            <w:r>
              <w:rPr>
                <w:rFonts w:ascii="Garamond" w:eastAsia="Garamond" w:hAnsi="Garamond" w:cs="Garamond"/>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B9EB48F" w14:textId="77777777" w:rsidR="004416BD" w:rsidRDefault="00057F67">
            <w:pPr>
              <w:spacing w:after="480"/>
              <w:jc w:val="left"/>
              <w:rPr>
                <w:rFonts w:ascii="Garamond" w:eastAsia="Garamond" w:hAnsi="Garamond" w:cs="Garamond"/>
              </w:rPr>
            </w:pPr>
            <w:r>
              <w:rPr>
                <w:rFonts w:ascii="Garamond" w:eastAsia="Garamond" w:hAnsi="Garamond" w:cs="Garamond"/>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281C842" w14:textId="77777777" w:rsidR="004416BD" w:rsidRDefault="00057F67">
            <w:pPr>
              <w:spacing w:after="480"/>
              <w:jc w:val="left"/>
              <w:rPr>
                <w:rFonts w:ascii="Garamond" w:eastAsia="Garamond" w:hAnsi="Garamond" w:cs="Garamond"/>
              </w:rPr>
            </w:pPr>
            <w:r>
              <w:rPr>
                <w:rFonts w:ascii="Garamond" w:eastAsia="Garamond" w:hAnsi="Garamond" w:cs="Garamond"/>
              </w:rPr>
              <w:t>Trace all passengers in adjacent seats; implement mandatory institutional quarantine.</w:t>
            </w:r>
          </w:p>
        </w:tc>
      </w:tr>
      <w:tr w:rsidR="004416BD" w14:paraId="1386B1C2"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7B3BF14" w14:textId="77777777" w:rsidR="004416BD" w:rsidRDefault="00057F67">
            <w:pPr>
              <w:spacing w:after="480"/>
              <w:jc w:val="left"/>
              <w:rPr>
                <w:rFonts w:ascii="Garamond" w:eastAsia="Garamond" w:hAnsi="Garamond" w:cs="Garamond"/>
              </w:rPr>
            </w:pPr>
            <w:r>
              <w:rPr>
                <w:rFonts w:ascii="Garamond" w:eastAsia="Garamond" w:hAnsi="Garamond" w:cs="Garamond"/>
                <w:b/>
                <w:bCs/>
              </w:rPr>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5B63369" w14:textId="77777777" w:rsidR="004416BD" w:rsidRDefault="00057F67">
            <w:pPr>
              <w:spacing w:after="480"/>
              <w:jc w:val="left"/>
              <w:rPr>
                <w:rFonts w:ascii="Garamond" w:eastAsia="Garamond" w:hAnsi="Garamond" w:cs="Garamond"/>
              </w:rPr>
            </w:pPr>
            <w:r>
              <w:rPr>
                <w:rFonts w:ascii="Garamond" w:eastAsia="Garamond" w:hAnsi="Garamond" w:cs="Garamond"/>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9DF387B" w14:textId="77777777" w:rsidR="004416BD" w:rsidRDefault="00057F67">
            <w:pPr>
              <w:spacing w:after="480"/>
              <w:jc w:val="left"/>
              <w:rPr>
                <w:rFonts w:ascii="Garamond" w:eastAsia="Garamond" w:hAnsi="Garamond" w:cs="Garamond"/>
              </w:rPr>
            </w:pPr>
            <w:r>
              <w:rPr>
                <w:rFonts w:ascii="Garamond" w:eastAsia="Garamond" w:hAnsi="Garamond" w:cs="Garamond"/>
              </w:rPr>
              <w:t>Notify Animal Husbandry, sample the area, and dispatch RRT for environmental sampling and zoonotic check.</w:t>
            </w:r>
          </w:p>
        </w:tc>
      </w:tr>
      <w:tr w:rsidR="004416BD" w14:paraId="1414C4F8"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15E289C" w14:textId="77777777" w:rsidR="004416BD" w:rsidRDefault="00057F67">
            <w:pPr>
              <w:spacing w:after="480"/>
              <w:jc w:val="left"/>
              <w:rPr>
                <w:rFonts w:ascii="Garamond" w:eastAsia="Garamond" w:hAnsi="Garamond" w:cs="Garamond"/>
              </w:rPr>
            </w:pPr>
            <w:r>
              <w:rPr>
                <w:rFonts w:ascii="Garamond" w:eastAsia="Garamond" w:hAnsi="Garamond" w:cs="Garamond"/>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448A6F1" w14:textId="77777777" w:rsidR="004416BD" w:rsidRDefault="00057F67">
            <w:pPr>
              <w:spacing w:after="480"/>
              <w:jc w:val="left"/>
              <w:rPr>
                <w:rFonts w:ascii="Garamond" w:eastAsia="Garamond" w:hAnsi="Garamond" w:cs="Garamond"/>
              </w:rPr>
            </w:pPr>
            <w:r>
              <w:rPr>
                <w:rFonts w:ascii="Garamond" w:eastAsia="Garamond" w:hAnsi="Garamond" w:cs="Garamond"/>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2391CDA" w14:textId="77777777" w:rsidR="004416BD" w:rsidRDefault="00057F67">
            <w:pPr>
              <w:spacing w:after="480"/>
              <w:jc w:val="left"/>
              <w:rPr>
                <w:rFonts w:ascii="Garamond" w:eastAsia="Garamond" w:hAnsi="Garamond" w:cs="Garamond"/>
              </w:rPr>
            </w:pPr>
            <w:r>
              <w:rPr>
                <w:rFonts w:ascii="Garamond" w:eastAsia="Garamond" w:hAnsi="Garamond" w:cs="Garamond"/>
              </w:rPr>
              <w:t xml:space="preserve"> Audit the deaths and Active Case Search drive</w:t>
            </w:r>
          </w:p>
        </w:tc>
      </w:tr>
      <w:tr w:rsidR="004416BD" w14:paraId="3C7F8E67" w14:textId="77777777">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BD5159D" w14:textId="77777777" w:rsidR="004416BD" w:rsidRDefault="00057F67">
            <w:pPr>
              <w:spacing w:after="480"/>
              <w:jc w:val="left"/>
              <w:rPr>
                <w:rFonts w:ascii="Garamond" w:eastAsia="Garamond" w:hAnsi="Garamond" w:cs="Garamond"/>
              </w:rPr>
            </w:pPr>
            <w:r>
              <w:rPr>
                <w:rFonts w:ascii="Garamond" w:eastAsia="Garamond" w:hAnsi="Garamond" w:cs="Garamond"/>
                <w:b/>
                <w:bCs/>
              </w:rPr>
              <w:t xml:space="preserve">Additional </w:t>
            </w:r>
            <w:proofErr w:type="gramStart"/>
            <w:r>
              <w:rPr>
                <w:rFonts w:ascii="Garamond" w:eastAsia="Garamond" w:hAnsi="Garamond" w:cs="Garamond"/>
                <w:b/>
                <w:bCs/>
              </w:rPr>
              <w:t>investigations  like</w:t>
            </w:r>
            <w:proofErr w:type="gramEnd"/>
            <w:r>
              <w:rPr>
                <w:rFonts w:ascii="Garamond" w:eastAsia="Garamond" w:hAnsi="Garamond" w:cs="Garamond"/>
                <w:b/>
                <w:bCs/>
              </w:rPr>
              <w:t xml:space="preserve"> </w:t>
            </w:r>
            <w:r>
              <w:rPr>
                <w:rFonts w:ascii="Garamond" w:eastAsia="Garamond" w:hAnsi="Garamond" w:cs="Garamond"/>
                <w:b/>
                <w:bCs/>
              </w:rPr>
              <w:t>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8AB18BA" w14:textId="77777777" w:rsidR="004416BD" w:rsidRDefault="00057F67">
            <w:pPr>
              <w:spacing w:after="480"/>
              <w:jc w:val="left"/>
              <w:rPr>
                <w:rFonts w:ascii="Garamond" w:eastAsia="Garamond" w:hAnsi="Garamond" w:cs="Garamond"/>
              </w:rPr>
            </w:pPr>
            <w:r>
              <w:rPr>
                <w:rFonts w:ascii="Garamond" w:eastAsia="Garamond" w:hAnsi="Garamond" w:cs="Garamond"/>
              </w:rPr>
              <w:t xml:space="preserve">Detection of a </w:t>
            </w:r>
            <w:r>
              <w:rPr>
                <w:rFonts w:ascii="Garamond" w:eastAsia="Garamond" w:hAnsi="Garamond" w:cs="Garamond"/>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6E0789B" w14:textId="77777777" w:rsidR="004416BD" w:rsidRDefault="00057F67">
            <w:pPr>
              <w:spacing w:after="480"/>
              <w:jc w:val="left"/>
              <w:rPr>
                <w:rFonts w:ascii="Garamond" w:eastAsia="Garamond" w:hAnsi="Garamond" w:cs="Garamond"/>
              </w:rPr>
            </w:pPr>
            <w:r>
              <w:rPr>
                <w:rFonts w:ascii="Garamond" w:eastAsia="Garamond" w:hAnsi="Garamond" w:cs="Garamond"/>
              </w:rPr>
              <w:t>Implement strict micro-containment; update clinical protocols to match variant severity.</w:t>
            </w:r>
          </w:p>
        </w:tc>
      </w:tr>
    </w:tbl>
    <w:p w14:paraId="0486D2D3" w14:textId="77777777" w:rsidR="004416BD" w:rsidRDefault="00057F67">
      <w:pPr>
        <w:pStyle w:val="Heading3"/>
        <w:keepNext w:val="0"/>
        <w:keepLines w:val="0"/>
        <w:numPr>
          <w:ilvl w:val="0"/>
          <w:numId w:val="27"/>
        </w:numPr>
        <w:spacing w:before="360"/>
        <w:jc w:val="left"/>
        <w:rPr>
          <w:rFonts w:ascii="Garamond" w:eastAsia="Garamond" w:hAnsi="Garamond" w:cs="Garamond"/>
          <w:b/>
          <w:bCs/>
          <w:color w:val="000000"/>
        </w:rPr>
      </w:pPr>
      <w:bookmarkStart w:id="88" w:name="_heading=h.xvh7xut16pc8" w:colFirst="0" w:colLast="0"/>
      <w:bookmarkEnd w:id="88"/>
      <w:r>
        <w:rPr>
          <w:rFonts w:ascii="Garamond" w:eastAsia="Garamond" w:hAnsi="Garamond" w:cs="Garamond"/>
          <w:b/>
          <w:bCs/>
          <w:color w:val="000000"/>
        </w:rPr>
        <w:t>Communication of Public Health Information</w:t>
      </w:r>
    </w:p>
    <w:p w14:paraId="43528E1E" w14:textId="77777777" w:rsidR="004416BD" w:rsidRDefault="00057F67">
      <w:pPr>
        <w:spacing w:before="240" w:after="240"/>
        <w:ind w:left="720"/>
        <w:rPr>
          <w:rFonts w:ascii="Garamond" w:eastAsia="Garamond" w:hAnsi="Garamond" w:cs="Garamond"/>
          <w:b/>
          <w:bCs/>
        </w:rPr>
      </w:pPr>
      <w:r>
        <w:rPr>
          <w:rFonts w:ascii="Garamond" w:eastAsia="Garamond" w:hAnsi="Garamond" w:cs="Garamond"/>
        </w:rPr>
        <w:lastRenderedPageBreak/>
        <w:t xml:space="preserve">A Community Communication Hub shall be established to ensure timely, accurate, and consistent dissemination of information </w:t>
      </w:r>
      <w:r>
        <w:rPr>
          <w:rFonts w:ascii="Garamond" w:eastAsia="Garamond" w:hAnsi="Garamond" w:cs="Garamond"/>
        </w:rPr>
        <w:t xml:space="preserve">during a pandemic. The Hub will function under the coordination of Nodal officers of the control room and act as the nodal point for public communication, risk messaging, and community engagement. </w:t>
      </w:r>
      <w:r>
        <w:rPr>
          <w:rFonts w:ascii="Garamond" w:eastAsia="Garamond" w:hAnsi="Garamond" w:cs="Garamond"/>
          <w:b/>
          <w:bCs/>
        </w:rPr>
        <w:t>It will support dissemination of official advisories, promo</w:t>
      </w:r>
      <w:r>
        <w:rPr>
          <w:rFonts w:ascii="Garamond" w:eastAsia="Garamond" w:hAnsi="Garamond" w:cs="Garamond"/>
          <w:b/>
          <w:bCs/>
        </w:rPr>
        <w:t xml:space="preserve">te preventive </w:t>
      </w:r>
      <w:proofErr w:type="spellStart"/>
      <w:r>
        <w:rPr>
          <w:rFonts w:ascii="Garamond" w:eastAsia="Garamond" w:hAnsi="Garamond" w:cs="Garamond"/>
          <w:b/>
          <w:bCs/>
        </w:rPr>
        <w:t>behaviors</w:t>
      </w:r>
      <w:proofErr w:type="spellEnd"/>
      <w:r>
        <w:rPr>
          <w:rFonts w:ascii="Garamond" w:eastAsia="Garamond" w:hAnsi="Garamond" w:cs="Garamond"/>
          <w:b/>
          <w:bCs/>
        </w:rPr>
        <w:t xml:space="preserve">, address </w:t>
      </w:r>
      <w:proofErr w:type="spellStart"/>
      <w:r>
        <w:rPr>
          <w:rFonts w:ascii="Garamond" w:eastAsia="Garamond" w:hAnsi="Garamond" w:cs="Garamond"/>
          <w:b/>
          <w:bCs/>
        </w:rPr>
        <w:t>rumors</w:t>
      </w:r>
      <w:proofErr w:type="spellEnd"/>
      <w:r>
        <w:rPr>
          <w:rFonts w:ascii="Garamond" w:eastAsia="Garamond" w:hAnsi="Garamond" w:cs="Garamond"/>
          <w:b/>
          <w:bCs/>
        </w:rPr>
        <w:t xml:space="preserve"> and misinformation, and ensure that messages reach all sections of the population through trusted local channels and leaders.</w:t>
      </w:r>
    </w:p>
    <w:p w14:paraId="5122E7D8" w14:textId="77777777" w:rsidR="004416BD" w:rsidRDefault="00057F67">
      <w:pPr>
        <w:pStyle w:val="Heading3"/>
        <w:ind w:left="720"/>
        <w:rPr>
          <w:rFonts w:ascii="Garamond" w:eastAsia="Garamond" w:hAnsi="Garamond" w:cs="Garamond"/>
          <w:color w:val="000000"/>
        </w:rPr>
      </w:pPr>
      <w:bookmarkStart w:id="89" w:name="_heading=h.xeyezzuszs5z" w:colFirst="0" w:colLast="0"/>
      <w:bookmarkEnd w:id="89"/>
      <w:r>
        <w:rPr>
          <w:rFonts w:ascii="Garamond" w:eastAsia="Garamond" w:hAnsi="Garamond" w:cs="Garamond"/>
          <w:color w:val="000000"/>
        </w:rPr>
        <w:t>Key communicators</w:t>
      </w:r>
    </w:p>
    <w:tbl>
      <w:tblPr>
        <w:tblStyle w:val="afff1"/>
        <w:tblpPr w:leftFromText="180" w:rightFromText="180" w:topFromText="180" w:bottomFromText="180" w:vertAnchor="text" w:tblpX="735" w:tblpY="170"/>
        <w:tblW w:w="85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4416BD" w14:paraId="7839DC0D" w14:textId="77777777">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25263B" w14:textId="77777777" w:rsidR="004416BD" w:rsidRDefault="00057F67">
            <w:pPr>
              <w:jc w:val="center"/>
              <w:rPr>
                <w:rFonts w:ascii="Garamond" w:eastAsia="Garamond" w:hAnsi="Garamond" w:cs="Garamond"/>
              </w:rPr>
            </w:pPr>
            <w:r>
              <w:rPr>
                <w:rFonts w:ascii="Garamond" w:eastAsia="Garamond" w:hAnsi="Garamond" w:cs="Garamond"/>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3387A55" w14:textId="77777777" w:rsidR="004416BD" w:rsidRDefault="00057F67">
            <w:pPr>
              <w:jc w:val="left"/>
              <w:rPr>
                <w:rFonts w:ascii="Garamond" w:eastAsia="Garamond" w:hAnsi="Garamond" w:cs="Garamond"/>
              </w:rPr>
            </w:pPr>
            <w:r>
              <w:rPr>
                <w:rFonts w:ascii="Garamond" w:eastAsia="Garamond" w:hAnsi="Garamond" w:cs="Garamond"/>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B9BAA4" w14:textId="77777777" w:rsidR="004416BD" w:rsidRDefault="00057F67">
            <w:pPr>
              <w:jc w:val="center"/>
              <w:rPr>
                <w:rFonts w:ascii="Garamond" w:eastAsia="Garamond" w:hAnsi="Garamond" w:cs="Garamond"/>
                <w:b/>
                <w:bCs/>
              </w:rPr>
            </w:pPr>
            <w:r>
              <w:rPr>
                <w:rFonts w:ascii="Garamond" w:eastAsia="Garamond" w:hAnsi="Garamond" w:cs="Garamond"/>
                <w:b/>
                <w:bCs/>
              </w:rPr>
              <w:t>Contact</w:t>
            </w:r>
          </w:p>
        </w:tc>
      </w:tr>
      <w:tr w:rsidR="004416BD" w14:paraId="6A9BB496"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BBD196" w14:textId="77777777" w:rsidR="004416BD" w:rsidRDefault="00057F67">
            <w:pPr>
              <w:rPr>
                <w:rFonts w:ascii="Garamond" w:eastAsia="Garamond" w:hAnsi="Garamond" w:cs="Garamond"/>
              </w:rPr>
            </w:pPr>
            <w:r>
              <w:rPr>
                <w:rFonts w:ascii="Garamond" w:eastAsia="Garamond" w:hAnsi="Garamond" w:cs="Garamond"/>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6452DD" w14:textId="77777777" w:rsidR="004416BD" w:rsidRDefault="00057F67">
            <w:pPr>
              <w:ind w:left="720"/>
              <w:rPr>
                <w:rFonts w:ascii="Garamond" w:eastAsia="Garamond" w:hAnsi="Garamond" w:cs="Garamond"/>
              </w:rPr>
            </w:pPr>
            <w:r>
              <w:rPr>
                <w:rFonts w:ascii="Garamond" w:eastAsia="Garamond" w:hAnsi="Garamond" w:cs="Garamond"/>
              </w:rPr>
              <w:t>ATHIRA S PILLAI</w:t>
            </w:r>
          </w:p>
          <w:p w14:paraId="31CBCD4A" w14:textId="77777777" w:rsidR="004416BD" w:rsidRDefault="00057F67">
            <w:pPr>
              <w:ind w:left="720"/>
              <w:rPr>
                <w:rFonts w:ascii="Garamond" w:eastAsia="Garamond" w:hAnsi="Garamond" w:cs="Garamond"/>
              </w:rPr>
            </w:pPr>
            <w:proofErr w:type="spellStart"/>
            <w:r>
              <w:rPr>
                <w:rFonts w:ascii="Garamond" w:eastAsia="Garamond" w:hAnsi="Garamond" w:cs="Garamond"/>
              </w:rPr>
              <w:t>K.</w:t>
            </w:r>
            <w:proofErr w:type="gramStart"/>
            <w:r>
              <w:rPr>
                <w:rFonts w:ascii="Garamond" w:eastAsia="Garamond" w:hAnsi="Garamond" w:cs="Garamond"/>
              </w:rPr>
              <w:t>K.Kunhimuhammed</w:t>
            </w:r>
            <w:proofErr w:type="spellEnd"/>
            <w:proofErr w:type="gramEnd"/>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8F6406" w14:textId="77777777" w:rsidR="004416BD" w:rsidRDefault="00057F67">
            <w:pPr>
              <w:ind w:left="720"/>
              <w:rPr>
                <w:rFonts w:ascii="Garamond" w:eastAsia="Garamond" w:hAnsi="Garamond" w:cs="Garamond"/>
              </w:rPr>
            </w:pPr>
            <w:r>
              <w:rPr>
                <w:rFonts w:ascii="Garamond" w:eastAsia="Garamond" w:hAnsi="Garamond" w:cs="Garamond"/>
              </w:rPr>
              <w:t>9207023346</w:t>
            </w:r>
          </w:p>
          <w:p w14:paraId="01FD39B6" w14:textId="77777777" w:rsidR="004416BD" w:rsidRDefault="00057F67">
            <w:pPr>
              <w:ind w:left="720"/>
              <w:rPr>
                <w:rFonts w:ascii="Garamond" w:eastAsia="Garamond" w:hAnsi="Garamond" w:cs="Garamond"/>
              </w:rPr>
            </w:pPr>
            <w:r>
              <w:rPr>
                <w:rFonts w:ascii="Garamond" w:eastAsia="Garamond" w:hAnsi="Garamond" w:cs="Garamond"/>
              </w:rPr>
              <w:t>9495784756</w:t>
            </w:r>
          </w:p>
        </w:tc>
      </w:tr>
      <w:tr w:rsidR="004416BD" w14:paraId="7C614ABE"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6BC48B" w14:textId="77777777" w:rsidR="004416BD" w:rsidRDefault="00057F67">
            <w:pPr>
              <w:rPr>
                <w:rFonts w:ascii="Garamond" w:eastAsia="Garamond" w:hAnsi="Garamond" w:cs="Garamond"/>
              </w:rPr>
            </w:pPr>
            <w:r>
              <w:rPr>
                <w:rFonts w:ascii="Garamond" w:eastAsia="Garamond" w:hAnsi="Garamond" w:cs="Garamond"/>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60087A" w14:textId="77777777" w:rsidR="004416BD" w:rsidRDefault="00057F67">
            <w:pPr>
              <w:ind w:left="720"/>
              <w:rPr>
                <w:rFonts w:ascii="Garamond" w:eastAsia="Garamond" w:hAnsi="Garamond" w:cs="Garamond"/>
              </w:rPr>
            </w:pPr>
            <w:r>
              <w:rPr>
                <w:rFonts w:ascii="Garamond" w:eastAsia="Garamond" w:hAnsi="Garamond" w:cs="Garamond"/>
              </w:rPr>
              <w:t>SANTHOSH E V</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31ED17" w14:textId="77777777" w:rsidR="004416BD" w:rsidRDefault="00057F67">
            <w:pPr>
              <w:ind w:left="720"/>
              <w:rPr>
                <w:rFonts w:ascii="Garamond" w:eastAsia="Garamond" w:hAnsi="Garamond" w:cs="Garamond"/>
              </w:rPr>
            </w:pPr>
            <w:r>
              <w:rPr>
                <w:rFonts w:ascii="Garamond" w:eastAsia="Garamond" w:hAnsi="Garamond" w:cs="Garamond"/>
              </w:rPr>
              <w:t>9947167254</w:t>
            </w:r>
          </w:p>
        </w:tc>
      </w:tr>
      <w:tr w:rsidR="004416BD" w14:paraId="154C7B28" w14:textId="77777777">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7D4E7D" w14:textId="77777777" w:rsidR="004416BD" w:rsidRDefault="00057F67">
            <w:pPr>
              <w:rPr>
                <w:rFonts w:ascii="Garamond" w:eastAsia="Garamond" w:hAnsi="Garamond" w:cs="Garamond"/>
              </w:rPr>
            </w:pPr>
            <w:r>
              <w:rPr>
                <w:rFonts w:ascii="Garamond" w:eastAsia="Garamond" w:hAnsi="Garamond" w:cs="Garamond"/>
                <w:sz w:val="21"/>
                <w:szCs w:val="21"/>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38E7CD" w14:textId="77777777" w:rsidR="004416BD" w:rsidRDefault="00057F67">
            <w:pPr>
              <w:rPr>
                <w:rFonts w:ascii="Garamond" w:eastAsia="Garamond" w:hAnsi="Garamond" w:cs="Garamond"/>
                <w:color w:val="000000"/>
              </w:rPr>
            </w:pPr>
            <w:r>
              <w:rPr>
                <w:rFonts w:ascii="Garamond" w:eastAsia="Garamond" w:hAnsi="Garamond" w:cs="Garamond"/>
                <w:color w:val="000000"/>
              </w:rPr>
              <w:t xml:space="preserve">              SETHU</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218DE0" w14:textId="77777777" w:rsidR="004416BD" w:rsidRDefault="00057F67">
            <w:pPr>
              <w:ind w:left="720"/>
              <w:rPr>
                <w:rFonts w:ascii="Garamond" w:eastAsia="Garamond" w:hAnsi="Garamond" w:cs="Garamond"/>
                <w:color w:val="000000"/>
              </w:rPr>
            </w:pPr>
            <w:r>
              <w:rPr>
                <w:rFonts w:ascii="Garamond" w:eastAsia="Garamond" w:hAnsi="Garamond" w:cs="Garamond"/>
                <w:color w:val="000000"/>
              </w:rPr>
              <w:t>8086997122</w:t>
            </w:r>
          </w:p>
        </w:tc>
      </w:tr>
    </w:tbl>
    <w:p w14:paraId="321D6A86" w14:textId="77777777" w:rsidR="004416BD" w:rsidRDefault="004416BD">
      <w:pPr>
        <w:ind w:left="720"/>
        <w:rPr>
          <w:rFonts w:ascii="Garamond" w:eastAsia="Garamond" w:hAnsi="Garamond" w:cs="Garamond"/>
        </w:rPr>
      </w:pPr>
    </w:p>
    <w:p w14:paraId="2D8C6AFA" w14:textId="77777777" w:rsidR="004416BD" w:rsidRDefault="00057F67">
      <w:pPr>
        <w:numPr>
          <w:ilvl w:val="0"/>
          <w:numId w:val="18"/>
        </w:numPr>
        <w:rPr>
          <w:rFonts w:ascii="Garamond" w:eastAsia="Garamond" w:hAnsi="Garamond" w:cs="Garamond"/>
        </w:rPr>
      </w:pPr>
      <w:r>
        <w:rPr>
          <w:rFonts w:ascii="Garamond" w:eastAsia="Garamond" w:hAnsi="Garamond" w:cs="Garamond"/>
        </w:rPr>
        <w:t>All messages disseminated through the Hub shall align with advisories issued by the Health Department and District authorities.</w:t>
      </w:r>
      <w:r>
        <w:rPr>
          <w:rFonts w:ascii="Garamond" w:eastAsia="Garamond" w:hAnsi="Garamond" w:cs="Garamond"/>
        </w:rPr>
        <w:br/>
      </w:r>
    </w:p>
    <w:p w14:paraId="7EF0B98E" w14:textId="77777777" w:rsidR="004416BD" w:rsidRDefault="00057F67">
      <w:pPr>
        <w:numPr>
          <w:ilvl w:val="0"/>
          <w:numId w:val="18"/>
        </w:numPr>
        <w:rPr>
          <w:rFonts w:ascii="Garamond" w:eastAsia="Garamond" w:hAnsi="Garamond" w:cs="Garamond"/>
        </w:rPr>
      </w:pPr>
      <w:r>
        <w:rPr>
          <w:rFonts w:ascii="Garamond" w:eastAsia="Garamond" w:hAnsi="Garamond" w:cs="Garamond"/>
        </w:rPr>
        <w:t xml:space="preserve">Community leaders shall be sensitized to support </w:t>
      </w:r>
      <w:proofErr w:type="spellStart"/>
      <w:r>
        <w:rPr>
          <w:rFonts w:ascii="Garamond" w:eastAsia="Garamond" w:hAnsi="Garamond" w:cs="Garamond"/>
        </w:rPr>
        <w:t>behavior</w:t>
      </w:r>
      <w:proofErr w:type="spellEnd"/>
      <w:r>
        <w:rPr>
          <w:rFonts w:ascii="Garamond" w:eastAsia="Garamond" w:hAnsi="Garamond" w:cs="Garamond"/>
        </w:rPr>
        <w:t xml:space="preserve"> change, reduce stigma, and counter misinformation.</w:t>
      </w:r>
      <w:r>
        <w:rPr>
          <w:rFonts w:ascii="Garamond" w:eastAsia="Garamond" w:hAnsi="Garamond" w:cs="Garamond"/>
        </w:rPr>
        <w:br/>
      </w:r>
    </w:p>
    <w:p w14:paraId="740B7A63" w14:textId="77777777" w:rsidR="004416BD" w:rsidRDefault="00057F67">
      <w:pPr>
        <w:numPr>
          <w:ilvl w:val="0"/>
          <w:numId w:val="18"/>
        </w:numPr>
        <w:rPr>
          <w:rFonts w:ascii="Garamond" w:eastAsia="Garamond" w:hAnsi="Garamond" w:cs="Garamond"/>
        </w:rPr>
      </w:pPr>
      <w:r>
        <w:rPr>
          <w:rFonts w:ascii="Garamond" w:eastAsia="Garamond" w:hAnsi="Garamond" w:cs="Garamond"/>
        </w:rPr>
        <w:t>Special efforts s</w:t>
      </w:r>
      <w:r>
        <w:rPr>
          <w:rFonts w:ascii="Garamond" w:eastAsia="Garamond" w:hAnsi="Garamond" w:cs="Garamond"/>
        </w:rPr>
        <w:t>hall be made to reach vulnerable and hard-to-reach populations using locally appropriate communication methods.</w:t>
      </w:r>
    </w:p>
    <w:p w14:paraId="77632744" w14:textId="77777777" w:rsidR="004416BD" w:rsidRDefault="004416BD">
      <w:pPr>
        <w:ind w:left="720"/>
        <w:rPr>
          <w:rFonts w:ascii="Garamond" w:eastAsia="Garamond" w:hAnsi="Garamond" w:cs="Garamond"/>
        </w:rPr>
      </w:pPr>
    </w:p>
    <w:p w14:paraId="31E64CEC" w14:textId="77777777" w:rsidR="004416BD" w:rsidRDefault="00057F67">
      <w:pPr>
        <w:ind w:left="720"/>
        <w:rPr>
          <w:rFonts w:ascii="Garamond" w:eastAsia="Garamond" w:hAnsi="Garamond" w:cs="Garamond"/>
        </w:rPr>
      </w:pPr>
      <w:r>
        <w:rPr>
          <w:rFonts w:ascii="Garamond" w:eastAsia="Garamond" w:hAnsi="Garamond" w:cs="Garamond"/>
          <w:b/>
          <w:bCs/>
        </w:rPr>
        <w:t>Rumor Tracking:</w:t>
      </w:r>
      <w:r>
        <w:rPr>
          <w:rFonts w:ascii="Garamond" w:eastAsia="Garamond" w:hAnsi="Garamond" w:cs="Garamond"/>
        </w:rPr>
        <w:t xml:space="preserve"> A designated volunteer will monitor local social media/WhatsApp groups daily to identify misinformation and issue official clar</w:t>
      </w:r>
      <w:r>
        <w:rPr>
          <w:rFonts w:ascii="Garamond" w:eastAsia="Garamond" w:hAnsi="Garamond" w:cs="Garamond"/>
        </w:rPr>
        <w:t>ifications via the Communication Hub.</w:t>
      </w:r>
    </w:p>
    <w:p w14:paraId="6B21BEE4" w14:textId="77777777" w:rsidR="004416BD" w:rsidRDefault="00057F67">
      <w:pPr>
        <w:pStyle w:val="Heading3"/>
        <w:numPr>
          <w:ilvl w:val="0"/>
          <w:numId w:val="27"/>
        </w:numPr>
        <w:rPr>
          <w:rFonts w:ascii="Garamond" w:eastAsia="Garamond" w:hAnsi="Garamond" w:cs="Garamond"/>
          <w:b/>
          <w:bCs/>
          <w:color w:val="000000"/>
        </w:rPr>
      </w:pPr>
      <w:bookmarkStart w:id="90" w:name="_heading=h.e4s3lt9dubw2" w:colFirst="0" w:colLast="0"/>
      <w:bookmarkEnd w:id="90"/>
      <w:r>
        <w:rPr>
          <w:rFonts w:ascii="Garamond" w:eastAsia="Garamond" w:hAnsi="Garamond" w:cs="Garamond"/>
          <w:b/>
          <w:bCs/>
          <w:color w:val="000000"/>
        </w:rPr>
        <w:t>Coordination with District/State Authorities &amp; Other Organisations</w:t>
      </w:r>
    </w:p>
    <w:p w14:paraId="08A523C6" w14:textId="77777777" w:rsidR="004416BD" w:rsidRDefault="00057F67">
      <w:pPr>
        <w:ind w:left="720"/>
        <w:rPr>
          <w:rFonts w:ascii="Garamond" w:eastAsia="Garamond" w:hAnsi="Garamond" w:cs="Garamond"/>
        </w:rPr>
      </w:pPr>
      <w:r>
        <w:rPr>
          <w:rFonts w:ascii="Garamond" w:eastAsia="Garamond" w:hAnsi="Garamond" w:cs="Garamond"/>
        </w:rPr>
        <w:t>Effective coordination with Block, District, and State authorities is essential to ensure timely reporting, technical guidance, and uninterrupted supply of essential resources during a pandemic. The LSG shall establish clear communication channels, designa</w:t>
      </w:r>
      <w:r>
        <w:rPr>
          <w:rFonts w:ascii="Garamond" w:eastAsia="Garamond" w:hAnsi="Garamond" w:cs="Garamond"/>
        </w:rPr>
        <w:t>te responsible officers, and adhere to prescribed reporting timelines to support coordinated public health action and efficient resource mobilisation.</w:t>
      </w:r>
    </w:p>
    <w:p w14:paraId="425A089E" w14:textId="77777777" w:rsidR="004416BD" w:rsidRDefault="004416BD">
      <w:pPr>
        <w:ind w:left="720"/>
        <w:rPr>
          <w:rFonts w:ascii="Garamond" w:eastAsia="Garamond" w:hAnsi="Garamond" w:cs="Garamond"/>
        </w:rPr>
      </w:pPr>
    </w:p>
    <w:p w14:paraId="13097D41" w14:textId="77777777" w:rsidR="004416BD" w:rsidRDefault="00057F67">
      <w:pPr>
        <w:pStyle w:val="Heading3"/>
        <w:spacing w:before="240" w:after="240"/>
        <w:ind w:left="720"/>
        <w:rPr>
          <w:rFonts w:ascii="Garamond" w:eastAsia="Garamond" w:hAnsi="Garamond" w:cs="Garamond"/>
          <w:color w:val="000000"/>
        </w:rPr>
      </w:pPr>
      <w:bookmarkStart w:id="91" w:name="_heading=h.b3685u3u6q86" w:colFirst="0" w:colLast="0"/>
      <w:bookmarkEnd w:id="91"/>
      <w:r>
        <w:rPr>
          <w:rFonts w:ascii="Garamond" w:eastAsia="Garamond" w:hAnsi="Garamond" w:cs="Garamond"/>
          <w:color w:val="000000"/>
        </w:rPr>
        <w:lastRenderedPageBreak/>
        <w:t>Key Details:</w:t>
      </w:r>
    </w:p>
    <w:p w14:paraId="6E16D0A5" w14:textId="77777777" w:rsidR="004416BD" w:rsidRDefault="00057F67">
      <w:pPr>
        <w:numPr>
          <w:ilvl w:val="0"/>
          <w:numId w:val="24"/>
        </w:numPr>
        <w:spacing w:before="240"/>
        <w:ind w:left="1440"/>
        <w:jc w:val="left"/>
        <w:rPr>
          <w:rFonts w:ascii="Garamond" w:eastAsia="Garamond" w:hAnsi="Garamond" w:cs="Garamond"/>
        </w:rPr>
      </w:pPr>
      <w:r>
        <w:rPr>
          <w:rFonts w:ascii="Garamond" w:eastAsia="Garamond" w:hAnsi="Garamond" w:cs="Garamond"/>
          <w:b/>
          <w:bCs/>
        </w:rPr>
        <w:t xml:space="preserve">Nodal Officer for Reporting: </w:t>
      </w:r>
      <w:proofErr w:type="spellStart"/>
      <w:r>
        <w:rPr>
          <w:rFonts w:ascii="Garamond" w:eastAsia="Garamond" w:hAnsi="Garamond" w:cs="Garamond"/>
          <w:b/>
          <w:bCs/>
        </w:rPr>
        <w:t>Dr.</w:t>
      </w:r>
      <w:proofErr w:type="spellEnd"/>
      <w:r>
        <w:rPr>
          <w:rFonts w:ascii="Garamond" w:eastAsia="Garamond" w:hAnsi="Garamond" w:cs="Garamond"/>
          <w:b/>
          <w:bCs/>
        </w:rPr>
        <w:t xml:space="preserve"> Fathima A</w:t>
      </w:r>
    </w:p>
    <w:p w14:paraId="7C4F4652" w14:textId="77777777" w:rsidR="004416BD" w:rsidRDefault="00057F67">
      <w:pPr>
        <w:numPr>
          <w:ilvl w:val="0"/>
          <w:numId w:val="24"/>
        </w:numPr>
        <w:spacing w:after="240"/>
        <w:ind w:left="1440"/>
        <w:jc w:val="left"/>
        <w:rPr>
          <w:rFonts w:ascii="Garamond" w:eastAsia="Garamond" w:hAnsi="Garamond" w:cs="Garamond"/>
        </w:rPr>
      </w:pPr>
      <w:r>
        <w:rPr>
          <w:rFonts w:ascii="Garamond" w:eastAsia="Garamond" w:hAnsi="Garamond" w:cs="Garamond"/>
          <w:b/>
          <w:bCs/>
        </w:rPr>
        <w:t>Contact Number: 9496357230</w:t>
      </w:r>
    </w:p>
    <w:p w14:paraId="0849A5B6" w14:textId="77777777" w:rsidR="004416BD" w:rsidRDefault="00057F67">
      <w:pPr>
        <w:spacing w:after="240"/>
        <w:ind w:left="720"/>
        <w:jc w:val="left"/>
        <w:rPr>
          <w:rFonts w:ascii="Garamond" w:eastAsia="Garamond" w:hAnsi="Garamond" w:cs="Garamond"/>
          <w:color w:val="000000"/>
        </w:rPr>
      </w:pPr>
      <w:r>
        <w:rPr>
          <w:rFonts w:ascii="Garamond" w:eastAsia="Garamond" w:hAnsi="Garamond" w:cs="Garamond"/>
          <w:color w:val="000000"/>
        </w:rPr>
        <w:t>Reporting Schedule an</w:t>
      </w:r>
      <w:r>
        <w:rPr>
          <w:rFonts w:ascii="Garamond" w:eastAsia="Garamond" w:hAnsi="Garamond" w:cs="Garamond"/>
          <w:color w:val="000000"/>
        </w:rPr>
        <w:t>d Protocols:</w:t>
      </w:r>
    </w:p>
    <w:p w14:paraId="0C66FC94" w14:textId="77777777" w:rsidR="004416BD" w:rsidRDefault="004416BD">
      <w:pPr>
        <w:rPr>
          <w:rFonts w:ascii="Garamond" w:eastAsia="Garamond" w:hAnsi="Garamond" w:cs="Garamond"/>
        </w:rPr>
      </w:pPr>
    </w:p>
    <w:tbl>
      <w:tblPr>
        <w:tblStyle w:val="afff2"/>
        <w:tblW w:w="8565" w:type="dxa"/>
        <w:tblInd w:w="79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4416BD" w14:paraId="58197D45" w14:textId="77777777">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5F47BDA" w14:textId="77777777" w:rsidR="004416BD" w:rsidRDefault="00057F67">
            <w:pPr>
              <w:jc w:val="left"/>
              <w:rPr>
                <w:rFonts w:ascii="Garamond" w:eastAsia="Garamond" w:hAnsi="Garamond" w:cs="Garamond"/>
              </w:rPr>
            </w:pPr>
            <w:r>
              <w:rPr>
                <w:rFonts w:ascii="Garamond" w:eastAsia="Garamond" w:hAnsi="Garamond" w:cs="Garamond"/>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403BF9" w14:textId="77777777" w:rsidR="004416BD" w:rsidRDefault="00057F67">
            <w:pPr>
              <w:jc w:val="left"/>
              <w:rPr>
                <w:rFonts w:ascii="Garamond" w:eastAsia="Garamond" w:hAnsi="Garamond" w:cs="Garamond"/>
              </w:rPr>
            </w:pPr>
            <w:r>
              <w:rPr>
                <w:rFonts w:ascii="Garamond" w:eastAsia="Garamond" w:hAnsi="Garamond" w:cs="Garamond"/>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49C13C" w14:textId="77777777" w:rsidR="004416BD" w:rsidRDefault="00057F67">
            <w:pPr>
              <w:jc w:val="left"/>
              <w:rPr>
                <w:rFonts w:ascii="Garamond" w:eastAsia="Garamond" w:hAnsi="Garamond" w:cs="Garamond"/>
              </w:rPr>
            </w:pPr>
            <w:r>
              <w:rPr>
                <w:rFonts w:ascii="Garamond" w:eastAsia="Garamond" w:hAnsi="Garamond" w:cs="Garamond"/>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86E55A" w14:textId="77777777" w:rsidR="004416BD" w:rsidRDefault="00057F67">
            <w:pPr>
              <w:jc w:val="left"/>
              <w:rPr>
                <w:rFonts w:ascii="Garamond" w:eastAsia="Garamond" w:hAnsi="Garamond" w:cs="Garamond"/>
              </w:rPr>
            </w:pPr>
            <w:r>
              <w:rPr>
                <w:rFonts w:ascii="Garamond" w:eastAsia="Garamond" w:hAnsi="Garamond" w:cs="Garamond"/>
                <w:b/>
                <w:bCs/>
              </w:rPr>
              <w:t>Nodal Person</w:t>
            </w:r>
          </w:p>
        </w:tc>
      </w:tr>
      <w:tr w:rsidR="004416BD" w14:paraId="55EB3CA7"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E79628" w14:textId="77777777" w:rsidR="004416BD" w:rsidRDefault="00057F67">
            <w:pPr>
              <w:rPr>
                <w:rFonts w:ascii="Garamond" w:eastAsia="Garamond" w:hAnsi="Garamond" w:cs="Garamond"/>
              </w:rPr>
            </w:pPr>
            <w:r>
              <w:rPr>
                <w:rFonts w:ascii="Garamond" w:eastAsia="Garamond" w:hAnsi="Garamond" w:cs="Garamond"/>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78716C" w14:textId="77777777" w:rsidR="004416BD" w:rsidRDefault="00057F67">
            <w:pPr>
              <w:rPr>
                <w:rFonts w:ascii="Garamond" w:eastAsia="Garamond" w:hAnsi="Garamond" w:cs="Garamond"/>
              </w:rPr>
            </w:pPr>
            <w:r>
              <w:rPr>
                <w:rFonts w:ascii="Garamond" w:eastAsia="Garamond" w:hAnsi="Garamond" w:cs="Garamond"/>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A3FD7F" w14:textId="77777777" w:rsidR="004416BD" w:rsidRDefault="00057F67">
            <w:pPr>
              <w:rPr>
                <w:rFonts w:ascii="Garamond" w:eastAsia="Garamond" w:hAnsi="Garamond" w:cs="Garamond"/>
                <w:color w:val="000000"/>
              </w:rPr>
            </w:pPr>
            <w:r>
              <w:rPr>
                <w:rFonts w:ascii="Garamond" w:eastAsia="Garamond" w:hAnsi="Garamond" w:cs="Garamond"/>
                <w:color w:val="000000"/>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40D2FE" w14:textId="77777777" w:rsidR="004416BD" w:rsidRDefault="00057F67">
            <w:pPr>
              <w:rPr>
                <w:rFonts w:ascii="Garamond" w:eastAsia="Garamond" w:hAnsi="Garamond" w:cs="Garamond"/>
                <w:color w:val="000000"/>
              </w:rPr>
            </w:pPr>
            <w:r>
              <w:rPr>
                <w:rFonts w:ascii="Garamond" w:eastAsia="Garamond" w:hAnsi="Garamond" w:cs="Garamond"/>
                <w:color w:val="000000"/>
              </w:rPr>
              <w:t xml:space="preserve">MO </w:t>
            </w:r>
            <w:r>
              <w:rPr>
                <w:rFonts w:ascii="Garamond" w:eastAsia="Garamond" w:hAnsi="Garamond" w:cs="Garamond"/>
              </w:rPr>
              <w:t>FHC RAMANTHALI</w:t>
            </w:r>
          </w:p>
        </w:tc>
      </w:tr>
      <w:tr w:rsidR="004416BD" w14:paraId="28A60AEE"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82BF77" w14:textId="77777777" w:rsidR="004416BD" w:rsidRDefault="00057F67">
            <w:pPr>
              <w:rPr>
                <w:rFonts w:ascii="Garamond" w:eastAsia="Garamond" w:hAnsi="Garamond" w:cs="Garamond"/>
              </w:rPr>
            </w:pPr>
            <w:r>
              <w:rPr>
                <w:rFonts w:ascii="Garamond" w:eastAsia="Garamond" w:hAnsi="Garamond" w:cs="Garamond"/>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F8082D" w14:textId="77777777" w:rsidR="004416BD" w:rsidRDefault="00057F67">
            <w:pPr>
              <w:rPr>
                <w:rFonts w:ascii="Garamond" w:eastAsia="Garamond" w:hAnsi="Garamond" w:cs="Garamond"/>
              </w:rPr>
            </w:pPr>
            <w:r>
              <w:rPr>
                <w:rFonts w:ascii="Garamond" w:eastAsia="Garamond" w:hAnsi="Garamond" w:cs="Garamond"/>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5E9F49" w14:textId="77777777" w:rsidR="004416BD" w:rsidRDefault="00057F67">
            <w:pPr>
              <w:rPr>
                <w:rFonts w:ascii="Garamond" w:eastAsia="Garamond" w:hAnsi="Garamond" w:cs="Garamond"/>
                <w:color w:val="000000"/>
              </w:rPr>
            </w:pPr>
            <w:r>
              <w:rPr>
                <w:rFonts w:ascii="Garamond" w:eastAsia="Garamond" w:hAnsi="Garamond" w:cs="Garamond"/>
                <w:color w:val="000000"/>
              </w:rPr>
              <w:t xml:space="preserve">IMMEDIATE </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116D97" w14:textId="77777777" w:rsidR="004416BD" w:rsidRDefault="00057F67">
            <w:pPr>
              <w:rPr>
                <w:rFonts w:ascii="Garamond" w:eastAsia="Garamond" w:hAnsi="Garamond" w:cs="Garamond"/>
                <w:color w:val="000000"/>
              </w:rPr>
            </w:pPr>
            <w:r>
              <w:rPr>
                <w:rFonts w:ascii="Garamond" w:eastAsia="Garamond" w:hAnsi="Garamond" w:cs="Garamond"/>
              </w:rPr>
              <w:t>MO FHC RAMANTHALI</w:t>
            </w:r>
          </w:p>
        </w:tc>
      </w:tr>
      <w:tr w:rsidR="004416BD" w14:paraId="73D254E3"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FE1479" w14:textId="77777777" w:rsidR="004416BD" w:rsidRDefault="00057F67">
            <w:pPr>
              <w:rPr>
                <w:rFonts w:ascii="Garamond" w:eastAsia="Garamond" w:hAnsi="Garamond" w:cs="Garamond"/>
              </w:rPr>
            </w:pPr>
            <w:r>
              <w:rPr>
                <w:rFonts w:ascii="Garamond" w:eastAsia="Garamond" w:hAnsi="Garamond" w:cs="Garamond"/>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64086D" w14:textId="77777777" w:rsidR="004416BD" w:rsidRDefault="00057F67">
            <w:pPr>
              <w:rPr>
                <w:rFonts w:ascii="Garamond" w:eastAsia="Garamond" w:hAnsi="Garamond" w:cs="Garamond"/>
              </w:rPr>
            </w:pPr>
            <w:r>
              <w:rPr>
                <w:rFonts w:ascii="Garamond" w:eastAsia="Garamond" w:hAnsi="Garamond" w:cs="Garamond"/>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A4065A" w14:textId="77777777" w:rsidR="004416BD" w:rsidRDefault="00057F67">
            <w:pPr>
              <w:rPr>
                <w:rFonts w:ascii="Garamond" w:eastAsia="Garamond" w:hAnsi="Garamond" w:cs="Garamond"/>
                <w:color w:val="000000"/>
              </w:rPr>
            </w:pPr>
            <w:r>
              <w:rPr>
                <w:rFonts w:ascii="Garamond" w:eastAsia="Garamond" w:hAnsi="Garamond" w:cs="Garamond"/>
                <w:color w:val="000000"/>
              </w:rPr>
              <w:t>IMMEDIATE</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9492D9" w14:textId="77777777" w:rsidR="004416BD" w:rsidRDefault="00057F67">
            <w:pPr>
              <w:rPr>
                <w:rFonts w:ascii="Garamond" w:eastAsia="Garamond" w:hAnsi="Garamond" w:cs="Garamond"/>
                <w:color w:val="000000"/>
              </w:rPr>
            </w:pPr>
            <w:r>
              <w:rPr>
                <w:rFonts w:ascii="Garamond" w:eastAsia="Garamond" w:hAnsi="Garamond" w:cs="Garamond"/>
                <w:color w:val="000000"/>
              </w:rPr>
              <w:t>M</w:t>
            </w:r>
            <w:r>
              <w:rPr>
                <w:rFonts w:ascii="Garamond" w:eastAsia="Garamond" w:hAnsi="Garamond" w:cs="Garamond"/>
              </w:rPr>
              <w:t>O FHC RAMANTHALI</w:t>
            </w:r>
          </w:p>
        </w:tc>
      </w:tr>
      <w:tr w:rsidR="004416BD" w14:paraId="4A10CD58" w14:textId="77777777">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0F824C" w14:textId="77777777" w:rsidR="004416BD" w:rsidRDefault="00057F67">
            <w:pPr>
              <w:rPr>
                <w:rFonts w:ascii="Garamond" w:eastAsia="Garamond" w:hAnsi="Garamond" w:cs="Garamond"/>
              </w:rPr>
            </w:pPr>
            <w:r>
              <w:rPr>
                <w:rFonts w:ascii="Garamond" w:eastAsia="Garamond" w:hAnsi="Garamond" w:cs="Garamond"/>
                <w:b/>
                <w:bCs/>
              </w:rPr>
              <w:t>State Cell</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0684EF" w14:textId="77777777" w:rsidR="004416BD" w:rsidRDefault="00057F67">
            <w:pPr>
              <w:rPr>
                <w:rFonts w:ascii="Garamond" w:eastAsia="Garamond" w:hAnsi="Garamond" w:cs="Garamond"/>
              </w:rPr>
            </w:pPr>
            <w:r>
              <w:rPr>
                <w:rFonts w:ascii="Garamond" w:eastAsia="Garamond" w:hAnsi="Garamond" w:cs="Garamond"/>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26B12B" w14:textId="77777777" w:rsidR="004416BD" w:rsidRDefault="00057F67">
            <w:pPr>
              <w:rPr>
                <w:rFonts w:ascii="Garamond" w:eastAsia="Garamond" w:hAnsi="Garamond" w:cs="Garamond"/>
                <w:color w:val="000000"/>
              </w:rPr>
            </w:pPr>
            <w:r>
              <w:rPr>
                <w:rFonts w:ascii="Garamond" w:eastAsia="Garamond" w:hAnsi="Garamond" w:cs="Garamond"/>
                <w:color w:val="000000"/>
              </w:rPr>
              <w:t>IMMEDIATE</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67B17C" w14:textId="77777777" w:rsidR="004416BD" w:rsidRDefault="00057F67">
            <w:pPr>
              <w:rPr>
                <w:rFonts w:ascii="Garamond" w:eastAsia="Garamond" w:hAnsi="Garamond" w:cs="Garamond"/>
                <w:color w:val="000000"/>
              </w:rPr>
            </w:pPr>
            <w:r>
              <w:rPr>
                <w:rFonts w:ascii="Garamond" w:eastAsia="Garamond" w:hAnsi="Garamond" w:cs="Garamond"/>
              </w:rPr>
              <w:t>MO FHC RAMANTHALI</w:t>
            </w:r>
          </w:p>
        </w:tc>
      </w:tr>
    </w:tbl>
    <w:p w14:paraId="01A28702" w14:textId="77777777" w:rsidR="004416BD" w:rsidRDefault="004416BD">
      <w:pPr>
        <w:rPr>
          <w:rFonts w:ascii="Garamond" w:eastAsia="Garamond" w:hAnsi="Garamond" w:cs="Garamond"/>
        </w:rPr>
      </w:pPr>
    </w:p>
    <w:p w14:paraId="532209A1" w14:textId="77777777" w:rsidR="004416BD" w:rsidRDefault="00057F67">
      <w:pPr>
        <w:pStyle w:val="Heading3"/>
        <w:keepNext w:val="0"/>
        <w:keepLines w:val="0"/>
        <w:spacing w:before="360"/>
        <w:rPr>
          <w:rFonts w:ascii="Garamond" w:eastAsia="Garamond" w:hAnsi="Garamond" w:cs="Garamond"/>
          <w:color w:val="000000"/>
        </w:rPr>
      </w:pPr>
      <w:bookmarkStart w:id="92" w:name="_heading=h.a2tmynipegs6" w:colFirst="0" w:colLast="0"/>
      <w:bookmarkEnd w:id="92"/>
      <w:r>
        <w:rPr>
          <w:rFonts w:ascii="Garamond" w:eastAsia="Garamond" w:hAnsi="Garamond" w:cs="Garamond"/>
          <w:color w:val="000000"/>
        </w:rPr>
        <w:t>Supply Chain Coordination</w:t>
      </w:r>
    </w:p>
    <w:p w14:paraId="5BD83E47" w14:textId="77777777" w:rsidR="004416BD" w:rsidRDefault="00057F67">
      <w:pPr>
        <w:rPr>
          <w:rFonts w:ascii="Garamond" w:eastAsia="Garamond" w:hAnsi="Garamond" w:cs="Garamond"/>
        </w:rPr>
      </w:pPr>
      <w:r>
        <w:rPr>
          <w:rFonts w:ascii="Garamond" w:eastAsia="Garamond" w:hAnsi="Garamond" w:cs="Garamond"/>
        </w:rPr>
        <w:t>The LSG shall coordinate closely with Block, District, and State authorities (KMSCL) to ensure uninterrupted availability of essential goods, medical supplies, and logistics during a pandemic. Supply requirements shall be assessed</w:t>
      </w:r>
      <w:r>
        <w:rPr>
          <w:rFonts w:ascii="Garamond" w:eastAsia="Garamond" w:hAnsi="Garamond" w:cs="Garamond"/>
        </w:rPr>
        <w:t xml:space="preserve"> regularly based on case load and communicated promptly to the appropriate authorities for timely replenishment.</w:t>
      </w:r>
    </w:p>
    <w:p w14:paraId="11DA1877" w14:textId="77777777" w:rsidR="004416BD" w:rsidRDefault="00057F67">
      <w:pPr>
        <w:spacing w:before="240" w:after="240"/>
        <w:rPr>
          <w:rFonts w:ascii="Garamond" w:eastAsia="Garamond" w:hAnsi="Garamond" w:cs="Garamond"/>
          <w:b/>
          <w:bCs/>
        </w:rPr>
      </w:pPr>
      <w:r>
        <w:rPr>
          <w:rFonts w:ascii="Garamond" w:eastAsia="Garamond" w:hAnsi="Garamond" w:cs="Garamond"/>
          <w:b/>
          <w:bCs/>
        </w:rPr>
        <w:t>Key Points:</w:t>
      </w:r>
    </w:p>
    <w:p w14:paraId="76E94B91" w14:textId="77777777" w:rsidR="004416BD" w:rsidRDefault="00057F67">
      <w:pPr>
        <w:numPr>
          <w:ilvl w:val="0"/>
          <w:numId w:val="19"/>
        </w:numPr>
        <w:spacing w:before="240"/>
        <w:jc w:val="left"/>
        <w:rPr>
          <w:rFonts w:ascii="Garamond" w:eastAsia="Garamond" w:hAnsi="Garamond" w:cs="Garamond"/>
        </w:rPr>
      </w:pPr>
      <w:r>
        <w:rPr>
          <w:rFonts w:ascii="Garamond" w:eastAsia="Garamond" w:hAnsi="Garamond" w:cs="Garamond"/>
        </w:rPr>
        <w:t>Maintain updated contact details of District and Block nodal officers for health logistics, oxygen supply, ambulances, and essential medicines.</w:t>
      </w:r>
      <w:r>
        <w:rPr>
          <w:rFonts w:ascii="Garamond" w:eastAsia="Garamond" w:hAnsi="Garamond" w:cs="Garamond"/>
        </w:rPr>
        <w:br/>
      </w:r>
    </w:p>
    <w:p w14:paraId="6F04FEAC" w14:textId="77777777" w:rsidR="004416BD" w:rsidRDefault="00057F67">
      <w:pPr>
        <w:numPr>
          <w:ilvl w:val="0"/>
          <w:numId w:val="19"/>
        </w:numPr>
        <w:jc w:val="left"/>
        <w:rPr>
          <w:rFonts w:ascii="Garamond" w:eastAsia="Garamond" w:hAnsi="Garamond" w:cs="Garamond"/>
        </w:rPr>
      </w:pPr>
      <w:r>
        <w:rPr>
          <w:rFonts w:ascii="Garamond" w:eastAsia="Garamond" w:hAnsi="Garamond" w:cs="Garamond"/>
        </w:rPr>
        <w:t>Submit timely indent requests for PPE, testing kits, medicines, oxygen, and other critical supplies through pre</w:t>
      </w:r>
      <w:r>
        <w:rPr>
          <w:rFonts w:ascii="Garamond" w:eastAsia="Garamond" w:hAnsi="Garamond" w:cs="Garamond"/>
        </w:rPr>
        <w:t>scribed channels.</w:t>
      </w:r>
      <w:r>
        <w:rPr>
          <w:rFonts w:ascii="Garamond" w:eastAsia="Garamond" w:hAnsi="Garamond" w:cs="Garamond"/>
        </w:rPr>
        <w:br/>
      </w:r>
    </w:p>
    <w:p w14:paraId="2DAAF636" w14:textId="77777777" w:rsidR="004416BD" w:rsidRDefault="00057F67">
      <w:pPr>
        <w:numPr>
          <w:ilvl w:val="0"/>
          <w:numId w:val="19"/>
        </w:numPr>
        <w:jc w:val="left"/>
        <w:rPr>
          <w:rFonts w:ascii="Garamond" w:eastAsia="Garamond" w:hAnsi="Garamond" w:cs="Garamond"/>
        </w:rPr>
      </w:pPr>
      <w:r>
        <w:rPr>
          <w:rFonts w:ascii="Garamond" w:eastAsia="Garamond" w:hAnsi="Garamond" w:cs="Garamond"/>
        </w:rPr>
        <w:lastRenderedPageBreak/>
        <w:t>Monitor stock levels at LSGD facilities, quarantine/isolation centres, and field teams through daily stock registers and dispensing logs to prevent shortages.</w:t>
      </w:r>
      <w:r>
        <w:rPr>
          <w:rFonts w:ascii="Garamond" w:eastAsia="Garamond" w:hAnsi="Garamond" w:cs="Garamond"/>
        </w:rPr>
        <w:br/>
      </w:r>
    </w:p>
    <w:p w14:paraId="12B4347C" w14:textId="77777777" w:rsidR="004416BD" w:rsidRDefault="00057F67">
      <w:pPr>
        <w:numPr>
          <w:ilvl w:val="0"/>
          <w:numId w:val="19"/>
        </w:numPr>
        <w:jc w:val="left"/>
        <w:rPr>
          <w:rFonts w:ascii="Garamond" w:eastAsia="Garamond" w:hAnsi="Garamond" w:cs="Garamond"/>
        </w:rPr>
      </w:pPr>
      <w:r>
        <w:rPr>
          <w:rFonts w:ascii="Garamond" w:eastAsia="Garamond" w:hAnsi="Garamond" w:cs="Garamond"/>
        </w:rPr>
        <w:t>Coordinate with District authorities, Karunya/</w:t>
      </w:r>
      <w:proofErr w:type="spellStart"/>
      <w:r>
        <w:rPr>
          <w:rFonts w:ascii="Garamond" w:eastAsia="Garamond" w:hAnsi="Garamond" w:cs="Garamond"/>
        </w:rPr>
        <w:t>Neethi</w:t>
      </w:r>
      <w:proofErr w:type="spellEnd"/>
      <w:r>
        <w:rPr>
          <w:rFonts w:ascii="Garamond" w:eastAsia="Garamond" w:hAnsi="Garamond" w:cs="Garamond"/>
        </w:rPr>
        <w:t xml:space="preserve"> medical shops, and local</w:t>
      </w:r>
      <w:r>
        <w:rPr>
          <w:rFonts w:ascii="Garamond" w:eastAsia="Garamond" w:hAnsi="Garamond" w:cs="Garamond"/>
        </w:rPr>
        <w:t xml:space="preserve"> purchase committees for funds allocation and emergency procurement.</w:t>
      </w:r>
    </w:p>
    <w:p w14:paraId="264E3BBC" w14:textId="77777777" w:rsidR="004416BD" w:rsidRDefault="004416BD">
      <w:pPr>
        <w:ind w:left="720"/>
        <w:jc w:val="left"/>
        <w:rPr>
          <w:rFonts w:ascii="Garamond" w:eastAsia="Garamond" w:hAnsi="Garamond" w:cs="Garamond"/>
        </w:rPr>
      </w:pPr>
    </w:p>
    <w:p w14:paraId="2256681A" w14:textId="77777777" w:rsidR="004416BD" w:rsidRDefault="00057F67">
      <w:pPr>
        <w:numPr>
          <w:ilvl w:val="0"/>
          <w:numId w:val="19"/>
        </w:numPr>
        <w:jc w:val="left"/>
        <w:rPr>
          <w:rFonts w:ascii="Garamond" w:eastAsia="Garamond" w:hAnsi="Garamond" w:cs="Garamond"/>
        </w:rPr>
      </w:pPr>
      <w:r>
        <w:rPr>
          <w:rFonts w:ascii="Garamond" w:eastAsia="Garamond" w:hAnsi="Garamond" w:cs="Garamond"/>
        </w:rPr>
        <w:t>Ensure regular monitoring of dispensing registers at all facilities to track usage, expiry, and pilferage—shortages being a perennial issue requiring proactive weekly audits.</w:t>
      </w:r>
    </w:p>
    <w:p w14:paraId="67E467E3" w14:textId="77777777" w:rsidR="004416BD" w:rsidRDefault="004416BD">
      <w:pPr>
        <w:ind w:left="720"/>
        <w:jc w:val="left"/>
        <w:rPr>
          <w:rFonts w:ascii="Garamond" w:eastAsia="Garamond" w:hAnsi="Garamond" w:cs="Garamond"/>
        </w:rPr>
      </w:pPr>
    </w:p>
    <w:p w14:paraId="40726361" w14:textId="77777777" w:rsidR="004416BD" w:rsidRDefault="00057F67">
      <w:pPr>
        <w:numPr>
          <w:ilvl w:val="0"/>
          <w:numId w:val="19"/>
        </w:numPr>
        <w:jc w:val="left"/>
        <w:rPr>
          <w:rFonts w:ascii="Garamond" w:eastAsia="Garamond" w:hAnsi="Garamond" w:cs="Garamond"/>
        </w:rPr>
      </w:pPr>
      <w:r>
        <w:rPr>
          <w:rFonts w:ascii="Garamond" w:eastAsia="Garamond" w:hAnsi="Garamond" w:cs="Garamond"/>
        </w:rPr>
        <w:t>Activate s</w:t>
      </w:r>
      <w:r>
        <w:rPr>
          <w:rFonts w:ascii="Garamond" w:eastAsia="Garamond" w:hAnsi="Garamond" w:cs="Garamond"/>
        </w:rPr>
        <w:t>urge procurement protocols during high caseloads, leveraging local purchase powers under LSGD funds alongside state supplies.</w:t>
      </w:r>
    </w:p>
    <w:p w14:paraId="7F5B5A00" w14:textId="77777777" w:rsidR="004416BD" w:rsidRDefault="004416BD">
      <w:pPr>
        <w:pStyle w:val="Heading3"/>
        <w:rPr>
          <w:rFonts w:ascii="Garamond" w:eastAsia="Garamond" w:hAnsi="Garamond" w:cs="Garamond"/>
          <w:color w:val="000000"/>
        </w:rPr>
      </w:pPr>
      <w:bookmarkStart w:id="93" w:name="_heading=h.ybyvwlgcn5ev" w:colFirst="0" w:colLast="0"/>
      <w:bookmarkEnd w:id="93"/>
    </w:p>
    <w:p w14:paraId="6E98A310" w14:textId="77777777" w:rsidR="004416BD" w:rsidRDefault="00057F67">
      <w:pPr>
        <w:pStyle w:val="Heading3"/>
        <w:rPr>
          <w:rFonts w:ascii="Garamond" w:eastAsia="Garamond" w:hAnsi="Garamond" w:cs="Garamond"/>
          <w:color w:val="000000"/>
        </w:rPr>
      </w:pPr>
      <w:bookmarkStart w:id="94" w:name="_heading=h.uhq8el5zazj7" w:colFirst="0" w:colLast="0"/>
      <w:bookmarkEnd w:id="94"/>
      <w:r>
        <w:rPr>
          <w:rFonts w:ascii="Garamond" w:eastAsia="Garamond" w:hAnsi="Garamond" w:cs="Garamond"/>
          <w:color w:val="000000"/>
        </w:rPr>
        <w:t>Resource Inventory and Contacts</w:t>
      </w:r>
    </w:p>
    <w:tbl>
      <w:tblPr>
        <w:tblStyle w:val="afff3"/>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4416BD" w14:paraId="0E71E583" w14:textId="77777777">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B4A0C2" w14:textId="77777777" w:rsidR="004416BD" w:rsidRDefault="00057F67">
            <w:pPr>
              <w:spacing w:before="240" w:after="240"/>
              <w:ind w:left="720" w:hanging="360"/>
              <w:jc w:val="left"/>
              <w:rPr>
                <w:rFonts w:ascii="Garamond" w:eastAsia="Garamond" w:hAnsi="Garamond" w:cs="Garamond"/>
              </w:rPr>
            </w:pPr>
            <w:r>
              <w:rPr>
                <w:rFonts w:ascii="Garamond" w:eastAsia="Garamond" w:hAnsi="Garamond" w:cs="Garamond"/>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C882DBB" w14:textId="77777777" w:rsidR="004416BD" w:rsidRDefault="00057F67">
            <w:pPr>
              <w:spacing w:before="240"/>
              <w:ind w:left="720" w:hanging="360"/>
              <w:jc w:val="left"/>
              <w:rPr>
                <w:rFonts w:ascii="Garamond" w:eastAsia="Garamond" w:hAnsi="Garamond" w:cs="Garamond"/>
                <w:b/>
                <w:bCs/>
              </w:rPr>
            </w:pPr>
            <w:r>
              <w:rPr>
                <w:rFonts w:ascii="Garamond" w:eastAsia="Garamond" w:hAnsi="Garamond" w:cs="Garamond"/>
                <w:b/>
                <w:bCs/>
              </w:rPr>
              <w:t>Source</w:t>
            </w:r>
          </w:p>
          <w:p w14:paraId="6F4F577E" w14:textId="77777777" w:rsidR="004416BD" w:rsidRDefault="00057F67">
            <w:pPr>
              <w:spacing w:after="240"/>
              <w:ind w:left="720" w:hanging="360"/>
              <w:jc w:val="left"/>
              <w:rPr>
                <w:rFonts w:ascii="Garamond" w:eastAsia="Garamond" w:hAnsi="Garamond" w:cs="Garamond"/>
              </w:rPr>
            </w:pPr>
            <w:r>
              <w:rPr>
                <w:rFonts w:ascii="Garamond" w:eastAsia="Garamond" w:hAnsi="Garamond" w:cs="Garamond"/>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1DC6094" w14:textId="77777777" w:rsidR="004416BD" w:rsidRDefault="00057F67">
            <w:pPr>
              <w:spacing w:before="240" w:after="240"/>
              <w:ind w:left="720" w:hanging="360"/>
              <w:jc w:val="left"/>
              <w:rPr>
                <w:rFonts w:ascii="Garamond" w:eastAsia="Garamond" w:hAnsi="Garamond" w:cs="Garamond"/>
              </w:rPr>
            </w:pPr>
            <w:r>
              <w:rPr>
                <w:rFonts w:ascii="Garamond" w:eastAsia="Garamond" w:hAnsi="Garamond" w:cs="Garamond"/>
                <w:b/>
                <w:bCs/>
              </w:rPr>
              <w:t>Contact</w:t>
            </w:r>
          </w:p>
        </w:tc>
      </w:tr>
      <w:tr w:rsidR="004416BD" w14:paraId="4ECA32E9"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7E7A9A" w14:textId="77777777" w:rsidR="004416BD" w:rsidRDefault="00057F67">
            <w:pPr>
              <w:spacing w:before="240" w:after="240"/>
              <w:ind w:left="720" w:hanging="360"/>
              <w:jc w:val="left"/>
              <w:rPr>
                <w:rFonts w:ascii="Garamond" w:eastAsia="Garamond" w:hAnsi="Garamond" w:cs="Garamond"/>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323FA3" w14:textId="77777777" w:rsidR="004416BD" w:rsidRDefault="00057F67">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C013F3" w14:textId="77777777" w:rsidR="004416BD" w:rsidRDefault="00057F67">
            <w:pPr>
              <w:spacing w:before="240" w:after="240"/>
              <w:ind w:left="720" w:hanging="360"/>
              <w:jc w:val="left"/>
              <w:rPr>
                <w:rFonts w:ascii="Garamond" w:eastAsia="Garamond" w:hAnsi="Garamond" w:cs="Garamond"/>
              </w:rPr>
            </w:pPr>
            <w:r>
              <w:rPr>
                <w:rFonts w:ascii="Garamond" w:eastAsia="Garamond" w:hAnsi="Garamond" w:cs="Garamond"/>
                <w:color w:val="000000"/>
              </w:rPr>
              <w:t>04972705046</w:t>
            </w:r>
          </w:p>
        </w:tc>
      </w:tr>
      <w:tr w:rsidR="004416BD" w14:paraId="3ED21291"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0FE21F" w14:textId="77777777" w:rsidR="004416BD" w:rsidRDefault="00057F67">
            <w:pPr>
              <w:spacing w:before="240" w:after="240"/>
              <w:ind w:left="720" w:hanging="360"/>
              <w:jc w:val="left"/>
              <w:rPr>
                <w:rFonts w:ascii="Garamond" w:eastAsia="Garamond" w:hAnsi="Garamond" w:cs="Garamond"/>
                <w:b/>
                <w:bCs/>
              </w:rPr>
            </w:pPr>
            <w:r>
              <w:rPr>
                <w:rFonts w:ascii="Garamond" w:eastAsia="Garamond" w:hAnsi="Garamond" w:cs="Garamond"/>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629210" w14:textId="77777777" w:rsidR="004416BD" w:rsidRDefault="00057F67">
            <w:pPr>
              <w:spacing w:before="240" w:after="240"/>
              <w:jc w:val="center"/>
              <w:rPr>
                <w:rFonts w:ascii="Garamond" w:eastAsia="Garamond" w:hAnsi="Garamond" w:cs="Garamond"/>
                <w:sz w:val="21"/>
                <w:szCs w:val="21"/>
              </w:rPr>
            </w:pPr>
            <w:r>
              <w:rPr>
                <w:rFonts w:ascii="Garamond" w:eastAsia="Garamond" w:hAnsi="Garamond" w:cs="Garamond"/>
                <w:sz w:val="21"/>
                <w:szCs w:val="21"/>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8A1847" w14:textId="77777777" w:rsidR="004416BD" w:rsidRDefault="00057F67">
            <w:pPr>
              <w:spacing w:before="240" w:after="240"/>
              <w:jc w:val="left"/>
              <w:rPr>
                <w:rFonts w:ascii="Garamond" w:eastAsia="Garamond" w:hAnsi="Garamond" w:cs="Garamond"/>
                <w:color w:val="000000"/>
              </w:rPr>
            </w:pPr>
            <w:r>
              <w:rPr>
                <w:rFonts w:ascii="Garamond" w:eastAsia="Garamond" w:hAnsi="Garamond" w:cs="Garamond"/>
                <w:color w:val="000000"/>
              </w:rPr>
              <w:t xml:space="preserve">        9847928215</w:t>
            </w:r>
          </w:p>
        </w:tc>
      </w:tr>
      <w:tr w:rsidR="004416BD" w14:paraId="136969EC"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1F2D0E" w14:textId="77777777" w:rsidR="004416BD" w:rsidRDefault="00057F67">
            <w:pPr>
              <w:spacing w:before="240"/>
              <w:ind w:left="270"/>
              <w:jc w:val="left"/>
              <w:rPr>
                <w:rFonts w:ascii="Garamond" w:eastAsia="Garamond" w:hAnsi="Garamond" w:cs="Garamond"/>
                <w:b/>
                <w:bCs/>
              </w:rPr>
            </w:pPr>
            <w:r>
              <w:rPr>
                <w:rFonts w:ascii="Garamond" w:eastAsia="Garamond" w:hAnsi="Garamond" w:cs="Garamond"/>
                <w:b/>
                <w:bCs/>
              </w:rPr>
              <w:t>Oxygen</w:t>
            </w:r>
          </w:p>
          <w:p w14:paraId="73102688" w14:textId="77777777" w:rsidR="004416BD" w:rsidRDefault="00057F67">
            <w:pPr>
              <w:spacing w:after="240"/>
              <w:ind w:left="270"/>
              <w:jc w:val="left"/>
              <w:rPr>
                <w:rFonts w:ascii="Garamond" w:eastAsia="Garamond" w:hAnsi="Garamond" w:cs="Garamond"/>
              </w:rPr>
            </w:pPr>
            <w:r>
              <w:rPr>
                <w:rFonts w:ascii="Garamond" w:eastAsia="Garamond" w:hAnsi="Garamond" w:cs="Garamond"/>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A3354D" w14:textId="77777777" w:rsidR="004416BD" w:rsidRDefault="00057F67">
            <w:pPr>
              <w:spacing w:before="240" w:after="240"/>
              <w:jc w:val="center"/>
              <w:rPr>
                <w:rFonts w:ascii="Garamond" w:eastAsia="Garamond" w:hAnsi="Garamond" w:cs="Garamond"/>
              </w:rPr>
            </w:pPr>
            <w:r>
              <w:rPr>
                <w:rFonts w:ascii="Garamond" w:eastAsia="Garamond" w:hAnsi="Garamond" w:cs="Garamond"/>
                <w:sz w:val="21"/>
                <w:szCs w:val="21"/>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40BB98" w14:textId="77777777" w:rsidR="004416BD" w:rsidRDefault="00057F67">
            <w:pPr>
              <w:spacing w:before="240" w:after="240"/>
              <w:ind w:left="720" w:hanging="360"/>
              <w:jc w:val="left"/>
              <w:rPr>
                <w:rFonts w:ascii="Garamond" w:eastAsia="Garamond" w:hAnsi="Garamond" w:cs="Garamond"/>
              </w:rPr>
            </w:pPr>
            <w:r>
              <w:rPr>
                <w:rFonts w:ascii="Garamond" w:eastAsia="Garamond" w:hAnsi="Garamond" w:cs="Garamond"/>
              </w:rPr>
              <w:t>04972705046</w:t>
            </w:r>
          </w:p>
        </w:tc>
      </w:tr>
      <w:tr w:rsidR="004416BD" w14:paraId="360CBD20"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1142F3" w14:textId="77777777" w:rsidR="004416BD" w:rsidRDefault="00057F67">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42314F" w14:textId="77777777" w:rsidR="004416BD" w:rsidRDefault="00057F67">
            <w:pPr>
              <w:spacing w:before="240" w:after="240"/>
              <w:jc w:val="center"/>
              <w:rPr>
                <w:rFonts w:ascii="Garamond" w:eastAsia="Garamond" w:hAnsi="Garamond" w:cs="Garamond"/>
              </w:rPr>
            </w:pPr>
            <w:r>
              <w:rPr>
                <w:rFonts w:ascii="Garamond" w:eastAsia="Garamond" w:hAnsi="Garamond" w:cs="Garamond"/>
                <w:sz w:val="21"/>
                <w:szCs w:val="21"/>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16A4CB0" w14:textId="77777777" w:rsidR="004416BD" w:rsidRDefault="00057F67">
            <w:pPr>
              <w:spacing w:before="240" w:after="240"/>
              <w:ind w:left="720" w:hanging="360"/>
              <w:jc w:val="left"/>
              <w:rPr>
                <w:rFonts w:ascii="Garamond" w:eastAsia="Garamond" w:hAnsi="Garamond" w:cs="Garamond"/>
              </w:rPr>
            </w:pPr>
            <w:r>
              <w:rPr>
                <w:rFonts w:ascii="Garamond" w:eastAsia="Garamond" w:hAnsi="Garamond" w:cs="Garamond"/>
              </w:rPr>
              <w:t>04972705046</w:t>
            </w:r>
          </w:p>
        </w:tc>
      </w:tr>
      <w:tr w:rsidR="004416BD" w14:paraId="2A7D1EC4"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C04F84" w14:textId="77777777" w:rsidR="004416BD" w:rsidRDefault="00057F67">
            <w:pPr>
              <w:spacing w:before="240" w:after="240"/>
              <w:ind w:left="720" w:hanging="360"/>
              <w:jc w:val="left"/>
              <w:rPr>
                <w:rFonts w:ascii="Garamond" w:eastAsia="Garamond" w:hAnsi="Garamond" w:cs="Garamond"/>
              </w:rPr>
            </w:pPr>
            <w:r>
              <w:rPr>
                <w:rFonts w:ascii="Garamond" w:eastAsia="Garamond" w:hAnsi="Garamond" w:cs="Garamond"/>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B73B17" w14:textId="77777777" w:rsidR="004416BD" w:rsidRDefault="00057F67">
            <w:pPr>
              <w:spacing w:before="240" w:after="240"/>
              <w:jc w:val="center"/>
              <w:rPr>
                <w:rFonts w:ascii="Garamond" w:eastAsia="Garamond" w:hAnsi="Garamond" w:cs="Garamond"/>
              </w:rPr>
            </w:pPr>
            <w:proofErr w:type="spellStart"/>
            <w:r>
              <w:rPr>
                <w:rFonts w:ascii="Garamond" w:eastAsia="Garamond" w:hAnsi="Garamond" w:cs="Garamond"/>
                <w:sz w:val="21"/>
                <w:szCs w:val="21"/>
              </w:rPr>
              <w:t>Neethi</w:t>
            </w:r>
            <w:proofErr w:type="spellEnd"/>
            <w:r>
              <w:rPr>
                <w:rFonts w:ascii="Garamond" w:eastAsia="Garamond" w:hAnsi="Garamond" w:cs="Garamond"/>
                <w:sz w:val="21"/>
                <w:szCs w:val="21"/>
              </w:rPr>
              <w:t xml:space="preserve">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62CDC7" w14:textId="77777777" w:rsidR="004416BD" w:rsidRDefault="00057F67">
            <w:pPr>
              <w:spacing w:before="240" w:after="240"/>
              <w:ind w:left="720" w:hanging="360"/>
              <w:jc w:val="left"/>
              <w:rPr>
                <w:rFonts w:ascii="Garamond" w:eastAsia="Garamond" w:hAnsi="Garamond" w:cs="Garamond"/>
              </w:rPr>
            </w:pPr>
            <w:r>
              <w:rPr>
                <w:rFonts w:ascii="Garamond" w:eastAsia="Garamond" w:hAnsi="Garamond" w:cs="Garamond"/>
              </w:rPr>
              <w:t>9947258886</w:t>
            </w:r>
          </w:p>
        </w:tc>
      </w:tr>
      <w:tr w:rsidR="004416BD" w14:paraId="5C48CB17" w14:textId="77777777">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120605" w14:textId="77777777" w:rsidR="004416BD" w:rsidRDefault="00057F67">
            <w:pPr>
              <w:spacing w:before="240" w:after="240"/>
              <w:ind w:left="720" w:hanging="360"/>
              <w:jc w:val="left"/>
              <w:rPr>
                <w:rFonts w:ascii="Garamond" w:eastAsia="Garamond" w:hAnsi="Garamond" w:cs="Garamond"/>
              </w:rPr>
            </w:pPr>
            <w:r>
              <w:rPr>
                <w:rFonts w:ascii="Garamond" w:eastAsia="Garamond" w:hAnsi="Garamond" w:cs="Garamond"/>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577DA5DD" w14:textId="77777777" w:rsidR="004416BD" w:rsidRDefault="00057F67">
            <w:pPr>
              <w:spacing w:before="220" w:after="220"/>
              <w:jc w:val="center"/>
              <w:rPr>
                <w:rFonts w:ascii="Garamond" w:eastAsia="Garamond" w:hAnsi="Garamond" w:cs="Garamond"/>
                <w:sz w:val="19"/>
                <w:szCs w:val="19"/>
              </w:rPr>
            </w:pPr>
            <w:r>
              <w:rPr>
                <w:rFonts w:ascii="Garamond" w:eastAsia="Garamond" w:hAnsi="Garamond" w:cs="Garamond"/>
                <w:sz w:val="19"/>
                <w:szCs w:val="19"/>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50E408" w14:textId="77777777" w:rsidR="004416BD" w:rsidRDefault="00057F67">
            <w:pPr>
              <w:spacing w:before="240" w:after="240"/>
              <w:ind w:left="720" w:hanging="360"/>
              <w:jc w:val="left"/>
              <w:rPr>
                <w:rFonts w:ascii="Garamond" w:eastAsia="Garamond" w:hAnsi="Garamond" w:cs="Garamond"/>
              </w:rPr>
            </w:pPr>
            <w:r>
              <w:rPr>
                <w:rFonts w:ascii="Garamond" w:eastAsia="Garamond" w:hAnsi="Garamond" w:cs="Garamond"/>
              </w:rPr>
              <w:t>04972705046</w:t>
            </w:r>
          </w:p>
        </w:tc>
      </w:tr>
    </w:tbl>
    <w:p w14:paraId="6FA4166E" w14:textId="77777777" w:rsidR="004416BD" w:rsidRDefault="004416BD">
      <w:pPr>
        <w:pStyle w:val="Heading2"/>
        <w:rPr>
          <w:rFonts w:ascii="Garamond" w:eastAsia="Garamond" w:hAnsi="Garamond" w:cs="Garamond"/>
          <w:b w:val="0"/>
          <w:bCs w:val="0"/>
          <w:color w:val="000000"/>
          <w:sz w:val="24"/>
          <w:szCs w:val="24"/>
        </w:rPr>
      </w:pPr>
      <w:bookmarkStart w:id="95" w:name="_heading=h.3enjxt3ubnn3" w:colFirst="0" w:colLast="0"/>
      <w:bookmarkEnd w:id="95"/>
    </w:p>
    <w:p w14:paraId="04FD7B71" w14:textId="77777777" w:rsidR="004416BD" w:rsidRDefault="00057F67">
      <w:pPr>
        <w:pStyle w:val="Heading3"/>
        <w:rPr>
          <w:rFonts w:ascii="Garamond" w:eastAsia="Garamond" w:hAnsi="Garamond" w:cs="Garamond"/>
          <w:color w:val="000000"/>
        </w:rPr>
      </w:pPr>
      <w:bookmarkStart w:id="96" w:name="_heading=h.4y5aao8ow8xp" w:colFirst="0" w:colLast="0"/>
      <w:bookmarkEnd w:id="96"/>
      <w:r>
        <w:rPr>
          <w:rFonts w:ascii="Garamond" w:eastAsia="Garamond" w:hAnsi="Garamond" w:cs="Garamond"/>
          <w:color w:val="000000"/>
        </w:rPr>
        <w:t>Collaboration with NGOs, PPP, and CSR</w:t>
      </w:r>
    </w:p>
    <w:p w14:paraId="0B754CBC" w14:textId="77777777" w:rsidR="004416BD" w:rsidRDefault="00057F67">
      <w:pPr>
        <w:rPr>
          <w:rFonts w:ascii="Garamond" w:eastAsia="Garamond" w:hAnsi="Garamond" w:cs="Garamond"/>
        </w:rPr>
      </w:pPr>
      <w:r>
        <w:rPr>
          <w:rFonts w:ascii="Garamond" w:eastAsia="Garamond" w:hAnsi="Garamond" w:cs="Garamond"/>
        </w:rPr>
        <w:t>To augment government efforts during a pandemic, the LSG shall collaborate with NGOs, voluntary organisations, and private sector partners through public–private partnerships and Corporate Social Responsibility (CSR) initiatives, in coordination with Distr</w:t>
      </w:r>
      <w:r>
        <w:rPr>
          <w:rFonts w:ascii="Garamond" w:eastAsia="Garamond" w:hAnsi="Garamond" w:cs="Garamond"/>
        </w:rPr>
        <w:t>ict authorities.</w:t>
      </w:r>
    </w:p>
    <w:p w14:paraId="2E0D81FE" w14:textId="77777777" w:rsidR="004416BD" w:rsidRDefault="004416BD">
      <w:pPr>
        <w:rPr>
          <w:rFonts w:ascii="Garamond" w:eastAsia="Garamond" w:hAnsi="Garamond" w:cs="Garamond"/>
        </w:rPr>
      </w:pPr>
    </w:p>
    <w:p w14:paraId="5740C1DE" w14:textId="77777777" w:rsidR="004416BD" w:rsidRDefault="00057F67">
      <w:pPr>
        <w:spacing w:before="240" w:after="240"/>
        <w:rPr>
          <w:rFonts w:ascii="Garamond" w:eastAsia="Garamond" w:hAnsi="Garamond" w:cs="Garamond"/>
          <w:b/>
          <w:bCs/>
        </w:rPr>
      </w:pPr>
      <w:r>
        <w:rPr>
          <w:rFonts w:ascii="Garamond" w:eastAsia="Garamond" w:hAnsi="Garamond" w:cs="Garamond"/>
          <w:b/>
          <w:bCs/>
        </w:rPr>
        <w:t>Key Points:</w:t>
      </w:r>
    </w:p>
    <w:p w14:paraId="6A5A3E42" w14:textId="77777777" w:rsidR="004416BD" w:rsidRDefault="00057F67">
      <w:pPr>
        <w:numPr>
          <w:ilvl w:val="0"/>
          <w:numId w:val="12"/>
        </w:numPr>
        <w:spacing w:before="240"/>
        <w:jc w:val="left"/>
        <w:rPr>
          <w:rFonts w:ascii="Garamond" w:eastAsia="Garamond" w:hAnsi="Garamond" w:cs="Garamond"/>
        </w:rPr>
      </w:pPr>
      <w:r>
        <w:rPr>
          <w:rFonts w:ascii="Garamond" w:eastAsia="Garamond" w:hAnsi="Garamond" w:cs="Garamond"/>
        </w:rPr>
        <w:t>Engage NGOs and community-based organisations for community outreach, awareness, and support to vulnerable populations.</w:t>
      </w:r>
      <w:r>
        <w:rPr>
          <w:rFonts w:ascii="Garamond" w:eastAsia="Garamond" w:hAnsi="Garamond" w:cs="Garamond"/>
        </w:rPr>
        <w:br/>
      </w:r>
    </w:p>
    <w:p w14:paraId="2313574D" w14:textId="77777777" w:rsidR="004416BD" w:rsidRDefault="00057F67">
      <w:pPr>
        <w:numPr>
          <w:ilvl w:val="0"/>
          <w:numId w:val="12"/>
        </w:numPr>
        <w:jc w:val="left"/>
        <w:rPr>
          <w:rFonts w:ascii="Garamond" w:eastAsia="Garamond" w:hAnsi="Garamond" w:cs="Garamond"/>
        </w:rPr>
      </w:pPr>
      <w:r>
        <w:rPr>
          <w:rFonts w:ascii="Garamond" w:eastAsia="Garamond" w:hAnsi="Garamond" w:cs="Garamond"/>
        </w:rPr>
        <w:t>Leverage CSR support for procurement of medical equipment, PPE, oxygen concentrators, food kits, and sanitation materials, as permitted.</w:t>
      </w:r>
      <w:r>
        <w:rPr>
          <w:rFonts w:ascii="Garamond" w:eastAsia="Garamond" w:hAnsi="Garamond" w:cs="Garamond"/>
        </w:rPr>
        <w:br/>
      </w:r>
    </w:p>
    <w:p w14:paraId="3808D8F9" w14:textId="77777777" w:rsidR="004416BD" w:rsidRDefault="00057F67">
      <w:pPr>
        <w:numPr>
          <w:ilvl w:val="0"/>
          <w:numId w:val="12"/>
        </w:numPr>
        <w:jc w:val="left"/>
        <w:rPr>
          <w:rFonts w:ascii="Garamond" w:eastAsia="Garamond" w:hAnsi="Garamond" w:cs="Garamond"/>
        </w:rPr>
      </w:pPr>
      <w:r>
        <w:rPr>
          <w:rFonts w:ascii="Garamond" w:eastAsia="Garamond" w:hAnsi="Garamond" w:cs="Garamond"/>
        </w:rPr>
        <w:t>Ensure all collaborations align with government guidelines and are routed through approved administrative and financia</w:t>
      </w:r>
      <w:r>
        <w:rPr>
          <w:rFonts w:ascii="Garamond" w:eastAsia="Garamond" w:hAnsi="Garamond" w:cs="Garamond"/>
        </w:rPr>
        <w:t>l procedures.</w:t>
      </w:r>
      <w:r>
        <w:rPr>
          <w:rFonts w:ascii="Garamond" w:eastAsia="Garamond" w:hAnsi="Garamond" w:cs="Garamond"/>
        </w:rPr>
        <w:br/>
      </w:r>
    </w:p>
    <w:p w14:paraId="4678A48B" w14:textId="77777777" w:rsidR="004416BD" w:rsidRDefault="00057F67">
      <w:pPr>
        <w:numPr>
          <w:ilvl w:val="0"/>
          <w:numId w:val="12"/>
        </w:numPr>
        <w:spacing w:after="240"/>
        <w:jc w:val="left"/>
        <w:rPr>
          <w:rFonts w:ascii="Garamond" w:eastAsia="Garamond" w:hAnsi="Garamond" w:cs="Garamond"/>
        </w:rPr>
      </w:pPr>
      <w:r>
        <w:rPr>
          <w:rFonts w:ascii="Garamond" w:eastAsia="Garamond" w:hAnsi="Garamond" w:cs="Garamond"/>
        </w:rPr>
        <w:t>Maintain transparency and documentation for all external support received and utilised.</w:t>
      </w:r>
    </w:p>
    <w:tbl>
      <w:tblPr>
        <w:tblStyle w:val="afff4"/>
        <w:tblW w:w="8730"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235"/>
      </w:tblGrid>
      <w:tr w:rsidR="004416BD" w14:paraId="49DDDC8F" w14:textId="77777777">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D4D4B67" w14:textId="77777777" w:rsidR="004416BD" w:rsidRDefault="00057F67">
            <w:pPr>
              <w:jc w:val="left"/>
              <w:rPr>
                <w:rFonts w:ascii="Garamond" w:eastAsia="Garamond" w:hAnsi="Garamond" w:cs="Garamond"/>
              </w:rPr>
            </w:pPr>
            <w:r>
              <w:rPr>
                <w:rFonts w:ascii="Garamond" w:eastAsia="Garamond" w:hAnsi="Garamond" w:cs="Garamond"/>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9527F44" w14:textId="77777777" w:rsidR="004416BD" w:rsidRDefault="00057F67">
            <w:pPr>
              <w:jc w:val="left"/>
              <w:rPr>
                <w:rFonts w:ascii="Garamond" w:eastAsia="Garamond" w:hAnsi="Garamond" w:cs="Garamond"/>
              </w:rPr>
            </w:pPr>
            <w:r>
              <w:rPr>
                <w:rFonts w:ascii="Garamond" w:eastAsia="Garamond" w:hAnsi="Garamond" w:cs="Garamond"/>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CE92D2B" w14:textId="77777777" w:rsidR="004416BD" w:rsidRDefault="00057F67">
            <w:pPr>
              <w:jc w:val="left"/>
              <w:rPr>
                <w:rFonts w:ascii="Garamond" w:eastAsia="Garamond" w:hAnsi="Garamond" w:cs="Garamond"/>
              </w:rPr>
            </w:pPr>
            <w:r>
              <w:rPr>
                <w:rFonts w:ascii="Garamond" w:eastAsia="Garamond" w:hAnsi="Garamond" w:cs="Garamond"/>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8769FD1" w14:textId="77777777" w:rsidR="004416BD" w:rsidRDefault="00057F67">
            <w:pPr>
              <w:jc w:val="left"/>
              <w:rPr>
                <w:rFonts w:ascii="Garamond" w:eastAsia="Garamond" w:hAnsi="Garamond" w:cs="Garamond"/>
              </w:rPr>
            </w:pPr>
            <w:r>
              <w:rPr>
                <w:rFonts w:ascii="Garamond" w:eastAsia="Garamond" w:hAnsi="Garamond" w:cs="Garamond"/>
                <w:b/>
                <w:bCs/>
              </w:rPr>
              <w:t>Contact Person</w:t>
            </w:r>
          </w:p>
        </w:tc>
      </w:tr>
      <w:tr w:rsidR="004416BD" w14:paraId="0F534E11" w14:textId="77777777">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63264D" w14:textId="77777777" w:rsidR="004416BD" w:rsidRDefault="00057F67">
            <w:pPr>
              <w:rPr>
                <w:rFonts w:ascii="Garamond" w:eastAsia="Garamond" w:hAnsi="Garamond" w:cs="Garamond"/>
              </w:rPr>
            </w:pPr>
            <w:r>
              <w:rPr>
                <w:rFonts w:ascii="Garamond" w:eastAsia="Garamond" w:hAnsi="Garamond" w:cs="Garamond"/>
                <w:b/>
                <w:bCs/>
              </w:rPr>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C13555" w14:textId="77777777" w:rsidR="004416BD" w:rsidRDefault="00057F67">
            <w:pPr>
              <w:rPr>
                <w:rFonts w:ascii="Garamond" w:eastAsia="Garamond" w:hAnsi="Garamond" w:cs="Garamond"/>
              </w:rPr>
            </w:pPr>
            <w:r>
              <w:rPr>
                <w:rFonts w:ascii="Garamond" w:eastAsia="Garamond" w:hAnsi="Garamond" w:cs="Garamond"/>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27E429" w14:textId="77777777" w:rsidR="004416BD" w:rsidRDefault="00057F67">
            <w:pPr>
              <w:rPr>
                <w:rFonts w:ascii="Garamond" w:eastAsia="Garamond" w:hAnsi="Garamond" w:cs="Garamond"/>
              </w:rPr>
            </w:pPr>
            <w:r>
              <w:rPr>
                <w:rFonts w:ascii="Garamond" w:eastAsia="Garamond" w:hAnsi="Garamond" w:cs="Garamond"/>
              </w:rPr>
              <w:t>MANOJ MANCHERY</w:t>
            </w: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68AA20" w14:textId="77777777" w:rsidR="004416BD" w:rsidRDefault="00057F67">
            <w:pPr>
              <w:rPr>
                <w:rFonts w:ascii="Garamond" w:eastAsia="Garamond" w:hAnsi="Garamond" w:cs="Garamond"/>
              </w:rPr>
            </w:pPr>
            <w:r>
              <w:rPr>
                <w:rFonts w:ascii="Garamond" w:eastAsia="Garamond" w:hAnsi="Garamond" w:cs="Garamond"/>
              </w:rPr>
              <w:t>9496705452</w:t>
            </w:r>
          </w:p>
        </w:tc>
      </w:tr>
    </w:tbl>
    <w:p w14:paraId="09E69DBF" w14:textId="77777777" w:rsidR="004416BD" w:rsidRDefault="00057F67">
      <w:pPr>
        <w:pStyle w:val="Heading3"/>
        <w:keepNext w:val="0"/>
        <w:keepLines w:val="0"/>
        <w:spacing w:before="360"/>
        <w:rPr>
          <w:rFonts w:ascii="Garamond" w:eastAsia="Garamond" w:hAnsi="Garamond" w:cs="Garamond"/>
          <w:b/>
          <w:bCs/>
          <w:color w:val="000000"/>
        </w:rPr>
      </w:pPr>
      <w:bookmarkStart w:id="97" w:name="_heading=h.ukyccsefz4t9" w:colFirst="0" w:colLast="0"/>
      <w:bookmarkEnd w:id="97"/>
      <w:r>
        <w:rPr>
          <w:rFonts w:ascii="Garamond" w:eastAsia="Garamond" w:hAnsi="Garamond" w:cs="Garamond"/>
          <w:b/>
          <w:bCs/>
          <w:color w:val="000000"/>
        </w:rPr>
        <w:t>Interdepartmental Coordination</w:t>
      </w:r>
    </w:p>
    <w:p w14:paraId="6F3E6B5F" w14:textId="77777777" w:rsidR="004416BD" w:rsidRDefault="00057F67">
      <w:pPr>
        <w:rPr>
          <w:rFonts w:ascii="Garamond" w:eastAsia="Garamond" w:hAnsi="Garamond" w:cs="Garamond"/>
        </w:rPr>
      </w:pPr>
      <w:r>
        <w:rPr>
          <w:rFonts w:ascii="Garamond" w:eastAsia="Garamond" w:hAnsi="Garamond" w:cs="Garamond"/>
        </w:rPr>
        <w:t>Coordination among departments during a pandemic shall be ensured through regular review meetings convened by the LSGD President. These meetings will provide a structured platform for sharing situational updates, assessing re</w:t>
      </w:r>
      <w:r>
        <w:rPr>
          <w:rFonts w:ascii="Garamond" w:eastAsia="Garamond" w:hAnsi="Garamond" w:cs="Garamond"/>
        </w:rPr>
        <w:t>source availability, resolving operational gaps, and taking joint decisions to ensure a coordinated and timely response.</w:t>
      </w:r>
    </w:p>
    <w:p w14:paraId="48AA0430" w14:textId="77777777" w:rsidR="004416BD" w:rsidRDefault="004416BD">
      <w:pPr>
        <w:rPr>
          <w:rFonts w:ascii="Garamond" w:eastAsia="Garamond" w:hAnsi="Garamond" w:cs="Garamond"/>
        </w:rPr>
      </w:pPr>
    </w:p>
    <w:tbl>
      <w:tblPr>
        <w:tblStyle w:val="afff5"/>
        <w:tblW w:w="86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90"/>
        <w:gridCol w:w="1980"/>
        <w:gridCol w:w="2895"/>
        <w:gridCol w:w="1590"/>
      </w:tblGrid>
      <w:tr w:rsidR="004416BD" w14:paraId="15C9A81E" w14:textId="77777777">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D6F75D6" w14:textId="77777777" w:rsidR="004416BD" w:rsidRDefault="00057F67">
            <w:pPr>
              <w:spacing w:line="240" w:lineRule="auto"/>
              <w:jc w:val="left"/>
              <w:rPr>
                <w:rFonts w:ascii="Garamond" w:eastAsia="Garamond" w:hAnsi="Garamond" w:cs="Garamond"/>
              </w:rPr>
            </w:pPr>
            <w:r>
              <w:rPr>
                <w:rFonts w:ascii="Garamond" w:eastAsia="Garamond" w:hAnsi="Garamond" w:cs="Garamond"/>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0868C2" w14:textId="77777777" w:rsidR="004416BD" w:rsidRDefault="00057F67">
            <w:pPr>
              <w:spacing w:line="240" w:lineRule="auto"/>
              <w:jc w:val="left"/>
              <w:rPr>
                <w:rFonts w:ascii="Garamond" w:eastAsia="Garamond" w:hAnsi="Garamond" w:cs="Garamond"/>
              </w:rPr>
            </w:pPr>
            <w:r>
              <w:rPr>
                <w:rFonts w:ascii="Garamond" w:eastAsia="Garamond" w:hAnsi="Garamond" w:cs="Garamond"/>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A7C865" w14:textId="77777777" w:rsidR="004416BD" w:rsidRDefault="00057F67">
            <w:pPr>
              <w:spacing w:line="240" w:lineRule="auto"/>
              <w:jc w:val="left"/>
              <w:rPr>
                <w:rFonts w:ascii="Garamond" w:eastAsia="Garamond" w:hAnsi="Garamond" w:cs="Garamond"/>
              </w:rPr>
            </w:pPr>
            <w:r>
              <w:rPr>
                <w:rFonts w:ascii="Garamond" w:eastAsia="Garamond" w:hAnsi="Garamond" w:cs="Garamond"/>
                <w:b/>
                <w:bCs/>
              </w:rPr>
              <w:t>Key Role</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0BFB683" w14:textId="77777777" w:rsidR="004416BD" w:rsidRDefault="00057F67">
            <w:pPr>
              <w:spacing w:line="240" w:lineRule="auto"/>
              <w:jc w:val="left"/>
              <w:rPr>
                <w:rFonts w:ascii="Garamond" w:eastAsia="Garamond" w:hAnsi="Garamond" w:cs="Garamond"/>
              </w:rPr>
            </w:pPr>
            <w:r>
              <w:rPr>
                <w:rFonts w:ascii="Garamond" w:eastAsia="Garamond" w:hAnsi="Garamond" w:cs="Garamond"/>
                <w:b/>
                <w:bCs/>
              </w:rPr>
              <w:t>Contact</w:t>
            </w:r>
          </w:p>
        </w:tc>
      </w:tr>
      <w:tr w:rsidR="004416BD" w14:paraId="29016B65"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434948" w14:textId="77777777" w:rsidR="004416BD" w:rsidRDefault="00057F67">
            <w:pPr>
              <w:spacing w:line="240" w:lineRule="auto"/>
              <w:rPr>
                <w:rFonts w:ascii="Garamond" w:eastAsia="Garamond" w:hAnsi="Garamond" w:cs="Garamond"/>
              </w:rPr>
            </w:pPr>
            <w:r>
              <w:rPr>
                <w:rFonts w:ascii="Garamond" w:eastAsia="Garamond" w:hAnsi="Garamond" w:cs="Garamond"/>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5F4CCF" w14:textId="77777777" w:rsidR="004416BD" w:rsidRDefault="00057F67">
            <w:pPr>
              <w:spacing w:line="240" w:lineRule="auto"/>
              <w:rPr>
                <w:rFonts w:ascii="Garamond" w:eastAsia="Garamond" w:hAnsi="Garamond" w:cs="Garamond"/>
              </w:rPr>
            </w:pPr>
            <w:r>
              <w:rPr>
                <w:rFonts w:ascii="Garamond" w:eastAsia="Garamond" w:hAnsi="Garamond" w:cs="Garamond"/>
              </w:rPr>
              <w:t xml:space="preserve">Staff </w:t>
            </w:r>
            <w:proofErr w:type="gramStart"/>
            <w:r>
              <w:rPr>
                <w:rFonts w:ascii="Garamond" w:eastAsia="Garamond" w:hAnsi="Garamond" w:cs="Garamond"/>
              </w:rPr>
              <w:t>Nurse :</w:t>
            </w:r>
            <w:proofErr w:type="gramEnd"/>
            <w:r>
              <w:rPr>
                <w:rFonts w:ascii="Garamond" w:eastAsia="Garamond" w:hAnsi="Garamond" w:cs="Garamond"/>
              </w:rPr>
              <w:t xml:space="preserve"> Sreeja, </w:t>
            </w:r>
            <w:proofErr w:type="spellStart"/>
            <w:r>
              <w:rPr>
                <w:rFonts w:ascii="Garamond" w:eastAsia="Garamond" w:hAnsi="Garamond" w:cs="Garamond"/>
              </w:rPr>
              <w:t>Kochuthresia</w:t>
            </w:r>
            <w:proofErr w:type="spellEnd"/>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129290" w14:textId="77777777" w:rsidR="004416BD" w:rsidRDefault="00057F67">
            <w:pPr>
              <w:spacing w:line="240" w:lineRule="auto"/>
              <w:rPr>
                <w:rFonts w:ascii="Garamond" w:eastAsia="Garamond" w:hAnsi="Garamond" w:cs="Garamond"/>
              </w:rPr>
            </w:pPr>
            <w:r>
              <w:rPr>
                <w:rFonts w:ascii="Garamond" w:eastAsia="Garamond" w:hAnsi="Garamond" w:cs="Garamond"/>
              </w:rPr>
              <w:t>Case management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8D97B2" w14:textId="77777777" w:rsidR="004416BD" w:rsidRDefault="00057F67">
            <w:pPr>
              <w:spacing w:line="240" w:lineRule="auto"/>
              <w:rPr>
                <w:rFonts w:ascii="Garamond" w:eastAsia="Garamond" w:hAnsi="Garamond" w:cs="Garamond"/>
              </w:rPr>
            </w:pPr>
            <w:r>
              <w:rPr>
                <w:rFonts w:ascii="Garamond" w:eastAsia="Garamond" w:hAnsi="Garamond" w:cs="Garamond"/>
              </w:rPr>
              <w:t>7510897918, 9745045739</w:t>
            </w:r>
          </w:p>
        </w:tc>
      </w:tr>
      <w:tr w:rsidR="004416BD" w14:paraId="36E6723C"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81D277" w14:textId="77777777" w:rsidR="004416BD" w:rsidRDefault="00057F67">
            <w:pPr>
              <w:spacing w:line="240" w:lineRule="auto"/>
              <w:rPr>
                <w:rFonts w:ascii="Garamond" w:eastAsia="Garamond" w:hAnsi="Garamond" w:cs="Garamond"/>
              </w:rPr>
            </w:pPr>
            <w:r>
              <w:rPr>
                <w:rFonts w:ascii="Garamond" w:eastAsia="Garamond" w:hAnsi="Garamond" w:cs="Garamond"/>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73F1BA" w14:textId="77777777" w:rsidR="004416BD" w:rsidRDefault="00057F67">
            <w:pPr>
              <w:spacing w:line="240" w:lineRule="auto"/>
              <w:rPr>
                <w:rFonts w:ascii="Garamond" w:eastAsia="Garamond" w:hAnsi="Garamond" w:cs="Garamond"/>
              </w:rPr>
            </w:pPr>
            <w:r>
              <w:rPr>
                <w:rFonts w:ascii="Garamond" w:eastAsia="Garamond" w:hAnsi="Garamond" w:cs="Garamond"/>
              </w:rPr>
              <w:t xml:space="preserve">Veterinary Surgeon: </w:t>
            </w:r>
            <w:proofErr w:type="spellStart"/>
            <w:proofErr w:type="gramStart"/>
            <w:r>
              <w:rPr>
                <w:rFonts w:ascii="Garamond" w:eastAsia="Garamond" w:hAnsi="Garamond" w:cs="Garamond"/>
              </w:rPr>
              <w:t>Dr.Sabu</w:t>
            </w:r>
            <w:proofErr w:type="spellEnd"/>
            <w:proofErr w:type="gramEnd"/>
          </w:p>
          <w:p w14:paraId="540D45E2" w14:textId="77777777" w:rsidR="004416BD" w:rsidRDefault="004416BD">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3EDCB9" w14:textId="77777777" w:rsidR="004416BD" w:rsidRDefault="00057F67">
            <w:pPr>
              <w:spacing w:line="240" w:lineRule="auto"/>
              <w:rPr>
                <w:rFonts w:ascii="Garamond" w:eastAsia="Garamond" w:hAnsi="Garamond" w:cs="Garamond"/>
              </w:rPr>
            </w:pPr>
            <w:r>
              <w:rPr>
                <w:rFonts w:ascii="Garamond" w:eastAsia="Garamond" w:hAnsi="Garamond" w:cs="Garamond"/>
              </w:rPr>
              <w:t>Animal surveillance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A67515" w14:textId="77777777" w:rsidR="004416BD" w:rsidRDefault="00057F67">
            <w:pPr>
              <w:spacing w:line="240" w:lineRule="auto"/>
              <w:rPr>
                <w:rFonts w:ascii="Garamond" w:eastAsia="Garamond" w:hAnsi="Garamond" w:cs="Garamond"/>
              </w:rPr>
            </w:pPr>
            <w:r>
              <w:rPr>
                <w:rFonts w:ascii="Garamond" w:eastAsia="Garamond" w:hAnsi="Garamond" w:cs="Garamond"/>
              </w:rPr>
              <w:t>8547648614</w:t>
            </w:r>
          </w:p>
        </w:tc>
      </w:tr>
      <w:tr w:rsidR="004416BD" w14:paraId="04C91B9F"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B925D6" w14:textId="77777777" w:rsidR="004416BD" w:rsidRDefault="00057F67">
            <w:pPr>
              <w:spacing w:line="240" w:lineRule="auto"/>
              <w:rPr>
                <w:rFonts w:ascii="Garamond" w:eastAsia="Garamond" w:hAnsi="Garamond" w:cs="Garamond"/>
              </w:rPr>
            </w:pPr>
            <w:r>
              <w:rPr>
                <w:rFonts w:ascii="Garamond" w:eastAsia="Garamond" w:hAnsi="Garamond" w:cs="Garamond"/>
              </w:rPr>
              <w:lastRenderedPageBreak/>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ED6BDD" w14:textId="77777777" w:rsidR="004416BD" w:rsidRDefault="00057F67">
            <w:pPr>
              <w:spacing w:line="240" w:lineRule="auto"/>
              <w:rPr>
                <w:rFonts w:ascii="Garamond" w:eastAsia="Garamond" w:hAnsi="Garamond" w:cs="Garamond"/>
              </w:rPr>
            </w:pPr>
            <w:r>
              <w:rPr>
                <w:rFonts w:ascii="Garamond" w:eastAsia="Garamond" w:hAnsi="Garamond" w:cs="Garamond"/>
              </w:rPr>
              <w:t>Supervisor: Savitha</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4FF76C" w14:textId="77777777" w:rsidR="004416BD" w:rsidRDefault="00057F67">
            <w:pPr>
              <w:spacing w:line="240" w:lineRule="auto"/>
              <w:rPr>
                <w:rFonts w:ascii="Garamond" w:eastAsia="Garamond" w:hAnsi="Garamond" w:cs="Garamond"/>
              </w:rPr>
            </w:pPr>
            <w:r>
              <w:rPr>
                <w:rFonts w:ascii="Garamond" w:eastAsia="Garamond" w:hAnsi="Garamond" w:cs="Garamond"/>
              </w:rPr>
              <w:t>Nutrition support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D3A0B5" w14:textId="77777777" w:rsidR="004416BD" w:rsidRDefault="00057F67">
            <w:pPr>
              <w:spacing w:line="240" w:lineRule="auto"/>
              <w:rPr>
                <w:rFonts w:ascii="Garamond" w:eastAsia="Garamond" w:hAnsi="Garamond" w:cs="Garamond"/>
              </w:rPr>
            </w:pPr>
            <w:r>
              <w:rPr>
                <w:rFonts w:ascii="Garamond" w:eastAsia="Garamond" w:hAnsi="Garamond" w:cs="Garamond"/>
              </w:rPr>
              <w:t>9495374994</w:t>
            </w:r>
          </w:p>
        </w:tc>
      </w:tr>
      <w:tr w:rsidR="004416BD" w14:paraId="6F6A4C42"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354A66" w14:textId="77777777" w:rsidR="004416BD" w:rsidRDefault="00057F67">
            <w:pPr>
              <w:spacing w:line="240" w:lineRule="auto"/>
              <w:rPr>
                <w:rFonts w:ascii="Garamond" w:eastAsia="Garamond" w:hAnsi="Garamond" w:cs="Garamond"/>
              </w:rPr>
            </w:pPr>
            <w:r>
              <w:rPr>
                <w:rFonts w:ascii="Garamond" w:eastAsia="Garamond" w:hAnsi="Garamond" w:cs="Garamond"/>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740844" w14:textId="77777777" w:rsidR="004416BD" w:rsidRDefault="00057F67">
            <w:pPr>
              <w:spacing w:line="240" w:lineRule="auto"/>
              <w:rPr>
                <w:rFonts w:ascii="Garamond" w:eastAsia="Garamond" w:hAnsi="Garamond" w:cs="Garamond"/>
              </w:rPr>
            </w:pPr>
            <w:r>
              <w:rPr>
                <w:rFonts w:ascii="Garamond" w:eastAsia="Garamond" w:hAnsi="Garamond" w:cs="Garamond"/>
              </w:rPr>
              <w:t xml:space="preserve">Head Teacher: Sureshan, </w:t>
            </w:r>
            <w:proofErr w:type="spellStart"/>
            <w:r>
              <w:rPr>
                <w:rFonts w:ascii="Garamond" w:eastAsia="Garamond" w:hAnsi="Garamond" w:cs="Garamond"/>
              </w:rPr>
              <w:t>Sathyanadhan</w:t>
            </w:r>
            <w:proofErr w:type="spellEnd"/>
          </w:p>
          <w:p w14:paraId="1B6DF10C" w14:textId="77777777" w:rsidR="004416BD" w:rsidRDefault="004416BD">
            <w:pPr>
              <w:spacing w:line="240" w:lineRule="auto"/>
              <w:rPr>
                <w:rFonts w:ascii="Garamond" w:eastAsia="Garamond" w:hAnsi="Garamond" w:cs="Garamond"/>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C512C1" w14:textId="77777777" w:rsidR="004416BD" w:rsidRDefault="00057F67">
            <w:pPr>
              <w:spacing w:line="240" w:lineRule="auto"/>
              <w:rPr>
                <w:rFonts w:ascii="Garamond" w:eastAsia="Garamond" w:hAnsi="Garamond" w:cs="Garamond"/>
              </w:rPr>
            </w:pPr>
            <w:r>
              <w:rPr>
                <w:rFonts w:ascii="Garamond" w:eastAsia="Garamond" w:hAnsi="Garamond" w:cs="Garamond"/>
              </w:rPr>
              <w:t>School coordination</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6D5533" w14:textId="77777777" w:rsidR="004416BD" w:rsidRDefault="00057F67">
            <w:pPr>
              <w:spacing w:line="240" w:lineRule="auto"/>
              <w:rPr>
                <w:rFonts w:ascii="Garamond" w:eastAsia="Garamond" w:hAnsi="Garamond" w:cs="Garamond"/>
              </w:rPr>
            </w:pPr>
            <w:r>
              <w:rPr>
                <w:rFonts w:ascii="Garamond" w:eastAsia="Garamond" w:hAnsi="Garamond" w:cs="Garamond"/>
              </w:rPr>
              <w:t>9447914575, 8330082100</w:t>
            </w:r>
          </w:p>
        </w:tc>
      </w:tr>
      <w:tr w:rsidR="004416BD" w14:paraId="3638B1D5"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FC6BCC" w14:textId="77777777" w:rsidR="004416BD" w:rsidRDefault="00057F67">
            <w:pPr>
              <w:spacing w:line="240" w:lineRule="auto"/>
              <w:rPr>
                <w:rFonts w:ascii="Garamond" w:eastAsia="Garamond" w:hAnsi="Garamond" w:cs="Garamond"/>
              </w:rPr>
            </w:pPr>
            <w:r>
              <w:rPr>
                <w:rFonts w:ascii="Garamond" w:eastAsia="Garamond" w:hAnsi="Garamond" w:cs="Garamond"/>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C059A2" w14:textId="77777777" w:rsidR="004416BD" w:rsidRDefault="00057F67">
            <w:pPr>
              <w:spacing w:line="240" w:lineRule="auto"/>
              <w:rPr>
                <w:rFonts w:ascii="Garamond" w:eastAsia="Garamond" w:hAnsi="Garamond" w:cs="Garamond"/>
              </w:rPr>
            </w:pPr>
            <w:r>
              <w:rPr>
                <w:rFonts w:ascii="Garamond" w:eastAsia="Garamond" w:hAnsi="Garamond" w:cs="Garamond"/>
              </w:rPr>
              <w:t xml:space="preserve">SHO </w:t>
            </w:r>
            <w:proofErr w:type="spellStart"/>
            <w:r>
              <w:rPr>
                <w:rFonts w:ascii="Garamond" w:eastAsia="Garamond" w:hAnsi="Garamond" w:cs="Garamond"/>
              </w:rPr>
              <w:t>Payyanur</w:t>
            </w:r>
            <w:proofErr w:type="spellEnd"/>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3B849A" w14:textId="77777777" w:rsidR="004416BD" w:rsidRDefault="00057F67">
            <w:pPr>
              <w:spacing w:line="240" w:lineRule="auto"/>
              <w:rPr>
                <w:rFonts w:ascii="Garamond" w:eastAsia="Garamond" w:hAnsi="Garamond" w:cs="Garamond"/>
              </w:rPr>
            </w:pPr>
            <w:r>
              <w:rPr>
                <w:rFonts w:ascii="Garamond" w:eastAsia="Garamond" w:hAnsi="Garamond" w:cs="Garamond"/>
              </w:rPr>
              <w:t>Containment enforcement</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5ADF64" w14:textId="77777777" w:rsidR="004416BD" w:rsidRDefault="00057F67">
            <w:pPr>
              <w:spacing w:line="240" w:lineRule="auto"/>
              <w:rPr>
                <w:rFonts w:ascii="Garamond" w:eastAsia="Garamond" w:hAnsi="Garamond" w:cs="Garamond"/>
              </w:rPr>
            </w:pPr>
            <w:r>
              <w:rPr>
                <w:rFonts w:ascii="Garamond" w:eastAsia="Garamond" w:hAnsi="Garamond" w:cs="Garamond"/>
              </w:rPr>
              <w:t>04985 203032</w:t>
            </w:r>
          </w:p>
        </w:tc>
      </w:tr>
      <w:tr w:rsidR="004416BD" w14:paraId="5BFB5FEE"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0AFC31" w14:textId="77777777" w:rsidR="004416BD" w:rsidRDefault="00057F67">
            <w:pPr>
              <w:spacing w:line="240" w:lineRule="auto"/>
              <w:rPr>
                <w:rFonts w:ascii="Garamond" w:eastAsia="Garamond" w:hAnsi="Garamond" w:cs="Garamond"/>
              </w:rPr>
            </w:pPr>
            <w:r>
              <w:rPr>
                <w:rFonts w:ascii="Garamond" w:eastAsia="Garamond" w:hAnsi="Garamond" w:cs="Garamond"/>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79A60A" w14:textId="77777777" w:rsidR="004416BD" w:rsidRDefault="00057F67">
            <w:pPr>
              <w:spacing w:line="240" w:lineRule="auto"/>
              <w:rPr>
                <w:rFonts w:ascii="Garamond" w:eastAsia="Garamond" w:hAnsi="Garamond" w:cs="Garamond"/>
              </w:rPr>
            </w:pPr>
            <w:r>
              <w:rPr>
                <w:rFonts w:ascii="Garamond" w:eastAsia="Garamond" w:hAnsi="Garamond" w:cs="Garamond"/>
              </w:rPr>
              <w:t xml:space="preserve">KWA </w:t>
            </w:r>
            <w:proofErr w:type="spellStart"/>
            <w:r>
              <w:rPr>
                <w:rFonts w:ascii="Garamond" w:eastAsia="Garamond" w:hAnsi="Garamond" w:cs="Garamond"/>
              </w:rPr>
              <w:t>Payyanur</w:t>
            </w:r>
            <w:proofErr w:type="spellEnd"/>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E396FE" w14:textId="77777777" w:rsidR="004416BD" w:rsidRDefault="00057F67">
            <w:pPr>
              <w:spacing w:line="240" w:lineRule="auto"/>
              <w:rPr>
                <w:rFonts w:ascii="Garamond" w:eastAsia="Garamond" w:hAnsi="Garamond" w:cs="Garamond"/>
              </w:rPr>
            </w:pPr>
            <w:r>
              <w:rPr>
                <w:rFonts w:ascii="Garamond" w:eastAsia="Garamond" w:hAnsi="Garamond" w:cs="Garamond"/>
              </w:rPr>
              <w:t>Water supply</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243B14" w14:textId="77777777" w:rsidR="004416BD" w:rsidRDefault="00057F67">
            <w:pPr>
              <w:spacing w:line="240" w:lineRule="auto"/>
              <w:rPr>
                <w:rFonts w:ascii="Garamond" w:eastAsia="Garamond" w:hAnsi="Garamond" w:cs="Garamond"/>
              </w:rPr>
            </w:pPr>
            <w:r>
              <w:rPr>
                <w:rFonts w:ascii="Garamond" w:eastAsia="Garamond" w:hAnsi="Garamond" w:cs="Garamond"/>
              </w:rPr>
              <w:t>04985 290734</w:t>
            </w:r>
          </w:p>
        </w:tc>
      </w:tr>
      <w:tr w:rsidR="004416BD" w14:paraId="60F37D9E" w14:textId="77777777">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9C1C6E" w14:textId="77777777" w:rsidR="004416BD" w:rsidRDefault="00057F67">
            <w:pPr>
              <w:spacing w:line="240" w:lineRule="auto"/>
              <w:rPr>
                <w:rFonts w:ascii="Garamond" w:eastAsia="Garamond" w:hAnsi="Garamond" w:cs="Garamond"/>
              </w:rPr>
            </w:pPr>
            <w:r>
              <w:rPr>
                <w:rFonts w:ascii="Garamond" w:eastAsia="Garamond" w:hAnsi="Garamond" w:cs="Garamond"/>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FB822C" w14:textId="77777777" w:rsidR="004416BD" w:rsidRDefault="00057F67">
            <w:pPr>
              <w:spacing w:line="240" w:lineRule="auto"/>
              <w:rPr>
                <w:rFonts w:ascii="Garamond" w:eastAsia="Garamond" w:hAnsi="Garamond" w:cs="Garamond"/>
              </w:rPr>
            </w:pPr>
            <w:proofErr w:type="spellStart"/>
            <w:r>
              <w:rPr>
                <w:rFonts w:ascii="Garamond" w:eastAsia="Garamond" w:hAnsi="Garamond" w:cs="Garamond"/>
              </w:rPr>
              <w:t>Vaheeda</w:t>
            </w:r>
            <w:proofErr w:type="spellEnd"/>
            <w:r>
              <w:rPr>
                <w:rFonts w:ascii="Garamond" w:eastAsia="Garamond" w:hAnsi="Garamond" w:cs="Garamond"/>
              </w:rPr>
              <w:t xml:space="preserve"> AE</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BDC680" w14:textId="77777777" w:rsidR="004416BD" w:rsidRDefault="00057F67">
            <w:pPr>
              <w:spacing w:line="240" w:lineRule="auto"/>
              <w:rPr>
                <w:rFonts w:ascii="Garamond" w:eastAsia="Garamond" w:hAnsi="Garamond" w:cs="Garamond"/>
              </w:rPr>
            </w:pPr>
            <w:r>
              <w:rPr>
                <w:rFonts w:ascii="Garamond" w:eastAsia="Garamond" w:hAnsi="Garamond" w:cs="Garamond"/>
              </w:rPr>
              <w:t>Quarantine infrastructure</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74E149" w14:textId="77777777" w:rsidR="004416BD" w:rsidRDefault="00057F67">
            <w:pPr>
              <w:spacing w:line="240" w:lineRule="auto"/>
              <w:rPr>
                <w:rFonts w:ascii="Garamond" w:eastAsia="Garamond" w:hAnsi="Garamond" w:cs="Garamond"/>
              </w:rPr>
            </w:pPr>
            <w:r>
              <w:rPr>
                <w:rFonts w:ascii="Garamond" w:eastAsia="Garamond" w:hAnsi="Garamond" w:cs="Garamond"/>
              </w:rPr>
              <w:t>9995335197</w:t>
            </w:r>
          </w:p>
        </w:tc>
      </w:tr>
    </w:tbl>
    <w:p w14:paraId="7826F6E7" w14:textId="77777777" w:rsidR="004416BD" w:rsidRDefault="004416BD">
      <w:pPr>
        <w:rPr>
          <w:rFonts w:ascii="Garamond" w:eastAsia="Garamond" w:hAnsi="Garamond" w:cs="Garamond"/>
        </w:rPr>
      </w:pPr>
    </w:p>
    <w:p w14:paraId="09DAFA53" w14:textId="77777777" w:rsidR="004416BD" w:rsidRDefault="00057F67">
      <w:pPr>
        <w:pStyle w:val="Heading2"/>
        <w:rPr>
          <w:rFonts w:ascii="Garamond" w:eastAsia="Garamond" w:hAnsi="Garamond" w:cs="Garamond"/>
          <w:color w:val="000000"/>
        </w:rPr>
      </w:pPr>
      <w:bookmarkStart w:id="98" w:name="_heading=h.lzlsx0onkzd0" w:colFirst="0" w:colLast="0"/>
      <w:bookmarkEnd w:id="98"/>
      <w:r>
        <w:br w:type="page"/>
      </w:r>
      <w:r>
        <w:rPr>
          <w:rFonts w:ascii="Garamond" w:eastAsia="Garamond" w:hAnsi="Garamond" w:cs="Garamond"/>
          <w:color w:val="000000"/>
        </w:rPr>
        <w:lastRenderedPageBreak/>
        <w:t>PHASE 3 - Surge Capacity</w:t>
      </w:r>
    </w:p>
    <w:p w14:paraId="30C2061D" w14:textId="77777777" w:rsidR="004416BD" w:rsidRDefault="00057F67">
      <w:pPr>
        <w:rPr>
          <w:rFonts w:ascii="Garamond" w:eastAsia="Garamond" w:hAnsi="Garamond" w:cs="Garamond"/>
        </w:rPr>
      </w:pPr>
      <w:r>
        <w:rPr>
          <w:rFonts w:ascii="Garamond" w:eastAsia="Garamond" w:hAnsi="Garamond" w:cs="Garamond"/>
        </w:rPr>
        <w:t>Phase 3 is activated when there is a rapid increase in cases, high test positivity rates, or when existing health facilities and quarantine arrangements approach saturation. The focus of this phase is to expand isolation capacity, augment clinical care ser</w:t>
      </w:r>
      <w:r>
        <w:rPr>
          <w:rFonts w:ascii="Garamond" w:eastAsia="Garamond" w:hAnsi="Garamond" w:cs="Garamond"/>
        </w:rPr>
        <w:t>vices, and mobilise additional resources through district and state support mechanisms.</w:t>
      </w:r>
    </w:p>
    <w:p w14:paraId="1E7156B6" w14:textId="77777777" w:rsidR="004416BD" w:rsidRDefault="00057F67">
      <w:pPr>
        <w:pStyle w:val="Heading2"/>
        <w:keepNext w:val="0"/>
        <w:keepLines w:val="0"/>
        <w:spacing w:before="360"/>
        <w:rPr>
          <w:rFonts w:ascii="Garamond" w:eastAsia="Garamond" w:hAnsi="Garamond" w:cs="Garamond"/>
          <w:color w:val="000000"/>
        </w:rPr>
      </w:pPr>
      <w:bookmarkStart w:id="99" w:name="_heading=h.tyysqu6sk0vs" w:colFirst="0" w:colLast="0"/>
      <w:bookmarkEnd w:id="99"/>
      <w:r>
        <w:rPr>
          <w:rFonts w:ascii="Garamond" w:eastAsia="Garamond" w:hAnsi="Garamond" w:cs="Garamond"/>
          <w:color w:val="000000"/>
        </w:rPr>
        <w:t>Conversion of Community Facilities</w:t>
      </w:r>
    </w:p>
    <w:p w14:paraId="7D18453A" w14:textId="77777777" w:rsidR="004416BD" w:rsidRDefault="00057F67">
      <w:pPr>
        <w:rPr>
          <w:rFonts w:ascii="Garamond" w:eastAsia="Garamond" w:hAnsi="Garamond" w:cs="Garamond"/>
        </w:rPr>
      </w:pPr>
      <w:r>
        <w:rPr>
          <w:rFonts w:ascii="Garamond" w:eastAsia="Garamond" w:hAnsi="Garamond" w:cs="Garamond"/>
        </w:rPr>
        <w:t>To manage increased case load, the LSGD shall activate additional isolation facilities by repurposing identified community infrastruc</w:t>
      </w:r>
      <w:r>
        <w:rPr>
          <w:rFonts w:ascii="Garamond" w:eastAsia="Garamond" w:hAnsi="Garamond" w:cs="Garamond"/>
        </w:rPr>
        <w:t>ture such as community halls, auditoriums, schools, hostels, or other suitable buildings.</w:t>
      </w:r>
    </w:p>
    <w:p w14:paraId="2724BC5B" w14:textId="77777777" w:rsidR="004416BD" w:rsidRDefault="004416BD">
      <w:pPr>
        <w:rPr>
          <w:rFonts w:ascii="Garamond" w:eastAsia="Garamond" w:hAnsi="Garamond" w:cs="Garamond"/>
        </w:rPr>
      </w:pPr>
    </w:p>
    <w:tbl>
      <w:tblPr>
        <w:tblStyle w:val="afff6"/>
        <w:tblW w:w="95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90"/>
        <w:gridCol w:w="1890"/>
        <w:gridCol w:w="1245"/>
        <w:gridCol w:w="1200"/>
        <w:gridCol w:w="1785"/>
        <w:gridCol w:w="1530"/>
      </w:tblGrid>
      <w:tr w:rsidR="004416BD" w14:paraId="1A5DAA6E" w14:textId="77777777">
        <w:trPr>
          <w:trHeight w:val="20"/>
        </w:trPr>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75AB351" w14:textId="77777777" w:rsidR="004416BD" w:rsidRDefault="00057F67">
            <w:pPr>
              <w:jc w:val="left"/>
              <w:rPr>
                <w:rFonts w:ascii="Garamond" w:eastAsia="Garamond" w:hAnsi="Garamond" w:cs="Garamond"/>
                <w:b/>
                <w:bCs/>
              </w:rPr>
            </w:pPr>
            <w:r>
              <w:rPr>
                <w:rFonts w:ascii="Garamond" w:eastAsia="Garamond" w:hAnsi="Garamond" w:cs="Garamond"/>
                <w:b/>
                <w:bCs/>
              </w:rPr>
              <w:t>Name of facility</w:t>
            </w:r>
          </w:p>
        </w:tc>
        <w:tc>
          <w:tcPr>
            <w:tcW w:w="18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D9E1678" w14:textId="77777777" w:rsidR="004416BD" w:rsidRDefault="00057F67">
            <w:pPr>
              <w:jc w:val="left"/>
              <w:rPr>
                <w:rFonts w:ascii="Garamond" w:eastAsia="Garamond" w:hAnsi="Garamond" w:cs="Garamond"/>
              </w:rPr>
            </w:pPr>
            <w:r>
              <w:rPr>
                <w:rFonts w:ascii="Garamond" w:eastAsia="Garamond" w:hAnsi="Garamond" w:cs="Garamond"/>
                <w:b/>
                <w:bCs/>
              </w:rPr>
              <w:t>Facility Type</w:t>
            </w:r>
          </w:p>
        </w:tc>
        <w:tc>
          <w:tcPr>
            <w:tcW w:w="12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4D0F6F3" w14:textId="77777777" w:rsidR="004416BD" w:rsidRDefault="00057F67">
            <w:pPr>
              <w:jc w:val="left"/>
              <w:rPr>
                <w:rFonts w:ascii="Garamond" w:eastAsia="Garamond" w:hAnsi="Garamond" w:cs="Garamond"/>
              </w:rPr>
            </w:pPr>
            <w:r>
              <w:rPr>
                <w:rFonts w:ascii="Garamond" w:eastAsia="Garamond" w:hAnsi="Garamond" w:cs="Garamond"/>
                <w:b/>
                <w:bCs/>
              </w:rPr>
              <w:t>No. of Buildings</w:t>
            </w:r>
          </w:p>
        </w:tc>
        <w:tc>
          <w:tcPr>
            <w:tcW w:w="1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F9E9DC5" w14:textId="77777777" w:rsidR="004416BD" w:rsidRDefault="00057F67">
            <w:pPr>
              <w:jc w:val="left"/>
              <w:rPr>
                <w:rFonts w:ascii="Garamond" w:eastAsia="Garamond" w:hAnsi="Garamond" w:cs="Garamond"/>
              </w:rPr>
            </w:pPr>
            <w:r>
              <w:rPr>
                <w:rFonts w:ascii="Garamond" w:eastAsia="Garamond" w:hAnsi="Garamond" w:cs="Garamond"/>
                <w:b/>
                <w:bCs/>
              </w:rPr>
              <w:t>Ward</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177213" w14:textId="77777777" w:rsidR="004416BD" w:rsidRDefault="00057F67">
            <w:pPr>
              <w:jc w:val="left"/>
              <w:rPr>
                <w:rFonts w:ascii="Garamond" w:eastAsia="Garamond" w:hAnsi="Garamond" w:cs="Garamond"/>
              </w:rPr>
            </w:pPr>
            <w:r>
              <w:rPr>
                <w:rFonts w:ascii="Garamond" w:eastAsia="Garamond" w:hAnsi="Garamond" w:cs="Garamond"/>
                <w:b/>
                <w:bCs/>
              </w:rPr>
              <w:t>Surge Capacity (Beds)</w:t>
            </w:r>
          </w:p>
        </w:tc>
        <w:tc>
          <w:tcPr>
            <w:tcW w:w="15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7FFEC6" w14:textId="77777777" w:rsidR="004416BD" w:rsidRDefault="00057F67">
            <w:pPr>
              <w:jc w:val="left"/>
              <w:rPr>
                <w:rFonts w:ascii="Garamond" w:eastAsia="Garamond" w:hAnsi="Garamond" w:cs="Garamond"/>
              </w:rPr>
            </w:pPr>
            <w:r>
              <w:rPr>
                <w:rFonts w:ascii="Garamond" w:eastAsia="Garamond" w:hAnsi="Garamond" w:cs="Garamond"/>
                <w:b/>
                <w:bCs/>
              </w:rPr>
              <w:t>Nodal Person</w:t>
            </w:r>
          </w:p>
        </w:tc>
      </w:tr>
      <w:tr w:rsidR="004416BD" w14:paraId="6E1068FC"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5FEFCB" w14:textId="77777777" w:rsidR="004416BD" w:rsidRDefault="00057F67">
            <w:pPr>
              <w:rPr>
                <w:rFonts w:ascii="Garamond" w:eastAsia="Garamond" w:hAnsi="Garamond" w:cs="Garamond"/>
              </w:rPr>
            </w:pPr>
            <w:r>
              <w:rPr>
                <w:rFonts w:ascii="Garamond" w:eastAsia="Garamond" w:hAnsi="Garamond" w:cs="Garamond"/>
              </w:rPr>
              <w:t xml:space="preserve">Community </w:t>
            </w:r>
            <w:proofErr w:type="spellStart"/>
            <w:proofErr w:type="gramStart"/>
            <w:r>
              <w:rPr>
                <w:rFonts w:ascii="Garamond" w:eastAsia="Garamond" w:hAnsi="Garamond" w:cs="Garamond"/>
              </w:rPr>
              <w:t>Hall,Parathikad</w:t>
            </w:r>
            <w:proofErr w:type="spellEnd"/>
            <w:proofErr w:type="gramEnd"/>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7EEA34" w14:textId="77777777" w:rsidR="004416BD" w:rsidRDefault="00057F67">
            <w:pPr>
              <w:rPr>
                <w:rFonts w:ascii="Garamond" w:eastAsia="Garamond" w:hAnsi="Garamond" w:cs="Garamond"/>
              </w:rPr>
            </w:pPr>
            <w:r>
              <w:rPr>
                <w:rFonts w:ascii="Garamond" w:eastAsia="Garamond" w:hAnsi="Garamond" w:cs="Garamond"/>
              </w:rPr>
              <w:t>Community Hall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EBB438" w14:textId="77777777" w:rsidR="004416BD" w:rsidRDefault="00057F67">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6D8E67" w14:textId="77777777" w:rsidR="004416BD" w:rsidRDefault="00057F67">
            <w:pPr>
              <w:rPr>
                <w:rFonts w:ascii="Garamond" w:eastAsia="Garamond" w:hAnsi="Garamond" w:cs="Garamond"/>
              </w:rPr>
            </w:pPr>
            <w:r>
              <w:rPr>
                <w:rFonts w:ascii="Garamond" w:eastAsia="Garamond" w:hAnsi="Garamond" w:cs="Garamond"/>
              </w:rPr>
              <w:t>11</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FCD8E3" w14:textId="77777777" w:rsidR="004416BD" w:rsidRDefault="00057F67">
            <w:pPr>
              <w:rPr>
                <w:rFonts w:ascii="Garamond" w:eastAsia="Garamond" w:hAnsi="Garamond" w:cs="Garamond"/>
              </w:rPr>
            </w:pPr>
            <w:r>
              <w:rPr>
                <w:rFonts w:ascii="Garamond" w:eastAsia="Garamond" w:hAnsi="Garamond" w:cs="Garamond"/>
              </w:rPr>
              <w:t>5</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1963A4" w14:textId="77777777" w:rsidR="004416BD" w:rsidRDefault="00057F67">
            <w:pPr>
              <w:rPr>
                <w:rFonts w:ascii="Garamond" w:eastAsia="Garamond" w:hAnsi="Garamond" w:cs="Garamond"/>
              </w:rPr>
            </w:pPr>
            <w:r>
              <w:rPr>
                <w:rFonts w:ascii="Garamond" w:eastAsia="Garamond" w:hAnsi="Garamond" w:cs="Garamond"/>
              </w:rPr>
              <w:t>Surendran</w:t>
            </w:r>
          </w:p>
        </w:tc>
      </w:tr>
      <w:tr w:rsidR="004416BD" w14:paraId="73E7E679"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9886A8" w14:textId="77777777" w:rsidR="004416BD" w:rsidRDefault="00057F67">
            <w:pPr>
              <w:rPr>
                <w:rFonts w:ascii="Garamond" w:eastAsia="Garamond" w:hAnsi="Garamond" w:cs="Garamond"/>
              </w:rPr>
            </w:pPr>
            <w:r>
              <w:rPr>
                <w:rFonts w:ascii="Garamond" w:eastAsia="Garamond" w:hAnsi="Garamond" w:cs="Garamond"/>
              </w:rPr>
              <w:t xml:space="preserve">Tagore </w:t>
            </w:r>
            <w:proofErr w:type="spellStart"/>
            <w:r>
              <w:rPr>
                <w:rFonts w:ascii="Garamond" w:eastAsia="Garamond" w:hAnsi="Garamond" w:cs="Garamond"/>
              </w:rPr>
              <w:t>Vayanasala</w:t>
            </w:r>
            <w:proofErr w:type="spellEnd"/>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729F4B" w14:textId="77777777" w:rsidR="004416BD" w:rsidRDefault="00057F67">
            <w:pPr>
              <w:rPr>
                <w:rFonts w:ascii="Garamond" w:eastAsia="Garamond" w:hAnsi="Garamond" w:cs="Garamond"/>
              </w:rPr>
            </w:pPr>
            <w:r>
              <w:rPr>
                <w:rFonts w:ascii="Garamond" w:eastAsia="Garamond" w:hAnsi="Garamond" w:cs="Garamond"/>
              </w:rPr>
              <w:t>Auditorium</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55C5EE" w14:textId="77777777" w:rsidR="004416BD" w:rsidRDefault="00057F67">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971273" w14:textId="77777777" w:rsidR="004416BD" w:rsidRDefault="00057F67">
            <w:pPr>
              <w:rPr>
                <w:rFonts w:ascii="Garamond" w:eastAsia="Garamond" w:hAnsi="Garamond" w:cs="Garamond"/>
              </w:rPr>
            </w:pPr>
            <w:r>
              <w:rPr>
                <w:rFonts w:ascii="Garamond" w:eastAsia="Garamond" w:hAnsi="Garamond" w:cs="Garamond"/>
              </w:rPr>
              <w:t>10</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ABC18E" w14:textId="77777777" w:rsidR="004416BD" w:rsidRDefault="00057F67">
            <w:pPr>
              <w:rPr>
                <w:rFonts w:ascii="Garamond" w:eastAsia="Garamond" w:hAnsi="Garamond" w:cs="Garamond"/>
              </w:rPr>
            </w:pPr>
            <w:r>
              <w:rPr>
                <w:rFonts w:ascii="Garamond" w:eastAsia="Garamond" w:hAnsi="Garamond" w:cs="Garamond"/>
              </w:rPr>
              <w:t>10</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2D677D" w14:textId="77777777" w:rsidR="004416BD" w:rsidRDefault="00057F67">
            <w:pPr>
              <w:rPr>
                <w:rFonts w:ascii="Garamond" w:eastAsia="Garamond" w:hAnsi="Garamond" w:cs="Garamond"/>
              </w:rPr>
            </w:pPr>
            <w:r>
              <w:rPr>
                <w:rFonts w:ascii="Garamond" w:eastAsia="Garamond" w:hAnsi="Garamond" w:cs="Garamond"/>
              </w:rPr>
              <w:t>Arunan</w:t>
            </w:r>
          </w:p>
        </w:tc>
      </w:tr>
      <w:tr w:rsidR="004416BD" w14:paraId="07C81AED"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819569" w14:textId="77777777" w:rsidR="004416BD" w:rsidRDefault="00057F67">
            <w:pPr>
              <w:rPr>
                <w:rFonts w:ascii="Garamond" w:eastAsia="Garamond" w:hAnsi="Garamond" w:cs="Garamond"/>
              </w:rPr>
            </w:pPr>
            <w:r>
              <w:rPr>
                <w:rFonts w:ascii="Garamond" w:eastAsia="Garamond" w:hAnsi="Garamond" w:cs="Garamond"/>
              </w:rPr>
              <w:t xml:space="preserve">MASS </w:t>
            </w:r>
            <w:proofErr w:type="gramStart"/>
            <w:r>
              <w:rPr>
                <w:rFonts w:ascii="Garamond" w:eastAsia="Garamond" w:hAnsi="Garamond" w:cs="Garamond"/>
              </w:rPr>
              <w:t>HSS,ETTIKULAM</w:t>
            </w:r>
            <w:proofErr w:type="gramEnd"/>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4DB4E2" w14:textId="77777777" w:rsidR="004416BD" w:rsidRDefault="00057F67">
            <w:pPr>
              <w:rPr>
                <w:rFonts w:ascii="Garamond" w:eastAsia="Garamond" w:hAnsi="Garamond" w:cs="Garamond"/>
              </w:rPr>
            </w:pPr>
            <w:r>
              <w:rPr>
                <w:rFonts w:ascii="Garamond" w:eastAsia="Garamond" w:hAnsi="Garamond" w:cs="Garamond"/>
              </w:rPr>
              <w:t>HS 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2136D8" w14:textId="77777777" w:rsidR="004416BD" w:rsidRDefault="00057F67">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41AFCC" w14:textId="77777777" w:rsidR="004416BD" w:rsidRDefault="00057F67">
            <w:pPr>
              <w:rPr>
                <w:rFonts w:ascii="Garamond" w:eastAsia="Garamond" w:hAnsi="Garamond" w:cs="Garamond"/>
              </w:rPr>
            </w:pPr>
            <w:r>
              <w:rPr>
                <w:rFonts w:ascii="Garamond" w:eastAsia="Garamond" w:hAnsi="Garamond" w:cs="Garamond"/>
              </w:rPr>
              <w:t>12</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01E8D8" w14:textId="77777777" w:rsidR="004416BD" w:rsidRDefault="00057F67">
            <w:pPr>
              <w:rPr>
                <w:rFonts w:ascii="Garamond" w:eastAsia="Garamond" w:hAnsi="Garamond" w:cs="Garamond"/>
              </w:rPr>
            </w:pPr>
            <w:r>
              <w:rPr>
                <w:rFonts w:ascii="Garamond" w:eastAsia="Garamond" w:hAnsi="Garamond" w:cs="Garamond"/>
              </w:rPr>
              <w:t>16</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4E881A" w14:textId="77777777" w:rsidR="004416BD" w:rsidRDefault="00057F67">
            <w:pPr>
              <w:rPr>
                <w:rFonts w:ascii="Garamond" w:eastAsia="Garamond" w:hAnsi="Garamond" w:cs="Garamond"/>
              </w:rPr>
            </w:pPr>
            <w:r>
              <w:rPr>
                <w:rFonts w:ascii="Garamond" w:eastAsia="Garamond" w:hAnsi="Garamond" w:cs="Garamond"/>
              </w:rPr>
              <w:t xml:space="preserve">Muhammed </w:t>
            </w:r>
            <w:proofErr w:type="spellStart"/>
            <w:r>
              <w:rPr>
                <w:rFonts w:ascii="Garamond" w:eastAsia="Garamond" w:hAnsi="Garamond" w:cs="Garamond"/>
              </w:rPr>
              <w:t>Kunhi</w:t>
            </w:r>
            <w:proofErr w:type="spellEnd"/>
            <w:r>
              <w:rPr>
                <w:rFonts w:ascii="Garamond" w:eastAsia="Garamond" w:hAnsi="Garamond" w:cs="Garamond"/>
              </w:rPr>
              <w:t xml:space="preserve"> (Principal)</w:t>
            </w:r>
          </w:p>
        </w:tc>
      </w:tr>
      <w:tr w:rsidR="004416BD" w14:paraId="7F91F4B0"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BDA288" w14:textId="77777777" w:rsidR="004416BD" w:rsidRDefault="00057F67">
            <w:pPr>
              <w:rPr>
                <w:rFonts w:ascii="Garamond" w:eastAsia="Garamond" w:hAnsi="Garamond" w:cs="Garamond"/>
              </w:rPr>
            </w:pPr>
            <w:r>
              <w:rPr>
                <w:rFonts w:ascii="Garamond" w:eastAsia="Garamond" w:hAnsi="Garamond" w:cs="Garamond"/>
              </w:rPr>
              <w:t xml:space="preserve">MASS </w:t>
            </w:r>
            <w:proofErr w:type="gramStart"/>
            <w:r>
              <w:rPr>
                <w:rFonts w:ascii="Garamond" w:eastAsia="Garamond" w:hAnsi="Garamond" w:cs="Garamond"/>
              </w:rPr>
              <w:t>HS,ETTIKULAM</w:t>
            </w:r>
            <w:proofErr w:type="gramEnd"/>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110A3B" w14:textId="77777777" w:rsidR="004416BD" w:rsidRDefault="00057F67">
            <w:pPr>
              <w:rPr>
                <w:rFonts w:ascii="Garamond" w:eastAsia="Garamond" w:hAnsi="Garamond" w:cs="Garamond"/>
              </w:rPr>
            </w:pPr>
            <w:r>
              <w:rPr>
                <w:rFonts w:ascii="Garamond" w:eastAsia="Garamond" w:hAnsi="Garamond" w:cs="Garamond"/>
              </w:rPr>
              <w:t>SCHOOL</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C25693" w14:textId="77777777" w:rsidR="004416BD" w:rsidRDefault="00057F67">
            <w:pPr>
              <w:rPr>
                <w:rFonts w:ascii="Garamond" w:eastAsia="Garamond" w:hAnsi="Garamond" w:cs="Garamond"/>
              </w:rPr>
            </w:pPr>
            <w:r>
              <w:rPr>
                <w:rFonts w:ascii="Garamond" w:eastAsia="Garamond" w:hAnsi="Garamond" w:cs="Garamond"/>
              </w:rPr>
              <w:t>2</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7FF06A" w14:textId="77777777" w:rsidR="004416BD" w:rsidRDefault="00057F67">
            <w:pPr>
              <w:rPr>
                <w:rFonts w:ascii="Garamond" w:eastAsia="Garamond" w:hAnsi="Garamond" w:cs="Garamond"/>
              </w:rPr>
            </w:pPr>
            <w:r>
              <w:rPr>
                <w:rFonts w:ascii="Garamond" w:eastAsia="Garamond" w:hAnsi="Garamond" w:cs="Garamond"/>
              </w:rPr>
              <w:t>11</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36D007" w14:textId="77777777" w:rsidR="004416BD" w:rsidRDefault="00057F67">
            <w:pPr>
              <w:rPr>
                <w:rFonts w:ascii="Garamond" w:eastAsia="Garamond" w:hAnsi="Garamond" w:cs="Garamond"/>
              </w:rPr>
            </w:pPr>
            <w:r>
              <w:rPr>
                <w:rFonts w:ascii="Garamond" w:eastAsia="Garamond" w:hAnsi="Garamond" w:cs="Garamond"/>
              </w:rPr>
              <w:t>16</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D754E3" w14:textId="77777777" w:rsidR="004416BD" w:rsidRDefault="00057F67">
            <w:pPr>
              <w:rPr>
                <w:rFonts w:ascii="Garamond" w:eastAsia="Garamond" w:hAnsi="Garamond" w:cs="Garamond"/>
              </w:rPr>
            </w:pPr>
            <w:proofErr w:type="spellStart"/>
            <w:r>
              <w:rPr>
                <w:rFonts w:ascii="Garamond" w:eastAsia="Garamond" w:hAnsi="Garamond" w:cs="Garamond"/>
              </w:rPr>
              <w:t>Sathyanadhan</w:t>
            </w:r>
            <w:proofErr w:type="spellEnd"/>
          </w:p>
          <w:p w14:paraId="35E07915" w14:textId="77777777" w:rsidR="004416BD" w:rsidRDefault="00057F67">
            <w:pPr>
              <w:rPr>
                <w:rFonts w:ascii="Garamond" w:eastAsia="Garamond" w:hAnsi="Garamond" w:cs="Garamond"/>
              </w:rPr>
            </w:pPr>
            <w:r>
              <w:rPr>
                <w:rFonts w:ascii="Garamond" w:eastAsia="Garamond" w:hAnsi="Garamond" w:cs="Garamond"/>
              </w:rPr>
              <w:t xml:space="preserve"> (HM)</w:t>
            </w:r>
          </w:p>
        </w:tc>
      </w:tr>
      <w:tr w:rsidR="004416BD" w14:paraId="78EF8CEC"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6510E1" w14:textId="77777777" w:rsidR="004416BD" w:rsidRDefault="00057F67">
            <w:pPr>
              <w:rPr>
                <w:rFonts w:ascii="Garamond" w:eastAsia="Garamond" w:hAnsi="Garamond" w:cs="Garamond"/>
              </w:rPr>
            </w:pPr>
            <w:r>
              <w:rPr>
                <w:rFonts w:ascii="Garamond" w:eastAsia="Garamond" w:hAnsi="Garamond" w:cs="Garamond"/>
              </w:rPr>
              <w:t xml:space="preserve">OLAKAL </w:t>
            </w:r>
            <w:proofErr w:type="gramStart"/>
            <w:r>
              <w:rPr>
                <w:rFonts w:ascii="Garamond" w:eastAsia="Garamond" w:hAnsi="Garamond" w:cs="Garamond"/>
              </w:rPr>
              <w:t>MADRASSA,PALAKKODE</w:t>
            </w:r>
            <w:proofErr w:type="gramEnd"/>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4554D7" w14:textId="77777777" w:rsidR="004416BD" w:rsidRDefault="00057F67">
            <w:pPr>
              <w:rPr>
                <w:rFonts w:ascii="Garamond" w:eastAsia="Garamond" w:hAnsi="Garamond" w:cs="Garamond"/>
              </w:rPr>
            </w:pPr>
            <w:r>
              <w:rPr>
                <w:rFonts w:ascii="Garamond" w:eastAsia="Garamond" w:hAnsi="Garamond" w:cs="Garamond"/>
              </w:rPr>
              <w:t>MADRASSA</w:t>
            </w: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D4926D" w14:textId="77777777" w:rsidR="004416BD" w:rsidRDefault="00057F67">
            <w:pPr>
              <w:rPr>
                <w:rFonts w:ascii="Garamond" w:eastAsia="Garamond" w:hAnsi="Garamond" w:cs="Garamond"/>
              </w:rPr>
            </w:pPr>
            <w:r>
              <w:rPr>
                <w:rFonts w:ascii="Garamond" w:eastAsia="Garamond" w:hAnsi="Garamond" w:cs="Garamond"/>
              </w:rPr>
              <w:t>1</w:t>
            </w: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021CAB" w14:textId="77777777" w:rsidR="004416BD" w:rsidRDefault="00057F67">
            <w:pPr>
              <w:rPr>
                <w:rFonts w:ascii="Garamond" w:eastAsia="Garamond" w:hAnsi="Garamond" w:cs="Garamond"/>
              </w:rPr>
            </w:pPr>
            <w:r>
              <w:rPr>
                <w:rFonts w:ascii="Garamond" w:eastAsia="Garamond" w:hAnsi="Garamond" w:cs="Garamond"/>
              </w:rPr>
              <w:t>13</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128106" w14:textId="77777777" w:rsidR="004416BD" w:rsidRDefault="00057F67">
            <w:pPr>
              <w:rPr>
                <w:rFonts w:ascii="Garamond" w:eastAsia="Garamond" w:hAnsi="Garamond" w:cs="Garamond"/>
              </w:rPr>
            </w:pPr>
            <w:r>
              <w:rPr>
                <w:rFonts w:ascii="Garamond" w:eastAsia="Garamond" w:hAnsi="Garamond" w:cs="Garamond"/>
              </w:rPr>
              <w:t>5</w:t>
            </w: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EC7FCC" w14:textId="77777777" w:rsidR="004416BD" w:rsidRDefault="00057F67">
            <w:pPr>
              <w:rPr>
                <w:rFonts w:ascii="Garamond" w:eastAsia="Garamond" w:hAnsi="Garamond" w:cs="Garamond"/>
              </w:rPr>
            </w:pPr>
            <w:r>
              <w:rPr>
                <w:rFonts w:ascii="Garamond" w:eastAsia="Garamond" w:hAnsi="Garamond" w:cs="Garamond"/>
              </w:rPr>
              <w:t>9495863760</w:t>
            </w:r>
          </w:p>
        </w:tc>
      </w:tr>
      <w:tr w:rsidR="004416BD" w14:paraId="7B8B8ACD"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FE3572" w14:textId="77777777" w:rsidR="004416BD" w:rsidRDefault="004416BD">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5505B1" w14:textId="77777777" w:rsidR="004416BD" w:rsidRDefault="004416BD">
            <w:pPr>
              <w:rPr>
                <w:rFonts w:ascii="Garamond" w:eastAsia="Garamond" w:hAnsi="Garamond" w:cs="Garamond"/>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C848BE" w14:textId="77777777" w:rsidR="004416BD" w:rsidRDefault="004416BD">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9B7B2A" w14:textId="77777777" w:rsidR="004416BD" w:rsidRDefault="004416BD">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D0C170" w14:textId="77777777" w:rsidR="004416BD" w:rsidRDefault="004416BD">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99D4F4" w14:textId="77777777" w:rsidR="004416BD" w:rsidRDefault="004416BD">
            <w:pPr>
              <w:rPr>
                <w:rFonts w:ascii="Garamond" w:eastAsia="Garamond" w:hAnsi="Garamond" w:cs="Garamond"/>
              </w:rPr>
            </w:pPr>
          </w:p>
        </w:tc>
      </w:tr>
      <w:tr w:rsidR="004416BD" w14:paraId="0C988A7E"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58C58C" w14:textId="77777777" w:rsidR="004416BD" w:rsidRDefault="004416BD">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9F5510" w14:textId="77777777" w:rsidR="004416BD" w:rsidRDefault="004416BD">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8F3269" w14:textId="77777777" w:rsidR="004416BD" w:rsidRDefault="004416BD">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8DB9B0" w14:textId="77777777" w:rsidR="004416BD" w:rsidRDefault="004416BD">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198315" w14:textId="77777777" w:rsidR="004416BD" w:rsidRDefault="004416BD">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C696EA" w14:textId="77777777" w:rsidR="004416BD" w:rsidRDefault="004416BD">
            <w:pPr>
              <w:rPr>
                <w:rFonts w:ascii="Garamond" w:eastAsia="Garamond" w:hAnsi="Garamond" w:cs="Garamond"/>
              </w:rPr>
            </w:pPr>
          </w:p>
        </w:tc>
      </w:tr>
      <w:tr w:rsidR="004416BD" w14:paraId="3ECA08AE"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305C470" w14:textId="77777777" w:rsidR="004416BD" w:rsidRDefault="004416BD">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4DCD2A" w14:textId="77777777" w:rsidR="004416BD" w:rsidRDefault="004416BD">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C47AE2" w14:textId="77777777" w:rsidR="004416BD" w:rsidRDefault="004416BD">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AAF38A" w14:textId="77777777" w:rsidR="004416BD" w:rsidRDefault="004416BD">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4DBAE4" w14:textId="77777777" w:rsidR="004416BD" w:rsidRDefault="004416BD">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079ACB" w14:textId="77777777" w:rsidR="004416BD" w:rsidRDefault="004416BD">
            <w:pPr>
              <w:rPr>
                <w:rFonts w:ascii="Garamond" w:eastAsia="Garamond" w:hAnsi="Garamond" w:cs="Garamond"/>
              </w:rPr>
            </w:pPr>
          </w:p>
        </w:tc>
      </w:tr>
      <w:tr w:rsidR="004416BD" w14:paraId="250CBDD2"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BBD81F" w14:textId="77777777" w:rsidR="004416BD" w:rsidRDefault="004416BD">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5F0DBB" w14:textId="77777777" w:rsidR="004416BD" w:rsidRDefault="004416BD">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9E8B0F" w14:textId="77777777" w:rsidR="004416BD" w:rsidRDefault="004416BD">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49AD45" w14:textId="77777777" w:rsidR="004416BD" w:rsidRDefault="004416BD">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88FC58" w14:textId="77777777" w:rsidR="004416BD" w:rsidRDefault="004416BD">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45925C" w14:textId="77777777" w:rsidR="004416BD" w:rsidRDefault="004416BD">
            <w:pPr>
              <w:rPr>
                <w:rFonts w:ascii="Garamond" w:eastAsia="Garamond" w:hAnsi="Garamond" w:cs="Garamond"/>
              </w:rPr>
            </w:pPr>
          </w:p>
        </w:tc>
      </w:tr>
      <w:tr w:rsidR="004416BD" w14:paraId="03BC07A6"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DAF86E" w14:textId="77777777" w:rsidR="004416BD" w:rsidRDefault="004416BD">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797752" w14:textId="77777777" w:rsidR="004416BD" w:rsidRDefault="004416BD">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E332DF" w14:textId="77777777" w:rsidR="004416BD" w:rsidRDefault="004416BD">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2363B0" w14:textId="77777777" w:rsidR="004416BD" w:rsidRDefault="004416BD">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B42624" w14:textId="77777777" w:rsidR="004416BD" w:rsidRDefault="004416BD">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27E654" w14:textId="77777777" w:rsidR="004416BD" w:rsidRDefault="004416BD">
            <w:pPr>
              <w:rPr>
                <w:rFonts w:ascii="Garamond" w:eastAsia="Garamond" w:hAnsi="Garamond" w:cs="Garamond"/>
              </w:rPr>
            </w:pPr>
          </w:p>
        </w:tc>
      </w:tr>
      <w:tr w:rsidR="004416BD" w14:paraId="47F1E269" w14:textId="77777777">
        <w:trPr>
          <w:trHeight w:val="20"/>
        </w:trPr>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7E2AB1" w14:textId="77777777" w:rsidR="004416BD" w:rsidRDefault="004416BD">
            <w:pPr>
              <w:rPr>
                <w:rFonts w:ascii="Garamond" w:eastAsia="Garamond" w:hAnsi="Garamond" w:cs="Garamond"/>
                <w:b/>
                <w:bCs/>
              </w:rPr>
            </w:pPr>
          </w:p>
        </w:tc>
        <w:tc>
          <w:tcPr>
            <w:tcW w:w="18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38BBC5" w14:textId="77777777" w:rsidR="004416BD" w:rsidRDefault="004416BD">
            <w:pPr>
              <w:rPr>
                <w:rFonts w:ascii="Garamond" w:eastAsia="Garamond" w:hAnsi="Garamond" w:cs="Garamond"/>
                <w:b/>
                <w:bCs/>
              </w:rPr>
            </w:pPr>
          </w:p>
        </w:tc>
        <w:tc>
          <w:tcPr>
            <w:tcW w:w="12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882485" w14:textId="77777777" w:rsidR="004416BD" w:rsidRDefault="004416BD">
            <w:pPr>
              <w:rPr>
                <w:rFonts w:ascii="Garamond" w:eastAsia="Garamond" w:hAnsi="Garamond" w:cs="Garamond"/>
              </w:rPr>
            </w:pPr>
          </w:p>
        </w:tc>
        <w:tc>
          <w:tcPr>
            <w:tcW w:w="1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EDE5C0" w14:textId="77777777" w:rsidR="004416BD" w:rsidRDefault="004416BD">
            <w:pPr>
              <w:rPr>
                <w:rFonts w:ascii="Garamond" w:eastAsia="Garamond" w:hAnsi="Garamond" w:cs="Garamond"/>
              </w:rPr>
            </w:pP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93ABA6" w14:textId="77777777" w:rsidR="004416BD" w:rsidRDefault="004416BD">
            <w:pPr>
              <w:rPr>
                <w:rFonts w:ascii="Garamond" w:eastAsia="Garamond" w:hAnsi="Garamond" w:cs="Garamond"/>
              </w:rPr>
            </w:pPr>
          </w:p>
        </w:tc>
        <w:tc>
          <w:tcPr>
            <w:tcW w:w="15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2CE24A" w14:textId="77777777" w:rsidR="004416BD" w:rsidRDefault="004416BD">
            <w:pPr>
              <w:rPr>
                <w:rFonts w:ascii="Garamond" w:eastAsia="Garamond" w:hAnsi="Garamond" w:cs="Garamond"/>
              </w:rPr>
            </w:pPr>
          </w:p>
        </w:tc>
      </w:tr>
    </w:tbl>
    <w:p w14:paraId="2587B275" w14:textId="77777777" w:rsidR="004416BD" w:rsidRDefault="004416BD">
      <w:pPr>
        <w:rPr>
          <w:rFonts w:ascii="Garamond" w:eastAsia="Garamond" w:hAnsi="Garamond" w:cs="Garamond"/>
        </w:rPr>
      </w:pPr>
    </w:p>
    <w:p w14:paraId="61D603F3" w14:textId="77777777" w:rsidR="004416BD" w:rsidRDefault="004416BD">
      <w:pPr>
        <w:rPr>
          <w:rFonts w:ascii="Garamond" w:eastAsia="Garamond" w:hAnsi="Garamond" w:cs="Garamond"/>
        </w:rPr>
      </w:pPr>
    </w:p>
    <w:p w14:paraId="6A626C1F" w14:textId="77777777" w:rsidR="004416BD" w:rsidRDefault="004416BD">
      <w:pPr>
        <w:rPr>
          <w:rFonts w:ascii="Garamond" w:eastAsia="Garamond" w:hAnsi="Garamond" w:cs="Garamond"/>
        </w:rPr>
      </w:pPr>
    </w:p>
    <w:p w14:paraId="5CDAE236" w14:textId="77777777" w:rsidR="004416BD" w:rsidRDefault="004416BD">
      <w:pPr>
        <w:rPr>
          <w:rFonts w:ascii="Garamond" w:eastAsia="Garamond" w:hAnsi="Garamond" w:cs="Garamond"/>
        </w:rPr>
      </w:pPr>
    </w:p>
    <w:p w14:paraId="5425229C" w14:textId="77777777" w:rsidR="004416BD" w:rsidRDefault="004416BD">
      <w:pPr>
        <w:rPr>
          <w:rFonts w:ascii="Garamond" w:eastAsia="Garamond" w:hAnsi="Garamond" w:cs="Garamond"/>
        </w:rPr>
      </w:pPr>
    </w:p>
    <w:p w14:paraId="2FAD9137" w14:textId="77777777" w:rsidR="004416BD" w:rsidRDefault="004416BD">
      <w:pPr>
        <w:rPr>
          <w:rFonts w:ascii="Garamond" w:eastAsia="Garamond" w:hAnsi="Garamond" w:cs="Garamond"/>
        </w:rPr>
      </w:pPr>
    </w:p>
    <w:p w14:paraId="30A8BCF4" w14:textId="77777777" w:rsidR="004416BD" w:rsidRDefault="004416BD">
      <w:pPr>
        <w:rPr>
          <w:rFonts w:ascii="Garamond" w:eastAsia="Garamond" w:hAnsi="Garamond" w:cs="Garamond"/>
        </w:rPr>
      </w:pPr>
    </w:p>
    <w:p w14:paraId="5465AB8A" w14:textId="77777777" w:rsidR="004416BD" w:rsidRDefault="00057F67">
      <w:pPr>
        <w:numPr>
          <w:ilvl w:val="0"/>
          <w:numId w:val="1"/>
        </w:numPr>
        <w:rPr>
          <w:rFonts w:ascii="Garamond" w:eastAsia="Garamond" w:hAnsi="Garamond" w:cs="Garamond"/>
          <w:b/>
          <w:bCs/>
          <w:sz w:val="36"/>
          <w:szCs w:val="36"/>
        </w:rPr>
      </w:pPr>
      <w:r>
        <w:rPr>
          <w:rFonts w:ascii="Garamond" w:eastAsia="Garamond" w:hAnsi="Garamond" w:cs="Garamond"/>
          <w:b/>
          <w:bCs/>
          <w:sz w:val="36"/>
          <w:szCs w:val="36"/>
        </w:rPr>
        <w:t>Recovery and rehabilitation phase</w:t>
      </w:r>
    </w:p>
    <w:p w14:paraId="5B72B13C" w14:textId="77777777" w:rsidR="004416BD" w:rsidRDefault="00057F67">
      <w:pPr>
        <w:numPr>
          <w:ilvl w:val="0"/>
          <w:numId w:val="1"/>
        </w:numPr>
        <w:rPr>
          <w:rFonts w:ascii="Garamond" w:eastAsia="Garamond" w:hAnsi="Garamond" w:cs="Garamond"/>
          <w:b/>
          <w:bCs/>
          <w:sz w:val="36"/>
          <w:szCs w:val="36"/>
        </w:rPr>
      </w:pPr>
      <w:r>
        <w:rPr>
          <w:rFonts w:ascii="Garamond" w:eastAsia="Garamond" w:hAnsi="Garamond" w:cs="Garamond"/>
          <w:b/>
          <w:bCs/>
          <w:sz w:val="36"/>
          <w:szCs w:val="36"/>
        </w:rPr>
        <w:t>Recovery</w:t>
      </w:r>
    </w:p>
    <w:p w14:paraId="5A063E69" w14:textId="77777777" w:rsidR="004416BD" w:rsidRDefault="00057F67">
      <w:pPr>
        <w:numPr>
          <w:ilvl w:val="1"/>
          <w:numId w:val="1"/>
        </w:numPr>
        <w:rPr>
          <w:rFonts w:ascii="Garamond" w:eastAsia="Garamond" w:hAnsi="Garamond" w:cs="Garamond"/>
        </w:rPr>
      </w:pPr>
      <w:r>
        <w:rPr>
          <w:rFonts w:ascii="Garamond" w:eastAsia="Garamond" w:hAnsi="Garamond" w:cs="Garamond"/>
        </w:rPr>
        <w:t>Damage &amp; impact assessment</w:t>
      </w:r>
    </w:p>
    <w:p w14:paraId="3C952666" w14:textId="77777777" w:rsidR="004416BD" w:rsidRDefault="00057F67">
      <w:pPr>
        <w:numPr>
          <w:ilvl w:val="1"/>
          <w:numId w:val="1"/>
        </w:numPr>
        <w:rPr>
          <w:rFonts w:ascii="Garamond" w:eastAsia="Garamond" w:hAnsi="Garamond" w:cs="Garamond"/>
        </w:rPr>
      </w:pPr>
      <w:r>
        <w:rPr>
          <w:rFonts w:ascii="Garamond" w:eastAsia="Garamond" w:hAnsi="Garamond" w:cs="Garamond"/>
        </w:rPr>
        <w:t>Restoration of health services</w:t>
      </w:r>
    </w:p>
    <w:p w14:paraId="40EEF23E" w14:textId="77777777" w:rsidR="004416BD" w:rsidRDefault="00057F67">
      <w:pPr>
        <w:numPr>
          <w:ilvl w:val="1"/>
          <w:numId w:val="1"/>
        </w:numPr>
        <w:rPr>
          <w:rFonts w:ascii="Garamond" w:eastAsia="Garamond" w:hAnsi="Garamond" w:cs="Garamond"/>
        </w:rPr>
      </w:pPr>
      <w:r>
        <w:rPr>
          <w:rFonts w:ascii="Garamond" w:eastAsia="Garamond" w:hAnsi="Garamond" w:cs="Garamond"/>
        </w:rPr>
        <w:t>Rehabilitation of affected population</w:t>
      </w:r>
    </w:p>
    <w:p w14:paraId="29D01089" w14:textId="77777777" w:rsidR="004416BD" w:rsidRDefault="00057F67">
      <w:pPr>
        <w:numPr>
          <w:ilvl w:val="1"/>
          <w:numId w:val="1"/>
        </w:numPr>
        <w:rPr>
          <w:rFonts w:ascii="Garamond" w:eastAsia="Garamond" w:hAnsi="Garamond" w:cs="Garamond"/>
        </w:rPr>
      </w:pPr>
      <w:r>
        <w:rPr>
          <w:rFonts w:ascii="Garamond" w:eastAsia="Garamond" w:hAnsi="Garamond" w:cs="Garamond"/>
        </w:rPr>
        <w:t>Psychosocial &amp; mental health support</w:t>
      </w:r>
    </w:p>
    <w:p w14:paraId="2E1733B5" w14:textId="77777777" w:rsidR="004416BD" w:rsidRDefault="00057F67">
      <w:pPr>
        <w:numPr>
          <w:ilvl w:val="1"/>
          <w:numId w:val="1"/>
        </w:numPr>
        <w:rPr>
          <w:rFonts w:ascii="Garamond" w:eastAsia="Garamond" w:hAnsi="Garamond" w:cs="Garamond"/>
        </w:rPr>
      </w:pPr>
      <w:r>
        <w:rPr>
          <w:rFonts w:ascii="Garamond" w:eastAsia="Garamond" w:hAnsi="Garamond" w:cs="Garamond"/>
        </w:rPr>
        <w:t>Disease surveillance during recovery phase</w:t>
      </w:r>
    </w:p>
    <w:p w14:paraId="4B277BB9" w14:textId="77777777" w:rsidR="004416BD" w:rsidRDefault="00057F67">
      <w:pPr>
        <w:numPr>
          <w:ilvl w:val="1"/>
          <w:numId w:val="1"/>
        </w:numPr>
        <w:rPr>
          <w:rFonts w:ascii="Garamond" w:eastAsia="Garamond" w:hAnsi="Garamond" w:cs="Garamond"/>
        </w:rPr>
      </w:pPr>
      <w:r>
        <w:rPr>
          <w:rFonts w:ascii="Garamond" w:eastAsia="Garamond" w:hAnsi="Garamond" w:cs="Garamond"/>
        </w:rPr>
        <w:t xml:space="preserve">Environmental </w:t>
      </w:r>
      <w:proofErr w:type="spellStart"/>
      <w:r>
        <w:rPr>
          <w:rFonts w:ascii="Garamond" w:eastAsia="Garamond" w:hAnsi="Garamond" w:cs="Garamond"/>
        </w:rPr>
        <w:t>cleanup</w:t>
      </w:r>
      <w:proofErr w:type="spellEnd"/>
      <w:r>
        <w:rPr>
          <w:rFonts w:ascii="Garamond" w:eastAsia="Garamond" w:hAnsi="Garamond" w:cs="Garamond"/>
        </w:rPr>
        <w:t xml:space="preserve"> &amp; sanitation</w:t>
      </w:r>
    </w:p>
    <w:p w14:paraId="44C2414C" w14:textId="77777777" w:rsidR="004416BD" w:rsidRDefault="00057F67">
      <w:pPr>
        <w:numPr>
          <w:ilvl w:val="1"/>
          <w:numId w:val="1"/>
        </w:numPr>
        <w:rPr>
          <w:rFonts w:ascii="Garamond" w:eastAsia="Garamond" w:hAnsi="Garamond" w:cs="Garamond"/>
        </w:rPr>
      </w:pPr>
      <w:r>
        <w:rPr>
          <w:rFonts w:ascii="Garamond" w:eastAsia="Garamond" w:hAnsi="Garamond" w:cs="Garamond"/>
        </w:rPr>
        <w:t>Livelihood restoration</w:t>
      </w:r>
    </w:p>
    <w:p w14:paraId="6B4FD952" w14:textId="77777777" w:rsidR="004416BD" w:rsidRDefault="00057F67">
      <w:pPr>
        <w:numPr>
          <w:ilvl w:val="1"/>
          <w:numId w:val="1"/>
        </w:numPr>
        <w:rPr>
          <w:rFonts w:ascii="Garamond" w:eastAsia="Garamond" w:hAnsi="Garamond" w:cs="Garamond"/>
        </w:rPr>
      </w:pPr>
      <w:r>
        <w:rPr>
          <w:rFonts w:ascii="Garamond" w:eastAsia="Garamond" w:hAnsi="Garamond" w:cs="Garamond"/>
        </w:rPr>
        <w:t>Community engagement &amp; confidence building</w:t>
      </w:r>
    </w:p>
    <w:p w14:paraId="71512163" w14:textId="77777777" w:rsidR="004416BD" w:rsidRDefault="00057F67">
      <w:pPr>
        <w:numPr>
          <w:ilvl w:val="1"/>
          <w:numId w:val="1"/>
        </w:numPr>
        <w:rPr>
          <w:rFonts w:ascii="Garamond" w:eastAsia="Garamond" w:hAnsi="Garamond" w:cs="Garamond"/>
        </w:rPr>
      </w:pPr>
      <w:r>
        <w:rPr>
          <w:rFonts w:ascii="Garamond" w:eastAsia="Garamond" w:hAnsi="Garamond" w:cs="Garamond"/>
        </w:rPr>
        <w:t>Documentation &amp; after-action review</w:t>
      </w:r>
    </w:p>
    <w:p w14:paraId="507AC3E2" w14:textId="77777777" w:rsidR="004416BD" w:rsidRDefault="00057F67">
      <w:pPr>
        <w:numPr>
          <w:ilvl w:val="1"/>
          <w:numId w:val="1"/>
        </w:numPr>
        <w:rPr>
          <w:rFonts w:ascii="Garamond" w:eastAsia="Garamond" w:hAnsi="Garamond" w:cs="Garamond"/>
        </w:rPr>
      </w:pPr>
      <w:r>
        <w:rPr>
          <w:rFonts w:ascii="Garamond" w:eastAsia="Garamond" w:hAnsi="Garamond" w:cs="Garamond"/>
        </w:rPr>
        <w:t>Lessons learned &amp; best practices</w:t>
      </w:r>
    </w:p>
    <w:p w14:paraId="10B984C1" w14:textId="77777777" w:rsidR="004416BD" w:rsidRDefault="00057F67">
      <w:pPr>
        <w:numPr>
          <w:ilvl w:val="1"/>
          <w:numId w:val="1"/>
        </w:numPr>
        <w:rPr>
          <w:rFonts w:ascii="Garamond" w:eastAsia="Garamond" w:hAnsi="Garamond" w:cs="Garamond"/>
        </w:rPr>
      </w:pPr>
      <w:r>
        <w:rPr>
          <w:rFonts w:ascii="Garamond" w:eastAsia="Garamond" w:hAnsi="Garamond" w:cs="Garamond"/>
        </w:rPr>
        <w:t>Health system strengthening</w:t>
      </w:r>
    </w:p>
    <w:p w14:paraId="382696D0" w14:textId="77777777" w:rsidR="004416BD" w:rsidRDefault="00057F67">
      <w:pPr>
        <w:numPr>
          <w:ilvl w:val="1"/>
          <w:numId w:val="1"/>
        </w:numPr>
        <w:rPr>
          <w:rFonts w:ascii="Garamond" w:eastAsia="Garamond" w:hAnsi="Garamond" w:cs="Garamond"/>
        </w:rPr>
      </w:pPr>
      <w:r>
        <w:rPr>
          <w:rFonts w:ascii="Garamond" w:eastAsia="Garamond" w:hAnsi="Garamond" w:cs="Garamond"/>
        </w:rPr>
        <w:t>Policy revision</w:t>
      </w:r>
      <w:r>
        <w:rPr>
          <w:rFonts w:ascii="Garamond" w:eastAsia="Garamond" w:hAnsi="Garamond" w:cs="Garamond"/>
        </w:rPr>
        <w:t xml:space="preserve"> &amp; preparedness enhancement</w:t>
      </w:r>
    </w:p>
    <w:p w14:paraId="3B7473F8" w14:textId="77777777" w:rsidR="004416BD" w:rsidRDefault="00057F67">
      <w:pPr>
        <w:numPr>
          <w:ilvl w:val="1"/>
          <w:numId w:val="1"/>
        </w:numPr>
        <w:rPr>
          <w:rFonts w:ascii="Garamond" w:eastAsia="Garamond" w:hAnsi="Garamond" w:cs="Garamond"/>
        </w:rPr>
      </w:pPr>
      <w:r>
        <w:rPr>
          <w:rFonts w:ascii="Garamond" w:eastAsia="Garamond" w:hAnsi="Garamond" w:cs="Garamond"/>
        </w:rPr>
        <w:t>Research</w:t>
      </w:r>
    </w:p>
    <w:p w14:paraId="7D91B2BA" w14:textId="77777777" w:rsidR="004416BD" w:rsidRDefault="004416BD">
      <w:pPr>
        <w:rPr>
          <w:rFonts w:ascii="Garamond" w:eastAsia="Garamond" w:hAnsi="Garamond" w:cs="Garamond"/>
          <w:b/>
          <w:bCs/>
          <w:sz w:val="36"/>
          <w:szCs w:val="36"/>
        </w:rPr>
      </w:pPr>
    </w:p>
    <w:p w14:paraId="59828E44" w14:textId="77777777" w:rsidR="004416BD" w:rsidRDefault="00057F67">
      <w:pPr>
        <w:pStyle w:val="Heading1"/>
        <w:rPr>
          <w:rFonts w:ascii="Garamond" w:eastAsia="Garamond" w:hAnsi="Garamond" w:cs="Garamond"/>
          <w:color w:val="000000"/>
        </w:rPr>
      </w:pPr>
      <w:bookmarkStart w:id="100" w:name="_heading=h.jm0ivtddeg6w" w:colFirst="0" w:colLast="0"/>
      <w:bookmarkEnd w:id="100"/>
      <w:r>
        <w:rPr>
          <w:rFonts w:ascii="Garamond" w:eastAsia="Garamond" w:hAnsi="Garamond" w:cs="Garamond"/>
          <w:color w:val="000000"/>
        </w:rPr>
        <w:t>CONCLUSION</w:t>
      </w:r>
    </w:p>
    <w:p w14:paraId="0098BAEC" w14:textId="77777777" w:rsidR="004416BD" w:rsidRDefault="00057F67">
      <w:pPr>
        <w:rPr>
          <w:rFonts w:ascii="Garamond" w:eastAsia="Garamond" w:hAnsi="Garamond" w:cs="Garamond"/>
        </w:rPr>
      </w:pPr>
      <w:r>
        <w:rPr>
          <w:rFonts w:ascii="Garamond" w:eastAsia="Garamond" w:hAnsi="Garamond" w:cs="Garamond"/>
        </w:rPr>
        <w:t xml:space="preserve">The Pandemic Preparedness Plan of </w:t>
      </w:r>
      <w:proofErr w:type="spellStart"/>
      <w:r>
        <w:rPr>
          <w:rFonts w:ascii="Garamond" w:eastAsia="Garamond" w:hAnsi="Garamond" w:cs="Garamond"/>
        </w:rPr>
        <w:t>Ramanthali</w:t>
      </w:r>
      <w:proofErr w:type="spellEnd"/>
      <w:r>
        <w:rPr>
          <w:rFonts w:ascii="Garamond" w:eastAsia="Garamond" w:hAnsi="Garamond" w:cs="Garamond"/>
        </w:rPr>
        <w:t xml:space="preserve"> Grama Panchayat serves as a comprehensive framework aimed at enhancing local preparedness and ensuring a timely and coordinated response to potential public healt</w:t>
      </w:r>
      <w:r>
        <w:rPr>
          <w:rFonts w:ascii="Garamond" w:eastAsia="Garamond" w:hAnsi="Garamond" w:cs="Garamond"/>
        </w:rPr>
        <w:t>h emergencies. By integrating essential components such as disease surveillance, rapid response mechanisms, effective case management, logistics and resource planning, risk communication, and active community participation, the plan seeks to reduce the imp</w:t>
      </w:r>
      <w:r>
        <w:rPr>
          <w:rFonts w:ascii="Garamond" w:eastAsia="Garamond" w:hAnsi="Garamond" w:cs="Garamond"/>
        </w:rPr>
        <w:t>act of any future pandemic on the health and wellbeing of the community.</w:t>
      </w:r>
    </w:p>
    <w:p w14:paraId="7E4798A4" w14:textId="77777777" w:rsidR="004416BD" w:rsidRDefault="00057F67">
      <w:pPr>
        <w:rPr>
          <w:rFonts w:ascii="Garamond" w:eastAsia="Garamond" w:hAnsi="Garamond" w:cs="Garamond"/>
        </w:rPr>
      </w:pPr>
      <w:r>
        <w:rPr>
          <w:rFonts w:ascii="Garamond" w:eastAsia="Garamond" w:hAnsi="Garamond" w:cs="Garamond"/>
        </w:rPr>
        <w:t>The successful implementation of this plan requires continuous monitoring, regular capacity building, strong inter-sectoral coordination, and sustained community engagement. Through t</w:t>
      </w:r>
      <w:r>
        <w:rPr>
          <w:rFonts w:ascii="Garamond" w:eastAsia="Garamond" w:hAnsi="Garamond" w:cs="Garamond"/>
        </w:rPr>
        <w:t xml:space="preserve">he collective efforts of the Grama Panchayat, the Health Department, frontline health workers, and the public, </w:t>
      </w:r>
      <w:proofErr w:type="spellStart"/>
      <w:r>
        <w:rPr>
          <w:rFonts w:ascii="Garamond" w:eastAsia="Garamond" w:hAnsi="Garamond" w:cs="Garamond"/>
        </w:rPr>
        <w:t>Ramanthali</w:t>
      </w:r>
      <w:proofErr w:type="spellEnd"/>
      <w:r>
        <w:rPr>
          <w:rFonts w:ascii="Garamond" w:eastAsia="Garamond" w:hAnsi="Garamond" w:cs="Garamond"/>
        </w:rPr>
        <w:t xml:space="preserve"> Grama Panchayat will be better equipped to respond effectively to emerging public health threats and to ensure the safety and wellbein</w:t>
      </w:r>
      <w:r>
        <w:rPr>
          <w:rFonts w:ascii="Garamond" w:eastAsia="Garamond" w:hAnsi="Garamond" w:cs="Garamond"/>
        </w:rPr>
        <w:t>g of its residents.</w:t>
      </w:r>
    </w:p>
    <w:p w14:paraId="1BB7D287" w14:textId="77777777" w:rsidR="004416BD" w:rsidRDefault="004416BD">
      <w:pPr>
        <w:rPr>
          <w:rFonts w:ascii="Garamond" w:eastAsia="Garamond" w:hAnsi="Garamond" w:cs="Garamond"/>
        </w:rPr>
      </w:pPr>
    </w:p>
    <w:p w14:paraId="7614494D" w14:textId="77777777" w:rsidR="004416BD" w:rsidRDefault="004416BD">
      <w:pPr>
        <w:jc w:val="center"/>
        <w:rPr>
          <w:rFonts w:ascii="Garamond" w:eastAsia="Garamond" w:hAnsi="Garamond" w:cs="Garamond"/>
          <w:b/>
          <w:bCs/>
          <w:sz w:val="32"/>
          <w:szCs w:val="32"/>
        </w:rPr>
      </w:pPr>
    </w:p>
    <w:p w14:paraId="034CFB06" w14:textId="77777777" w:rsidR="004416BD" w:rsidRDefault="004416BD">
      <w:pPr>
        <w:jc w:val="center"/>
        <w:rPr>
          <w:rFonts w:ascii="Garamond" w:eastAsia="Garamond" w:hAnsi="Garamond" w:cs="Garamond"/>
          <w:b/>
          <w:bCs/>
          <w:sz w:val="32"/>
          <w:szCs w:val="32"/>
        </w:rPr>
      </w:pPr>
    </w:p>
    <w:p w14:paraId="3B46C5F5" w14:textId="77777777" w:rsidR="004416BD" w:rsidRDefault="004416BD">
      <w:pPr>
        <w:jc w:val="center"/>
        <w:rPr>
          <w:rFonts w:ascii="Garamond" w:eastAsia="Garamond" w:hAnsi="Garamond" w:cs="Garamond"/>
          <w:b/>
          <w:bCs/>
          <w:sz w:val="32"/>
          <w:szCs w:val="32"/>
        </w:rPr>
      </w:pPr>
    </w:p>
    <w:p w14:paraId="25252B5D" w14:textId="77777777" w:rsidR="004416BD" w:rsidRDefault="00057F67">
      <w:pPr>
        <w:jc w:val="center"/>
        <w:rPr>
          <w:rFonts w:ascii="Garamond" w:eastAsia="Garamond" w:hAnsi="Garamond" w:cs="Garamond"/>
          <w:b/>
          <w:bCs/>
          <w:sz w:val="32"/>
          <w:szCs w:val="32"/>
        </w:rPr>
      </w:pPr>
      <w:r>
        <w:rPr>
          <w:rFonts w:ascii="Garamond" w:eastAsia="Garamond" w:hAnsi="Garamond" w:cs="Garamond"/>
          <w:b/>
          <w:bCs/>
          <w:sz w:val="32"/>
          <w:szCs w:val="32"/>
        </w:rPr>
        <w:t>Additional points</w:t>
      </w:r>
    </w:p>
    <w:p w14:paraId="1DFD53B9" w14:textId="77777777" w:rsidR="004416BD" w:rsidRDefault="00057F67">
      <w:pPr>
        <w:numPr>
          <w:ilvl w:val="0"/>
          <w:numId w:val="17"/>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tech support</w:t>
      </w:r>
    </w:p>
    <w:p w14:paraId="1A8197E2" w14:textId="77777777" w:rsidR="004416BD" w:rsidRDefault="00057F67">
      <w:pPr>
        <w:numPr>
          <w:ilvl w:val="0"/>
          <w:numId w:val="17"/>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relief based commodities</w:t>
      </w:r>
    </w:p>
    <w:p w14:paraId="78AC6B00" w14:textId="77777777" w:rsidR="004416BD" w:rsidRDefault="00057F67">
      <w:pPr>
        <w:numPr>
          <w:ilvl w:val="0"/>
          <w:numId w:val="17"/>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ham reading operators</w:t>
      </w:r>
    </w:p>
    <w:p w14:paraId="0991DE28" w14:textId="77777777" w:rsidR="004416BD" w:rsidRDefault="00057F67">
      <w:pPr>
        <w:numPr>
          <w:ilvl w:val="0"/>
          <w:numId w:val="17"/>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hazard vulnerability mapping</w:t>
      </w:r>
    </w:p>
    <w:p w14:paraId="3C046173" w14:textId="77777777" w:rsidR="004416BD" w:rsidRDefault="00057F67">
      <w:pPr>
        <w:numPr>
          <w:ilvl w:val="0"/>
          <w:numId w:val="17"/>
        </w:numPr>
        <w:pBdr>
          <w:top w:val="nil"/>
          <w:left w:val="nil"/>
          <w:bottom w:val="nil"/>
          <w:right w:val="nil"/>
          <w:between w:val="nil"/>
        </w:pBdr>
        <w:jc w:val="left"/>
        <w:rPr>
          <w:rFonts w:ascii="Garamond" w:eastAsia="Garamond" w:hAnsi="Garamond" w:cs="Garamond"/>
          <w:color w:val="000000"/>
        </w:rPr>
      </w:pPr>
      <w:proofErr w:type="spellStart"/>
      <w:r>
        <w:rPr>
          <w:rFonts w:ascii="Garamond" w:eastAsia="Garamond" w:hAnsi="Garamond" w:cs="Garamond"/>
          <w:color w:val="000000"/>
        </w:rPr>
        <w:t>Kseb</w:t>
      </w:r>
      <w:proofErr w:type="spellEnd"/>
      <w:r>
        <w:rPr>
          <w:rFonts w:ascii="Garamond" w:eastAsia="Garamond" w:hAnsi="Garamond" w:cs="Garamond"/>
          <w:color w:val="000000"/>
        </w:rPr>
        <w:t xml:space="preserve"> &amp; other power source</w:t>
      </w:r>
    </w:p>
    <w:p w14:paraId="0F1B461B" w14:textId="77777777" w:rsidR="004416BD" w:rsidRDefault="00057F67">
      <w:pPr>
        <w:numPr>
          <w:ilvl w:val="0"/>
          <w:numId w:val="17"/>
        </w:numPr>
        <w:pBdr>
          <w:top w:val="nil"/>
          <w:left w:val="nil"/>
          <w:bottom w:val="nil"/>
          <w:right w:val="nil"/>
          <w:between w:val="nil"/>
        </w:pBdr>
        <w:jc w:val="left"/>
        <w:rPr>
          <w:rFonts w:ascii="Garamond" w:eastAsia="Garamond" w:hAnsi="Garamond" w:cs="Garamond"/>
          <w:color w:val="000000"/>
        </w:rPr>
      </w:pPr>
      <w:r>
        <w:rPr>
          <w:rFonts w:ascii="Garamond" w:eastAsia="Garamond" w:hAnsi="Garamond" w:cs="Garamond"/>
          <w:color w:val="000000"/>
        </w:rPr>
        <w:t>HR specific responsibility</w:t>
      </w:r>
    </w:p>
    <w:p w14:paraId="245D3EAB" w14:textId="77777777" w:rsidR="004416BD" w:rsidRDefault="00057F67">
      <w:pPr>
        <w:jc w:val="left"/>
        <w:rPr>
          <w:rFonts w:ascii="Garamond" w:eastAsia="Garamond" w:hAnsi="Garamond" w:cs="Garamond"/>
        </w:rPr>
      </w:pPr>
      <w:r>
        <w:br w:type="page"/>
      </w:r>
    </w:p>
    <w:p w14:paraId="2839FD31" w14:textId="77777777" w:rsidR="004416BD" w:rsidRDefault="00057F67">
      <w:pPr>
        <w:pStyle w:val="Heading1"/>
        <w:spacing w:before="240" w:after="240"/>
        <w:rPr>
          <w:rFonts w:ascii="Garamond" w:eastAsia="Garamond" w:hAnsi="Garamond" w:cs="Garamond"/>
          <w:color w:val="000000"/>
        </w:rPr>
      </w:pPr>
      <w:bookmarkStart w:id="101" w:name="_heading=h.zcuelkn1qx2h" w:colFirst="0" w:colLast="0"/>
      <w:bookmarkEnd w:id="101"/>
      <w:r>
        <w:rPr>
          <w:rFonts w:ascii="Garamond" w:eastAsia="Garamond" w:hAnsi="Garamond" w:cs="Garamond"/>
          <w:color w:val="000000"/>
        </w:rPr>
        <w:lastRenderedPageBreak/>
        <w:t>RECOMMENDATIONS</w:t>
      </w:r>
    </w:p>
    <w:p w14:paraId="53B2F6D3" w14:textId="77777777" w:rsidR="004416BD" w:rsidRDefault="00057F67">
      <w:pPr>
        <w:pStyle w:val="Heading3"/>
        <w:keepNext w:val="0"/>
        <w:keepLines w:val="0"/>
        <w:numPr>
          <w:ilvl w:val="0"/>
          <w:numId w:val="10"/>
        </w:numPr>
        <w:spacing w:before="280" w:after="0"/>
        <w:rPr>
          <w:rFonts w:ascii="Garamond" w:eastAsia="Garamond" w:hAnsi="Garamond" w:cs="Garamond"/>
          <w:color w:val="000000"/>
          <w:sz w:val="24"/>
          <w:szCs w:val="24"/>
        </w:rPr>
      </w:pPr>
      <w:bookmarkStart w:id="102" w:name="_heading=h.g0rdhebbpm94" w:colFirst="0" w:colLast="0"/>
      <w:bookmarkEnd w:id="102"/>
      <w:r>
        <w:rPr>
          <w:rFonts w:ascii="Garamond" w:eastAsia="Garamond" w:hAnsi="Garamond" w:cs="Garamond"/>
          <w:color w:val="000000"/>
          <w:sz w:val="24"/>
          <w:szCs w:val="24"/>
        </w:rPr>
        <w:t>Strengthening Healthcare Infrastructure</w:t>
      </w:r>
    </w:p>
    <w:p w14:paraId="13B3D512" w14:textId="77777777" w:rsidR="004416BD" w:rsidRDefault="00057F67">
      <w:pPr>
        <w:numPr>
          <w:ilvl w:val="0"/>
          <w:numId w:val="5"/>
        </w:numPr>
        <w:jc w:val="left"/>
        <w:rPr>
          <w:rFonts w:ascii="Garamond" w:eastAsia="Garamond" w:hAnsi="Garamond" w:cs="Garamond"/>
        </w:rPr>
      </w:pPr>
      <w:r>
        <w:rPr>
          <w:rFonts w:ascii="Garamond" w:eastAsia="Garamond" w:hAnsi="Garamond" w:cs="Garamond"/>
        </w:rPr>
        <w:t>Establish a primary health response unit within the Panchayat with trained staff.</w:t>
      </w:r>
    </w:p>
    <w:p w14:paraId="7501D3E6" w14:textId="77777777" w:rsidR="004416BD" w:rsidRDefault="00057F67">
      <w:pPr>
        <w:numPr>
          <w:ilvl w:val="0"/>
          <w:numId w:val="5"/>
        </w:numPr>
        <w:jc w:val="left"/>
        <w:rPr>
          <w:rFonts w:ascii="Garamond" w:eastAsia="Garamond" w:hAnsi="Garamond" w:cs="Garamond"/>
        </w:rPr>
      </w:pPr>
      <w:r>
        <w:rPr>
          <w:rFonts w:ascii="Garamond" w:eastAsia="Garamond" w:hAnsi="Garamond" w:cs="Garamond"/>
        </w:rPr>
        <w:t>Ensure availability of basic medical supplies (masks, sanitizers, PPE kits, oxygen cylinders).</w:t>
      </w:r>
    </w:p>
    <w:p w14:paraId="622B1FE1" w14:textId="77777777" w:rsidR="004416BD" w:rsidRDefault="00057F67">
      <w:pPr>
        <w:numPr>
          <w:ilvl w:val="0"/>
          <w:numId w:val="5"/>
        </w:numPr>
        <w:spacing w:after="240"/>
        <w:jc w:val="left"/>
        <w:rPr>
          <w:rFonts w:ascii="Garamond" w:eastAsia="Garamond" w:hAnsi="Garamond" w:cs="Garamond"/>
        </w:rPr>
      </w:pPr>
      <w:r>
        <w:rPr>
          <w:rFonts w:ascii="Garamond" w:eastAsia="Garamond" w:hAnsi="Garamond" w:cs="Garamond"/>
        </w:rPr>
        <w:t>Create tie-ups with nearby hospitals in</w:t>
      </w:r>
      <w:r>
        <w:rPr>
          <w:rFonts w:ascii="Garamond" w:eastAsia="Garamond" w:hAnsi="Garamond" w:cs="Garamond"/>
        </w:rPr>
        <w:t xml:space="preserve"> </w:t>
      </w:r>
      <w:proofErr w:type="spellStart"/>
      <w:r>
        <w:rPr>
          <w:rFonts w:ascii="Garamond" w:eastAsia="Garamond" w:hAnsi="Garamond" w:cs="Garamond"/>
        </w:rPr>
        <w:t>Payyanur</w:t>
      </w:r>
      <w:proofErr w:type="spellEnd"/>
      <w:r>
        <w:rPr>
          <w:rFonts w:ascii="Garamond" w:eastAsia="Garamond" w:hAnsi="Garamond" w:cs="Garamond"/>
        </w:rPr>
        <w:t xml:space="preserve"> for emergency referral and transport.</w:t>
      </w:r>
    </w:p>
    <w:p w14:paraId="2B72E85C" w14:textId="77777777" w:rsidR="004416BD" w:rsidRDefault="00057F67">
      <w:pPr>
        <w:pStyle w:val="Heading3"/>
        <w:keepNext w:val="0"/>
        <w:keepLines w:val="0"/>
        <w:spacing w:before="280"/>
        <w:rPr>
          <w:rFonts w:ascii="Garamond" w:eastAsia="Garamond" w:hAnsi="Garamond" w:cs="Garamond"/>
          <w:color w:val="000000"/>
          <w:sz w:val="24"/>
          <w:szCs w:val="24"/>
        </w:rPr>
      </w:pPr>
      <w:bookmarkStart w:id="103" w:name="_heading=h.glgmxs586nj0" w:colFirst="0" w:colLast="0"/>
      <w:bookmarkEnd w:id="103"/>
      <w:r>
        <w:rPr>
          <w:rFonts w:ascii="Garamond" w:eastAsia="Garamond" w:hAnsi="Garamond" w:cs="Garamond"/>
          <w:color w:val="000000"/>
          <w:sz w:val="24"/>
          <w:szCs w:val="24"/>
        </w:rPr>
        <w:t>2. Community Awareness &amp; Education</w:t>
      </w:r>
    </w:p>
    <w:p w14:paraId="7248E14B" w14:textId="77777777" w:rsidR="004416BD" w:rsidRDefault="00057F67">
      <w:pPr>
        <w:numPr>
          <w:ilvl w:val="0"/>
          <w:numId w:val="8"/>
        </w:numPr>
        <w:spacing w:before="240"/>
        <w:jc w:val="left"/>
        <w:rPr>
          <w:rFonts w:ascii="Garamond" w:eastAsia="Garamond" w:hAnsi="Garamond" w:cs="Garamond"/>
        </w:rPr>
      </w:pPr>
      <w:r>
        <w:rPr>
          <w:rFonts w:ascii="Garamond" w:eastAsia="Garamond" w:hAnsi="Garamond" w:cs="Garamond"/>
        </w:rPr>
        <w:t>Conduct regular awareness campaigns on hygiene, vaccination, and preventive measures.</w:t>
      </w:r>
    </w:p>
    <w:p w14:paraId="70F7EC36" w14:textId="77777777" w:rsidR="004416BD" w:rsidRDefault="00057F67">
      <w:pPr>
        <w:numPr>
          <w:ilvl w:val="0"/>
          <w:numId w:val="8"/>
        </w:numPr>
        <w:jc w:val="left"/>
        <w:rPr>
          <w:rFonts w:ascii="Garamond" w:eastAsia="Garamond" w:hAnsi="Garamond" w:cs="Garamond"/>
        </w:rPr>
      </w:pPr>
      <w:r>
        <w:rPr>
          <w:rFonts w:ascii="Garamond" w:eastAsia="Garamond" w:hAnsi="Garamond" w:cs="Garamond"/>
        </w:rPr>
        <w:t>Use local communication channels (community radio, WhatsApp groups, notice boards) to spread verified information.</w:t>
      </w:r>
    </w:p>
    <w:p w14:paraId="722DB818" w14:textId="77777777" w:rsidR="004416BD" w:rsidRDefault="00057F67">
      <w:pPr>
        <w:numPr>
          <w:ilvl w:val="0"/>
          <w:numId w:val="8"/>
        </w:numPr>
        <w:spacing w:after="240"/>
        <w:jc w:val="left"/>
        <w:rPr>
          <w:rFonts w:ascii="Garamond" w:eastAsia="Garamond" w:hAnsi="Garamond" w:cs="Garamond"/>
        </w:rPr>
      </w:pPr>
      <w:r>
        <w:rPr>
          <w:rFonts w:ascii="Garamond" w:eastAsia="Garamond" w:hAnsi="Garamond" w:cs="Garamond"/>
        </w:rPr>
        <w:t>Train volunteers to act as health ambassadors in each ward.</w:t>
      </w:r>
    </w:p>
    <w:p w14:paraId="5EFC60E3" w14:textId="77777777" w:rsidR="004416BD" w:rsidRDefault="00057F67">
      <w:pPr>
        <w:pStyle w:val="Heading3"/>
        <w:keepNext w:val="0"/>
        <w:keepLines w:val="0"/>
        <w:spacing w:before="280"/>
        <w:rPr>
          <w:rFonts w:ascii="Garamond" w:eastAsia="Garamond" w:hAnsi="Garamond" w:cs="Garamond"/>
          <w:color w:val="000000"/>
          <w:sz w:val="24"/>
          <w:szCs w:val="24"/>
        </w:rPr>
      </w:pPr>
      <w:bookmarkStart w:id="104" w:name="_heading=h.svxlqo5kzbdc" w:colFirst="0" w:colLast="0"/>
      <w:bookmarkEnd w:id="104"/>
      <w:r>
        <w:rPr>
          <w:rFonts w:ascii="Garamond" w:eastAsia="Garamond" w:hAnsi="Garamond" w:cs="Garamond"/>
          <w:color w:val="000000"/>
          <w:sz w:val="24"/>
          <w:szCs w:val="24"/>
        </w:rPr>
        <w:t>3. Emergency Response &amp; Coordination</w:t>
      </w:r>
    </w:p>
    <w:p w14:paraId="131DBB29" w14:textId="77777777" w:rsidR="004416BD" w:rsidRDefault="00057F67">
      <w:pPr>
        <w:numPr>
          <w:ilvl w:val="0"/>
          <w:numId w:val="7"/>
        </w:numPr>
        <w:spacing w:before="240"/>
        <w:jc w:val="left"/>
        <w:rPr>
          <w:rFonts w:ascii="Garamond" w:eastAsia="Garamond" w:hAnsi="Garamond" w:cs="Garamond"/>
        </w:rPr>
      </w:pPr>
      <w:r>
        <w:rPr>
          <w:rFonts w:ascii="Garamond" w:eastAsia="Garamond" w:hAnsi="Garamond" w:cs="Garamond"/>
        </w:rPr>
        <w:t>Form a Pandemic Preparedness Committee at Pa</w:t>
      </w:r>
      <w:r>
        <w:rPr>
          <w:rFonts w:ascii="Garamond" w:eastAsia="Garamond" w:hAnsi="Garamond" w:cs="Garamond"/>
        </w:rPr>
        <w:t>nchayat level including health workers, ward members, and NGOs.</w:t>
      </w:r>
    </w:p>
    <w:p w14:paraId="76A1CD70" w14:textId="77777777" w:rsidR="004416BD" w:rsidRDefault="00057F67">
      <w:pPr>
        <w:numPr>
          <w:ilvl w:val="0"/>
          <w:numId w:val="7"/>
        </w:numPr>
        <w:jc w:val="left"/>
        <w:rPr>
          <w:rFonts w:ascii="Garamond" w:eastAsia="Garamond" w:hAnsi="Garamond" w:cs="Garamond"/>
        </w:rPr>
      </w:pPr>
      <w:r>
        <w:rPr>
          <w:rFonts w:ascii="Garamond" w:eastAsia="Garamond" w:hAnsi="Garamond" w:cs="Garamond"/>
        </w:rPr>
        <w:t>Develop a clear action plan for lockdowns, quarantine, and distribution of essentials.</w:t>
      </w:r>
    </w:p>
    <w:p w14:paraId="38532EB5" w14:textId="77777777" w:rsidR="004416BD" w:rsidRDefault="00057F67">
      <w:pPr>
        <w:numPr>
          <w:ilvl w:val="0"/>
          <w:numId w:val="7"/>
        </w:numPr>
        <w:spacing w:after="240"/>
        <w:jc w:val="left"/>
        <w:rPr>
          <w:rFonts w:ascii="Garamond" w:eastAsia="Garamond" w:hAnsi="Garamond" w:cs="Garamond"/>
        </w:rPr>
      </w:pPr>
      <w:r>
        <w:rPr>
          <w:rFonts w:ascii="Garamond" w:eastAsia="Garamond" w:hAnsi="Garamond" w:cs="Garamond"/>
        </w:rPr>
        <w:t xml:space="preserve">Maintain a database of vulnerable groups (elderly, </w:t>
      </w:r>
      <w:proofErr w:type="gramStart"/>
      <w:r>
        <w:rPr>
          <w:rFonts w:ascii="Garamond" w:eastAsia="Garamond" w:hAnsi="Garamond" w:cs="Garamond"/>
        </w:rPr>
        <w:t>differently-abled</w:t>
      </w:r>
      <w:proofErr w:type="gramEnd"/>
      <w:r>
        <w:rPr>
          <w:rFonts w:ascii="Garamond" w:eastAsia="Garamond" w:hAnsi="Garamond" w:cs="Garamond"/>
        </w:rPr>
        <w:t>, chronically ill) for targeted suppo</w:t>
      </w:r>
      <w:r>
        <w:rPr>
          <w:rFonts w:ascii="Garamond" w:eastAsia="Garamond" w:hAnsi="Garamond" w:cs="Garamond"/>
        </w:rPr>
        <w:t>rt.</w:t>
      </w:r>
    </w:p>
    <w:p w14:paraId="6A33BAAE" w14:textId="77777777" w:rsidR="004416BD" w:rsidRDefault="00057F67">
      <w:pPr>
        <w:pStyle w:val="Heading3"/>
        <w:keepNext w:val="0"/>
        <w:keepLines w:val="0"/>
        <w:spacing w:before="280"/>
        <w:rPr>
          <w:rFonts w:ascii="Garamond" w:eastAsia="Garamond" w:hAnsi="Garamond" w:cs="Garamond"/>
          <w:color w:val="000000"/>
          <w:sz w:val="24"/>
          <w:szCs w:val="24"/>
        </w:rPr>
      </w:pPr>
      <w:bookmarkStart w:id="105" w:name="_heading=h.yugd0f5yr4ft" w:colFirst="0" w:colLast="0"/>
      <w:bookmarkEnd w:id="105"/>
      <w:r>
        <w:rPr>
          <w:rFonts w:ascii="Garamond" w:eastAsia="Garamond" w:hAnsi="Garamond" w:cs="Garamond"/>
          <w:color w:val="000000"/>
          <w:sz w:val="24"/>
          <w:szCs w:val="24"/>
        </w:rPr>
        <w:t>4. Supply Chain &amp; Food Security</w:t>
      </w:r>
    </w:p>
    <w:p w14:paraId="5D8D98C0" w14:textId="77777777" w:rsidR="004416BD" w:rsidRDefault="00057F67">
      <w:pPr>
        <w:numPr>
          <w:ilvl w:val="0"/>
          <w:numId w:val="25"/>
        </w:numPr>
        <w:spacing w:before="240"/>
        <w:jc w:val="left"/>
        <w:rPr>
          <w:rFonts w:ascii="Garamond" w:eastAsia="Garamond" w:hAnsi="Garamond" w:cs="Garamond"/>
        </w:rPr>
      </w:pPr>
      <w:r>
        <w:rPr>
          <w:rFonts w:ascii="Garamond" w:eastAsia="Garamond" w:hAnsi="Garamond" w:cs="Garamond"/>
        </w:rPr>
        <w:t>Identify and support local suppliers and farmers to ensure uninterrupted food supply.</w:t>
      </w:r>
    </w:p>
    <w:p w14:paraId="1C29DB0A" w14:textId="77777777" w:rsidR="004416BD" w:rsidRDefault="00057F67">
      <w:pPr>
        <w:numPr>
          <w:ilvl w:val="0"/>
          <w:numId w:val="25"/>
        </w:numPr>
        <w:jc w:val="left"/>
        <w:rPr>
          <w:rFonts w:ascii="Garamond" w:eastAsia="Garamond" w:hAnsi="Garamond" w:cs="Garamond"/>
        </w:rPr>
      </w:pPr>
      <w:r>
        <w:rPr>
          <w:rFonts w:ascii="Garamond" w:eastAsia="Garamond" w:hAnsi="Garamond" w:cs="Garamond"/>
        </w:rPr>
        <w:t>Create community kitchens during emergencies to serve vulnerable populations.</w:t>
      </w:r>
    </w:p>
    <w:p w14:paraId="0CC4C795" w14:textId="77777777" w:rsidR="004416BD" w:rsidRDefault="00057F67">
      <w:pPr>
        <w:numPr>
          <w:ilvl w:val="0"/>
          <w:numId w:val="25"/>
        </w:numPr>
        <w:spacing w:after="240"/>
        <w:jc w:val="left"/>
        <w:rPr>
          <w:rFonts w:ascii="Garamond" w:eastAsia="Garamond" w:hAnsi="Garamond" w:cs="Garamond"/>
        </w:rPr>
      </w:pPr>
      <w:r>
        <w:rPr>
          <w:rFonts w:ascii="Garamond" w:eastAsia="Garamond" w:hAnsi="Garamond" w:cs="Garamond"/>
        </w:rPr>
        <w:t>Stockpile essential commodities in Panchayat-run outlets</w:t>
      </w:r>
      <w:r>
        <w:rPr>
          <w:rFonts w:ascii="Garamond" w:eastAsia="Garamond" w:hAnsi="Garamond" w:cs="Garamond"/>
        </w:rPr>
        <w:t xml:space="preserve"> for crisis periods.</w:t>
      </w:r>
    </w:p>
    <w:p w14:paraId="74295466" w14:textId="77777777" w:rsidR="004416BD" w:rsidRDefault="00057F67">
      <w:pPr>
        <w:pStyle w:val="Heading3"/>
        <w:keepNext w:val="0"/>
        <w:keepLines w:val="0"/>
        <w:spacing w:before="280"/>
        <w:rPr>
          <w:rFonts w:ascii="Garamond" w:eastAsia="Garamond" w:hAnsi="Garamond" w:cs="Garamond"/>
          <w:color w:val="000000"/>
          <w:sz w:val="24"/>
          <w:szCs w:val="24"/>
        </w:rPr>
      </w:pPr>
      <w:bookmarkStart w:id="106" w:name="_heading=h.i38avs66fwat" w:colFirst="0" w:colLast="0"/>
      <w:bookmarkEnd w:id="106"/>
      <w:r>
        <w:rPr>
          <w:rFonts w:ascii="Garamond" w:eastAsia="Garamond" w:hAnsi="Garamond" w:cs="Garamond"/>
          <w:color w:val="000000"/>
          <w:sz w:val="24"/>
          <w:szCs w:val="24"/>
        </w:rPr>
        <w:t>5. Digital Preparedness</w:t>
      </w:r>
    </w:p>
    <w:p w14:paraId="7097D2E0" w14:textId="77777777" w:rsidR="004416BD" w:rsidRDefault="00057F67">
      <w:pPr>
        <w:numPr>
          <w:ilvl w:val="0"/>
          <w:numId w:val="9"/>
        </w:numPr>
        <w:spacing w:before="240"/>
        <w:jc w:val="left"/>
        <w:rPr>
          <w:rFonts w:ascii="Garamond" w:eastAsia="Garamond" w:hAnsi="Garamond" w:cs="Garamond"/>
        </w:rPr>
      </w:pPr>
      <w:r>
        <w:rPr>
          <w:rFonts w:ascii="Garamond" w:eastAsia="Garamond" w:hAnsi="Garamond" w:cs="Garamond"/>
        </w:rPr>
        <w:t>Promote digital platforms for telemedicine consultations.</w:t>
      </w:r>
    </w:p>
    <w:p w14:paraId="0B81C51A" w14:textId="77777777" w:rsidR="004416BD" w:rsidRDefault="00057F67">
      <w:pPr>
        <w:numPr>
          <w:ilvl w:val="0"/>
          <w:numId w:val="9"/>
        </w:numPr>
        <w:jc w:val="left"/>
        <w:rPr>
          <w:rFonts w:ascii="Garamond" w:eastAsia="Garamond" w:hAnsi="Garamond" w:cs="Garamond"/>
        </w:rPr>
      </w:pPr>
      <w:r>
        <w:rPr>
          <w:rFonts w:ascii="Garamond" w:eastAsia="Garamond" w:hAnsi="Garamond" w:cs="Garamond"/>
        </w:rPr>
        <w:t>Use Panchayat’s website/social media for real-time updates on health advisories.</w:t>
      </w:r>
    </w:p>
    <w:p w14:paraId="0C733550" w14:textId="77777777" w:rsidR="004416BD" w:rsidRDefault="00057F67">
      <w:pPr>
        <w:numPr>
          <w:ilvl w:val="0"/>
          <w:numId w:val="9"/>
        </w:numPr>
        <w:spacing w:after="240"/>
        <w:jc w:val="left"/>
        <w:rPr>
          <w:rFonts w:ascii="Garamond" w:eastAsia="Garamond" w:hAnsi="Garamond" w:cs="Garamond"/>
        </w:rPr>
      </w:pPr>
      <w:r>
        <w:rPr>
          <w:rFonts w:ascii="Garamond" w:eastAsia="Garamond" w:hAnsi="Garamond" w:cs="Garamond"/>
        </w:rPr>
        <w:t>Encourage online grievance redressal to reduce crowding in offices.</w:t>
      </w:r>
    </w:p>
    <w:p w14:paraId="3AD100C0" w14:textId="77777777" w:rsidR="004416BD" w:rsidRDefault="00057F67">
      <w:pPr>
        <w:pStyle w:val="Heading3"/>
        <w:keepNext w:val="0"/>
        <w:keepLines w:val="0"/>
        <w:spacing w:before="280"/>
        <w:rPr>
          <w:rFonts w:ascii="Garamond" w:eastAsia="Garamond" w:hAnsi="Garamond" w:cs="Garamond"/>
          <w:color w:val="000000"/>
          <w:sz w:val="24"/>
          <w:szCs w:val="24"/>
        </w:rPr>
      </w:pPr>
      <w:bookmarkStart w:id="107" w:name="_heading=h.792bn552uprl" w:colFirst="0" w:colLast="0"/>
      <w:bookmarkEnd w:id="107"/>
      <w:r>
        <w:rPr>
          <w:rFonts w:ascii="Garamond" w:eastAsia="Garamond" w:hAnsi="Garamond" w:cs="Garamond"/>
          <w:color w:val="000000"/>
          <w:sz w:val="24"/>
          <w:szCs w:val="24"/>
        </w:rPr>
        <w:t>6. T</w:t>
      </w:r>
      <w:r>
        <w:rPr>
          <w:rFonts w:ascii="Garamond" w:eastAsia="Garamond" w:hAnsi="Garamond" w:cs="Garamond"/>
          <w:color w:val="000000"/>
          <w:sz w:val="24"/>
          <w:szCs w:val="24"/>
        </w:rPr>
        <w:t>raining &amp; Capacity Building</w:t>
      </w:r>
    </w:p>
    <w:p w14:paraId="7F16928C" w14:textId="77777777" w:rsidR="004416BD" w:rsidRDefault="00057F67">
      <w:pPr>
        <w:numPr>
          <w:ilvl w:val="0"/>
          <w:numId w:val="4"/>
        </w:numPr>
        <w:spacing w:before="240"/>
        <w:jc w:val="left"/>
        <w:rPr>
          <w:rFonts w:ascii="Garamond" w:eastAsia="Garamond" w:hAnsi="Garamond" w:cs="Garamond"/>
        </w:rPr>
      </w:pPr>
      <w:r>
        <w:rPr>
          <w:rFonts w:ascii="Garamond" w:eastAsia="Garamond" w:hAnsi="Garamond" w:cs="Garamond"/>
        </w:rPr>
        <w:t>Organize mock drills for pandemic response in schools, offices, and public spaces.</w:t>
      </w:r>
    </w:p>
    <w:p w14:paraId="20010C08" w14:textId="77777777" w:rsidR="004416BD" w:rsidRDefault="00057F67">
      <w:pPr>
        <w:numPr>
          <w:ilvl w:val="0"/>
          <w:numId w:val="4"/>
        </w:numPr>
        <w:jc w:val="left"/>
        <w:rPr>
          <w:rFonts w:ascii="Garamond" w:eastAsia="Garamond" w:hAnsi="Garamond" w:cs="Garamond"/>
        </w:rPr>
      </w:pPr>
      <w:r>
        <w:rPr>
          <w:rFonts w:ascii="Garamond" w:eastAsia="Garamond" w:hAnsi="Garamond" w:cs="Garamond"/>
        </w:rPr>
        <w:t>Train Panchayat staff and volunteers in first aid, infection control, and crowd management.</w:t>
      </w:r>
    </w:p>
    <w:p w14:paraId="63375C75" w14:textId="77777777" w:rsidR="004416BD" w:rsidRDefault="00057F67">
      <w:pPr>
        <w:numPr>
          <w:ilvl w:val="0"/>
          <w:numId w:val="4"/>
        </w:numPr>
        <w:spacing w:after="240"/>
        <w:jc w:val="left"/>
        <w:rPr>
          <w:rFonts w:ascii="Garamond" w:eastAsia="Garamond" w:hAnsi="Garamond" w:cs="Garamond"/>
        </w:rPr>
      </w:pPr>
      <w:r>
        <w:rPr>
          <w:rFonts w:ascii="Garamond" w:eastAsia="Garamond" w:hAnsi="Garamond" w:cs="Garamond"/>
        </w:rPr>
        <w:t>Collaborate with NGOs and health departments for capacity-building workshops.</w:t>
      </w:r>
    </w:p>
    <w:p w14:paraId="5DE2CE44" w14:textId="77777777" w:rsidR="004416BD" w:rsidRDefault="00057F67">
      <w:pPr>
        <w:pStyle w:val="Heading3"/>
        <w:keepNext w:val="0"/>
        <w:keepLines w:val="0"/>
        <w:spacing w:before="280"/>
        <w:rPr>
          <w:rFonts w:ascii="Garamond" w:eastAsia="Garamond" w:hAnsi="Garamond" w:cs="Garamond"/>
          <w:color w:val="000000"/>
          <w:sz w:val="24"/>
          <w:szCs w:val="24"/>
        </w:rPr>
      </w:pPr>
      <w:bookmarkStart w:id="108" w:name="_heading=h.p7wnp26e6y6f" w:colFirst="0" w:colLast="0"/>
      <w:bookmarkEnd w:id="108"/>
      <w:r>
        <w:rPr>
          <w:rFonts w:ascii="Garamond" w:eastAsia="Garamond" w:hAnsi="Garamond" w:cs="Garamond"/>
          <w:color w:val="000000"/>
          <w:sz w:val="24"/>
          <w:szCs w:val="24"/>
        </w:rPr>
        <w:t>7. Long-Term Resilience</w:t>
      </w:r>
    </w:p>
    <w:p w14:paraId="610FF7C5" w14:textId="77777777" w:rsidR="004416BD" w:rsidRDefault="00057F67">
      <w:pPr>
        <w:numPr>
          <w:ilvl w:val="0"/>
          <w:numId w:val="6"/>
        </w:numPr>
        <w:spacing w:before="240"/>
        <w:jc w:val="left"/>
        <w:rPr>
          <w:rFonts w:ascii="Garamond" w:eastAsia="Garamond" w:hAnsi="Garamond" w:cs="Garamond"/>
        </w:rPr>
      </w:pPr>
      <w:r>
        <w:rPr>
          <w:rFonts w:ascii="Garamond" w:eastAsia="Garamond" w:hAnsi="Garamond" w:cs="Garamond"/>
        </w:rPr>
        <w:t>Integrate pandemic preparedness into the Panchayat Development</w:t>
      </w:r>
      <w:r>
        <w:rPr>
          <w:rFonts w:ascii="Garamond" w:eastAsia="Garamond" w:hAnsi="Garamond" w:cs="Garamond"/>
        </w:rPr>
        <w:t xml:space="preserve"> Plan.</w:t>
      </w:r>
    </w:p>
    <w:p w14:paraId="3CA11E14" w14:textId="77777777" w:rsidR="004416BD" w:rsidRDefault="00057F67">
      <w:pPr>
        <w:numPr>
          <w:ilvl w:val="0"/>
          <w:numId w:val="6"/>
        </w:numPr>
        <w:jc w:val="left"/>
        <w:rPr>
          <w:rFonts w:ascii="Garamond" w:eastAsia="Garamond" w:hAnsi="Garamond" w:cs="Garamond"/>
        </w:rPr>
      </w:pPr>
      <w:r>
        <w:rPr>
          <w:rFonts w:ascii="Garamond" w:eastAsia="Garamond" w:hAnsi="Garamond" w:cs="Garamond"/>
        </w:rPr>
        <w:t>Allocate a dedicated budget for health emergencies.</w:t>
      </w:r>
    </w:p>
    <w:p w14:paraId="0C0BB31F" w14:textId="77777777" w:rsidR="004416BD" w:rsidRDefault="00057F67">
      <w:pPr>
        <w:numPr>
          <w:ilvl w:val="0"/>
          <w:numId w:val="6"/>
        </w:numPr>
        <w:spacing w:after="240"/>
        <w:jc w:val="left"/>
        <w:rPr>
          <w:rFonts w:ascii="Garamond" w:eastAsia="Garamond" w:hAnsi="Garamond" w:cs="Garamond"/>
        </w:rPr>
      </w:pPr>
      <w:r>
        <w:rPr>
          <w:rFonts w:ascii="Garamond" w:eastAsia="Garamond" w:hAnsi="Garamond" w:cs="Garamond"/>
        </w:rPr>
        <w:lastRenderedPageBreak/>
        <w:t>Encourage community participation in planning and monitoring preparedness measures.</w:t>
      </w:r>
    </w:p>
    <w:p w14:paraId="37E3552C" w14:textId="77777777" w:rsidR="004416BD" w:rsidRDefault="004416BD">
      <w:pPr>
        <w:spacing w:before="240" w:after="240"/>
        <w:rPr>
          <w:rFonts w:ascii="Garamond" w:eastAsia="Garamond" w:hAnsi="Garamond" w:cs="Garamond"/>
          <w:b/>
          <w:bCs/>
          <w:u w:val="single"/>
        </w:rPr>
      </w:pPr>
    </w:p>
    <w:p w14:paraId="27475992" w14:textId="77777777" w:rsidR="004416BD" w:rsidRDefault="004416BD">
      <w:pPr>
        <w:spacing w:before="240" w:after="240"/>
        <w:rPr>
          <w:rFonts w:ascii="Garamond" w:eastAsia="Garamond" w:hAnsi="Garamond" w:cs="Garamond"/>
          <w:b/>
          <w:bCs/>
          <w:u w:val="single"/>
        </w:rPr>
      </w:pPr>
    </w:p>
    <w:p w14:paraId="7743EEAF" w14:textId="77777777" w:rsidR="004416BD" w:rsidRDefault="00057F67">
      <w:pPr>
        <w:spacing w:before="240" w:after="240"/>
        <w:rPr>
          <w:rFonts w:ascii="Garamond" w:eastAsia="Garamond" w:hAnsi="Garamond" w:cs="Garamond"/>
          <w:b/>
          <w:bCs/>
          <w:u w:val="single"/>
        </w:rPr>
      </w:pPr>
      <w:r>
        <w:rPr>
          <w:rFonts w:ascii="Garamond" w:eastAsia="Garamond" w:hAnsi="Garamond" w:cs="Garamond"/>
          <w:b/>
          <w:bCs/>
          <w:noProof/>
          <w:color w:val="FF0000"/>
          <w:u w:val="single"/>
        </w:rPr>
        <w:lastRenderedPageBreak/>
        <w:drawing>
          <wp:inline distT="114300" distB="114300" distL="114300" distR="114300" wp14:anchorId="542AB97F" wp14:editId="061B0E96">
            <wp:extent cx="3600450" cy="5967413"/>
            <wp:effectExtent l="0" t="0" r="0" b="0"/>
            <wp:docPr id="13"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23"/>
                    <a:srcRect/>
                    <a:stretch>
                      <a:fillRect/>
                    </a:stretch>
                  </pic:blipFill>
                  <pic:spPr>
                    <a:xfrm>
                      <a:off x="0" y="0"/>
                      <a:ext cx="3600450" cy="5967413"/>
                    </a:xfrm>
                    <a:prstGeom prst="rect">
                      <a:avLst/>
                    </a:prstGeom>
                    <a:ln/>
                  </pic:spPr>
                </pic:pic>
              </a:graphicData>
            </a:graphic>
          </wp:inline>
        </w:drawing>
      </w:r>
      <w:r>
        <w:rPr>
          <w:rFonts w:ascii="Garamond" w:eastAsia="Garamond" w:hAnsi="Garamond" w:cs="Garamond"/>
          <w:b/>
          <w:bCs/>
          <w:color w:val="FF0000"/>
          <w:u w:val="single"/>
        </w:rPr>
        <w:t>MOCKDRILL</w:t>
      </w:r>
      <w:r>
        <w:rPr>
          <w:rFonts w:ascii="Garamond" w:eastAsia="Garamond" w:hAnsi="Garamond" w:cs="Garamond"/>
          <w:b/>
          <w:bCs/>
          <w:noProof/>
          <w:color w:val="FF0000"/>
          <w:u w:val="single"/>
        </w:rPr>
        <w:lastRenderedPageBreak/>
        <w:drawing>
          <wp:inline distT="114300" distB="114300" distL="114300" distR="114300" wp14:anchorId="570B54FA" wp14:editId="68C7D568">
            <wp:extent cx="3509963" cy="7584341"/>
            <wp:effectExtent l="0" t="0" r="0" b="0"/>
            <wp:docPr id="14"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24"/>
                    <a:srcRect/>
                    <a:stretch>
                      <a:fillRect/>
                    </a:stretch>
                  </pic:blipFill>
                  <pic:spPr>
                    <a:xfrm>
                      <a:off x="0" y="0"/>
                      <a:ext cx="3509963" cy="7584341"/>
                    </a:xfrm>
                    <a:prstGeom prst="rect">
                      <a:avLst/>
                    </a:prstGeom>
                    <a:ln/>
                  </pic:spPr>
                </pic:pic>
              </a:graphicData>
            </a:graphic>
          </wp:inline>
        </w:drawing>
      </w:r>
      <w:r>
        <w:rPr>
          <w:rFonts w:ascii="Garamond" w:eastAsia="Garamond" w:hAnsi="Garamond" w:cs="Garamond"/>
          <w:b/>
          <w:bCs/>
          <w:color w:val="FF0000"/>
          <w:u w:val="single"/>
        </w:rPr>
        <w:t xml:space="preserve"> SCENA</w:t>
      </w:r>
    </w:p>
    <w:p w14:paraId="042895B5" w14:textId="77777777" w:rsidR="004416BD" w:rsidRDefault="004416BD">
      <w:pPr>
        <w:spacing w:before="240" w:after="240"/>
        <w:rPr>
          <w:rFonts w:ascii="Garamond" w:eastAsia="Garamond" w:hAnsi="Garamond" w:cs="Garamond"/>
          <w:b/>
          <w:bCs/>
          <w:u w:val="single"/>
        </w:rPr>
      </w:pPr>
    </w:p>
    <w:p w14:paraId="2403E40C" w14:textId="77777777" w:rsidR="004416BD" w:rsidRDefault="004416BD">
      <w:pPr>
        <w:spacing w:before="240" w:after="240"/>
        <w:rPr>
          <w:rFonts w:ascii="Garamond" w:eastAsia="Garamond" w:hAnsi="Garamond" w:cs="Garamond"/>
          <w:b/>
          <w:bCs/>
          <w:u w:val="single"/>
        </w:rPr>
      </w:pPr>
    </w:p>
    <w:p w14:paraId="4450690A" w14:textId="77777777" w:rsidR="004416BD" w:rsidRDefault="004416BD">
      <w:pPr>
        <w:spacing w:before="240" w:after="240"/>
        <w:rPr>
          <w:rFonts w:ascii="Garamond" w:eastAsia="Garamond" w:hAnsi="Garamond" w:cs="Garamond"/>
          <w:b/>
          <w:bCs/>
          <w:u w:val="single"/>
        </w:rPr>
      </w:pPr>
    </w:p>
    <w:p w14:paraId="5BDA85D0" w14:textId="77777777" w:rsidR="004416BD" w:rsidRDefault="004416BD">
      <w:pPr>
        <w:spacing w:before="240" w:after="240"/>
        <w:rPr>
          <w:rFonts w:ascii="Garamond" w:eastAsia="Garamond" w:hAnsi="Garamond" w:cs="Garamond"/>
          <w:b/>
          <w:bCs/>
          <w:u w:val="single"/>
        </w:rPr>
      </w:pPr>
    </w:p>
    <w:p w14:paraId="694C6CF4" w14:textId="77777777" w:rsidR="004416BD" w:rsidRDefault="004416BD">
      <w:pPr>
        <w:jc w:val="center"/>
        <w:rPr>
          <w:rFonts w:ascii="Garamond" w:eastAsia="Garamond" w:hAnsi="Garamond" w:cs="Garamond"/>
        </w:rPr>
      </w:pPr>
    </w:p>
    <w:p w14:paraId="33FCB82A" w14:textId="77777777" w:rsidR="004416BD" w:rsidRDefault="004416BD">
      <w:pPr>
        <w:jc w:val="center"/>
        <w:rPr>
          <w:rFonts w:ascii="Garamond" w:eastAsia="Garamond" w:hAnsi="Garamond" w:cs="Garamond"/>
        </w:rPr>
      </w:pPr>
    </w:p>
    <w:p w14:paraId="0131EFD7" w14:textId="77777777" w:rsidR="004416BD" w:rsidRDefault="004416BD">
      <w:pPr>
        <w:jc w:val="center"/>
        <w:rPr>
          <w:rFonts w:ascii="Garamond" w:eastAsia="Garamond" w:hAnsi="Garamond" w:cs="Garamond"/>
        </w:rPr>
      </w:pPr>
    </w:p>
    <w:p w14:paraId="73CAB0A4" w14:textId="77777777" w:rsidR="004416BD" w:rsidRDefault="004416BD">
      <w:pPr>
        <w:jc w:val="center"/>
        <w:rPr>
          <w:rFonts w:ascii="Garamond" w:eastAsia="Garamond" w:hAnsi="Garamond" w:cs="Garamond"/>
        </w:rPr>
      </w:pPr>
    </w:p>
    <w:p w14:paraId="41E783DB" w14:textId="77777777" w:rsidR="004416BD" w:rsidRDefault="00057F67">
      <w:pPr>
        <w:spacing w:before="240" w:after="240"/>
        <w:rPr>
          <w:rFonts w:ascii="Garamond" w:eastAsia="Garamond" w:hAnsi="Garamond" w:cs="Garamond"/>
        </w:rPr>
      </w:pPr>
      <w:r>
        <w:rPr>
          <w:rFonts w:ascii="Garamond" w:eastAsia="Garamond" w:hAnsi="Garamond" w:cs="Garamond"/>
          <w:b/>
          <w:bCs/>
          <w:noProof/>
          <w:u w:val="single"/>
        </w:rPr>
        <w:lastRenderedPageBreak/>
        <w:drawing>
          <wp:inline distT="114300" distB="114300" distL="114300" distR="114300" wp14:anchorId="5552E7C6" wp14:editId="68926D78">
            <wp:extent cx="5836610" cy="12649200"/>
            <wp:effectExtent l="0" t="0" r="0" b="0"/>
            <wp:docPr id="1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5"/>
                    <a:srcRect/>
                    <a:stretch>
                      <a:fillRect/>
                    </a:stretch>
                  </pic:blipFill>
                  <pic:spPr>
                    <a:xfrm>
                      <a:off x="0" y="0"/>
                      <a:ext cx="5836610" cy="12649200"/>
                    </a:xfrm>
                    <a:prstGeom prst="rect">
                      <a:avLst/>
                    </a:prstGeom>
                    <a:ln/>
                  </pic:spPr>
                </pic:pic>
              </a:graphicData>
            </a:graphic>
          </wp:inline>
        </w:drawing>
      </w:r>
    </w:p>
    <w:p w14:paraId="69BA4CBC" w14:textId="77777777" w:rsidR="004416BD" w:rsidRDefault="004416BD">
      <w:pPr>
        <w:jc w:val="center"/>
        <w:rPr>
          <w:rFonts w:ascii="Garamond" w:eastAsia="Garamond" w:hAnsi="Garamond" w:cs="Garamond"/>
        </w:rPr>
      </w:pPr>
    </w:p>
    <w:p w14:paraId="2B1EC2E2" w14:textId="77777777" w:rsidR="004416BD" w:rsidRDefault="004416BD">
      <w:pPr>
        <w:jc w:val="center"/>
        <w:rPr>
          <w:rFonts w:ascii="Garamond" w:eastAsia="Garamond" w:hAnsi="Garamond" w:cs="Garamond"/>
        </w:rPr>
      </w:pPr>
    </w:p>
    <w:p w14:paraId="562711DF" w14:textId="77777777" w:rsidR="004416BD" w:rsidRDefault="004416BD">
      <w:pPr>
        <w:jc w:val="center"/>
        <w:rPr>
          <w:rFonts w:ascii="Garamond" w:eastAsia="Garamond" w:hAnsi="Garamond" w:cs="Garamond"/>
        </w:rPr>
      </w:pPr>
    </w:p>
    <w:p w14:paraId="33E57393" w14:textId="77777777" w:rsidR="004416BD" w:rsidRDefault="004416BD">
      <w:pPr>
        <w:jc w:val="center"/>
        <w:rPr>
          <w:rFonts w:ascii="Garamond" w:eastAsia="Garamond" w:hAnsi="Garamond" w:cs="Garamond"/>
        </w:rPr>
      </w:pPr>
    </w:p>
    <w:p w14:paraId="048FA6E6" w14:textId="77777777" w:rsidR="004416BD" w:rsidRDefault="004416BD">
      <w:pPr>
        <w:jc w:val="center"/>
        <w:rPr>
          <w:rFonts w:ascii="Garamond" w:eastAsia="Garamond" w:hAnsi="Garamond" w:cs="Garamond"/>
        </w:rPr>
      </w:pPr>
    </w:p>
    <w:p w14:paraId="16026687" w14:textId="77777777" w:rsidR="004416BD" w:rsidRDefault="00057F67">
      <w:pPr>
        <w:pStyle w:val="Heading1"/>
        <w:jc w:val="center"/>
        <w:rPr>
          <w:rFonts w:ascii="Garamond" w:eastAsia="Garamond" w:hAnsi="Garamond" w:cs="Garamond"/>
          <w:color w:val="000000"/>
          <w:sz w:val="38"/>
          <w:szCs w:val="38"/>
        </w:rPr>
      </w:pPr>
      <w:bookmarkStart w:id="109" w:name="_heading=h.wy57vl7by2ce" w:colFirst="0" w:colLast="0"/>
      <w:bookmarkEnd w:id="109"/>
      <w:r>
        <w:rPr>
          <w:rFonts w:ascii="Garamond" w:eastAsia="Garamond" w:hAnsi="Garamond" w:cs="Garamond"/>
          <w:color w:val="000000"/>
          <w:sz w:val="38"/>
          <w:szCs w:val="38"/>
        </w:rPr>
        <w:t>ANNEXURE</w:t>
      </w:r>
    </w:p>
    <w:p w14:paraId="7523F985" w14:textId="77777777" w:rsidR="004416BD" w:rsidRDefault="004416BD">
      <w:pPr>
        <w:jc w:val="center"/>
        <w:rPr>
          <w:rFonts w:ascii="Garamond" w:eastAsia="Garamond" w:hAnsi="Garamond" w:cs="Garamond"/>
          <w:sz w:val="38"/>
          <w:szCs w:val="38"/>
        </w:rPr>
      </w:pPr>
    </w:p>
    <w:p w14:paraId="0028512A" w14:textId="77777777" w:rsidR="004416BD" w:rsidRDefault="00057F67">
      <w:pPr>
        <w:pStyle w:val="Heading2"/>
        <w:numPr>
          <w:ilvl w:val="0"/>
          <w:numId w:val="11"/>
        </w:numPr>
        <w:jc w:val="left"/>
        <w:rPr>
          <w:rFonts w:ascii="Garamond" w:eastAsia="Garamond" w:hAnsi="Garamond" w:cs="Garamond"/>
          <w:color w:val="000000"/>
        </w:rPr>
      </w:pPr>
      <w:bookmarkStart w:id="110" w:name="_heading=h.p94z2us2yhx9" w:colFirst="0" w:colLast="0"/>
      <w:bookmarkEnd w:id="110"/>
      <w:r>
        <w:rPr>
          <w:rFonts w:ascii="Garamond" w:eastAsia="Garamond" w:hAnsi="Garamond" w:cs="Garamond"/>
          <w:color w:val="000000"/>
        </w:rPr>
        <w:t>IMPORTANT PHONE NUMBERS</w:t>
      </w:r>
    </w:p>
    <w:p w14:paraId="25BE76D3" w14:textId="77777777" w:rsidR="004416BD" w:rsidRDefault="004416BD">
      <w:pPr>
        <w:jc w:val="left"/>
        <w:rPr>
          <w:rFonts w:ascii="Garamond" w:eastAsia="Garamond" w:hAnsi="Garamond" w:cs="Garamond"/>
          <w:b/>
          <w:bCs/>
        </w:rPr>
      </w:pPr>
    </w:p>
    <w:p w14:paraId="16E149D5" w14:textId="77777777" w:rsidR="004416BD" w:rsidRDefault="00057F67">
      <w:pPr>
        <w:jc w:val="left"/>
        <w:rPr>
          <w:rFonts w:ascii="Garamond" w:eastAsia="Garamond" w:hAnsi="Garamond" w:cs="Garamond"/>
        </w:rPr>
      </w:pPr>
      <w:r>
        <w:rPr>
          <w:rFonts w:ascii="Garamond" w:eastAsia="Garamond" w:hAnsi="Garamond" w:cs="Garamond"/>
        </w:rPr>
        <w:t xml:space="preserve">Phone numbers and particulars of persons responsible for providing guidance, assistance, and support for pandemic preparedness operations may be provided here in a manner that allows easy reference at a </w:t>
      </w:r>
      <w:proofErr w:type="spellStart"/>
      <w:r>
        <w:rPr>
          <w:rFonts w:ascii="Garamond" w:eastAsia="Garamond" w:hAnsi="Garamond" w:cs="Garamond"/>
        </w:rPr>
        <w:t>glance.The</w:t>
      </w:r>
      <w:proofErr w:type="spellEnd"/>
      <w:r>
        <w:rPr>
          <w:rFonts w:ascii="Garamond" w:eastAsia="Garamond" w:hAnsi="Garamond" w:cs="Garamond"/>
        </w:rPr>
        <w:t xml:space="preserve"> information recorded here could be exhibit</w:t>
      </w:r>
      <w:r>
        <w:rPr>
          <w:rFonts w:ascii="Garamond" w:eastAsia="Garamond" w:hAnsi="Garamond" w:cs="Garamond"/>
        </w:rPr>
        <w:t>ed elsewhere at the time of emergencies. LSG institutions shall give special attention to collect and record the above data of persons and institutions who/which are supposed to give technical and co-ordination support to reduce the impact of pandemic.</w:t>
      </w:r>
    </w:p>
    <w:p w14:paraId="5BDA35B0" w14:textId="77777777" w:rsidR="004416BD" w:rsidRDefault="00057F67">
      <w:pPr>
        <w:pStyle w:val="Heading3"/>
        <w:spacing w:before="280"/>
        <w:ind w:right="1120"/>
        <w:jc w:val="left"/>
        <w:rPr>
          <w:rFonts w:ascii="Garamond" w:eastAsia="Garamond" w:hAnsi="Garamond" w:cs="Garamond"/>
          <w:color w:val="000000"/>
        </w:rPr>
      </w:pPr>
      <w:bookmarkStart w:id="111" w:name="_heading=h.pklzk0qoohig" w:colFirst="0" w:colLast="0"/>
      <w:bookmarkEnd w:id="111"/>
      <w:r>
        <w:rPr>
          <w:rFonts w:ascii="Garamond" w:eastAsia="Garamond" w:hAnsi="Garamond" w:cs="Garamond"/>
          <w:color w:val="000000"/>
        </w:rPr>
        <w:t xml:space="preserve"> 1.1. Details of grama panchayat/municipality/corporation wards</w:t>
      </w:r>
    </w:p>
    <w:tbl>
      <w:tblPr>
        <w:tblStyle w:val="afff7"/>
        <w:tblW w:w="86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90"/>
        <w:gridCol w:w="2715"/>
        <w:gridCol w:w="1179"/>
        <w:gridCol w:w="2316"/>
        <w:gridCol w:w="1740"/>
      </w:tblGrid>
      <w:tr w:rsidR="004416BD" w14:paraId="6B41C0D4" w14:textId="77777777">
        <w:trPr>
          <w:trHeight w:val="537"/>
        </w:trPr>
        <w:tc>
          <w:tcPr>
            <w:tcW w:w="6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D4A7B73" w14:textId="77777777" w:rsidR="004416BD" w:rsidRDefault="00057F67">
            <w:pPr>
              <w:spacing w:before="240" w:after="240"/>
              <w:rPr>
                <w:rFonts w:ascii="Garamond" w:eastAsia="Garamond" w:hAnsi="Garamond" w:cs="Garamond"/>
              </w:rPr>
            </w:pPr>
            <w:proofErr w:type="spellStart"/>
            <w:proofErr w:type="gramStart"/>
            <w:r>
              <w:rPr>
                <w:rFonts w:ascii="Garamond" w:eastAsia="Garamond" w:hAnsi="Garamond" w:cs="Garamond"/>
              </w:rPr>
              <w:t>Sl.No</w:t>
            </w:r>
            <w:proofErr w:type="spellEnd"/>
            <w:proofErr w:type="gramEnd"/>
          </w:p>
        </w:tc>
        <w:tc>
          <w:tcPr>
            <w:tcW w:w="271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D6ED4CE" w14:textId="77777777" w:rsidR="004416BD" w:rsidRDefault="00057F67">
            <w:pPr>
              <w:spacing w:before="240" w:after="240"/>
              <w:ind w:left="360"/>
              <w:jc w:val="center"/>
              <w:rPr>
                <w:rFonts w:ascii="Garamond" w:eastAsia="Garamond" w:hAnsi="Garamond" w:cs="Garamond"/>
              </w:rPr>
            </w:pPr>
            <w:r>
              <w:rPr>
                <w:rFonts w:ascii="Garamond" w:eastAsia="Garamond" w:hAnsi="Garamond" w:cs="Garamond"/>
              </w:rPr>
              <w:t>Name of the ward</w:t>
            </w:r>
          </w:p>
        </w:tc>
        <w:tc>
          <w:tcPr>
            <w:tcW w:w="117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FE69722" w14:textId="77777777" w:rsidR="004416BD" w:rsidRDefault="00057F67">
            <w:pPr>
              <w:spacing w:before="240" w:after="240"/>
              <w:ind w:left="360"/>
              <w:jc w:val="center"/>
              <w:rPr>
                <w:rFonts w:ascii="Garamond" w:eastAsia="Garamond" w:hAnsi="Garamond" w:cs="Garamond"/>
              </w:rPr>
            </w:pPr>
            <w:r>
              <w:rPr>
                <w:rFonts w:ascii="Garamond" w:eastAsia="Garamond" w:hAnsi="Garamond" w:cs="Garamond"/>
              </w:rPr>
              <w:t>Ward Number</w:t>
            </w:r>
          </w:p>
        </w:tc>
        <w:tc>
          <w:tcPr>
            <w:tcW w:w="231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C40EB4F" w14:textId="77777777" w:rsidR="004416BD" w:rsidRDefault="00057F67">
            <w:pPr>
              <w:spacing w:before="240"/>
              <w:ind w:left="360"/>
              <w:jc w:val="center"/>
              <w:rPr>
                <w:rFonts w:ascii="Garamond" w:eastAsia="Garamond" w:hAnsi="Garamond" w:cs="Garamond"/>
              </w:rPr>
            </w:pPr>
            <w:r>
              <w:rPr>
                <w:rFonts w:ascii="Garamond" w:eastAsia="Garamond" w:hAnsi="Garamond" w:cs="Garamond"/>
              </w:rPr>
              <w:t>Name of the ward</w:t>
            </w:r>
          </w:p>
          <w:p w14:paraId="61902E8F" w14:textId="77777777" w:rsidR="004416BD" w:rsidRDefault="00057F67">
            <w:pPr>
              <w:spacing w:after="240"/>
              <w:ind w:left="360"/>
              <w:jc w:val="center"/>
              <w:rPr>
                <w:rFonts w:ascii="Garamond" w:eastAsia="Garamond" w:hAnsi="Garamond" w:cs="Garamond"/>
              </w:rPr>
            </w:pPr>
            <w:r>
              <w:rPr>
                <w:rFonts w:ascii="Garamond" w:eastAsia="Garamond" w:hAnsi="Garamond" w:cs="Garamond"/>
              </w:rPr>
              <w:t>member</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356FD56" w14:textId="77777777" w:rsidR="004416BD" w:rsidRDefault="00057F67">
            <w:pPr>
              <w:spacing w:before="240" w:after="240"/>
              <w:ind w:left="360"/>
              <w:jc w:val="center"/>
              <w:rPr>
                <w:rFonts w:ascii="Garamond" w:eastAsia="Garamond" w:hAnsi="Garamond" w:cs="Garamond"/>
              </w:rPr>
            </w:pPr>
            <w:r>
              <w:rPr>
                <w:rFonts w:ascii="Garamond" w:eastAsia="Garamond" w:hAnsi="Garamond" w:cs="Garamond"/>
              </w:rPr>
              <w:t>Contact number</w:t>
            </w:r>
          </w:p>
        </w:tc>
      </w:tr>
      <w:tr w:rsidR="004416BD" w14:paraId="2BA71ECF"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48F7721"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t>1</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EDA1F68" w14:textId="77777777" w:rsidR="004416BD" w:rsidRDefault="00057F67">
            <w:pPr>
              <w:spacing w:before="240" w:after="240"/>
              <w:ind w:left="260"/>
              <w:jc w:val="left"/>
              <w:rPr>
                <w:rFonts w:ascii="Garamond" w:eastAsia="Garamond" w:hAnsi="Garamond" w:cs="Garamond"/>
              </w:rPr>
            </w:pPr>
            <w:proofErr w:type="spellStart"/>
            <w:r>
              <w:rPr>
                <w:rFonts w:ascii="Garamond" w:eastAsia="Garamond" w:hAnsi="Garamond" w:cs="Garamond"/>
              </w:rPr>
              <w:t>Vadakkumbad</w:t>
            </w:r>
            <w:proofErr w:type="spellEnd"/>
            <w:r>
              <w:rPr>
                <w:rFonts w:ascii="Garamond" w:eastAsia="Garamond" w:hAnsi="Garamond" w:cs="Garamond"/>
              </w:rPr>
              <w:t xml:space="preserve"> North</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0F39A45"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1</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C721978"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Nusaiba C P</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047C040"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9544941204</w:t>
            </w:r>
          </w:p>
        </w:tc>
      </w:tr>
      <w:tr w:rsidR="004416BD" w14:paraId="4C355DCE"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555B095"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t>2</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364259D" w14:textId="77777777" w:rsidR="004416BD" w:rsidRDefault="00057F67">
            <w:pPr>
              <w:spacing w:before="240" w:after="240"/>
              <w:ind w:left="260"/>
              <w:jc w:val="left"/>
              <w:rPr>
                <w:rFonts w:ascii="Garamond" w:eastAsia="Garamond" w:hAnsi="Garamond" w:cs="Garamond"/>
              </w:rPr>
            </w:pPr>
            <w:proofErr w:type="spellStart"/>
            <w:r>
              <w:rPr>
                <w:rFonts w:ascii="Garamond" w:eastAsia="Garamond" w:hAnsi="Garamond" w:cs="Garamond"/>
              </w:rPr>
              <w:t>Vadakkumbad</w:t>
            </w:r>
            <w:proofErr w:type="spellEnd"/>
            <w:r>
              <w:rPr>
                <w:rFonts w:ascii="Garamond" w:eastAsia="Garamond" w:hAnsi="Garamond" w:cs="Garamond"/>
              </w:rPr>
              <w:t xml:space="preserve"> East</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403B793"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2</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0DA65D72"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 xml:space="preserve">Balkis K </w:t>
            </w:r>
            <w:proofErr w:type="spellStart"/>
            <w:r>
              <w:rPr>
                <w:rFonts w:ascii="Garamond" w:eastAsia="Garamond" w:hAnsi="Garamond" w:cs="Garamond"/>
              </w:rPr>
              <w:t>K</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25B8620"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7907707652</w:t>
            </w:r>
          </w:p>
        </w:tc>
      </w:tr>
      <w:tr w:rsidR="004416BD" w14:paraId="7ADB742E"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65C7C0E"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t>3</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5100539" w14:textId="77777777" w:rsidR="004416BD" w:rsidRDefault="00057F67">
            <w:pPr>
              <w:spacing w:before="240" w:after="240"/>
              <w:ind w:left="260"/>
              <w:jc w:val="left"/>
              <w:rPr>
                <w:rFonts w:ascii="Garamond" w:eastAsia="Garamond" w:hAnsi="Garamond" w:cs="Garamond"/>
              </w:rPr>
            </w:pPr>
            <w:proofErr w:type="spellStart"/>
            <w:r>
              <w:rPr>
                <w:rFonts w:ascii="Garamond" w:eastAsia="Garamond" w:hAnsi="Garamond" w:cs="Garamond"/>
              </w:rPr>
              <w:t>Kovvapuram</w:t>
            </w:r>
            <w:proofErr w:type="spellEnd"/>
            <w:r>
              <w:rPr>
                <w:rFonts w:ascii="Garamond" w:eastAsia="Garamond" w:hAnsi="Garamond" w:cs="Garamond"/>
              </w:rPr>
              <w:t xml:space="preserve"> East</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2A510E9"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3</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1866CC6"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 xml:space="preserve">Abdul </w:t>
            </w:r>
            <w:proofErr w:type="spellStart"/>
            <w:r>
              <w:rPr>
                <w:rFonts w:ascii="Garamond" w:eastAsia="Garamond" w:hAnsi="Garamond" w:cs="Garamond"/>
              </w:rPr>
              <w:t>Rahiman</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D07AF44"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9496523541</w:t>
            </w:r>
          </w:p>
        </w:tc>
      </w:tr>
      <w:tr w:rsidR="004416BD" w14:paraId="6100B44C"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004F68E"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t>4</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9738A83" w14:textId="77777777" w:rsidR="004416BD" w:rsidRDefault="00057F67">
            <w:pPr>
              <w:spacing w:before="240" w:after="240"/>
              <w:ind w:left="260"/>
              <w:jc w:val="left"/>
              <w:rPr>
                <w:rFonts w:ascii="Garamond" w:eastAsia="Garamond" w:hAnsi="Garamond" w:cs="Garamond"/>
              </w:rPr>
            </w:pPr>
            <w:proofErr w:type="spellStart"/>
            <w:r>
              <w:rPr>
                <w:rFonts w:ascii="Garamond" w:eastAsia="Garamond" w:hAnsi="Garamond" w:cs="Garamond"/>
              </w:rPr>
              <w:t>Kovvapuram</w:t>
            </w:r>
            <w:proofErr w:type="spellEnd"/>
            <w:r>
              <w:rPr>
                <w:rFonts w:ascii="Garamond" w:eastAsia="Garamond" w:hAnsi="Garamond" w:cs="Garamond"/>
              </w:rPr>
              <w:t xml:space="preserve"> Centre</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1095B722"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4</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5A9F4A46"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K Chandran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BF13EBD"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8281337763</w:t>
            </w:r>
          </w:p>
        </w:tc>
      </w:tr>
      <w:tr w:rsidR="004416BD" w14:paraId="7FAACAA7"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311A711"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t>5</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074320C1" w14:textId="77777777" w:rsidR="004416BD" w:rsidRDefault="00057F67">
            <w:pPr>
              <w:spacing w:before="240" w:after="240"/>
              <w:ind w:left="260"/>
              <w:jc w:val="left"/>
              <w:rPr>
                <w:rFonts w:ascii="Garamond" w:eastAsia="Garamond" w:hAnsi="Garamond" w:cs="Garamond"/>
              </w:rPr>
            </w:pPr>
            <w:proofErr w:type="spellStart"/>
            <w:r>
              <w:rPr>
                <w:rFonts w:ascii="Garamond" w:eastAsia="Garamond" w:hAnsi="Garamond" w:cs="Garamond"/>
              </w:rPr>
              <w:t>Kunnatheru</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54C3D0B"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5</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48CE99ED"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E Rajan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8F3E527"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9447737980</w:t>
            </w:r>
          </w:p>
        </w:tc>
      </w:tr>
      <w:tr w:rsidR="004416BD" w14:paraId="4947B89C"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62D5F6E"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t>6</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5B2D50E" w14:textId="77777777" w:rsidR="004416BD" w:rsidRDefault="00057F67">
            <w:pPr>
              <w:spacing w:before="240" w:after="240"/>
              <w:ind w:left="260"/>
              <w:jc w:val="left"/>
              <w:rPr>
                <w:rFonts w:ascii="Garamond" w:eastAsia="Garamond" w:hAnsi="Garamond" w:cs="Garamond"/>
              </w:rPr>
            </w:pPr>
            <w:proofErr w:type="spellStart"/>
            <w:r>
              <w:rPr>
                <w:rFonts w:ascii="Garamond" w:eastAsia="Garamond" w:hAnsi="Garamond" w:cs="Garamond"/>
              </w:rPr>
              <w:t>Kallettinkadavu</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58A4489C"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3182704D"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O K Sasi</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41AF576"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9496357320</w:t>
            </w:r>
          </w:p>
        </w:tc>
      </w:tr>
      <w:tr w:rsidR="004416BD" w14:paraId="7BDFAE97"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F82258B"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lastRenderedPageBreak/>
              <w:t>7</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1EE71C6A" w14:textId="77777777" w:rsidR="004416BD" w:rsidRDefault="00057F67">
            <w:pPr>
              <w:spacing w:before="240" w:after="240"/>
              <w:ind w:left="260"/>
              <w:jc w:val="left"/>
              <w:rPr>
                <w:rFonts w:ascii="Garamond" w:eastAsia="Garamond" w:hAnsi="Garamond" w:cs="Garamond"/>
              </w:rPr>
            </w:pPr>
            <w:proofErr w:type="spellStart"/>
            <w:r>
              <w:rPr>
                <w:rFonts w:ascii="Garamond" w:eastAsia="Garamond" w:hAnsi="Garamond" w:cs="Garamond"/>
              </w:rPr>
              <w:t>Ezhimala</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2339DCF6"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DDE83A8"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Dhanya Sukumaran</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C6DD05F"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9744005994</w:t>
            </w:r>
          </w:p>
        </w:tc>
      </w:tr>
      <w:tr w:rsidR="004416BD" w14:paraId="600CCBF4"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F39CE24"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t>8</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77A61B82" w14:textId="77777777" w:rsidR="004416BD" w:rsidRDefault="00057F67">
            <w:pPr>
              <w:spacing w:before="240" w:after="240"/>
              <w:ind w:left="260"/>
              <w:jc w:val="left"/>
              <w:rPr>
                <w:rFonts w:ascii="Garamond" w:eastAsia="Garamond" w:hAnsi="Garamond" w:cs="Garamond"/>
              </w:rPr>
            </w:pPr>
            <w:proofErr w:type="spellStart"/>
            <w:r>
              <w:rPr>
                <w:rFonts w:ascii="Garamond" w:eastAsia="Garamond" w:hAnsi="Garamond" w:cs="Garamond"/>
              </w:rPr>
              <w:t>Karanthad</w:t>
            </w:r>
            <w:proofErr w:type="spellEnd"/>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3A7A41AA"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9</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F35DEE9"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 xml:space="preserve">Sunil </w:t>
            </w:r>
            <w:proofErr w:type="spellStart"/>
            <w:r>
              <w:rPr>
                <w:rFonts w:ascii="Garamond" w:eastAsia="Garamond" w:hAnsi="Garamond" w:cs="Garamond"/>
              </w:rPr>
              <w:t>Kunnaru</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50B58DC6"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9447803317</w:t>
            </w:r>
          </w:p>
        </w:tc>
      </w:tr>
      <w:tr w:rsidR="004416BD" w14:paraId="1EAED4D2"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5F9467A"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t>9</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2711934F" w14:textId="77777777" w:rsidR="004416BD" w:rsidRDefault="00057F67">
            <w:pPr>
              <w:spacing w:before="240" w:after="240"/>
              <w:ind w:left="260"/>
              <w:jc w:val="left"/>
              <w:rPr>
                <w:rFonts w:ascii="Garamond" w:eastAsia="Garamond" w:hAnsi="Garamond" w:cs="Garamond"/>
              </w:rPr>
            </w:pPr>
            <w:proofErr w:type="spellStart"/>
            <w:r>
              <w:rPr>
                <w:rFonts w:ascii="Garamond" w:eastAsia="Garamond" w:hAnsi="Garamond" w:cs="Garamond"/>
              </w:rPr>
              <w:t>Ramanthali</w:t>
            </w:r>
            <w:proofErr w:type="spellEnd"/>
            <w:r>
              <w:rPr>
                <w:rFonts w:ascii="Garamond" w:eastAsia="Garamond" w:hAnsi="Garamond" w:cs="Garamond"/>
              </w:rPr>
              <w:t xml:space="preserve"> East</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684D0122"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16</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6D316178"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 xml:space="preserve">K P </w:t>
            </w:r>
            <w:proofErr w:type="spellStart"/>
            <w:r>
              <w:rPr>
                <w:rFonts w:ascii="Garamond" w:eastAsia="Garamond" w:hAnsi="Garamond" w:cs="Garamond"/>
              </w:rPr>
              <w:t>Dineshan</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A753CEB"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9497837616</w:t>
            </w:r>
          </w:p>
        </w:tc>
      </w:tr>
      <w:tr w:rsidR="004416BD" w14:paraId="5A9F512A" w14:textId="77777777">
        <w:trPr>
          <w:trHeight w:val="20"/>
        </w:trPr>
        <w:tc>
          <w:tcPr>
            <w:tcW w:w="6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42740C6"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t>10</w:t>
            </w:r>
          </w:p>
        </w:tc>
        <w:tc>
          <w:tcPr>
            <w:tcW w:w="2715" w:type="dxa"/>
            <w:tcBorders>
              <w:top w:val="nil"/>
              <w:left w:val="nil"/>
              <w:bottom w:val="single" w:sz="5" w:space="0" w:color="000000"/>
              <w:right w:val="single" w:sz="5" w:space="0" w:color="000000"/>
            </w:tcBorders>
            <w:tcMar>
              <w:top w:w="0" w:type="dxa"/>
              <w:left w:w="0" w:type="dxa"/>
              <w:bottom w:w="0" w:type="dxa"/>
              <w:right w:w="0" w:type="dxa"/>
            </w:tcMar>
          </w:tcPr>
          <w:p w14:paraId="60ECC684" w14:textId="77777777" w:rsidR="004416BD" w:rsidRDefault="00057F67">
            <w:pPr>
              <w:spacing w:before="240" w:after="240"/>
              <w:ind w:left="260"/>
              <w:jc w:val="left"/>
              <w:rPr>
                <w:rFonts w:ascii="Garamond" w:eastAsia="Garamond" w:hAnsi="Garamond" w:cs="Garamond"/>
              </w:rPr>
            </w:pPr>
            <w:proofErr w:type="spellStart"/>
            <w:r>
              <w:rPr>
                <w:rFonts w:ascii="Garamond" w:eastAsia="Garamond" w:hAnsi="Garamond" w:cs="Garamond"/>
              </w:rPr>
              <w:t>Ramanthali</w:t>
            </w:r>
            <w:proofErr w:type="spellEnd"/>
            <w:r>
              <w:rPr>
                <w:rFonts w:ascii="Garamond" w:eastAsia="Garamond" w:hAnsi="Garamond" w:cs="Garamond"/>
              </w:rPr>
              <w:t xml:space="preserve"> Centre</w:t>
            </w:r>
          </w:p>
        </w:tc>
        <w:tc>
          <w:tcPr>
            <w:tcW w:w="1179" w:type="dxa"/>
            <w:tcBorders>
              <w:top w:val="nil"/>
              <w:left w:val="nil"/>
              <w:bottom w:val="single" w:sz="5" w:space="0" w:color="000000"/>
              <w:right w:val="single" w:sz="5" w:space="0" w:color="000000"/>
            </w:tcBorders>
            <w:tcMar>
              <w:top w:w="0" w:type="dxa"/>
              <w:left w:w="0" w:type="dxa"/>
              <w:bottom w:w="0" w:type="dxa"/>
              <w:right w:w="0" w:type="dxa"/>
            </w:tcMar>
          </w:tcPr>
          <w:p w14:paraId="7688A6F1"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17</w:t>
            </w:r>
          </w:p>
        </w:tc>
        <w:tc>
          <w:tcPr>
            <w:tcW w:w="2316" w:type="dxa"/>
            <w:tcBorders>
              <w:top w:val="nil"/>
              <w:left w:val="nil"/>
              <w:bottom w:val="single" w:sz="5" w:space="0" w:color="000000"/>
              <w:right w:val="single" w:sz="5" w:space="0" w:color="000000"/>
            </w:tcBorders>
            <w:tcMar>
              <w:top w:w="0" w:type="dxa"/>
              <w:left w:w="0" w:type="dxa"/>
              <w:bottom w:w="0" w:type="dxa"/>
              <w:right w:w="0" w:type="dxa"/>
            </w:tcMar>
          </w:tcPr>
          <w:p w14:paraId="73796874"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Sandhya S</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13A9228E"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9946141013</w:t>
            </w:r>
          </w:p>
        </w:tc>
      </w:tr>
      <w:tr w:rsidR="004416BD" w14:paraId="6B984EC6" w14:textId="77777777">
        <w:trPr>
          <w:trHeight w:val="20"/>
        </w:trPr>
        <w:tc>
          <w:tcPr>
            <w:tcW w:w="690" w:type="dxa"/>
            <w:tcBorders>
              <w:top w:val="nil"/>
              <w:left w:val="single" w:sz="5" w:space="0" w:color="000000"/>
              <w:bottom w:val="single" w:sz="4" w:space="0" w:color="000000"/>
              <w:right w:val="single" w:sz="5" w:space="0" w:color="000000"/>
            </w:tcBorders>
            <w:tcMar>
              <w:top w:w="0" w:type="dxa"/>
              <w:left w:w="0" w:type="dxa"/>
              <w:bottom w:w="0" w:type="dxa"/>
              <w:right w:w="0" w:type="dxa"/>
            </w:tcMar>
          </w:tcPr>
          <w:p w14:paraId="2CF99F36"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t>11</w:t>
            </w:r>
          </w:p>
        </w:tc>
        <w:tc>
          <w:tcPr>
            <w:tcW w:w="2715" w:type="dxa"/>
            <w:tcBorders>
              <w:top w:val="nil"/>
              <w:left w:val="nil"/>
              <w:bottom w:val="single" w:sz="4" w:space="0" w:color="000000"/>
              <w:right w:val="single" w:sz="5" w:space="0" w:color="000000"/>
            </w:tcBorders>
            <w:tcMar>
              <w:top w:w="0" w:type="dxa"/>
              <w:left w:w="0" w:type="dxa"/>
              <w:bottom w:w="0" w:type="dxa"/>
              <w:right w:w="0" w:type="dxa"/>
            </w:tcMar>
          </w:tcPr>
          <w:p w14:paraId="7F5DA41E" w14:textId="77777777" w:rsidR="004416BD" w:rsidRDefault="00057F67">
            <w:pPr>
              <w:spacing w:before="240" w:after="240"/>
              <w:ind w:left="260"/>
              <w:jc w:val="left"/>
              <w:rPr>
                <w:rFonts w:ascii="Garamond" w:eastAsia="Garamond" w:hAnsi="Garamond" w:cs="Garamond"/>
              </w:rPr>
            </w:pPr>
            <w:proofErr w:type="spellStart"/>
            <w:r>
              <w:rPr>
                <w:rFonts w:ascii="Garamond" w:eastAsia="Garamond" w:hAnsi="Garamond" w:cs="Garamond"/>
              </w:rPr>
              <w:t>Kovvapuram</w:t>
            </w:r>
            <w:proofErr w:type="spellEnd"/>
            <w:r>
              <w:rPr>
                <w:rFonts w:ascii="Garamond" w:eastAsia="Garamond" w:hAnsi="Garamond" w:cs="Garamond"/>
              </w:rPr>
              <w:t xml:space="preserve"> West</w:t>
            </w:r>
          </w:p>
        </w:tc>
        <w:tc>
          <w:tcPr>
            <w:tcW w:w="1179" w:type="dxa"/>
            <w:tcBorders>
              <w:top w:val="nil"/>
              <w:left w:val="nil"/>
              <w:bottom w:val="single" w:sz="4" w:space="0" w:color="000000"/>
              <w:right w:val="single" w:sz="5" w:space="0" w:color="000000"/>
            </w:tcBorders>
            <w:tcMar>
              <w:top w:w="0" w:type="dxa"/>
              <w:left w:w="0" w:type="dxa"/>
              <w:bottom w:w="0" w:type="dxa"/>
              <w:right w:w="0" w:type="dxa"/>
            </w:tcMar>
          </w:tcPr>
          <w:p w14:paraId="466E1A5E"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18</w:t>
            </w:r>
          </w:p>
        </w:tc>
        <w:tc>
          <w:tcPr>
            <w:tcW w:w="2316" w:type="dxa"/>
            <w:tcBorders>
              <w:top w:val="nil"/>
              <w:left w:val="nil"/>
              <w:bottom w:val="single" w:sz="4" w:space="0" w:color="000000"/>
              <w:right w:val="single" w:sz="5" w:space="0" w:color="000000"/>
            </w:tcBorders>
            <w:tcMar>
              <w:top w:w="0" w:type="dxa"/>
              <w:left w:w="0" w:type="dxa"/>
              <w:bottom w:w="0" w:type="dxa"/>
              <w:right w:w="0" w:type="dxa"/>
            </w:tcMar>
          </w:tcPr>
          <w:p w14:paraId="08F67194" w14:textId="77777777" w:rsidR="004416BD" w:rsidRDefault="00057F67">
            <w:pPr>
              <w:spacing w:before="240" w:after="240"/>
              <w:ind w:left="260"/>
              <w:jc w:val="left"/>
              <w:rPr>
                <w:rFonts w:ascii="Garamond" w:eastAsia="Garamond" w:hAnsi="Garamond" w:cs="Garamond"/>
              </w:rPr>
            </w:pPr>
            <w:proofErr w:type="spellStart"/>
            <w:r>
              <w:rPr>
                <w:rFonts w:ascii="Garamond" w:eastAsia="Garamond" w:hAnsi="Garamond" w:cs="Garamond"/>
              </w:rPr>
              <w:t>Shylaja</w:t>
            </w:r>
            <w:proofErr w:type="spellEnd"/>
            <w:r>
              <w:rPr>
                <w:rFonts w:ascii="Garamond" w:eastAsia="Garamond" w:hAnsi="Garamond" w:cs="Garamond"/>
              </w:rPr>
              <w:t xml:space="preserve"> A K V</w:t>
            </w:r>
          </w:p>
        </w:tc>
        <w:tc>
          <w:tcPr>
            <w:tcW w:w="1740" w:type="dxa"/>
            <w:tcBorders>
              <w:top w:val="nil"/>
              <w:left w:val="nil"/>
              <w:bottom w:val="single" w:sz="4" w:space="0" w:color="000000"/>
              <w:right w:val="single" w:sz="5" w:space="0" w:color="000000"/>
            </w:tcBorders>
            <w:tcMar>
              <w:top w:w="0" w:type="dxa"/>
              <w:left w:w="0" w:type="dxa"/>
              <w:bottom w:w="0" w:type="dxa"/>
              <w:right w:w="0" w:type="dxa"/>
            </w:tcMar>
          </w:tcPr>
          <w:p w14:paraId="716FDDAE"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9744710368</w:t>
            </w:r>
          </w:p>
        </w:tc>
      </w:tr>
      <w:tr w:rsidR="004416BD" w14:paraId="4222ACC3" w14:textId="77777777">
        <w:trPr>
          <w:trHeight w:val="20"/>
        </w:trPr>
        <w:tc>
          <w:tcPr>
            <w:tcW w:w="6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D12F7CB"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t>12</w:t>
            </w:r>
          </w:p>
        </w:tc>
        <w:tc>
          <w:tcPr>
            <w:tcW w:w="27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BB8F5F1" w14:textId="77777777" w:rsidR="004416BD" w:rsidRDefault="00057F67">
            <w:pPr>
              <w:spacing w:before="240" w:after="240"/>
              <w:ind w:left="260"/>
              <w:jc w:val="left"/>
              <w:rPr>
                <w:rFonts w:ascii="Garamond" w:eastAsia="Garamond" w:hAnsi="Garamond" w:cs="Garamond"/>
              </w:rPr>
            </w:pPr>
            <w:proofErr w:type="gramStart"/>
            <w:r>
              <w:rPr>
                <w:rFonts w:ascii="Garamond" w:eastAsia="Garamond" w:hAnsi="Garamond" w:cs="Garamond"/>
              </w:rPr>
              <w:t>EAZHIMALA  NORTH</w:t>
            </w:r>
            <w:proofErr w:type="gramEnd"/>
          </w:p>
        </w:tc>
        <w:tc>
          <w:tcPr>
            <w:tcW w:w="11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1C01E88"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8</w:t>
            </w:r>
          </w:p>
        </w:tc>
        <w:tc>
          <w:tcPr>
            <w:tcW w:w="23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260042D"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NARAYANAN MASTER</w:t>
            </w:r>
          </w:p>
        </w:tc>
        <w:tc>
          <w:tcPr>
            <w:tcW w:w="17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8CF1BD"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9495372590</w:t>
            </w:r>
          </w:p>
        </w:tc>
      </w:tr>
      <w:tr w:rsidR="004416BD" w14:paraId="7BAA6B5B" w14:textId="77777777">
        <w:trPr>
          <w:trHeight w:val="20"/>
        </w:trPr>
        <w:tc>
          <w:tcPr>
            <w:tcW w:w="6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74A8B28"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t>13</w:t>
            </w:r>
          </w:p>
        </w:tc>
        <w:tc>
          <w:tcPr>
            <w:tcW w:w="27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C960F7"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KUNNARU CENTRALGR</w:t>
            </w:r>
          </w:p>
        </w:tc>
        <w:tc>
          <w:tcPr>
            <w:tcW w:w="11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9998A0"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10</w:t>
            </w:r>
          </w:p>
        </w:tc>
        <w:tc>
          <w:tcPr>
            <w:tcW w:w="23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0813B79"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RAMESHAN M</w:t>
            </w:r>
          </w:p>
        </w:tc>
        <w:tc>
          <w:tcPr>
            <w:tcW w:w="17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8D3427D"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9633195145</w:t>
            </w:r>
          </w:p>
        </w:tc>
      </w:tr>
      <w:tr w:rsidR="004416BD" w14:paraId="7AEC52E0" w14:textId="77777777">
        <w:trPr>
          <w:trHeight w:val="20"/>
        </w:trPr>
        <w:tc>
          <w:tcPr>
            <w:tcW w:w="69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E579DE"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t>14</w:t>
            </w:r>
          </w:p>
        </w:tc>
        <w:tc>
          <w:tcPr>
            <w:tcW w:w="27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5812493" w14:textId="77777777" w:rsidR="004416BD" w:rsidRDefault="00057F67">
            <w:pPr>
              <w:spacing w:before="240" w:after="240"/>
              <w:ind w:left="260"/>
              <w:jc w:val="left"/>
              <w:rPr>
                <w:rFonts w:ascii="Garamond" w:eastAsia="Garamond" w:hAnsi="Garamond" w:cs="Garamond"/>
              </w:rPr>
            </w:pPr>
            <w:proofErr w:type="gramStart"/>
            <w:r>
              <w:rPr>
                <w:rFonts w:ascii="Garamond" w:eastAsia="Garamond" w:hAnsi="Garamond" w:cs="Garamond"/>
              </w:rPr>
              <w:t>KUNNARU  SOUTH</w:t>
            </w:r>
            <w:proofErr w:type="gramEnd"/>
          </w:p>
        </w:tc>
        <w:tc>
          <w:tcPr>
            <w:tcW w:w="11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664D698"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11</w:t>
            </w:r>
          </w:p>
        </w:tc>
        <w:tc>
          <w:tcPr>
            <w:tcW w:w="23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897217"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SUJITHA SUDHEESH</w:t>
            </w:r>
          </w:p>
        </w:tc>
        <w:tc>
          <w:tcPr>
            <w:tcW w:w="17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EAB346"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9400638996</w:t>
            </w:r>
          </w:p>
        </w:tc>
      </w:tr>
      <w:tr w:rsidR="004416BD" w14:paraId="2848E43F" w14:textId="77777777">
        <w:trPr>
          <w:trHeight w:val="20"/>
        </w:trPr>
        <w:tc>
          <w:tcPr>
            <w:tcW w:w="690" w:type="dxa"/>
            <w:tcBorders>
              <w:top w:val="single" w:sz="4" w:space="0" w:color="000000"/>
              <w:left w:val="single" w:sz="5" w:space="0" w:color="000000"/>
              <w:bottom w:val="single" w:sz="5" w:space="0" w:color="000000"/>
              <w:right w:val="single" w:sz="4" w:space="0" w:color="000000"/>
            </w:tcBorders>
            <w:tcMar>
              <w:top w:w="0" w:type="dxa"/>
              <w:left w:w="0" w:type="dxa"/>
              <w:bottom w:w="0" w:type="dxa"/>
              <w:right w:w="0" w:type="dxa"/>
            </w:tcMar>
          </w:tcPr>
          <w:p w14:paraId="57346265"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t>15</w:t>
            </w:r>
          </w:p>
        </w:tc>
        <w:tc>
          <w:tcPr>
            <w:tcW w:w="27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FAFA2D2"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PALAKKODE</w:t>
            </w:r>
          </w:p>
        </w:tc>
        <w:tc>
          <w:tcPr>
            <w:tcW w:w="11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061BDE"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12</w:t>
            </w:r>
          </w:p>
        </w:tc>
        <w:tc>
          <w:tcPr>
            <w:tcW w:w="23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567FBB9"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NASEEMA.C</w:t>
            </w:r>
          </w:p>
        </w:tc>
        <w:tc>
          <w:tcPr>
            <w:tcW w:w="17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130CD82"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9744383425</w:t>
            </w:r>
          </w:p>
        </w:tc>
      </w:tr>
      <w:tr w:rsidR="004416BD" w14:paraId="2D33057F" w14:textId="77777777">
        <w:trPr>
          <w:trHeight w:val="20"/>
        </w:trPr>
        <w:tc>
          <w:tcPr>
            <w:tcW w:w="690" w:type="dxa"/>
            <w:tcBorders>
              <w:top w:val="nil"/>
              <w:left w:val="single" w:sz="5" w:space="0" w:color="000000"/>
              <w:bottom w:val="single" w:sz="5" w:space="0" w:color="000000"/>
              <w:right w:val="single" w:sz="4" w:space="0" w:color="000000"/>
            </w:tcBorders>
            <w:tcMar>
              <w:top w:w="0" w:type="dxa"/>
              <w:left w:w="0" w:type="dxa"/>
              <w:bottom w:w="0" w:type="dxa"/>
              <w:right w:w="0" w:type="dxa"/>
            </w:tcMar>
          </w:tcPr>
          <w:p w14:paraId="0F690D92"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t>16</w:t>
            </w:r>
          </w:p>
        </w:tc>
        <w:tc>
          <w:tcPr>
            <w:tcW w:w="27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C3A54DB"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VALIYA KADAPPURAM</w:t>
            </w:r>
          </w:p>
        </w:tc>
        <w:tc>
          <w:tcPr>
            <w:tcW w:w="11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4D645F3"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13</w:t>
            </w:r>
          </w:p>
        </w:tc>
        <w:tc>
          <w:tcPr>
            <w:tcW w:w="23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B4666CC"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SEENA</w:t>
            </w:r>
          </w:p>
        </w:tc>
        <w:tc>
          <w:tcPr>
            <w:tcW w:w="17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6E29320"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9847384825</w:t>
            </w:r>
          </w:p>
        </w:tc>
      </w:tr>
      <w:tr w:rsidR="004416BD" w14:paraId="27392181" w14:textId="77777777">
        <w:trPr>
          <w:trHeight w:val="20"/>
        </w:trPr>
        <w:tc>
          <w:tcPr>
            <w:tcW w:w="690" w:type="dxa"/>
            <w:tcBorders>
              <w:top w:val="nil"/>
              <w:left w:val="single" w:sz="5" w:space="0" w:color="000000"/>
              <w:bottom w:val="single" w:sz="5" w:space="0" w:color="000000"/>
              <w:right w:val="single" w:sz="4" w:space="0" w:color="000000"/>
            </w:tcBorders>
            <w:tcMar>
              <w:top w:w="0" w:type="dxa"/>
              <w:left w:w="0" w:type="dxa"/>
              <w:bottom w:w="0" w:type="dxa"/>
              <w:right w:w="0" w:type="dxa"/>
            </w:tcMar>
          </w:tcPr>
          <w:p w14:paraId="1966AEEF"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t>17</w:t>
            </w:r>
          </w:p>
        </w:tc>
        <w:tc>
          <w:tcPr>
            <w:tcW w:w="27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51B97B" w14:textId="77777777" w:rsidR="004416BD" w:rsidRDefault="00057F67">
            <w:pPr>
              <w:spacing w:before="240" w:after="240"/>
              <w:ind w:left="260"/>
              <w:jc w:val="left"/>
              <w:rPr>
                <w:rFonts w:ascii="Garamond" w:eastAsia="Garamond" w:hAnsi="Garamond" w:cs="Garamond"/>
              </w:rPr>
            </w:pPr>
            <w:proofErr w:type="gramStart"/>
            <w:r>
              <w:rPr>
                <w:rFonts w:ascii="Garamond" w:eastAsia="Garamond" w:hAnsi="Garamond" w:cs="Garamond"/>
              </w:rPr>
              <w:t>ETTIKULAM  BEACH</w:t>
            </w:r>
            <w:proofErr w:type="gramEnd"/>
          </w:p>
        </w:tc>
        <w:tc>
          <w:tcPr>
            <w:tcW w:w="11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1454F11"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14</w:t>
            </w:r>
          </w:p>
        </w:tc>
        <w:tc>
          <w:tcPr>
            <w:tcW w:w="23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AF71F89"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AMEEFA</w:t>
            </w:r>
          </w:p>
        </w:tc>
        <w:tc>
          <w:tcPr>
            <w:tcW w:w="17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8194E0"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9400284580</w:t>
            </w:r>
          </w:p>
        </w:tc>
      </w:tr>
      <w:tr w:rsidR="004416BD" w14:paraId="5682F85A" w14:textId="77777777">
        <w:trPr>
          <w:trHeight w:val="20"/>
        </w:trPr>
        <w:tc>
          <w:tcPr>
            <w:tcW w:w="690" w:type="dxa"/>
            <w:tcBorders>
              <w:top w:val="nil"/>
              <w:left w:val="single" w:sz="5" w:space="0" w:color="000000"/>
              <w:bottom w:val="single" w:sz="5" w:space="0" w:color="000000"/>
              <w:right w:val="single" w:sz="4" w:space="0" w:color="000000"/>
            </w:tcBorders>
            <w:tcMar>
              <w:top w:w="0" w:type="dxa"/>
              <w:left w:w="0" w:type="dxa"/>
              <w:bottom w:w="0" w:type="dxa"/>
              <w:right w:w="0" w:type="dxa"/>
            </w:tcMar>
          </w:tcPr>
          <w:p w14:paraId="55C71A51"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t>18</w:t>
            </w:r>
          </w:p>
        </w:tc>
        <w:tc>
          <w:tcPr>
            <w:tcW w:w="271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2498811"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ETTIKULAM</w:t>
            </w:r>
          </w:p>
        </w:tc>
        <w:tc>
          <w:tcPr>
            <w:tcW w:w="117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9F5CA91"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15</w:t>
            </w:r>
          </w:p>
        </w:tc>
        <w:tc>
          <w:tcPr>
            <w:tcW w:w="231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5690714"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ABDUL ASEES</w:t>
            </w:r>
          </w:p>
        </w:tc>
        <w:tc>
          <w:tcPr>
            <w:tcW w:w="174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9413B0A"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9446985758</w:t>
            </w:r>
          </w:p>
        </w:tc>
      </w:tr>
    </w:tbl>
    <w:p w14:paraId="797E6923" w14:textId="77777777" w:rsidR="004416BD" w:rsidRDefault="004416BD">
      <w:pPr>
        <w:pStyle w:val="Heading3"/>
        <w:ind w:right="-435"/>
        <w:jc w:val="left"/>
        <w:rPr>
          <w:rFonts w:ascii="Garamond" w:eastAsia="Garamond" w:hAnsi="Garamond" w:cs="Garamond"/>
          <w:color w:val="000000"/>
        </w:rPr>
      </w:pPr>
      <w:bookmarkStart w:id="112" w:name="_heading=h.ic8sfiydn8di" w:colFirst="0" w:colLast="0"/>
      <w:bookmarkEnd w:id="112"/>
    </w:p>
    <w:p w14:paraId="019458C2" w14:textId="77777777" w:rsidR="004416BD" w:rsidRDefault="00057F67">
      <w:pPr>
        <w:pStyle w:val="Heading3"/>
        <w:ind w:right="-435"/>
        <w:jc w:val="left"/>
        <w:rPr>
          <w:rFonts w:ascii="Garamond" w:eastAsia="Garamond" w:hAnsi="Garamond" w:cs="Garamond"/>
          <w:color w:val="000000"/>
        </w:rPr>
      </w:pPr>
      <w:r>
        <w:rPr>
          <w:rFonts w:ascii="Garamond" w:eastAsia="Garamond" w:hAnsi="Garamond" w:cs="Garamond"/>
          <w:color w:val="000000"/>
        </w:rPr>
        <w:t>1.2. Other important phone numbers of grama panchayat/municipality/corporation area</w:t>
      </w:r>
    </w:p>
    <w:tbl>
      <w:tblPr>
        <w:tblStyle w:val="afff8"/>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25"/>
        <w:gridCol w:w="5325"/>
        <w:gridCol w:w="2475"/>
      </w:tblGrid>
      <w:tr w:rsidR="004416BD" w14:paraId="4641F120" w14:textId="77777777">
        <w:trPr>
          <w:trHeight w:val="20"/>
        </w:trPr>
        <w:tc>
          <w:tcPr>
            <w:tcW w:w="82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331DB377" w14:textId="77777777" w:rsidR="004416BD" w:rsidRDefault="00057F67">
            <w:pPr>
              <w:spacing w:before="240" w:after="240"/>
              <w:ind w:left="380"/>
              <w:jc w:val="left"/>
              <w:rPr>
                <w:rFonts w:ascii="Garamond" w:eastAsia="Garamond" w:hAnsi="Garamond" w:cs="Garamond"/>
              </w:rPr>
            </w:pPr>
            <w:r>
              <w:rPr>
                <w:rFonts w:ascii="Garamond" w:eastAsia="Garamond" w:hAnsi="Garamond" w:cs="Garamond"/>
              </w:rPr>
              <w:t>Sl. No.</w:t>
            </w:r>
          </w:p>
        </w:tc>
        <w:tc>
          <w:tcPr>
            <w:tcW w:w="532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57A9D6C" w14:textId="77777777" w:rsidR="004416BD" w:rsidRDefault="00057F67">
            <w:pPr>
              <w:spacing w:before="240" w:after="240"/>
              <w:ind w:left="380"/>
              <w:jc w:val="left"/>
              <w:rPr>
                <w:rFonts w:ascii="Garamond" w:eastAsia="Garamond" w:hAnsi="Garamond" w:cs="Garamond"/>
              </w:rPr>
            </w:pPr>
            <w:r>
              <w:rPr>
                <w:rFonts w:ascii="Garamond" w:eastAsia="Garamond" w:hAnsi="Garamond" w:cs="Garamond"/>
              </w:rPr>
              <w:t>Name</w:t>
            </w:r>
          </w:p>
        </w:tc>
        <w:tc>
          <w:tcPr>
            <w:tcW w:w="24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BF5F843" w14:textId="77777777" w:rsidR="004416BD" w:rsidRDefault="00057F67">
            <w:pPr>
              <w:spacing w:before="240" w:after="240"/>
              <w:ind w:left="380"/>
              <w:jc w:val="left"/>
              <w:rPr>
                <w:rFonts w:ascii="Garamond" w:eastAsia="Garamond" w:hAnsi="Garamond" w:cs="Garamond"/>
              </w:rPr>
            </w:pPr>
            <w:r>
              <w:rPr>
                <w:rFonts w:ascii="Garamond" w:eastAsia="Garamond" w:hAnsi="Garamond" w:cs="Garamond"/>
              </w:rPr>
              <w:t>Contact number</w:t>
            </w:r>
          </w:p>
        </w:tc>
      </w:tr>
      <w:tr w:rsidR="004416BD" w14:paraId="5AE69003"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ACC4575" w14:textId="77777777" w:rsidR="004416BD" w:rsidRDefault="00057F67">
            <w:pPr>
              <w:spacing w:before="240" w:after="240"/>
              <w:ind w:left="380"/>
              <w:jc w:val="left"/>
              <w:rPr>
                <w:rFonts w:ascii="Garamond" w:eastAsia="Garamond" w:hAnsi="Garamond" w:cs="Garamond"/>
              </w:rPr>
            </w:pPr>
            <w:r>
              <w:rPr>
                <w:rFonts w:ascii="Garamond" w:eastAsia="Garamond" w:hAnsi="Garamond" w:cs="Garamond"/>
              </w:rPr>
              <w:lastRenderedPageBreak/>
              <w:t>1.</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39918028" w14:textId="77777777" w:rsidR="004416BD" w:rsidRDefault="00057F67">
            <w:pPr>
              <w:spacing w:before="240" w:after="240"/>
              <w:ind w:left="380"/>
              <w:jc w:val="left"/>
              <w:rPr>
                <w:rFonts w:ascii="Garamond" w:eastAsia="Garamond" w:hAnsi="Garamond" w:cs="Garamond"/>
              </w:rPr>
            </w:pPr>
            <w:proofErr w:type="gramStart"/>
            <w:r>
              <w:rPr>
                <w:rFonts w:ascii="Garamond" w:eastAsia="Garamond" w:hAnsi="Garamond" w:cs="Garamond"/>
              </w:rPr>
              <w:t>GRAMA  PANCHAYAT</w:t>
            </w:r>
            <w:proofErr w:type="gramEnd"/>
            <w:r>
              <w:rPr>
                <w:rFonts w:ascii="Garamond" w:eastAsia="Garamond" w:hAnsi="Garamond" w:cs="Garamond"/>
              </w:rPr>
              <w:t xml:space="preserve">  OFFICE</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DEE52AE" w14:textId="77777777" w:rsidR="004416BD" w:rsidRDefault="00057F67">
            <w:pPr>
              <w:spacing w:before="240" w:after="240"/>
              <w:ind w:left="280"/>
              <w:jc w:val="left"/>
              <w:rPr>
                <w:rFonts w:ascii="Garamond" w:eastAsia="Garamond" w:hAnsi="Garamond" w:cs="Garamond"/>
              </w:rPr>
            </w:pPr>
            <w:r>
              <w:rPr>
                <w:rFonts w:ascii="Garamond" w:eastAsia="Garamond" w:hAnsi="Garamond" w:cs="Garamond"/>
              </w:rPr>
              <w:t>04985222025</w:t>
            </w:r>
          </w:p>
        </w:tc>
      </w:tr>
      <w:tr w:rsidR="004416BD" w14:paraId="4D1FAC24"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A2FA2C6" w14:textId="77777777" w:rsidR="004416BD" w:rsidRDefault="00057F67">
            <w:pPr>
              <w:spacing w:before="240" w:after="240"/>
              <w:ind w:left="380"/>
              <w:jc w:val="left"/>
              <w:rPr>
                <w:rFonts w:ascii="Garamond" w:eastAsia="Garamond" w:hAnsi="Garamond" w:cs="Garamond"/>
              </w:rPr>
            </w:pPr>
            <w:r>
              <w:rPr>
                <w:rFonts w:ascii="Garamond" w:eastAsia="Garamond" w:hAnsi="Garamond" w:cs="Garamond"/>
              </w:rPr>
              <w:t>2.</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70845E0B" w14:textId="77777777" w:rsidR="004416BD" w:rsidRDefault="004416BD">
            <w:pPr>
              <w:spacing w:before="240" w:after="240"/>
              <w:ind w:left="38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2118BD37" w14:textId="77777777" w:rsidR="004416BD" w:rsidRDefault="004416BD">
            <w:pPr>
              <w:spacing w:before="240" w:after="240"/>
              <w:ind w:left="280"/>
              <w:jc w:val="left"/>
              <w:rPr>
                <w:rFonts w:ascii="Garamond" w:eastAsia="Garamond" w:hAnsi="Garamond" w:cs="Garamond"/>
              </w:rPr>
            </w:pPr>
          </w:p>
        </w:tc>
      </w:tr>
      <w:tr w:rsidR="004416BD" w14:paraId="6BAD064C"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31BADA7" w14:textId="77777777" w:rsidR="004416BD" w:rsidRDefault="00057F67">
            <w:pPr>
              <w:spacing w:before="240" w:after="240"/>
              <w:ind w:left="380"/>
              <w:jc w:val="left"/>
              <w:rPr>
                <w:rFonts w:ascii="Garamond" w:eastAsia="Garamond" w:hAnsi="Garamond" w:cs="Garamond"/>
              </w:rPr>
            </w:pPr>
            <w:r>
              <w:rPr>
                <w:rFonts w:ascii="Garamond" w:eastAsia="Garamond" w:hAnsi="Garamond" w:cs="Garamond"/>
              </w:rPr>
              <w:t>3.</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67E1D1EE" w14:textId="77777777" w:rsidR="004416BD" w:rsidRDefault="004416BD">
            <w:pPr>
              <w:spacing w:before="240" w:after="24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5D3F97BD" w14:textId="77777777" w:rsidR="004416BD" w:rsidRDefault="004416BD">
            <w:pPr>
              <w:spacing w:before="240" w:after="240"/>
              <w:ind w:left="280"/>
              <w:jc w:val="left"/>
              <w:rPr>
                <w:rFonts w:ascii="Garamond" w:eastAsia="Garamond" w:hAnsi="Garamond" w:cs="Garamond"/>
              </w:rPr>
            </w:pPr>
          </w:p>
        </w:tc>
      </w:tr>
      <w:tr w:rsidR="004416BD" w14:paraId="491B4C13"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7D78D3D" w14:textId="77777777" w:rsidR="004416BD" w:rsidRDefault="00057F67">
            <w:pPr>
              <w:spacing w:before="240" w:after="240"/>
              <w:ind w:left="380"/>
              <w:jc w:val="left"/>
              <w:rPr>
                <w:rFonts w:ascii="Garamond" w:eastAsia="Garamond" w:hAnsi="Garamond" w:cs="Garamond"/>
              </w:rPr>
            </w:pPr>
            <w:r>
              <w:rPr>
                <w:rFonts w:ascii="Garamond" w:eastAsia="Garamond" w:hAnsi="Garamond" w:cs="Garamond"/>
              </w:rPr>
              <w:t>4.</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53525246" w14:textId="77777777" w:rsidR="004416BD" w:rsidRDefault="004416BD">
            <w:pPr>
              <w:spacing w:before="240" w:after="240"/>
              <w:ind w:left="38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182B1D9A" w14:textId="77777777" w:rsidR="004416BD" w:rsidRDefault="004416BD">
            <w:pPr>
              <w:spacing w:before="240" w:after="240"/>
              <w:ind w:left="280"/>
              <w:jc w:val="left"/>
              <w:rPr>
                <w:rFonts w:ascii="Garamond" w:eastAsia="Garamond" w:hAnsi="Garamond" w:cs="Garamond"/>
              </w:rPr>
            </w:pPr>
          </w:p>
        </w:tc>
      </w:tr>
      <w:tr w:rsidR="004416BD" w14:paraId="300B9F78"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7425868" w14:textId="77777777" w:rsidR="004416BD" w:rsidRDefault="00057F67">
            <w:pPr>
              <w:spacing w:before="240" w:after="240"/>
              <w:ind w:left="380"/>
              <w:jc w:val="left"/>
              <w:rPr>
                <w:rFonts w:ascii="Garamond" w:eastAsia="Garamond" w:hAnsi="Garamond" w:cs="Garamond"/>
              </w:rPr>
            </w:pPr>
            <w:r>
              <w:rPr>
                <w:rFonts w:ascii="Garamond" w:eastAsia="Garamond" w:hAnsi="Garamond" w:cs="Garamond"/>
              </w:rPr>
              <w:t>5.</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07467004" w14:textId="77777777" w:rsidR="004416BD" w:rsidRDefault="004416BD">
            <w:pPr>
              <w:spacing w:before="240" w:after="240"/>
              <w:ind w:left="380"/>
              <w:jc w:val="left"/>
              <w:rPr>
                <w:rFonts w:ascii="Garamond" w:eastAsia="Garamond" w:hAnsi="Garamond" w:cs="Garamond"/>
                <w:b/>
                <w:bCs/>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344401F3" w14:textId="77777777" w:rsidR="004416BD" w:rsidRDefault="004416BD">
            <w:pPr>
              <w:spacing w:before="240" w:after="240"/>
              <w:ind w:left="280"/>
              <w:jc w:val="left"/>
              <w:rPr>
                <w:rFonts w:ascii="Garamond" w:eastAsia="Garamond" w:hAnsi="Garamond" w:cs="Garamond"/>
              </w:rPr>
            </w:pPr>
          </w:p>
        </w:tc>
      </w:tr>
      <w:tr w:rsidR="004416BD" w14:paraId="78936838"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8F1906A" w14:textId="77777777" w:rsidR="004416BD" w:rsidRDefault="00057F67">
            <w:pPr>
              <w:spacing w:before="240" w:after="240"/>
              <w:ind w:left="380"/>
              <w:jc w:val="left"/>
              <w:rPr>
                <w:rFonts w:ascii="Garamond" w:eastAsia="Garamond" w:hAnsi="Garamond" w:cs="Garamond"/>
              </w:rPr>
            </w:pPr>
            <w:r>
              <w:rPr>
                <w:rFonts w:ascii="Garamond" w:eastAsia="Garamond" w:hAnsi="Garamond" w:cs="Garamond"/>
              </w:rPr>
              <w:t>6.</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763E19D5" w14:textId="77777777" w:rsidR="004416BD" w:rsidRDefault="004416BD">
            <w:pPr>
              <w:spacing w:before="240" w:after="240"/>
              <w:ind w:left="380"/>
              <w:jc w:val="left"/>
              <w:rPr>
                <w:rFonts w:ascii="Garamond" w:eastAsia="Garamond" w:hAnsi="Garamond" w:cs="Garamond"/>
              </w:rPr>
            </w:pP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4771ECBA" w14:textId="77777777" w:rsidR="004416BD" w:rsidRDefault="004416BD">
            <w:pPr>
              <w:spacing w:before="240" w:after="240"/>
              <w:ind w:left="280"/>
              <w:jc w:val="left"/>
              <w:rPr>
                <w:rFonts w:ascii="Garamond" w:eastAsia="Garamond" w:hAnsi="Garamond" w:cs="Garamond"/>
              </w:rPr>
            </w:pPr>
          </w:p>
        </w:tc>
      </w:tr>
      <w:tr w:rsidR="004416BD" w14:paraId="6C8D2B42"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A122594" w14:textId="77777777" w:rsidR="004416BD" w:rsidRDefault="00057F67">
            <w:pPr>
              <w:spacing w:before="240" w:after="240"/>
              <w:ind w:left="380"/>
              <w:jc w:val="left"/>
              <w:rPr>
                <w:rFonts w:ascii="Garamond" w:eastAsia="Garamond" w:hAnsi="Garamond" w:cs="Garamond"/>
              </w:rPr>
            </w:pPr>
            <w:r>
              <w:rPr>
                <w:rFonts w:ascii="Garamond" w:eastAsia="Garamond" w:hAnsi="Garamond" w:cs="Garamond"/>
              </w:rPr>
              <w:t>7.</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353874B6" w14:textId="77777777" w:rsidR="004416BD" w:rsidRDefault="00057F67">
            <w:pPr>
              <w:spacing w:before="240" w:after="240"/>
              <w:ind w:left="380"/>
              <w:jc w:val="left"/>
              <w:rPr>
                <w:rFonts w:ascii="Garamond" w:eastAsia="Garamond" w:hAnsi="Garamond" w:cs="Garamond"/>
              </w:rPr>
            </w:pPr>
            <w:r>
              <w:rPr>
                <w:rFonts w:ascii="Garamond" w:eastAsia="Garamond" w:hAnsi="Garamond" w:cs="Garamond"/>
              </w:rPr>
              <w:t>Excise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51E22AB4" w14:textId="77777777" w:rsidR="004416BD" w:rsidRDefault="00057F67">
            <w:pPr>
              <w:spacing w:before="240" w:after="240"/>
              <w:ind w:left="280"/>
              <w:jc w:val="left"/>
              <w:rPr>
                <w:rFonts w:ascii="Garamond" w:eastAsia="Garamond" w:hAnsi="Garamond" w:cs="Garamond"/>
              </w:rPr>
            </w:pPr>
            <w:r>
              <w:rPr>
                <w:rFonts w:ascii="Garamond" w:eastAsia="Garamond" w:hAnsi="Garamond" w:cs="Garamond"/>
              </w:rPr>
              <w:t>09400069703</w:t>
            </w:r>
          </w:p>
        </w:tc>
      </w:tr>
      <w:tr w:rsidR="004416BD" w14:paraId="6CA79738" w14:textId="77777777">
        <w:trPr>
          <w:trHeight w:val="20"/>
        </w:trPr>
        <w:tc>
          <w:tcPr>
            <w:tcW w:w="82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EC16415" w14:textId="77777777" w:rsidR="004416BD" w:rsidRDefault="00057F67">
            <w:pPr>
              <w:spacing w:before="240" w:after="240"/>
              <w:ind w:left="380"/>
              <w:jc w:val="left"/>
              <w:rPr>
                <w:rFonts w:ascii="Garamond" w:eastAsia="Garamond" w:hAnsi="Garamond" w:cs="Garamond"/>
              </w:rPr>
            </w:pPr>
            <w:r>
              <w:rPr>
                <w:rFonts w:ascii="Garamond" w:eastAsia="Garamond" w:hAnsi="Garamond" w:cs="Garamond"/>
              </w:rPr>
              <w:t>8.</w:t>
            </w:r>
          </w:p>
        </w:tc>
        <w:tc>
          <w:tcPr>
            <w:tcW w:w="5325" w:type="dxa"/>
            <w:tcBorders>
              <w:top w:val="nil"/>
              <w:left w:val="nil"/>
              <w:bottom w:val="single" w:sz="5" w:space="0" w:color="000000"/>
              <w:right w:val="single" w:sz="5" w:space="0" w:color="000000"/>
            </w:tcBorders>
            <w:tcMar>
              <w:top w:w="0" w:type="dxa"/>
              <w:left w:w="0" w:type="dxa"/>
              <w:bottom w:w="0" w:type="dxa"/>
              <w:right w:w="0" w:type="dxa"/>
            </w:tcMar>
          </w:tcPr>
          <w:p w14:paraId="5C29630D" w14:textId="77777777" w:rsidR="004416BD" w:rsidRDefault="00057F67">
            <w:pPr>
              <w:spacing w:before="240" w:after="240"/>
              <w:ind w:left="380"/>
              <w:jc w:val="left"/>
              <w:rPr>
                <w:rFonts w:ascii="Garamond" w:eastAsia="Garamond" w:hAnsi="Garamond" w:cs="Garamond"/>
              </w:rPr>
            </w:pPr>
            <w:r>
              <w:rPr>
                <w:rFonts w:ascii="Garamond" w:eastAsia="Garamond" w:hAnsi="Garamond" w:cs="Garamond"/>
              </w:rPr>
              <w:t>Forest department</w:t>
            </w:r>
          </w:p>
        </w:tc>
        <w:tc>
          <w:tcPr>
            <w:tcW w:w="2475" w:type="dxa"/>
            <w:tcBorders>
              <w:top w:val="nil"/>
              <w:left w:val="nil"/>
              <w:bottom w:val="single" w:sz="5" w:space="0" w:color="000000"/>
              <w:right w:val="single" w:sz="5" w:space="0" w:color="000000"/>
            </w:tcBorders>
            <w:tcMar>
              <w:top w:w="0" w:type="dxa"/>
              <w:left w:w="0" w:type="dxa"/>
              <w:bottom w:w="0" w:type="dxa"/>
              <w:right w:w="0" w:type="dxa"/>
            </w:tcMar>
          </w:tcPr>
          <w:p w14:paraId="3AC9D971" w14:textId="77777777" w:rsidR="004416BD" w:rsidRDefault="004416BD">
            <w:pPr>
              <w:spacing w:before="240" w:after="240"/>
              <w:ind w:left="280"/>
              <w:jc w:val="left"/>
              <w:rPr>
                <w:rFonts w:ascii="Garamond" w:eastAsia="Garamond" w:hAnsi="Garamond" w:cs="Garamond"/>
              </w:rPr>
            </w:pPr>
          </w:p>
        </w:tc>
      </w:tr>
    </w:tbl>
    <w:p w14:paraId="74613102" w14:textId="77777777" w:rsidR="004416BD" w:rsidRDefault="004416BD">
      <w:pPr>
        <w:spacing w:after="240"/>
        <w:jc w:val="left"/>
        <w:rPr>
          <w:rFonts w:ascii="Garamond" w:eastAsia="Garamond" w:hAnsi="Garamond" w:cs="Garamond"/>
          <w:b/>
          <w:bCs/>
        </w:rPr>
      </w:pPr>
    </w:p>
    <w:p w14:paraId="4FA208B2" w14:textId="77777777" w:rsidR="004416BD" w:rsidRDefault="00057F67">
      <w:pPr>
        <w:pStyle w:val="Heading3"/>
        <w:ind w:right="1120"/>
        <w:jc w:val="left"/>
        <w:rPr>
          <w:rFonts w:ascii="Garamond" w:eastAsia="Garamond" w:hAnsi="Garamond" w:cs="Garamond"/>
          <w:color w:val="000000"/>
        </w:rPr>
      </w:pPr>
      <w:bookmarkStart w:id="113" w:name="_heading=h.4ax8kussd6tf" w:colFirst="0" w:colLast="0"/>
      <w:bookmarkEnd w:id="113"/>
      <w:r>
        <w:rPr>
          <w:rFonts w:ascii="Garamond" w:eastAsia="Garamond" w:hAnsi="Garamond" w:cs="Garamond"/>
          <w:color w:val="000000"/>
        </w:rPr>
        <w:t>1.3. Important offices of grama panchayat/municipality/ corporation</w:t>
      </w:r>
    </w:p>
    <w:tbl>
      <w:tblPr>
        <w:tblStyle w:val="afff9"/>
        <w:tblW w:w="94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4416BD" w14:paraId="2A00591A" w14:textId="77777777">
        <w:trPr>
          <w:trHeight w:val="144"/>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6346EF5" w14:textId="77777777" w:rsidR="004416BD" w:rsidRDefault="00057F67">
            <w:pPr>
              <w:spacing w:before="240" w:after="240"/>
              <w:jc w:val="left"/>
              <w:rPr>
                <w:rFonts w:ascii="Garamond" w:eastAsia="Garamond" w:hAnsi="Garamond" w:cs="Garamond"/>
              </w:rPr>
            </w:pPr>
            <w:proofErr w:type="spellStart"/>
            <w:proofErr w:type="gramStart"/>
            <w:r>
              <w:rPr>
                <w:rFonts w:ascii="Garamond" w:eastAsia="Garamond" w:hAnsi="Garamond" w:cs="Garamond"/>
              </w:rPr>
              <w:t>Sl.No</w:t>
            </w:r>
            <w:proofErr w:type="spellEnd"/>
            <w:proofErr w:type="gramEnd"/>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4915BC2"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077A0882"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FA50D69"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t>Contact number</w:t>
            </w:r>
          </w:p>
        </w:tc>
      </w:tr>
      <w:tr w:rsidR="004416BD" w14:paraId="601D1B68"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A66F9E8"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0B8E33B8"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6962C5AD"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0D4661A8"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8547617114</w:t>
            </w:r>
          </w:p>
        </w:tc>
      </w:tr>
      <w:tr w:rsidR="004416BD" w14:paraId="5F286CF9"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7B15985"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49C41D01"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3999977"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6A12580"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8281200136</w:t>
            </w:r>
          </w:p>
        </w:tc>
      </w:tr>
      <w:tr w:rsidR="004416BD" w14:paraId="15290EFD"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CE9859E"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5B7CD3A"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748E0D8"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51E68FD7"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8547648614</w:t>
            </w:r>
          </w:p>
        </w:tc>
      </w:tr>
      <w:tr w:rsidR="004416BD" w14:paraId="47FA4695"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330B841"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5F19863B"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713F5F7F"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273F71B7"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04985 203032</w:t>
            </w:r>
          </w:p>
        </w:tc>
      </w:tr>
      <w:tr w:rsidR="004416BD" w14:paraId="351EE1D3"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7729872"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24F30D8"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2311A9BC"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7A94DE9" w14:textId="77777777" w:rsidR="004416BD" w:rsidRDefault="004416BD">
            <w:pPr>
              <w:spacing w:before="240" w:after="240"/>
              <w:ind w:left="260"/>
              <w:jc w:val="left"/>
              <w:rPr>
                <w:rFonts w:ascii="Garamond" w:eastAsia="Garamond" w:hAnsi="Garamond" w:cs="Garamond"/>
              </w:rPr>
            </w:pPr>
          </w:p>
        </w:tc>
      </w:tr>
      <w:tr w:rsidR="004416BD" w14:paraId="6A8CE613"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CCA30FE"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lastRenderedPageBreak/>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3C67C34"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2097C184"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8E7AAB5" w14:textId="77777777" w:rsidR="004416BD" w:rsidRDefault="004416BD">
            <w:pPr>
              <w:spacing w:before="240" w:after="240"/>
              <w:ind w:left="260"/>
              <w:jc w:val="left"/>
              <w:rPr>
                <w:rFonts w:ascii="Garamond" w:eastAsia="Garamond" w:hAnsi="Garamond" w:cs="Garamond"/>
              </w:rPr>
            </w:pPr>
          </w:p>
        </w:tc>
      </w:tr>
      <w:tr w:rsidR="004416BD" w14:paraId="5C791F69"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A635EB7"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13556F8"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6561C52"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089406A"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04985222731</w:t>
            </w:r>
          </w:p>
        </w:tc>
      </w:tr>
      <w:tr w:rsidR="004416BD" w14:paraId="51C016FB"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DB6F78E"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5F43D874"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8D3BA20"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D982B3F"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9946494008</w:t>
            </w:r>
          </w:p>
        </w:tc>
      </w:tr>
      <w:tr w:rsidR="004416BD" w14:paraId="69FEA10F" w14:textId="77777777">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13E8834"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66FC17BE"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t>Fire and Rescue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7027C098"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01468A0"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04985 202901</w:t>
            </w:r>
          </w:p>
        </w:tc>
      </w:tr>
    </w:tbl>
    <w:p w14:paraId="68759B9B" w14:textId="77777777" w:rsidR="004416BD" w:rsidRDefault="00057F67">
      <w:pPr>
        <w:pStyle w:val="Heading3"/>
        <w:spacing w:before="80" w:after="200"/>
        <w:ind w:right="1120"/>
        <w:jc w:val="left"/>
        <w:rPr>
          <w:rFonts w:ascii="Garamond" w:eastAsia="Garamond" w:hAnsi="Garamond" w:cs="Garamond"/>
          <w:color w:val="000000"/>
        </w:rPr>
      </w:pPr>
      <w:bookmarkStart w:id="114" w:name="_heading=h.kwsp8sctemsu" w:colFirst="0" w:colLast="0"/>
      <w:bookmarkEnd w:id="114"/>
      <w:r>
        <w:rPr>
          <w:rFonts w:ascii="Garamond" w:eastAsia="Garamond" w:hAnsi="Garamond" w:cs="Garamond"/>
          <w:color w:val="000000"/>
        </w:rPr>
        <w:t xml:space="preserve"> 1.4. Health Services</w:t>
      </w:r>
    </w:p>
    <w:p w14:paraId="02DF7D60" w14:textId="77777777" w:rsidR="004416BD" w:rsidRDefault="004416BD">
      <w:pPr>
        <w:spacing w:before="60"/>
        <w:jc w:val="left"/>
        <w:rPr>
          <w:rFonts w:ascii="Garamond" w:eastAsia="Garamond" w:hAnsi="Garamond" w:cs="Garamond"/>
          <w:b/>
          <w:bCs/>
        </w:rPr>
      </w:pPr>
    </w:p>
    <w:tbl>
      <w:tblPr>
        <w:tblStyle w:val="afffa"/>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0"/>
        <w:gridCol w:w="3684"/>
        <w:gridCol w:w="2211"/>
        <w:gridCol w:w="1740"/>
      </w:tblGrid>
      <w:tr w:rsidR="004416BD" w14:paraId="5711FCD1" w14:textId="77777777">
        <w:trPr>
          <w:trHeight w:val="20"/>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2D98D36"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t>Sl. No</w:t>
            </w:r>
          </w:p>
        </w:tc>
        <w:tc>
          <w:tcPr>
            <w:tcW w:w="3684"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F0B3971"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t>Name of the hospital/institution</w:t>
            </w:r>
          </w:p>
        </w:tc>
        <w:tc>
          <w:tcPr>
            <w:tcW w:w="2211"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CA79950"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t>Location</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4B1763D"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t>Phone number</w:t>
            </w:r>
          </w:p>
        </w:tc>
      </w:tr>
      <w:tr w:rsidR="004416BD" w14:paraId="040BF166"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81CC51A"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t>1.</w:t>
            </w:r>
          </w:p>
        </w:tc>
        <w:tc>
          <w:tcPr>
            <w:tcW w:w="3684" w:type="dxa"/>
            <w:tcBorders>
              <w:top w:val="nil"/>
              <w:left w:val="nil"/>
              <w:bottom w:val="single" w:sz="5" w:space="0" w:color="000000"/>
              <w:right w:val="single" w:sz="5" w:space="0" w:color="000000"/>
            </w:tcBorders>
            <w:tcMar>
              <w:top w:w="0" w:type="dxa"/>
              <w:left w:w="0" w:type="dxa"/>
              <w:bottom w:w="0" w:type="dxa"/>
              <w:right w:w="0" w:type="dxa"/>
            </w:tcMar>
          </w:tcPr>
          <w:p w14:paraId="32C254DB"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t>Government hospitals/PHC</w:t>
            </w:r>
          </w:p>
        </w:tc>
        <w:tc>
          <w:tcPr>
            <w:tcW w:w="2211" w:type="dxa"/>
            <w:tcBorders>
              <w:top w:val="nil"/>
              <w:left w:val="nil"/>
              <w:bottom w:val="single" w:sz="5" w:space="0" w:color="000000"/>
              <w:right w:val="single" w:sz="5" w:space="0" w:color="000000"/>
            </w:tcBorders>
            <w:tcMar>
              <w:top w:w="0" w:type="dxa"/>
              <w:left w:w="0" w:type="dxa"/>
              <w:bottom w:w="0" w:type="dxa"/>
              <w:right w:w="0" w:type="dxa"/>
            </w:tcMar>
          </w:tcPr>
          <w:p w14:paraId="643E2A4D" w14:textId="77777777" w:rsidR="004416BD" w:rsidRDefault="00057F67">
            <w:pPr>
              <w:spacing w:before="240" w:after="240"/>
              <w:ind w:left="260"/>
              <w:jc w:val="left"/>
              <w:rPr>
                <w:rFonts w:ascii="Garamond" w:eastAsia="Garamond" w:hAnsi="Garamond" w:cs="Garamond"/>
              </w:rPr>
            </w:pPr>
            <w:proofErr w:type="spellStart"/>
            <w:r>
              <w:rPr>
                <w:rFonts w:ascii="Garamond" w:eastAsia="Garamond" w:hAnsi="Garamond" w:cs="Garamond"/>
              </w:rPr>
              <w:t>Kallettinkadavu</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FE9B685" w14:textId="77777777" w:rsidR="004416BD" w:rsidRDefault="00057F67">
            <w:pPr>
              <w:spacing w:before="240" w:after="240"/>
              <w:jc w:val="center"/>
              <w:rPr>
                <w:rFonts w:ascii="Garamond" w:eastAsia="Garamond" w:hAnsi="Garamond" w:cs="Garamond"/>
              </w:rPr>
            </w:pPr>
            <w:r>
              <w:rPr>
                <w:rFonts w:ascii="Garamond" w:eastAsia="Garamond" w:hAnsi="Garamond" w:cs="Garamond"/>
              </w:rPr>
              <w:t>04985 222513</w:t>
            </w:r>
          </w:p>
        </w:tc>
      </w:tr>
      <w:tr w:rsidR="004416BD" w14:paraId="5C809C00"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9388ACE" w14:textId="77777777" w:rsidR="004416BD" w:rsidRDefault="004416BD">
            <w:pPr>
              <w:spacing w:before="240" w:after="240"/>
              <w:ind w:left="360"/>
              <w:jc w:val="left"/>
              <w:rPr>
                <w:rFonts w:ascii="Garamond" w:eastAsia="Garamond" w:hAnsi="Garamond" w:cs="Garamond"/>
              </w:rPr>
            </w:pPr>
          </w:p>
        </w:tc>
        <w:tc>
          <w:tcPr>
            <w:tcW w:w="3684" w:type="dxa"/>
            <w:tcBorders>
              <w:top w:val="nil"/>
              <w:left w:val="nil"/>
              <w:bottom w:val="single" w:sz="5" w:space="0" w:color="000000"/>
              <w:right w:val="single" w:sz="5" w:space="0" w:color="000000"/>
            </w:tcBorders>
            <w:tcMar>
              <w:top w:w="0" w:type="dxa"/>
              <w:left w:w="0" w:type="dxa"/>
              <w:bottom w:w="0" w:type="dxa"/>
              <w:right w:w="0" w:type="dxa"/>
            </w:tcMar>
          </w:tcPr>
          <w:p w14:paraId="6931D5E1" w14:textId="77777777" w:rsidR="004416BD" w:rsidRDefault="004416BD">
            <w:pPr>
              <w:spacing w:before="240" w:after="240"/>
              <w:ind w:left="360"/>
              <w:jc w:val="left"/>
              <w:rPr>
                <w:rFonts w:ascii="Garamond" w:eastAsia="Garamond" w:hAnsi="Garamond" w:cs="Garamond"/>
              </w:rPr>
            </w:pPr>
          </w:p>
        </w:tc>
        <w:tc>
          <w:tcPr>
            <w:tcW w:w="2211" w:type="dxa"/>
            <w:tcBorders>
              <w:top w:val="nil"/>
              <w:left w:val="nil"/>
              <w:bottom w:val="single" w:sz="5" w:space="0" w:color="000000"/>
              <w:right w:val="single" w:sz="5" w:space="0" w:color="000000"/>
            </w:tcBorders>
            <w:tcMar>
              <w:top w:w="0" w:type="dxa"/>
              <w:left w:w="0" w:type="dxa"/>
              <w:bottom w:w="0" w:type="dxa"/>
              <w:right w:w="0" w:type="dxa"/>
            </w:tcMar>
          </w:tcPr>
          <w:p w14:paraId="37E6F8CC" w14:textId="77777777" w:rsidR="004416BD" w:rsidRDefault="00057F67">
            <w:pPr>
              <w:spacing w:before="240" w:after="240"/>
              <w:ind w:left="260"/>
              <w:jc w:val="left"/>
              <w:rPr>
                <w:rFonts w:ascii="Garamond" w:eastAsia="Garamond" w:hAnsi="Garamond" w:cs="Garamond"/>
              </w:rPr>
            </w:pPr>
            <w:proofErr w:type="gramStart"/>
            <w:r>
              <w:rPr>
                <w:rFonts w:ascii="Garamond" w:eastAsia="Garamond" w:hAnsi="Garamond" w:cs="Garamond"/>
              </w:rPr>
              <w:t>FHC ,ETTIKULAM</w:t>
            </w:r>
            <w:proofErr w:type="gramEnd"/>
            <w:r>
              <w:rPr>
                <w:rFonts w:ascii="Garamond" w:eastAsia="Garamond" w:hAnsi="Garamond" w:cs="Garamond"/>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2E37EB4" w14:textId="77777777" w:rsidR="004416BD" w:rsidRDefault="00057F67">
            <w:pPr>
              <w:spacing w:before="240" w:after="240"/>
              <w:jc w:val="center"/>
              <w:rPr>
                <w:rFonts w:ascii="Garamond" w:eastAsia="Garamond" w:hAnsi="Garamond" w:cs="Garamond"/>
              </w:rPr>
            </w:pPr>
            <w:r>
              <w:rPr>
                <w:rFonts w:ascii="Garamond" w:eastAsia="Garamond" w:hAnsi="Garamond" w:cs="Garamond"/>
              </w:rPr>
              <w:t>04985230372</w:t>
            </w:r>
          </w:p>
        </w:tc>
      </w:tr>
      <w:tr w:rsidR="004416BD" w14:paraId="08D2D02B"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CED9952"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t>2.</w:t>
            </w:r>
          </w:p>
        </w:tc>
        <w:tc>
          <w:tcPr>
            <w:tcW w:w="3684" w:type="dxa"/>
            <w:tcBorders>
              <w:top w:val="nil"/>
              <w:left w:val="nil"/>
              <w:bottom w:val="single" w:sz="5" w:space="0" w:color="000000"/>
              <w:right w:val="single" w:sz="5" w:space="0" w:color="000000"/>
            </w:tcBorders>
            <w:tcMar>
              <w:top w:w="0" w:type="dxa"/>
              <w:left w:w="0" w:type="dxa"/>
              <w:bottom w:w="0" w:type="dxa"/>
              <w:right w:w="0" w:type="dxa"/>
            </w:tcMar>
          </w:tcPr>
          <w:p w14:paraId="521FB927"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t>Private hospitals</w:t>
            </w:r>
          </w:p>
        </w:tc>
        <w:tc>
          <w:tcPr>
            <w:tcW w:w="2211" w:type="dxa"/>
            <w:tcBorders>
              <w:top w:val="nil"/>
              <w:left w:val="nil"/>
              <w:bottom w:val="single" w:sz="5" w:space="0" w:color="000000"/>
              <w:right w:val="single" w:sz="5" w:space="0" w:color="000000"/>
            </w:tcBorders>
            <w:tcMar>
              <w:top w:w="0" w:type="dxa"/>
              <w:left w:w="0" w:type="dxa"/>
              <w:bottom w:w="0" w:type="dxa"/>
              <w:right w:w="0" w:type="dxa"/>
            </w:tcMar>
          </w:tcPr>
          <w:p w14:paraId="260EE942"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 xml:space="preserve">SAHAKARANA PAYYANNUR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5174585" w14:textId="77777777" w:rsidR="004416BD" w:rsidRDefault="00057F67">
            <w:pPr>
              <w:spacing w:before="240" w:after="240"/>
              <w:jc w:val="center"/>
              <w:rPr>
                <w:rFonts w:ascii="Garamond" w:eastAsia="Garamond" w:hAnsi="Garamond" w:cs="Garamond"/>
              </w:rPr>
            </w:pPr>
            <w:r>
              <w:rPr>
                <w:rFonts w:ascii="Garamond" w:eastAsia="Garamond" w:hAnsi="Garamond" w:cs="Garamond"/>
              </w:rPr>
              <w:t>04985207373</w:t>
            </w:r>
          </w:p>
        </w:tc>
      </w:tr>
      <w:tr w:rsidR="004416BD" w14:paraId="31490244"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A88B4BA"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t>3.</w:t>
            </w:r>
          </w:p>
        </w:tc>
        <w:tc>
          <w:tcPr>
            <w:tcW w:w="3684" w:type="dxa"/>
            <w:tcBorders>
              <w:top w:val="nil"/>
              <w:left w:val="nil"/>
              <w:bottom w:val="single" w:sz="5" w:space="0" w:color="000000"/>
              <w:right w:val="single" w:sz="5" w:space="0" w:color="000000"/>
            </w:tcBorders>
            <w:tcMar>
              <w:top w:w="0" w:type="dxa"/>
              <w:left w:w="0" w:type="dxa"/>
              <w:bottom w:w="0" w:type="dxa"/>
              <w:right w:w="0" w:type="dxa"/>
            </w:tcMar>
          </w:tcPr>
          <w:p w14:paraId="0989F267"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t>Clinical laboratories</w:t>
            </w:r>
          </w:p>
        </w:tc>
        <w:tc>
          <w:tcPr>
            <w:tcW w:w="2211" w:type="dxa"/>
            <w:tcBorders>
              <w:top w:val="nil"/>
              <w:left w:val="nil"/>
              <w:bottom w:val="single" w:sz="5" w:space="0" w:color="000000"/>
              <w:right w:val="single" w:sz="5" w:space="0" w:color="000000"/>
            </w:tcBorders>
            <w:tcMar>
              <w:top w:w="0" w:type="dxa"/>
              <w:left w:w="0" w:type="dxa"/>
              <w:bottom w:w="0" w:type="dxa"/>
              <w:right w:w="0" w:type="dxa"/>
            </w:tcMar>
          </w:tcPr>
          <w:p w14:paraId="0C25210E" w14:textId="77777777" w:rsidR="004416BD" w:rsidRDefault="00057F67">
            <w:pPr>
              <w:spacing w:before="240" w:after="240"/>
              <w:ind w:left="260"/>
              <w:jc w:val="left"/>
              <w:rPr>
                <w:rFonts w:ascii="Garamond" w:eastAsia="Garamond" w:hAnsi="Garamond" w:cs="Garamond"/>
              </w:rPr>
            </w:pPr>
            <w:proofErr w:type="spellStart"/>
            <w:r>
              <w:rPr>
                <w:rFonts w:ascii="Garamond" w:eastAsia="Garamond" w:hAnsi="Garamond" w:cs="Garamond"/>
              </w:rPr>
              <w:t>Punnakkadavu</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771BC14" w14:textId="77777777" w:rsidR="004416BD" w:rsidRDefault="004416BD">
            <w:pPr>
              <w:spacing w:before="240" w:after="240"/>
              <w:ind w:left="260"/>
              <w:jc w:val="left"/>
              <w:rPr>
                <w:rFonts w:ascii="Garamond" w:eastAsia="Garamond" w:hAnsi="Garamond" w:cs="Garamond"/>
              </w:rPr>
            </w:pPr>
          </w:p>
        </w:tc>
      </w:tr>
      <w:tr w:rsidR="004416BD" w14:paraId="46F07B60"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8E8AA9E"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t>4.</w:t>
            </w:r>
          </w:p>
        </w:tc>
        <w:tc>
          <w:tcPr>
            <w:tcW w:w="3684" w:type="dxa"/>
            <w:tcBorders>
              <w:top w:val="nil"/>
              <w:left w:val="nil"/>
              <w:bottom w:val="single" w:sz="5" w:space="0" w:color="000000"/>
              <w:right w:val="single" w:sz="5" w:space="0" w:color="000000"/>
            </w:tcBorders>
            <w:tcMar>
              <w:top w:w="0" w:type="dxa"/>
              <w:left w:w="0" w:type="dxa"/>
              <w:bottom w:w="0" w:type="dxa"/>
              <w:right w:w="0" w:type="dxa"/>
            </w:tcMar>
          </w:tcPr>
          <w:p w14:paraId="70E646E9"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t>Chemist/pharmacy</w:t>
            </w:r>
          </w:p>
        </w:tc>
        <w:tc>
          <w:tcPr>
            <w:tcW w:w="2211" w:type="dxa"/>
            <w:tcBorders>
              <w:top w:val="nil"/>
              <w:left w:val="nil"/>
              <w:bottom w:val="single" w:sz="5" w:space="0" w:color="000000"/>
              <w:right w:val="single" w:sz="5" w:space="0" w:color="000000"/>
            </w:tcBorders>
            <w:tcMar>
              <w:top w:w="0" w:type="dxa"/>
              <w:left w:w="0" w:type="dxa"/>
              <w:bottom w:w="0" w:type="dxa"/>
              <w:right w:w="0" w:type="dxa"/>
            </w:tcMar>
          </w:tcPr>
          <w:p w14:paraId="4D3B5ED7" w14:textId="77777777" w:rsidR="004416BD" w:rsidRDefault="004416BD">
            <w:pPr>
              <w:spacing w:before="240" w:after="240"/>
              <w:ind w:left="260"/>
              <w:jc w:val="left"/>
              <w:rPr>
                <w:rFonts w:ascii="Garamond" w:eastAsia="Garamond" w:hAnsi="Garamond" w:cs="Garamond"/>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79B2443B" w14:textId="77777777" w:rsidR="004416BD" w:rsidRDefault="004416BD">
            <w:pPr>
              <w:spacing w:before="240" w:after="240"/>
              <w:ind w:left="260"/>
              <w:jc w:val="left"/>
              <w:rPr>
                <w:rFonts w:ascii="Garamond" w:eastAsia="Garamond" w:hAnsi="Garamond" w:cs="Garamond"/>
              </w:rPr>
            </w:pPr>
          </w:p>
        </w:tc>
      </w:tr>
      <w:tr w:rsidR="004416BD" w14:paraId="2AF5E6F3"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2B9FA1A"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t>5.</w:t>
            </w:r>
          </w:p>
        </w:tc>
        <w:tc>
          <w:tcPr>
            <w:tcW w:w="3684" w:type="dxa"/>
            <w:tcBorders>
              <w:top w:val="nil"/>
              <w:left w:val="nil"/>
              <w:bottom w:val="single" w:sz="5" w:space="0" w:color="000000"/>
              <w:right w:val="single" w:sz="5" w:space="0" w:color="000000"/>
            </w:tcBorders>
            <w:tcMar>
              <w:top w:w="0" w:type="dxa"/>
              <w:left w:w="0" w:type="dxa"/>
              <w:bottom w:w="0" w:type="dxa"/>
              <w:right w:w="0" w:type="dxa"/>
            </w:tcMar>
          </w:tcPr>
          <w:p w14:paraId="03BC8453"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t>Blood donors</w:t>
            </w:r>
          </w:p>
        </w:tc>
        <w:tc>
          <w:tcPr>
            <w:tcW w:w="2211" w:type="dxa"/>
            <w:tcBorders>
              <w:top w:val="nil"/>
              <w:left w:val="nil"/>
              <w:bottom w:val="single" w:sz="5" w:space="0" w:color="000000"/>
              <w:right w:val="single" w:sz="5" w:space="0" w:color="000000"/>
            </w:tcBorders>
            <w:tcMar>
              <w:top w:w="0" w:type="dxa"/>
              <w:left w:w="0" w:type="dxa"/>
              <w:bottom w:w="0" w:type="dxa"/>
              <w:right w:w="0" w:type="dxa"/>
            </w:tcMar>
          </w:tcPr>
          <w:p w14:paraId="722D2590"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Nil</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906F51B" w14:textId="77777777" w:rsidR="004416BD" w:rsidRDefault="004416BD">
            <w:pPr>
              <w:spacing w:before="240" w:after="240"/>
              <w:ind w:left="260"/>
              <w:jc w:val="left"/>
              <w:rPr>
                <w:rFonts w:ascii="Garamond" w:eastAsia="Garamond" w:hAnsi="Garamond" w:cs="Garamond"/>
              </w:rPr>
            </w:pPr>
          </w:p>
        </w:tc>
      </w:tr>
      <w:tr w:rsidR="004416BD" w14:paraId="31CE6F3A" w14:textId="77777777">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6A9BF76"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t>6.</w:t>
            </w:r>
          </w:p>
        </w:tc>
        <w:tc>
          <w:tcPr>
            <w:tcW w:w="3684" w:type="dxa"/>
            <w:tcBorders>
              <w:top w:val="nil"/>
              <w:left w:val="nil"/>
              <w:bottom w:val="single" w:sz="5" w:space="0" w:color="000000"/>
              <w:right w:val="single" w:sz="5" w:space="0" w:color="000000"/>
            </w:tcBorders>
            <w:tcMar>
              <w:top w:w="0" w:type="dxa"/>
              <w:left w:w="0" w:type="dxa"/>
              <w:bottom w:w="0" w:type="dxa"/>
              <w:right w:w="0" w:type="dxa"/>
            </w:tcMar>
          </w:tcPr>
          <w:p w14:paraId="2922DAC6" w14:textId="77777777" w:rsidR="004416BD" w:rsidRDefault="00057F67">
            <w:pPr>
              <w:spacing w:before="240"/>
              <w:ind w:left="360"/>
              <w:jc w:val="left"/>
              <w:rPr>
                <w:rFonts w:ascii="Garamond" w:eastAsia="Garamond" w:hAnsi="Garamond" w:cs="Garamond"/>
              </w:rPr>
            </w:pPr>
            <w:r>
              <w:rPr>
                <w:rFonts w:ascii="Garamond" w:eastAsia="Garamond" w:hAnsi="Garamond" w:cs="Garamond"/>
              </w:rPr>
              <w:t>Other language experts (Bihari, Hindi, Bengali,</w:t>
            </w:r>
          </w:p>
          <w:p w14:paraId="392FADA7" w14:textId="77777777" w:rsidR="004416BD" w:rsidRDefault="00057F67">
            <w:pPr>
              <w:spacing w:after="240"/>
              <w:ind w:left="360"/>
              <w:jc w:val="left"/>
              <w:rPr>
                <w:rFonts w:ascii="Garamond" w:eastAsia="Garamond" w:hAnsi="Garamond" w:cs="Garamond"/>
              </w:rPr>
            </w:pPr>
            <w:proofErr w:type="spellStart"/>
            <w:r>
              <w:rPr>
                <w:rFonts w:ascii="Garamond" w:eastAsia="Garamond" w:hAnsi="Garamond" w:cs="Garamond"/>
              </w:rPr>
              <w:t>Asamees</w:t>
            </w:r>
            <w:proofErr w:type="spellEnd"/>
            <w:r>
              <w:rPr>
                <w:rFonts w:ascii="Garamond" w:eastAsia="Garamond" w:hAnsi="Garamond" w:cs="Garamond"/>
              </w:rPr>
              <w:t xml:space="preserve"> ………)</w:t>
            </w:r>
          </w:p>
        </w:tc>
        <w:tc>
          <w:tcPr>
            <w:tcW w:w="2211" w:type="dxa"/>
            <w:tcBorders>
              <w:top w:val="nil"/>
              <w:left w:val="nil"/>
              <w:bottom w:val="single" w:sz="5" w:space="0" w:color="000000"/>
              <w:right w:val="single" w:sz="5" w:space="0" w:color="000000"/>
            </w:tcBorders>
            <w:tcMar>
              <w:top w:w="0" w:type="dxa"/>
              <w:left w:w="0" w:type="dxa"/>
              <w:bottom w:w="0" w:type="dxa"/>
              <w:right w:w="0" w:type="dxa"/>
            </w:tcMar>
          </w:tcPr>
          <w:p w14:paraId="7525C3B2" w14:textId="77777777" w:rsidR="004416BD" w:rsidRDefault="004416BD">
            <w:pPr>
              <w:spacing w:before="240" w:after="240"/>
              <w:ind w:left="260"/>
              <w:jc w:val="left"/>
              <w:rPr>
                <w:rFonts w:ascii="Garamond" w:eastAsia="Garamond" w:hAnsi="Garamond" w:cs="Garamond"/>
              </w:rPr>
            </w:pP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4D1704F" w14:textId="77777777" w:rsidR="004416BD" w:rsidRDefault="004416BD">
            <w:pPr>
              <w:spacing w:before="240" w:after="240"/>
              <w:ind w:left="260"/>
              <w:jc w:val="left"/>
              <w:rPr>
                <w:rFonts w:ascii="Garamond" w:eastAsia="Garamond" w:hAnsi="Garamond" w:cs="Garamond"/>
              </w:rPr>
            </w:pPr>
          </w:p>
        </w:tc>
      </w:tr>
    </w:tbl>
    <w:p w14:paraId="578DC675" w14:textId="77777777" w:rsidR="004416BD" w:rsidRDefault="004416BD">
      <w:pPr>
        <w:spacing w:after="240"/>
        <w:jc w:val="left"/>
        <w:rPr>
          <w:rFonts w:ascii="Garamond" w:eastAsia="Garamond" w:hAnsi="Garamond" w:cs="Garamond"/>
          <w:b/>
          <w:bCs/>
        </w:rPr>
      </w:pPr>
    </w:p>
    <w:p w14:paraId="75034DCB" w14:textId="77777777" w:rsidR="004416BD" w:rsidRDefault="00057F67">
      <w:pPr>
        <w:pStyle w:val="Heading3"/>
        <w:spacing w:after="200"/>
        <w:ind w:right="1120"/>
        <w:jc w:val="left"/>
        <w:rPr>
          <w:rFonts w:ascii="Garamond" w:eastAsia="Garamond" w:hAnsi="Garamond" w:cs="Garamond"/>
          <w:color w:val="000000"/>
        </w:rPr>
      </w:pPr>
      <w:bookmarkStart w:id="115" w:name="_heading=h.dg9ga97wtwh9" w:colFirst="0" w:colLast="0"/>
      <w:bookmarkEnd w:id="115"/>
      <w:r>
        <w:rPr>
          <w:rFonts w:ascii="Garamond" w:eastAsia="Garamond" w:hAnsi="Garamond" w:cs="Garamond"/>
          <w:color w:val="000000"/>
        </w:rPr>
        <w:lastRenderedPageBreak/>
        <w:t>1.5. Veterinary Services</w:t>
      </w:r>
    </w:p>
    <w:tbl>
      <w:tblPr>
        <w:tblStyle w:val="afffb"/>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95"/>
        <w:gridCol w:w="2670"/>
        <w:gridCol w:w="1875"/>
        <w:gridCol w:w="1506"/>
        <w:gridCol w:w="1779"/>
      </w:tblGrid>
      <w:tr w:rsidR="004416BD" w14:paraId="2B2EE684" w14:textId="77777777">
        <w:trPr>
          <w:trHeight w:val="879"/>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ACC560A" w14:textId="77777777" w:rsidR="004416BD" w:rsidRDefault="00057F67">
            <w:pPr>
              <w:spacing w:before="240" w:after="240"/>
              <w:ind w:left="420"/>
              <w:jc w:val="left"/>
              <w:rPr>
                <w:rFonts w:ascii="Garamond" w:eastAsia="Garamond" w:hAnsi="Garamond" w:cs="Garamond"/>
              </w:rPr>
            </w:pPr>
            <w:proofErr w:type="spellStart"/>
            <w:proofErr w:type="gramStart"/>
            <w:r>
              <w:rPr>
                <w:rFonts w:ascii="Garamond" w:eastAsia="Garamond" w:hAnsi="Garamond" w:cs="Garamond"/>
              </w:rPr>
              <w:t>Sl.No</w:t>
            </w:r>
            <w:proofErr w:type="spellEnd"/>
            <w:proofErr w:type="gramEnd"/>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C0D89B0" w14:textId="77777777" w:rsidR="004416BD" w:rsidRDefault="00057F67">
            <w:pPr>
              <w:spacing w:before="240" w:after="240"/>
              <w:jc w:val="left"/>
              <w:rPr>
                <w:rFonts w:ascii="Garamond" w:eastAsia="Garamond" w:hAnsi="Garamond" w:cs="Garamond"/>
              </w:rPr>
            </w:pPr>
            <w:r>
              <w:rPr>
                <w:rFonts w:ascii="Garamond" w:eastAsia="Garamond" w:hAnsi="Garamond" w:cs="Garamond"/>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1E67E66D" w14:textId="77777777" w:rsidR="004416BD" w:rsidRDefault="00057F67">
            <w:pPr>
              <w:ind w:left="260"/>
              <w:jc w:val="center"/>
              <w:rPr>
                <w:rFonts w:ascii="Garamond" w:eastAsia="Garamond" w:hAnsi="Garamond" w:cs="Garamond"/>
              </w:rPr>
            </w:pPr>
            <w:r>
              <w:rPr>
                <w:rFonts w:ascii="Garamond" w:eastAsia="Garamond" w:hAnsi="Garamond" w:cs="Garamond"/>
              </w:rPr>
              <w:t>Name of the</w:t>
            </w:r>
          </w:p>
          <w:p w14:paraId="12FFB400" w14:textId="77777777" w:rsidR="004416BD" w:rsidRDefault="00057F67">
            <w:pPr>
              <w:spacing w:after="240"/>
              <w:ind w:left="260"/>
              <w:jc w:val="center"/>
              <w:rPr>
                <w:rFonts w:ascii="Garamond" w:eastAsia="Garamond" w:hAnsi="Garamond" w:cs="Garamond"/>
              </w:rPr>
            </w:pPr>
            <w:r>
              <w:rPr>
                <w:rFonts w:ascii="Garamond" w:eastAsia="Garamond" w:hAnsi="Garamond" w:cs="Garamond"/>
              </w:rPr>
              <w:t>Surgeon/Doctor</w:t>
            </w:r>
          </w:p>
        </w:tc>
        <w:tc>
          <w:tcPr>
            <w:tcW w:w="1506"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6A913A7" w14:textId="77777777" w:rsidR="004416BD" w:rsidRDefault="00057F67">
            <w:pPr>
              <w:spacing w:before="240" w:after="240"/>
              <w:ind w:left="500"/>
              <w:jc w:val="left"/>
              <w:rPr>
                <w:rFonts w:ascii="Garamond" w:eastAsia="Garamond" w:hAnsi="Garamond" w:cs="Garamond"/>
              </w:rPr>
            </w:pPr>
            <w:r>
              <w:rPr>
                <w:rFonts w:ascii="Garamond" w:eastAsia="Garamond" w:hAnsi="Garamond" w:cs="Garamond"/>
              </w:rPr>
              <w:t>Place/location</w:t>
            </w:r>
          </w:p>
        </w:tc>
        <w:tc>
          <w:tcPr>
            <w:tcW w:w="1779"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F63DB96" w14:textId="77777777" w:rsidR="004416BD" w:rsidRDefault="00057F67">
            <w:pPr>
              <w:spacing w:before="240"/>
              <w:ind w:left="360"/>
              <w:jc w:val="left"/>
              <w:rPr>
                <w:rFonts w:ascii="Garamond" w:eastAsia="Garamond" w:hAnsi="Garamond" w:cs="Garamond"/>
              </w:rPr>
            </w:pPr>
            <w:r>
              <w:rPr>
                <w:rFonts w:ascii="Garamond" w:eastAsia="Garamond" w:hAnsi="Garamond" w:cs="Garamond"/>
              </w:rPr>
              <w:t>Phone</w:t>
            </w:r>
          </w:p>
          <w:p w14:paraId="44EBF550" w14:textId="77777777" w:rsidR="004416BD" w:rsidRDefault="00057F67">
            <w:pPr>
              <w:spacing w:after="240"/>
              <w:ind w:left="360"/>
              <w:jc w:val="left"/>
              <w:rPr>
                <w:rFonts w:ascii="Garamond" w:eastAsia="Garamond" w:hAnsi="Garamond" w:cs="Garamond"/>
              </w:rPr>
            </w:pPr>
            <w:r>
              <w:rPr>
                <w:rFonts w:ascii="Garamond" w:eastAsia="Garamond" w:hAnsi="Garamond" w:cs="Garamond"/>
              </w:rPr>
              <w:t>number</w:t>
            </w:r>
          </w:p>
        </w:tc>
      </w:tr>
      <w:tr w:rsidR="004416BD" w14:paraId="60E995D0" w14:textId="77777777">
        <w:trPr>
          <w:trHeight w:val="270"/>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14E115F" w14:textId="77777777" w:rsidR="004416BD" w:rsidRDefault="00057F67">
            <w:pPr>
              <w:spacing w:before="240" w:after="240"/>
              <w:ind w:left="360"/>
              <w:jc w:val="left"/>
              <w:rPr>
                <w:rFonts w:ascii="Garamond" w:eastAsia="Garamond" w:hAnsi="Garamond" w:cs="Garamond"/>
              </w:rPr>
            </w:pPr>
            <w:r>
              <w:rPr>
                <w:rFonts w:ascii="Garamond" w:eastAsia="Garamond" w:hAnsi="Garamond" w:cs="Garamond"/>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14:paraId="6AFD44EC"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 xml:space="preserve"> </w:t>
            </w:r>
            <w:proofErr w:type="spellStart"/>
            <w:r>
              <w:rPr>
                <w:rFonts w:ascii="Garamond" w:eastAsia="Garamond" w:hAnsi="Garamond" w:cs="Garamond"/>
              </w:rPr>
              <w:t>Govt.Veterinary</w:t>
            </w:r>
            <w:proofErr w:type="spellEnd"/>
            <w:r>
              <w:rPr>
                <w:rFonts w:ascii="Garamond" w:eastAsia="Garamond" w:hAnsi="Garamond" w:cs="Garamond"/>
              </w:rPr>
              <w:t xml:space="preserve">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114A02A8" w14:textId="77777777" w:rsidR="004416BD" w:rsidRDefault="00057F67">
            <w:pPr>
              <w:spacing w:before="240" w:after="240"/>
              <w:ind w:left="260"/>
              <w:jc w:val="left"/>
              <w:rPr>
                <w:rFonts w:ascii="Garamond" w:eastAsia="Garamond" w:hAnsi="Garamond" w:cs="Garamond"/>
              </w:rPr>
            </w:pPr>
            <w:proofErr w:type="spellStart"/>
            <w:proofErr w:type="gramStart"/>
            <w:r>
              <w:rPr>
                <w:rFonts w:ascii="Garamond" w:eastAsia="Garamond" w:hAnsi="Garamond" w:cs="Garamond"/>
              </w:rPr>
              <w:t>Dr.Sabu</w:t>
            </w:r>
            <w:proofErr w:type="spellEnd"/>
            <w:proofErr w:type="gramEnd"/>
          </w:p>
        </w:tc>
        <w:tc>
          <w:tcPr>
            <w:tcW w:w="1506" w:type="dxa"/>
            <w:tcBorders>
              <w:top w:val="nil"/>
              <w:left w:val="nil"/>
              <w:bottom w:val="single" w:sz="5" w:space="0" w:color="000000"/>
              <w:right w:val="single" w:sz="5" w:space="0" w:color="000000"/>
            </w:tcBorders>
            <w:tcMar>
              <w:top w:w="0" w:type="dxa"/>
              <w:left w:w="0" w:type="dxa"/>
              <w:bottom w:w="0" w:type="dxa"/>
              <w:right w:w="0" w:type="dxa"/>
            </w:tcMar>
          </w:tcPr>
          <w:p w14:paraId="5F549051" w14:textId="77777777" w:rsidR="004416BD" w:rsidRDefault="00057F67">
            <w:pPr>
              <w:spacing w:before="240" w:after="240"/>
              <w:ind w:left="260"/>
              <w:jc w:val="left"/>
              <w:rPr>
                <w:rFonts w:ascii="Garamond" w:eastAsia="Garamond" w:hAnsi="Garamond" w:cs="Garamond"/>
              </w:rPr>
            </w:pPr>
            <w:proofErr w:type="spellStart"/>
            <w:r>
              <w:rPr>
                <w:rFonts w:ascii="Garamond" w:eastAsia="Garamond" w:hAnsi="Garamond" w:cs="Garamond"/>
              </w:rPr>
              <w:t>Kunnatheru</w:t>
            </w:r>
            <w:proofErr w:type="spellEnd"/>
          </w:p>
        </w:tc>
        <w:tc>
          <w:tcPr>
            <w:tcW w:w="1779" w:type="dxa"/>
            <w:tcBorders>
              <w:top w:val="nil"/>
              <w:left w:val="nil"/>
              <w:bottom w:val="single" w:sz="5" w:space="0" w:color="000000"/>
              <w:right w:val="single" w:sz="5" w:space="0" w:color="000000"/>
            </w:tcBorders>
            <w:tcMar>
              <w:top w:w="0" w:type="dxa"/>
              <w:left w:w="0" w:type="dxa"/>
              <w:bottom w:w="0" w:type="dxa"/>
              <w:right w:w="0" w:type="dxa"/>
            </w:tcMar>
          </w:tcPr>
          <w:p w14:paraId="4A31507D" w14:textId="77777777" w:rsidR="004416BD" w:rsidRDefault="00057F67">
            <w:pPr>
              <w:spacing w:before="240" w:after="240"/>
              <w:ind w:left="260"/>
              <w:jc w:val="left"/>
              <w:rPr>
                <w:rFonts w:ascii="Garamond" w:eastAsia="Garamond" w:hAnsi="Garamond" w:cs="Garamond"/>
              </w:rPr>
            </w:pPr>
            <w:r>
              <w:rPr>
                <w:rFonts w:ascii="Garamond" w:eastAsia="Garamond" w:hAnsi="Garamond" w:cs="Garamond"/>
              </w:rPr>
              <w:t>8547648614</w:t>
            </w:r>
          </w:p>
        </w:tc>
      </w:tr>
    </w:tbl>
    <w:p w14:paraId="7C25348F" w14:textId="77777777" w:rsidR="004416BD" w:rsidRDefault="004416BD">
      <w:pPr>
        <w:spacing w:before="240" w:after="240"/>
        <w:jc w:val="left"/>
        <w:rPr>
          <w:rFonts w:ascii="Garamond" w:eastAsia="Garamond" w:hAnsi="Garamond" w:cs="Garamond"/>
          <w:b/>
          <w:bCs/>
        </w:rPr>
      </w:pPr>
    </w:p>
    <w:p w14:paraId="3A5E56A6" w14:textId="77777777" w:rsidR="004416BD" w:rsidRDefault="00057F67">
      <w:pPr>
        <w:pStyle w:val="Heading3"/>
        <w:spacing w:after="200"/>
        <w:ind w:right="1120"/>
        <w:jc w:val="left"/>
        <w:rPr>
          <w:rFonts w:ascii="Garamond" w:eastAsia="Garamond" w:hAnsi="Garamond" w:cs="Garamond"/>
          <w:b/>
          <w:bCs/>
          <w:color w:val="000000"/>
        </w:rPr>
      </w:pPr>
      <w:bookmarkStart w:id="116" w:name="_heading=h.qb62x01t6gs2" w:colFirst="0" w:colLast="0"/>
      <w:bookmarkEnd w:id="116"/>
      <w:r>
        <w:rPr>
          <w:rFonts w:ascii="Garamond" w:eastAsia="Garamond" w:hAnsi="Garamond" w:cs="Garamond"/>
          <w:color w:val="000000"/>
        </w:rPr>
        <w:t>1.6. Helpline numbers</w:t>
      </w:r>
    </w:p>
    <w:tbl>
      <w:tblPr>
        <w:tblStyle w:val="afffc"/>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4416BD" w14:paraId="6881846B" w14:textId="77777777">
        <w:trPr>
          <w:trHeight w:val="270"/>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02EEC28" w14:textId="77777777" w:rsidR="004416BD" w:rsidRDefault="00057F67">
            <w:pPr>
              <w:spacing w:line="279" w:lineRule="auto"/>
              <w:ind w:left="260"/>
              <w:jc w:val="center"/>
              <w:rPr>
                <w:rFonts w:ascii="Garamond" w:eastAsia="Garamond" w:hAnsi="Garamond" w:cs="Garamond"/>
                <w:b/>
                <w:bCs/>
              </w:rPr>
            </w:pPr>
            <w:r>
              <w:rPr>
                <w:rFonts w:ascii="Garamond" w:eastAsia="Garamond" w:hAnsi="Garamond" w:cs="Garamond"/>
                <w:b/>
                <w:bCs/>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332689CE" w14:textId="77777777" w:rsidR="004416BD" w:rsidRDefault="00057F67">
            <w:pPr>
              <w:spacing w:line="279" w:lineRule="auto"/>
              <w:ind w:left="260"/>
              <w:jc w:val="center"/>
              <w:rPr>
                <w:rFonts w:ascii="Garamond" w:eastAsia="Garamond" w:hAnsi="Garamond" w:cs="Garamond"/>
                <w:b/>
                <w:bCs/>
              </w:rPr>
            </w:pPr>
            <w:r>
              <w:rPr>
                <w:rFonts w:ascii="Garamond" w:eastAsia="Garamond" w:hAnsi="Garamond" w:cs="Garamond"/>
                <w:b/>
                <w:bCs/>
              </w:rPr>
              <w:t>Phone number</w:t>
            </w:r>
          </w:p>
        </w:tc>
      </w:tr>
      <w:tr w:rsidR="004416BD" w14:paraId="654F0A3A"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BC1DBE1" w14:textId="77777777" w:rsidR="004416BD" w:rsidRDefault="00057F67">
            <w:pPr>
              <w:spacing w:before="240" w:after="240" w:line="279" w:lineRule="auto"/>
              <w:ind w:left="260"/>
              <w:jc w:val="center"/>
              <w:rPr>
                <w:rFonts w:ascii="Garamond" w:eastAsia="Garamond" w:hAnsi="Garamond" w:cs="Garamond"/>
              </w:rPr>
            </w:pPr>
            <w:r>
              <w:rPr>
                <w:rFonts w:ascii="Garamond" w:eastAsia="Garamond" w:hAnsi="Garamond" w:cs="Garamond"/>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671D2CDD" w14:textId="77777777" w:rsidR="004416BD" w:rsidRDefault="00057F67">
            <w:pPr>
              <w:spacing w:before="240" w:after="240"/>
              <w:ind w:left="260"/>
              <w:jc w:val="center"/>
              <w:rPr>
                <w:rFonts w:ascii="Garamond" w:eastAsia="Garamond" w:hAnsi="Garamond" w:cs="Garamond"/>
              </w:rPr>
            </w:pPr>
            <w:r>
              <w:rPr>
                <w:rFonts w:ascii="Garamond" w:eastAsia="Garamond" w:hAnsi="Garamond" w:cs="Garamond"/>
              </w:rPr>
              <w:t>100 / 04985 203032</w:t>
            </w:r>
          </w:p>
        </w:tc>
      </w:tr>
      <w:tr w:rsidR="004416BD" w14:paraId="02C16C0C"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4483B26" w14:textId="77777777" w:rsidR="004416BD" w:rsidRDefault="00057F67">
            <w:pPr>
              <w:spacing w:before="240" w:after="240" w:line="279" w:lineRule="auto"/>
              <w:ind w:left="260"/>
              <w:jc w:val="center"/>
              <w:rPr>
                <w:rFonts w:ascii="Garamond" w:eastAsia="Garamond" w:hAnsi="Garamond" w:cs="Garamond"/>
              </w:rPr>
            </w:pPr>
            <w:r>
              <w:rPr>
                <w:rFonts w:ascii="Garamond" w:eastAsia="Garamond" w:hAnsi="Garamond" w:cs="Garamond"/>
              </w:rPr>
              <w:t>Fire and Rescue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211DFC0" w14:textId="77777777" w:rsidR="004416BD" w:rsidRDefault="00057F67">
            <w:pPr>
              <w:spacing w:before="240" w:after="240"/>
              <w:ind w:left="260"/>
              <w:jc w:val="center"/>
              <w:rPr>
                <w:rFonts w:ascii="Garamond" w:eastAsia="Garamond" w:hAnsi="Garamond" w:cs="Garamond"/>
              </w:rPr>
            </w:pPr>
            <w:r>
              <w:rPr>
                <w:rFonts w:ascii="Garamond" w:eastAsia="Garamond" w:hAnsi="Garamond" w:cs="Garamond"/>
              </w:rPr>
              <w:t>101/ 04985 202901</w:t>
            </w:r>
          </w:p>
        </w:tc>
      </w:tr>
      <w:tr w:rsidR="004416BD" w14:paraId="63DE9739"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15AAAAE" w14:textId="77777777" w:rsidR="004416BD" w:rsidRDefault="00057F67">
            <w:pPr>
              <w:spacing w:line="279" w:lineRule="auto"/>
              <w:ind w:left="260"/>
              <w:jc w:val="center"/>
              <w:rPr>
                <w:rFonts w:ascii="Garamond" w:eastAsia="Garamond" w:hAnsi="Garamond" w:cs="Garamond"/>
              </w:rPr>
            </w:pPr>
            <w:r>
              <w:rPr>
                <w:rFonts w:ascii="Garamond" w:eastAsia="Garamond" w:hAnsi="Garamond" w:cs="Garamond"/>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1E52A708" w14:textId="77777777" w:rsidR="004416BD" w:rsidRDefault="00057F67">
            <w:pPr>
              <w:spacing w:before="240" w:after="240"/>
              <w:ind w:left="260"/>
              <w:jc w:val="center"/>
              <w:rPr>
                <w:rFonts w:ascii="Garamond" w:eastAsia="Garamond" w:hAnsi="Garamond" w:cs="Garamond"/>
              </w:rPr>
            </w:pPr>
            <w:r>
              <w:rPr>
                <w:rFonts w:ascii="Garamond" w:eastAsia="Garamond" w:hAnsi="Garamond" w:cs="Garamond"/>
              </w:rPr>
              <w:t>04985222731</w:t>
            </w:r>
          </w:p>
        </w:tc>
      </w:tr>
    </w:tbl>
    <w:p w14:paraId="6D5C642F" w14:textId="77777777" w:rsidR="004416BD" w:rsidRDefault="004416BD">
      <w:pPr>
        <w:jc w:val="left"/>
        <w:rPr>
          <w:rFonts w:ascii="Garamond" w:eastAsia="Garamond" w:hAnsi="Garamond" w:cs="Garamond"/>
        </w:rPr>
      </w:pPr>
    </w:p>
    <w:p w14:paraId="0C7C504B" w14:textId="77777777" w:rsidR="004416BD" w:rsidRDefault="004416BD">
      <w:pPr>
        <w:jc w:val="left"/>
        <w:rPr>
          <w:rFonts w:ascii="Garamond" w:eastAsia="Garamond" w:hAnsi="Garamond" w:cs="Garamond"/>
          <w:sz w:val="38"/>
          <w:szCs w:val="38"/>
        </w:rPr>
      </w:pPr>
    </w:p>
    <w:p w14:paraId="18211268" w14:textId="77777777" w:rsidR="004416BD" w:rsidRDefault="004416BD">
      <w:pPr>
        <w:jc w:val="left"/>
        <w:rPr>
          <w:rFonts w:ascii="Garamond" w:eastAsia="Garamond" w:hAnsi="Garamond" w:cs="Garamond"/>
          <w:sz w:val="38"/>
          <w:szCs w:val="38"/>
        </w:rPr>
      </w:pPr>
    </w:p>
    <w:p w14:paraId="47CBEC5C" w14:textId="77777777" w:rsidR="004416BD" w:rsidRDefault="004416BD">
      <w:pPr>
        <w:pStyle w:val="Heading3"/>
        <w:jc w:val="left"/>
        <w:rPr>
          <w:rFonts w:ascii="Garamond" w:eastAsia="Garamond" w:hAnsi="Garamond" w:cs="Garamond"/>
          <w:color w:val="000000"/>
        </w:rPr>
      </w:pPr>
      <w:bookmarkStart w:id="117" w:name="_heading=h.849hx87jeaak" w:colFirst="0" w:colLast="0"/>
      <w:bookmarkEnd w:id="117"/>
    </w:p>
    <w:p w14:paraId="75375152" w14:textId="77777777" w:rsidR="004416BD" w:rsidRDefault="004416BD">
      <w:pPr>
        <w:pStyle w:val="Heading3"/>
        <w:jc w:val="left"/>
        <w:rPr>
          <w:rFonts w:ascii="Garamond" w:eastAsia="Garamond" w:hAnsi="Garamond" w:cs="Garamond"/>
          <w:color w:val="000000"/>
        </w:rPr>
      </w:pPr>
      <w:bookmarkStart w:id="118" w:name="_heading=h.hit20yso6vvq" w:colFirst="0" w:colLast="0"/>
      <w:bookmarkEnd w:id="118"/>
    </w:p>
    <w:p w14:paraId="6637B710" w14:textId="77777777" w:rsidR="004416BD" w:rsidRDefault="004416BD">
      <w:pPr>
        <w:pStyle w:val="Heading3"/>
        <w:jc w:val="left"/>
        <w:rPr>
          <w:rFonts w:ascii="Garamond" w:eastAsia="Garamond" w:hAnsi="Garamond" w:cs="Garamond"/>
          <w:color w:val="000000"/>
        </w:rPr>
      </w:pPr>
      <w:bookmarkStart w:id="119" w:name="_heading=h.fag0na2yjpn1" w:colFirst="0" w:colLast="0"/>
      <w:bookmarkEnd w:id="119"/>
    </w:p>
    <w:p w14:paraId="0276DFD2" w14:textId="77777777" w:rsidR="004416BD" w:rsidRDefault="004416BD">
      <w:pPr>
        <w:pStyle w:val="Heading3"/>
        <w:jc w:val="left"/>
        <w:rPr>
          <w:rFonts w:ascii="Garamond" w:eastAsia="Garamond" w:hAnsi="Garamond" w:cs="Garamond"/>
          <w:color w:val="000000"/>
        </w:rPr>
      </w:pPr>
      <w:bookmarkStart w:id="120" w:name="_heading=h.cvh58rdmeb5h" w:colFirst="0" w:colLast="0"/>
      <w:bookmarkEnd w:id="120"/>
    </w:p>
    <w:p w14:paraId="25752A32" w14:textId="77777777" w:rsidR="004416BD" w:rsidRDefault="00057F67">
      <w:pPr>
        <w:pStyle w:val="Heading3"/>
        <w:jc w:val="left"/>
        <w:rPr>
          <w:rFonts w:ascii="Garamond" w:eastAsia="Garamond" w:hAnsi="Garamond" w:cs="Garamond"/>
          <w:color w:val="000000"/>
        </w:rPr>
      </w:pPr>
      <w:bookmarkStart w:id="121" w:name="_heading=h.6lro97iq4r4r" w:colFirst="0" w:colLast="0"/>
      <w:bookmarkEnd w:id="121"/>
      <w:r>
        <w:rPr>
          <w:rFonts w:ascii="Garamond" w:eastAsia="Garamond" w:hAnsi="Garamond" w:cs="Garamond"/>
          <w:color w:val="000000"/>
        </w:rPr>
        <w:t>1.7. Public and Private Schools Contact details</w:t>
      </w:r>
    </w:p>
    <w:p w14:paraId="1AE08EC5" w14:textId="77777777" w:rsidR="004416BD" w:rsidRDefault="004416BD">
      <w:pPr>
        <w:jc w:val="left"/>
        <w:rPr>
          <w:rFonts w:ascii="Garamond" w:eastAsia="Garamond" w:hAnsi="Garamond" w:cs="Garamond"/>
        </w:rPr>
      </w:pPr>
    </w:p>
    <w:tbl>
      <w:tblPr>
        <w:tblStyle w:val="afffd"/>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05"/>
        <w:gridCol w:w="4320"/>
        <w:gridCol w:w="2160"/>
        <w:gridCol w:w="2010"/>
      </w:tblGrid>
      <w:tr w:rsidR="004416BD" w14:paraId="2508563F" w14:textId="77777777">
        <w:trPr>
          <w:trHeight w:val="445"/>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3D1D470" w14:textId="77777777" w:rsidR="004416BD" w:rsidRDefault="00057F67">
            <w:pPr>
              <w:spacing w:before="240"/>
              <w:jc w:val="left"/>
              <w:rPr>
                <w:rFonts w:ascii="Garamond" w:eastAsia="Garamond" w:hAnsi="Garamond" w:cs="Garamond"/>
              </w:rPr>
            </w:pPr>
            <w:proofErr w:type="spellStart"/>
            <w:proofErr w:type="gramStart"/>
            <w:r>
              <w:rPr>
                <w:rFonts w:ascii="Garamond" w:eastAsia="Garamond" w:hAnsi="Garamond" w:cs="Garamond"/>
              </w:rPr>
              <w:t>S.No</w:t>
            </w:r>
            <w:proofErr w:type="spellEnd"/>
            <w:proofErr w:type="gramEnd"/>
          </w:p>
        </w:tc>
        <w:tc>
          <w:tcPr>
            <w:tcW w:w="432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3CFA15C" w14:textId="77777777" w:rsidR="004416BD" w:rsidRDefault="00057F67">
            <w:pPr>
              <w:spacing w:before="240"/>
              <w:jc w:val="left"/>
              <w:rPr>
                <w:rFonts w:ascii="Garamond" w:eastAsia="Garamond" w:hAnsi="Garamond" w:cs="Garamond"/>
              </w:rPr>
            </w:pPr>
            <w:r>
              <w:rPr>
                <w:rFonts w:ascii="Garamond" w:eastAsia="Garamond" w:hAnsi="Garamond" w:cs="Garamond"/>
              </w:rPr>
              <w:t>Name of School</w:t>
            </w:r>
          </w:p>
        </w:tc>
        <w:tc>
          <w:tcPr>
            <w:tcW w:w="216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F6E03A4" w14:textId="77777777" w:rsidR="004416BD" w:rsidRDefault="00057F67">
            <w:pPr>
              <w:spacing w:before="240"/>
              <w:jc w:val="left"/>
              <w:rPr>
                <w:rFonts w:ascii="Garamond" w:eastAsia="Garamond" w:hAnsi="Garamond" w:cs="Garamond"/>
              </w:rPr>
            </w:pPr>
            <w:r>
              <w:rPr>
                <w:rFonts w:ascii="Garamond" w:eastAsia="Garamond" w:hAnsi="Garamond" w:cs="Garamond"/>
              </w:rP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5A8E6D6A" w14:textId="77777777" w:rsidR="004416BD" w:rsidRDefault="00057F67">
            <w:pPr>
              <w:spacing w:before="240"/>
              <w:jc w:val="left"/>
              <w:rPr>
                <w:rFonts w:ascii="Garamond" w:eastAsia="Garamond" w:hAnsi="Garamond" w:cs="Garamond"/>
              </w:rPr>
            </w:pPr>
            <w:r>
              <w:rPr>
                <w:rFonts w:ascii="Garamond" w:eastAsia="Garamond" w:hAnsi="Garamond" w:cs="Garamond"/>
              </w:rPr>
              <w:t>Phone number</w:t>
            </w:r>
          </w:p>
        </w:tc>
      </w:tr>
      <w:tr w:rsidR="004416BD" w14:paraId="45097747" w14:textId="77777777">
        <w:trPr>
          <w:trHeight w:val="340"/>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BE18774" w14:textId="77777777" w:rsidR="004416BD" w:rsidRDefault="00057F67">
            <w:pPr>
              <w:spacing w:before="240"/>
              <w:jc w:val="left"/>
              <w:rPr>
                <w:rFonts w:ascii="Garamond" w:eastAsia="Garamond" w:hAnsi="Garamond" w:cs="Garamond"/>
              </w:rPr>
            </w:pPr>
            <w:r>
              <w:rPr>
                <w:rFonts w:ascii="Garamond" w:eastAsia="Garamond" w:hAnsi="Garamond" w:cs="Garamond"/>
              </w:rPr>
              <w:t xml:space="preserve"> 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6163B71" w14:textId="77777777" w:rsidR="004416BD" w:rsidRDefault="00057F67">
            <w:pPr>
              <w:spacing w:before="240"/>
              <w:jc w:val="left"/>
              <w:rPr>
                <w:rFonts w:ascii="Garamond" w:eastAsia="Garamond" w:hAnsi="Garamond" w:cs="Garamond"/>
              </w:rPr>
            </w:pPr>
            <w:r>
              <w:rPr>
                <w:rFonts w:ascii="Garamond" w:eastAsia="Garamond" w:hAnsi="Garamond" w:cs="Garamond"/>
              </w:rPr>
              <w:t xml:space="preserve">OKKSGHSS </w:t>
            </w:r>
            <w:proofErr w:type="spellStart"/>
            <w:r>
              <w:rPr>
                <w:rFonts w:ascii="Garamond" w:eastAsia="Garamond" w:hAnsi="Garamond" w:cs="Garamond"/>
              </w:rPr>
              <w:t>Ramanthali</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3DF330C6" w14:textId="77777777" w:rsidR="004416BD" w:rsidRDefault="00057F67">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5A2E3C9" w14:textId="77777777" w:rsidR="004416BD" w:rsidRDefault="00057F67">
            <w:pPr>
              <w:spacing w:before="240"/>
              <w:jc w:val="center"/>
              <w:rPr>
                <w:rFonts w:ascii="Garamond" w:eastAsia="Garamond" w:hAnsi="Garamond" w:cs="Garamond"/>
              </w:rPr>
            </w:pPr>
            <w:r>
              <w:rPr>
                <w:rFonts w:ascii="Garamond" w:eastAsia="Garamond" w:hAnsi="Garamond" w:cs="Garamond"/>
              </w:rPr>
              <w:t>8330053284</w:t>
            </w:r>
          </w:p>
        </w:tc>
      </w:tr>
      <w:tr w:rsidR="004416BD" w14:paraId="1851F36B"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731AFCB" w14:textId="77777777" w:rsidR="004416BD" w:rsidRDefault="00057F67">
            <w:pPr>
              <w:spacing w:before="240"/>
              <w:jc w:val="left"/>
              <w:rPr>
                <w:rFonts w:ascii="Garamond" w:eastAsia="Garamond" w:hAnsi="Garamond" w:cs="Garamond"/>
              </w:rPr>
            </w:pPr>
            <w:r>
              <w:rPr>
                <w:rFonts w:ascii="Garamond" w:eastAsia="Garamond" w:hAnsi="Garamond" w:cs="Garamond"/>
              </w:rPr>
              <w:t xml:space="preserve"> 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6831BFC8" w14:textId="77777777" w:rsidR="004416BD" w:rsidRDefault="00057F67">
            <w:pPr>
              <w:spacing w:before="240"/>
              <w:jc w:val="left"/>
              <w:rPr>
                <w:rFonts w:ascii="Garamond" w:eastAsia="Garamond" w:hAnsi="Garamond" w:cs="Garamond"/>
              </w:rPr>
            </w:pPr>
            <w:proofErr w:type="spellStart"/>
            <w:r>
              <w:rPr>
                <w:rFonts w:ascii="Garamond" w:eastAsia="Garamond" w:hAnsi="Garamond" w:cs="Garamond"/>
              </w:rPr>
              <w:t>Kunnaru</w:t>
            </w:r>
            <w:proofErr w:type="spellEnd"/>
            <w:r>
              <w:rPr>
                <w:rFonts w:ascii="Garamond" w:eastAsia="Garamond" w:hAnsi="Garamond" w:cs="Garamond"/>
              </w:rPr>
              <w:t xml:space="preserve"> AUP School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7974EF8" w14:textId="77777777" w:rsidR="004416BD" w:rsidRDefault="00057F67">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2BD6ED6" w14:textId="77777777" w:rsidR="004416BD" w:rsidRDefault="00057F67">
            <w:pPr>
              <w:spacing w:before="240"/>
              <w:jc w:val="center"/>
              <w:rPr>
                <w:rFonts w:ascii="Garamond" w:eastAsia="Garamond" w:hAnsi="Garamond" w:cs="Garamond"/>
              </w:rPr>
            </w:pPr>
            <w:r>
              <w:rPr>
                <w:rFonts w:ascii="Garamond" w:eastAsia="Garamond" w:hAnsi="Garamond" w:cs="Garamond"/>
              </w:rPr>
              <w:t>9447120366</w:t>
            </w:r>
          </w:p>
        </w:tc>
      </w:tr>
      <w:tr w:rsidR="004416BD" w14:paraId="7A2B6BAD"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AF40406" w14:textId="77777777" w:rsidR="004416BD" w:rsidRDefault="00057F67">
            <w:pPr>
              <w:spacing w:before="240"/>
              <w:jc w:val="left"/>
              <w:rPr>
                <w:rFonts w:ascii="Garamond" w:eastAsia="Garamond" w:hAnsi="Garamond" w:cs="Garamond"/>
              </w:rPr>
            </w:pPr>
            <w:r>
              <w:rPr>
                <w:rFonts w:ascii="Garamond" w:eastAsia="Garamond" w:hAnsi="Garamond" w:cs="Garamond"/>
              </w:rPr>
              <w:lastRenderedPageBreak/>
              <w:t xml:space="preserve"> 3</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E4B1DD8" w14:textId="77777777" w:rsidR="004416BD" w:rsidRDefault="00057F67">
            <w:pPr>
              <w:spacing w:before="240"/>
              <w:jc w:val="left"/>
              <w:rPr>
                <w:rFonts w:ascii="Garamond" w:eastAsia="Garamond" w:hAnsi="Garamond" w:cs="Garamond"/>
              </w:rPr>
            </w:pPr>
            <w:proofErr w:type="spellStart"/>
            <w:r>
              <w:rPr>
                <w:rFonts w:ascii="Garamond" w:eastAsia="Garamond" w:hAnsi="Garamond" w:cs="Garamond"/>
              </w:rPr>
              <w:t>Chidambaranath</w:t>
            </w:r>
            <w:proofErr w:type="spellEnd"/>
            <w:r>
              <w:rPr>
                <w:rFonts w:ascii="Garamond" w:eastAsia="Garamond" w:hAnsi="Garamond" w:cs="Garamond"/>
              </w:rPr>
              <w:t xml:space="preserve"> UP School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42C49BC5" w14:textId="77777777" w:rsidR="004416BD" w:rsidRDefault="00057F67">
            <w:pPr>
              <w:spacing w:before="240"/>
              <w:jc w:val="center"/>
              <w:rPr>
                <w:rFonts w:ascii="Garamond" w:eastAsia="Garamond" w:hAnsi="Garamond" w:cs="Garamond"/>
              </w:rPr>
            </w:pPr>
            <w:r>
              <w:rPr>
                <w:rFonts w:ascii="Garamond" w:eastAsia="Garamond" w:hAnsi="Garamond" w:cs="Garamond"/>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B98A62B" w14:textId="77777777" w:rsidR="004416BD" w:rsidRDefault="00057F67">
            <w:pPr>
              <w:spacing w:before="240"/>
              <w:jc w:val="center"/>
              <w:rPr>
                <w:rFonts w:ascii="Garamond" w:eastAsia="Garamond" w:hAnsi="Garamond" w:cs="Garamond"/>
              </w:rPr>
            </w:pPr>
            <w:r>
              <w:rPr>
                <w:rFonts w:ascii="Garamond" w:eastAsia="Garamond" w:hAnsi="Garamond" w:cs="Garamond"/>
              </w:rPr>
              <w:t>6282094491</w:t>
            </w:r>
          </w:p>
        </w:tc>
      </w:tr>
      <w:tr w:rsidR="004416BD" w14:paraId="6620B9A7"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ECEC48E" w14:textId="77777777" w:rsidR="004416BD" w:rsidRDefault="00057F67">
            <w:pPr>
              <w:spacing w:before="240"/>
              <w:jc w:val="left"/>
              <w:rPr>
                <w:rFonts w:ascii="Garamond" w:eastAsia="Garamond" w:hAnsi="Garamond" w:cs="Garamond"/>
              </w:rPr>
            </w:pPr>
            <w:r>
              <w:rPr>
                <w:rFonts w:ascii="Garamond" w:eastAsia="Garamond" w:hAnsi="Garamond" w:cs="Garamond"/>
              </w:rPr>
              <w:t xml:space="preserve"> 4</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0D576D68" w14:textId="77777777" w:rsidR="004416BD" w:rsidRDefault="00057F67">
            <w:pPr>
              <w:spacing w:before="240"/>
              <w:jc w:val="left"/>
              <w:rPr>
                <w:rFonts w:ascii="Garamond" w:eastAsia="Garamond" w:hAnsi="Garamond" w:cs="Garamond"/>
              </w:rPr>
            </w:pPr>
            <w:r>
              <w:rPr>
                <w:rFonts w:ascii="Garamond" w:eastAsia="Garamond" w:hAnsi="Garamond" w:cs="Garamond"/>
              </w:rPr>
              <w:t xml:space="preserve">GMUP School </w:t>
            </w:r>
            <w:proofErr w:type="spellStart"/>
            <w:r>
              <w:rPr>
                <w:rFonts w:ascii="Garamond" w:eastAsia="Garamond" w:hAnsi="Garamond" w:cs="Garamond"/>
              </w:rPr>
              <w:t>Vadakkumbad</w:t>
            </w:r>
            <w:proofErr w:type="spellEnd"/>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6E0CDEF5" w14:textId="77777777" w:rsidR="004416BD" w:rsidRDefault="00057F67">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ED25556" w14:textId="77777777" w:rsidR="004416BD" w:rsidRDefault="00057F67">
            <w:pPr>
              <w:spacing w:before="240"/>
              <w:jc w:val="center"/>
              <w:rPr>
                <w:rFonts w:ascii="Garamond" w:eastAsia="Garamond" w:hAnsi="Garamond" w:cs="Garamond"/>
              </w:rPr>
            </w:pPr>
            <w:r>
              <w:rPr>
                <w:rFonts w:ascii="Garamond" w:eastAsia="Garamond" w:hAnsi="Garamond" w:cs="Garamond"/>
              </w:rPr>
              <w:t>9447914575</w:t>
            </w:r>
          </w:p>
        </w:tc>
      </w:tr>
      <w:tr w:rsidR="004416BD" w14:paraId="3E8F9F42"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07F2DC9" w14:textId="77777777" w:rsidR="004416BD" w:rsidRDefault="00057F67">
            <w:pPr>
              <w:spacing w:before="240"/>
              <w:jc w:val="left"/>
              <w:rPr>
                <w:rFonts w:ascii="Garamond" w:eastAsia="Garamond" w:hAnsi="Garamond" w:cs="Garamond"/>
              </w:rPr>
            </w:pPr>
            <w:r>
              <w:rPr>
                <w:rFonts w:ascii="Garamond" w:eastAsia="Garamond" w:hAnsi="Garamond" w:cs="Garamond"/>
              </w:rPr>
              <w:t xml:space="preserve"> 5</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7A0C43FE" w14:textId="77777777" w:rsidR="004416BD" w:rsidRDefault="00057F67">
            <w:pPr>
              <w:spacing w:before="240"/>
              <w:jc w:val="left"/>
              <w:rPr>
                <w:rFonts w:ascii="Garamond" w:eastAsia="Garamond" w:hAnsi="Garamond" w:cs="Garamond"/>
              </w:rPr>
            </w:pPr>
            <w:proofErr w:type="spellStart"/>
            <w:r>
              <w:rPr>
                <w:rFonts w:ascii="Garamond" w:eastAsia="Garamond" w:hAnsi="Garamond" w:cs="Garamond"/>
              </w:rPr>
              <w:t>Ramanthali</w:t>
            </w:r>
            <w:proofErr w:type="spellEnd"/>
            <w:r>
              <w:rPr>
                <w:rFonts w:ascii="Garamond" w:eastAsia="Garamond" w:hAnsi="Garamond" w:cs="Garamond"/>
              </w:rPr>
              <w:t xml:space="preserve"> GLP School</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43996E85" w14:textId="77777777" w:rsidR="004416BD" w:rsidRDefault="00057F67">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031B8E8" w14:textId="77777777" w:rsidR="004416BD" w:rsidRDefault="00057F67">
            <w:pPr>
              <w:spacing w:before="240"/>
              <w:jc w:val="center"/>
              <w:rPr>
                <w:rFonts w:ascii="Garamond" w:eastAsia="Garamond" w:hAnsi="Garamond" w:cs="Garamond"/>
              </w:rPr>
            </w:pPr>
            <w:r>
              <w:rPr>
                <w:rFonts w:ascii="Garamond" w:eastAsia="Garamond" w:hAnsi="Garamond" w:cs="Garamond"/>
              </w:rPr>
              <w:t>9495725410</w:t>
            </w:r>
          </w:p>
        </w:tc>
      </w:tr>
      <w:tr w:rsidR="004416BD" w14:paraId="0E4A8F58" w14:textId="77777777">
        <w:trPr>
          <w:trHeight w:val="285"/>
        </w:trPr>
        <w:tc>
          <w:tcPr>
            <w:tcW w:w="705" w:type="dxa"/>
            <w:tcBorders>
              <w:top w:val="nil"/>
              <w:left w:val="single" w:sz="5" w:space="0" w:color="000000"/>
              <w:bottom w:val="single" w:sz="4" w:space="0" w:color="000000"/>
              <w:right w:val="single" w:sz="5" w:space="0" w:color="000000"/>
            </w:tcBorders>
            <w:tcMar>
              <w:top w:w="0" w:type="dxa"/>
              <w:left w:w="100" w:type="dxa"/>
              <w:bottom w:w="0" w:type="dxa"/>
              <w:right w:w="100" w:type="dxa"/>
            </w:tcMar>
          </w:tcPr>
          <w:p w14:paraId="26DD6DEF" w14:textId="77777777" w:rsidR="004416BD" w:rsidRDefault="00057F67">
            <w:pPr>
              <w:spacing w:before="240"/>
              <w:jc w:val="left"/>
              <w:rPr>
                <w:rFonts w:ascii="Garamond" w:eastAsia="Garamond" w:hAnsi="Garamond" w:cs="Garamond"/>
              </w:rPr>
            </w:pPr>
            <w:r>
              <w:rPr>
                <w:rFonts w:ascii="Garamond" w:eastAsia="Garamond" w:hAnsi="Garamond" w:cs="Garamond"/>
              </w:rPr>
              <w:t>6</w:t>
            </w:r>
          </w:p>
        </w:tc>
        <w:tc>
          <w:tcPr>
            <w:tcW w:w="4320" w:type="dxa"/>
            <w:tcBorders>
              <w:top w:val="nil"/>
              <w:left w:val="nil"/>
              <w:bottom w:val="single" w:sz="4" w:space="0" w:color="000000"/>
              <w:right w:val="single" w:sz="5" w:space="0" w:color="000000"/>
            </w:tcBorders>
            <w:tcMar>
              <w:top w:w="0" w:type="dxa"/>
              <w:left w:w="100" w:type="dxa"/>
              <w:bottom w:w="0" w:type="dxa"/>
              <w:right w:w="100" w:type="dxa"/>
            </w:tcMar>
          </w:tcPr>
          <w:p w14:paraId="17CF4431" w14:textId="77777777" w:rsidR="004416BD" w:rsidRDefault="00057F67">
            <w:pPr>
              <w:spacing w:before="240"/>
              <w:jc w:val="left"/>
              <w:rPr>
                <w:rFonts w:ascii="Garamond" w:eastAsia="Garamond" w:hAnsi="Garamond" w:cs="Garamond"/>
              </w:rPr>
            </w:pPr>
            <w:r>
              <w:rPr>
                <w:rFonts w:ascii="Garamond" w:eastAsia="Garamond" w:hAnsi="Garamond" w:cs="Garamond"/>
              </w:rPr>
              <w:t xml:space="preserve">Panchayath LP School </w:t>
            </w:r>
            <w:proofErr w:type="spellStart"/>
            <w:r>
              <w:rPr>
                <w:rFonts w:ascii="Garamond" w:eastAsia="Garamond" w:hAnsi="Garamond" w:cs="Garamond"/>
              </w:rPr>
              <w:t>Kunnatheru</w:t>
            </w:r>
            <w:proofErr w:type="spellEnd"/>
            <w:r>
              <w:rPr>
                <w:rFonts w:ascii="Garamond" w:eastAsia="Garamond" w:hAnsi="Garamond" w:cs="Garamond"/>
              </w:rPr>
              <w:t xml:space="preserve"> </w:t>
            </w:r>
            <w:proofErr w:type="spellStart"/>
            <w:r>
              <w:rPr>
                <w:rFonts w:ascii="Garamond" w:eastAsia="Garamond" w:hAnsi="Garamond" w:cs="Garamond"/>
              </w:rPr>
              <w:t>Ramanthali</w:t>
            </w:r>
            <w:proofErr w:type="spellEnd"/>
          </w:p>
        </w:tc>
        <w:tc>
          <w:tcPr>
            <w:tcW w:w="2160" w:type="dxa"/>
            <w:tcBorders>
              <w:top w:val="nil"/>
              <w:left w:val="nil"/>
              <w:bottom w:val="single" w:sz="4" w:space="0" w:color="000000"/>
              <w:right w:val="single" w:sz="5" w:space="0" w:color="000000"/>
            </w:tcBorders>
            <w:tcMar>
              <w:top w:w="0" w:type="dxa"/>
              <w:left w:w="100" w:type="dxa"/>
              <w:bottom w:w="0" w:type="dxa"/>
              <w:right w:w="100" w:type="dxa"/>
            </w:tcMar>
          </w:tcPr>
          <w:p w14:paraId="0577C187" w14:textId="77777777" w:rsidR="004416BD" w:rsidRDefault="00057F67">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single" w:sz="4" w:space="0" w:color="000000"/>
              <w:right w:val="single" w:sz="5" w:space="0" w:color="000000"/>
            </w:tcBorders>
            <w:tcMar>
              <w:top w:w="0" w:type="dxa"/>
              <w:left w:w="100" w:type="dxa"/>
              <w:bottom w:w="0" w:type="dxa"/>
              <w:right w:w="100" w:type="dxa"/>
            </w:tcMar>
          </w:tcPr>
          <w:p w14:paraId="5E481495" w14:textId="77777777" w:rsidR="004416BD" w:rsidRDefault="00057F67">
            <w:pPr>
              <w:spacing w:before="240"/>
              <w:jc w:val="center"/>
              <w:rPr>
                <w:rFonts w:ascii="Garamond" w:eastAsia="Garamond" w:hAnsi="Garamond" w:cs="Garamond"/>
              </w:rPr>
            </w:pPr>
            <w:r>
              <w:rPr>
                <w:rFonts w:ascii="Garamond" w:eastAsia="Garamond" w:hAnsi="Garamond" w:cs="Garamond"/>
              </w:rPr>
              <w:t>9746550404</w:t>
            </w:r>
          </w:p>
        </w:tc>
      </w:tr>
      <w:tr w:rsidR="004416BD" w14:paraId="0F200AED" w14:textId="77777777">
        <w:trPr>
          <w:trHeight w:val="285"/>
        </w:trPr>
        <w:tc>
          <w:tcPr>
            <w:tcW w:w="7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D69D612" w14:textId="77777777" w:rsidR="004416BD" w:rsidRDefault="00057F67">
            <w:pPr>
              <w:spacing w:before="240"/>
              <w:jc w:val="left"/>
              <w:rPr>
                <w:rFonts w:ascii="Garamond" w:eastAsia="Garamond" w:hAnsi="Garamond" w:cs="Garamond"/>
              </w:rPr>
            </w:pPr>
            <w:r>
              <w:rPr>
                <w:rFonts w:ascii="Garamond" w:eastAsia="Garamond" w:hAnsi="Garamond" w:cs="Garamond"/>
              </w:rPr>
              <w:t>7</w:t>
            </w:r>
          </w:p>
        </w:tc>
        <w:tc>
          <w:tcPr>
            <w:tcW w:w="43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404645BC" w14:textId="77777777" w:rsidR="004416BD" w:rsidRDefault="00057F67">
            <w:pPr>
              <w:spacing w:before="240"/>
              <w:jc w:val="left"/>
              <w:rPr>
                <w:rFonts w:ascii="Garamond" w:eastAsia="Garamond" w:hAnsi="Garamond" w:cs="Garamond"/>
              </w:rPr>
            </w:pPr>
            <w:r>
              <w:rPr>
                <w:rFonts w:ascii="Garamond" w:eastAsia="Garamond" w:hAnsi="Garamond" w:cs="Garamond"/>
              </w:rPr>
              <w:t xml:space="preserve">CHMKMHSS </w:t>
            </w:r>
            <w:proofErr w:type="spellStart"/>
            <w:r>
              <w:rPr>
                <w:rFonts w:ascii="Garamond" w:eastAsia="Garamond" w:hAnsi="Garamond" w:cs="Garamond"/>
              </w:rPr>
              <w:t>Vadakkumbad</w:t>
            </w:r>
            <w:proofErr w:type="spellEnd"/>
            <w:r>
              <w:rPr>
                <w:rFonts w:ascii="Garamond" w:eastAsia="Garamond" w:hAnsi="Garamond" w:cs="Garamond"/>
              </w:rPr>
              <w:t xml:space="preserve"> </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2EE04ED" w14:textId="77777777" w:rsidR="004416BD" w:rsidRDefault="00057F67">
            <w:pPr>
              <w:spacing w:before="240"/>
              <w:jc w:val="center"/>
              <w:rPr>
                <w:rFonts w:ascii="Garamond" w:eastAsia="Garamond" w:hAnsi="Garamond" w:cs="Garamond"/>
              </w:rPr>
            </w:pPr>
            <w:r>
              <w:rPr>
                <w:rFonts w:ascii="Garamond" w:eastAsia="Garamond" w:hAnsi="Garamond" w:cs="Garamond"/>
              </w:rPr>
              <w:t>Private</w:t>
            </w:r>
          </w:p>
        </w:tc>
        <w:tc>
          <w:tcPr>
            <w:tcW w:w="20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03FEAD0" w14:textId="77777777" w:rsidR="004416BD" w:rsidRDefault="00057F67">
            <w:pPr>
              <w:spacing w:before="240"/>
              <w:jc w:val="center"/>
              <w:rPr>
                <w:rFonts w:ascii="Garamond" w:eastAsia="Garamond" w:hAnsi="Garamond" w:cs="Garamond"/>
              </w:rPr>
            </w:pPr>
            <w:r>
              <w:rPr>
                <w:rFonts w:ascii="Garamond" w:eastAsia="Garamond" w:hAnsi="Garamond" w:cs="Garamond"/>
              </w:rPr>
              <w:t>9497088582</w:t>
            </w:r>
          </w:p>
        </w:tc>
      </w:tr>
      <w:tr w:rsidR="004416BD" w14:paraId="5D3ABBF6" w14:textId="77777777">
        <w:trPr>
          <w:trHeight w:val="285"/>
        </w:trPr>
        <w:tc>
          <w:tcPr>
            <w:tcW w:w="7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B4FE603" w14:textId="77777777" w:rsidR="004416BD" w:rsidRDefault="00057F67">
            <w:pPr>
              <w:spacing w:before="240"/>
              <w:jc w:val="left"/>
              <w:rPr>
                <w:rFonts w:ascii="Garamond" w:eastAsia="Garamond" w:hAnsi="Garamond" w:cs="Garamond"/>
              </w:rPr>
            </w:pPr>
            <w:r>
              <w:rPr>
                <w:rFonts w:ascii="Garamond" w:eastAsia="Garamond" w:hAnsi="Garamond" w:cs="Garamond"/>
              </w:rPr>
              <w:t>8</w:t>
            </w:r>
          </w:p>
        </w:tc>
        <w:tc>
          <w:tcPr>
            <w:tcW w:w="432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337D89C" w14:textId="77777777" w:rsidR="004416BD" w:rsidRDefault="00057F67">
            <w:pPr>
              <w:spacing w:before="240"/>
              <w:jc w:val="left"/>
              <w:rPr>
                <w:rFonts w:ascii="Garamond" w:eastAsia="Garamond" w:hAnsi="Garamond" w:cs="Garamond"/>
              </w:rPr>
            </w:pPr>
            <w:proofErr w:type="gramStart"/>
            <w:r>
              <w:rPr>
                <w:rFonts w:ascii="Garamond" w:eastAsia="Garamond" w:hAnsi="Garamond" w:cs="Garamond"/>
              </w:rPr>
              <w:t>MASS  HIGH</w:t>
            </w:r>
            <w:proofErr w:type="gramEnd"/>
            <w:r>
              <w:rPr>
                <w:rFonts w:ascii="Garamond" w:eastAsia="Garamond" w:hAnsi="Garamond" w:cs="Garamond"/>
              </w:rPr>
              <w:t xml:space="preserve"> SCHOOL,ETTIKULAM</w:t>
            </w:r>
          </w:p>
        </w:tc>
        <w:tc>
          <w:tcPr>
            <w:tcW w:w="21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07D9225" w14:textId="77777777" w:rsidR="004416BD" w:rsidRDefault="00057F67">
            <w:pPr>
              <w:spacing w:before="240"/>
              <w:jc w:val="center"/>
              <w:rPr>
                <w:rFonts w:ascii="Garamond" w:eastAsia="Garamond" w:hAnsi="Garamond" w:cs="Garamond"/>
              </w:rPr>
            </w:pPr>
            <w:r>
              <w:rPr>
                <w:rFonts w:ascii="Garamond" w:eastAsia="Garamond" w:hAnsi="Garamond" w:cs="Garamond"/>
              </w:rPr>
              <w:t>Govt</w:t>
            </w:r>
          </w:p>
        </w:tc>
        <w:tc>
          <w:tcPr>
            <w:tcW w:w="201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C5C5521" w14:textId="77777777" w:rsidR="004416BD" w:rsidRDefault="00057F67">
            <w:pPr>
              <w:spacing w:before="240"/>
              <w:jc w:val="center"/>
              <w:rPr>
                <w:rFonts w:ascii="Garamond" w:eastAsia="Garamond" w:hAnsi="Garamond" w:cs="Garamond"/>
              </w:rPr>
            </w:pPr>
            <w:r>
              <w:rPr>
                <w:rFonts w:ascii="Garamond" w:eastAsia="Garamond" w:hAnsi="Garamond" w:cs="Garamond"/>
              </w:rPr>
              <w:t>8330082100</w:t>
            </w:r>
          </w:p>
        </w:tc>
      </w:tr>
      <w:tr w:rsidR="004416BD" w14:paraId="30683030" w14:textId="77777777">
        <w:trPr>
          <w:trHeight w:val="285"/>
        </w:trPr>
        <w:tc>
          <w:tcPr>
            <w:tcW w:w="705" w:type="dxa"/>
            <w:tcBorders>
              <w:top w:val="single" w:sz="4"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149B891" w14:textId="77777777" w:rsidR="004416BD" w:rsidRDefault="00057F67">
            <w:pPr>
              <w:spacing w:before="240"/>
              <w:jc w:val="left"/>
              <w:rPr>
                <w:rFonts w:ascii="Garamond" w:eastAsia="Garamond" w:hAnsi="Garamond" w:cs="Garamond"/>
              </w:rPr>
            </w:pPr>
            <w:r>
              <w:rPr>
                <w:rFonts w:ascii="Garamond" w:eastAsia="Garamond" w:hAnsi="Garamond" w:cs="Garamond"/>
              </w:rPr>
              <w:t>9</w:t>
            </w:r>
          </w:p>
        </w:tc>
        <w:tc>
          <w:tcPr>
            <w:tcW w:w="4320" w:type="dxa"/>
            <w:tcBorders>
              <w:top w:val="single" w:sz="4" w:space="0" w:color="000000"/>
              <w:left w:val="nil"/>
              <w:bottom w:val="single" w:sz="5" w:space="0" w:color="000000"/>
              <w:right w:val="single" w:sz="5" w:space="0" w:color="000000"/>
            </w:tcBorders>
            <w:tcMar>
              <w:top w:w="0" w:type="dxa"/>
              <w:left w:w="100" w:type="dxa"/>
              <w:bottom w:w="0" w:type="dxa"/>
              <w:right w:w="100" w:type="dxa"/>
            </w:tcMar>
          </w:tcPr>
          <w:p w14:paraId="743A513D" w14:textId="77777777" w:rsidR="004416BD" w:rsidRDefault="00057F67">
            <w:pPr>
              <w:spacing w:before="240"/>
              <w:jc w:val="left"/>
              <w:rPr>
                <w:rFonts w:ascii="Garamond" w:eastAsia="Garamond" w:hAnsi="Garamond" w:cs="Garamond"/>
              </w:rPr>
            </w:pPr>
            <w:r>
              <w:rPr>
                <w:rFonts w:ascii="Garamond" w:eastAsia="Garamond" w:hAnsi="Garamond" w:cs="Garamond"/>
              </w:rPr>
              <w:t xml:space="preserve">MASS HIGHER SEC </w:t>
            </w:r>
            <w:proofErr w:type="gramStart"/>
            <w:r>
              <w:rPr>
                <w:rFonts w:ascii="Garamond" w:eastAsia="Garamond" w:hAnsi="Garamond" w:cs="Garamond"/>
              </w:rPr>
              <w:t>SCHOOL ,ETTIKULAM</w:t>
            </w:r>
            <w:proofErr w:type="gramEnd"/>
          </w:p>
        </w:tc>
        <w:tc>
          <w:tcPr>
            <w:tcW w:w="2160" w:type="dxa"/>
            <w:tcBorders>
              <w:top w:val="single" w:sz="4" w:space="0" w:color="000000"/>
              <w:left w:val="nil"/>
              <w:bottom w:val="single" w:sz="5" w:space="0" w:color="000000"/>
              <w:right w:val="single" w:sz="5" w:space="0" w:color="000000"/>
            </w:tcBorders>
            <w:tcMar>
              <w:top w:w="0" w:type="dxa"/>
              <w:left w:w="100" w:type="dxa"/>
              <w:bottom w:w="0" w:type="dxa"/>
              <w:right w:w="100" w:type="dxa"/>
            </w:tcMar>
          </w:tcPr>
          <w:p w14:paraId="7C4B84B2" w14:textId="77777777" w:rsidR="004416BD" w:rsidRDefault="00057F67">
            <w:pPr>
              <w:spacing w:before="240"/>
              <w:jc w:val="center"/>
              <w:rPr>
                <w:rFonts w:ascii="Garamond" w:eastAsia="Garamond" w:hAnsi="Garamond" w:cs="Garamond"/>
              </w:rPr>
            </w:pPr>
            <w:r>
              <w:rPr>
                <w:rFonts w:ascii="Garamond" w:eastAsia="Garamond" w:hAnsi="Garamond" w:cs="Garamond"/>
              </w:rPr>
              <w:t>Govt</w:t>
            </w:r>
          </w:p>
        </w:tc>
        <w:tc>
          <w:tcPr>
            <w:tcW w:w="2010" w:type="dxa"/>
            <w:tcBorders>
              <w:top w:val="single" w:sz="4" w:space="0" w:color="000000"/>
              <w:left w:val="nil"/>
              <w:bottom w:val="single" w:sz="5" w:space="0" w:color="000000"/>
              <w:right w:val="single" w:sz="5" w:space="0" w:color="000000"/>
            </w:tcBorders>
            <w:tcMar>
              <w:top w:w="0" w:type="dxa"/>
              <w:left w:w="100" w:type="dxa"/>
              <w:bottom w:w="0" w:type="dxa"/>
              <w:right w:w="100" w:type="dxa"/>
            </w:tcMar>
          </w:tcPr>
          <w:p w14:paraId="782EA476" w14:textId="77777777" w:rsidR="004416BD" w:rsidRDefault="00057F67">
            <w:pPr>
              <w:spacing w:before="240"/>
              <w:jc w:val="center"/>
              <w:rPr>
                <w:rFonts w:ascii="Garamond" w:eastAsia="Garamond" w:hAnsi="Garamond" w:cs="Garamond"/>
              </w:rPr>
            </w:pPr>
            <w:r>
              <w:rPr>
                <w:rFonts w:ascii="Garamond" w:eastAsia="Garamond" w:hAnsi="Garamond" w:cs="Garamond"/>
              </w:rPr>
              <w:t>9947527313</w:t>
            </w:r>
          </w:p>
        </w:tc>
      </w:tr>
      <w:tr w:rsidR="004416BD" w14:paraId="29563F9E"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80D7BE1" w14:textId="77777777" w:rsidR="004416BD" w:rsidRDefault="00057F67">
            <w:pPr>
              <w:spacing w:before="240"/>
              <w:jc w:val="left"/>
              <w:rPr>
                <w:rFonts w:ascii="Garamond" w:eastAsia="Garamond" w:hAnsi="Garamond" w:cs="Garamond"/>
              </w:rPr>
            </w:pPr>
            <w:r>
              <w:rPr>
                <w:rFonts w:ascii="Garamond" w:eastAsia="Garamond" w:hAnsi="Garamond" w:cs="Garamond"/>
              </w:rPr>
              <w:t>10</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2856236F" w14:textId="77777777" w:rsidR="004416BD" w:rsidRDefault="00057F67">
            <w:pPr>
              <w:spacing w:before="240"/>
              <w:jc w:val="left"/>
              <w:rPr>
                <w:rFonts w:ascii="Garamond" w:eastAsia="Garamond" w:hAnsi="Garamond" w:cs="Garamond"/>
              </w:rPr>
            </w:pPr>
            <w:proofErr w:type="gramStart"/>
            <w:r>
              <w:rPr>
                <w:rFonts w:ascii="Garamond" w:eastAsia="Garamond" w:hAnsi="Garamond" w:cs="Garamond"/>
              </w:rPr>
              <w:t>EMYC  ENGLISH</w:t>
            </w:r>
            <w:proofErr w:type="gramEnd"/>
            <w:r>
              <w:rPr>
                <w:rFonts w:ascii="Garamond" w:eastAsia="Garamond" w:hAnsi="Garamond" w:cs="Garamond"/>
              </w:rPr>
              <w:t xml:space="preserve"> SCHOOL ETTIKULAM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0B9A11C0" w14:textId="77777777" w:rsidR="004416BD" w:rsidRDefault="00057F67">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0A79D9C" w14:textId="77777777" w:rsidR="004416BD" w:rsidRDefault="00057F67">
            <w:pPr>
              <w:spacing w:before="240"/>
              <w:jc w:val="center"/>
              <w:rPr>
                <w:rFonts w:ascii="Garamond" w:eastAsia="Garamond" w:hAnsi="Garamond" w:cs="Garamond"/>
              </w:rPr>
            </w:pPr>
            <w:r>
              <w:rPr>
                <w:rFonts w:ascii="Garamond" w:eastAsia="Garamond" w:hAnsi="Garamond" w:cs="Garamond"/>
              </w:rPr>
              <w:t>960542044</w:t>
            </w:r>
          </w:p>
        </w:tc>
      </w:tr>
      <w:tr w:rsidR="004416BD" w14:paraId="5B57930A"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CD350FC" w14:textId="77777777" w:rsidR="004416BD" w:rsidRDefault="00057F67">
            <w:pPr>
              <w:spacing w:before="240"/>
              <w:jc w:val="left"/>
              <w:rPr>
                <w:rFonts w:ascii="Garamond" w:eastAsia="Garamond" w:hAnsi="Garamond" w:cs="Garamond"/>
              </w:rPr>
            </w:pPr>
            <w:r>
              <w:rPr>
                <w:rFonts w:ascii="Garamond" w:eastAsia="Garamond" w:hAnsi="Garamond" w:cs="Garamond"/>
              </w:rPr>
              <w:t>11</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01D6C36B" w14:textId="77777777" w:rsidR="004416BD" w:rsidRDefault="00057F67">
            <w:pPr>
              <w:spacing w:before="240"/>
              <w:jc w:val="left"/>
              <w:rPr>
                <w:rFonts w:ascii="Garamond" w:eastAsia="Garamond" w:hAnsi="Garamond" w:cs="Garamond"/>
              </w:rPr>
            </w:pPr>
            <w:proofErr w:type="gramStart"/>
            <w:r>
              <w:rPr>
                <w:rFonts w:ascii="Garamond" w:eastAsia="Garamond" w:hAnsi="Garamond" w:cs="Garamond"/>
              </w:rPr>
              <w:t>BADARIYYA  ENGLISH</w:t>
            </w:r>
            <w:proofErr w:type="gramEnd"/>
            <w:r>
              <w:rPr>
                <w:rFonts w:ascii="Garamond" w:eastAsia="Garamond" w:hAnsi="Garamond" w:cs="Garamond"/>
              </w:rPr>
              <w:t xml:space="preserve"> SCHOOL, ETTIKULAM</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27139AB1" w14:textId="77777777" w:rsidR="004416BD" w:rsidRDefault="00057F67">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6224255" w14:textId="77777777" w:rsidR="004416BD" w:rsidRDefault="00057F67">
            <w:pPr>
              <w:spacing w:before="240"/>
              <w:jc w:val="center"/>
              <w:rPr>
                <w:rFonts w:ascii="Garamond" w:eastAsia="Garamond" w:hAnsi="Garamond" w:cs="Garamond"/>
              </w:rPr>
            </w:pPr>
            <w:r>
              <w:rPr>
                <w:rFonts w:ascii="Garamond" w:eastAsia="Garamond" w:hAnsi="Garamond" w:cs="Garamond"/>
              </w:rPr>
              <w:t>9847574313</w:t>
            </w:r>
          </w:p>
        </w:tc>
      </w:tr>
      <w:tr w:rsidR="004416BD" w14:paraId="15262973" w14:textId="77777777">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9B0D082" w14:textId="77777777" w:rsidR="004416BD" w:rsidRDefault="00057F67">
            <w:pPr>
              <w:spacing w:before="240"/>
              <w:jc w:val="left"/>
              <w:rPr>
                <w:rFonts w:ascii="Garamond" w:eastAsia="Garamond" w:hAnsi="Garamond" w:cs="Garamond"/>
              </w:rPr>
            </w:pPr>
            <w:r>
              <w:rPr>
                <w:rFonts w:ascii="Garamond" w:eastAsia="Garamond" w:hAnsi="Garamond" w:cs="Garamond"/>
              </w:rPr>
              <w:t>12</w:t>
            </w:r>
          </w:p>
        </w:tc>
        <w:tc>
          <w:tcPr>
            <w:tcW w:w="4320" w:type="dxa"/>
            <w:tcBorders>
              <w:top w:val="nil"/>
              <w:left w:val="nil"/>
              <w:bottom w:val="single" w:sz="5" w:space="0" w:color="000000"/>
              <w:right w:val="single" w:sz="5" w:space="0" w:color="000000"/>
            </w:tcBorders>
            <w:tcMar>
              <w:top w:w="0" w:type="dxa"/>
              <w:left w:w="100" w:type="dxa"/>
              <w:bottom w:w="0" w:type="dxa"/>
              <w:right w:w="100" w:type="dxa"/>
            </w:tcMar>
          </w:tcPr>
          <w:p w14:paraId="1F3BD7F5" w14:textId="77777777" w:rsidR="004416BD" w:rsidRDefault="00057F67">
            <w:pPr>
              <w:spacing w:before="240"/>
              <w:jc w:val="left"/>
              <w:rPr>
                <w:rFonts w:ascii="Garamond" w:eastAsia="Garamond" w:hAnsi="Garamond" w:cs="Garamond"/>
              </w:rPr>
            </w:pPr>
            <w:proofErr w:type="gramStart"/>
            <w:r>
              <w:rPr>
                <w:rFonts w:ascii="Garamond" w:eastAsia="Garamond" w:hAnsi="Garamond" w:cs="Garamond"/>
              </w:rPr>
              <w:t>EAZHIMALA  ENGLISH</w:t>
            </w:r>
            <w:proofErr w:type="gramEnd"/>
            <w:r>
              <w:rPr>
                <w:rFonts w:ascii="Garamond" w:eastAsia="Garamond" w:hAnsi="Garamond" w:cs="Garamond"/>
              </w:rPr>
              <w:t xml:space="preserve"> SCHOOL,KAKKAMPARA,PALAKKODE</w:t>
            </w:r>
          </w:p>
        </w:tc>
        <w:tc>
          <w:tcPr>
            <w:tcW w:w="2160" w:type="dxa"/>
            <w:tcBorders>
              <w:top w:val="nil"/>
              <w:left w:val="nil"/>
              <w:bottom w:val="single" w:sz="5" w:space="0" w:color="000000"/>
              <w:right w:val="single" w:sz="5" w:space="0" w:color="000000"/>
            </w:tcBorders>
            <w:tcMar>
              <w:top w:w="0" w:type="dxa"/>
              <w:left w:w="100" w:type="dxa"/>
              <w:bottom w:w="0" w:type="dxa"/>
              <w:right w:w="100" w:type="dxa"/>
            </w:tcMar>
          </w:tcPr>
          <w:p w14:paraId="55D8857B" w14:textId="77777777" w:rsidR="004416BD" w:rsidRDefault="00057F67">
            <w:pPr>
              <w:spacing w:before="240"/>
              <w:jc w:val="center"/>
              <w:rPr>
                <w:rFonts w:ascii="Garamond" w:eastAsia="Garamond" w:hAnsi="Garamond" w:cs="Garamond"/>
              </w:rPr>
            </w:pPr>
            <w:r>
              <w:rPr>
                <w:rFonts w:ascii="Garamond" w:eastAsia="Garamond" w:hAnsi="Garamond" w:cs="Garamond"/>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6E85915A" w14:textId="77777777" w:rsidR="004416BD" w:rsidRDefault="00057F67">
            <w:pPr>
              <w:spacing w:before="240"/>
              <w:jc w:val="center"/>
              <w:rPr>
                <w:rFonts w:ascii="Garamond" w:eastAsia="Garamond" w:hAnsi="Garamond" w:cs="Garamond"/>
              </w:rPr>
            </w:pPr>
            <w:r>
              <w:rPr>
                <w:rFonts w:ascii="Garamond" w:eastAsia="Garamond" w:hAnsi="Garamond" w:cs="Garamond"/>
              </w:rPr>
              <w:t>9605038680</w:t>
            </w:r>
          </w:p>
        </w:tc>
      </w:tr>
      <w:tr w:rsidR="004416BD" w14:paraId="2D04ECDE" w14:textId="77777777">
        <w:trPr>
          <w:trHeight w:val="285"/>
        </w:trPr>
        <w:tc>
          <w:tcPr>
            <w:tcW w:w="705" w:type="dxa"/>
            <w:tcBorders>
              <w:top w:val="nil"/>
              <w:left w:val="single" w:sz="5" w:space="0" w:color="000000"/>
              <w:bottom w:val="nil"/>
              <w:right w:val="single" w:sz="5" w:space="0" w:color="000000"/>
            </w:tcBorders>
            <w:tcMar>
              <w:top w:w="0" w:type="dxa"/>
              <w:left w:w="100" w:type="dxa"/>
              <w:bottom w:w="0" w:type="dxa"/>
              <w:right w:w="100" w:type="dxa"/>
            </w:tcMar>
          </w:tcPr>
          <w:p w14:paraId="7410EF13" w14:textId="77777777" w:rsidR="004416BD" w:rsidRDefault="00057F67">
            <w:pPr>
              <w:spacing w:before="240"/>
              <w:jc w:val="left"/>
              <w:rPr>
                <w:rFonts w:ascii="Garamond" w:eastAsia="Garamond" w:hAnsi="Garamond" w:cs="Garamond"/>
              </w:rPr>
            </w:pPr>
            <w:r>
              <w:rPr>
                <w:rFonts w:ascii="Garamond" w:eastAsia="Garamond" w:hAnsi="Garamond" w:cs="Garamond"/>
              </w:rPr>
              <w:t>13</w:t>
            </w:r>
          </w:p>
        </w:tc>
        <w:tc>
          <w:tcPr>
            <w:tcW w:w="4320" w:type="dxa"/>
            <w:tcBorders>
              <w:top w:val="nil"/>
              <w:left w:val="nil"/>
              <w:bottom w:val="nil"/>
              <w:right w:val="single" w:sz="5" w:space="0" w:color="000000"/>
            </w:tcBorders>
            <w:tcMar>
              <w:top w:w="0" w:type="dxa"/>
              <w:left w:w="100" w:type="dxa"/>
              <w:bottom w:w="0" w:type="dxa"/>
              <w:right w:w="100" w:type="dxa"/>
            </w:tcMar>
          </w:tcPr>
          <w:p w14:paraId="48B0A4FC" w14:textId="77777777" w:rsidR="004416BD" w:rsidRDefault="00057F67">
            <w:pPr>
              <w:spacing w:before="240"/>
              <w:jc w:val="left"/>
              <w:rPr>
                <w:rFonts w:ascii="Garamond" w:eastAsia="Garamond" w:hAnsi="Garamond" w:cs="Garamond"/>
              </w:rPr>
            </w:pPr>
            <w:proofErr w:type="gramStart"/>
            <w:r>
              <w:rPr>
                <w:rFonts w:ascii="Garamond" w:eastAsia="Garamond" w:hAnsi="Garamond" w:cs="Garamond"/>
              </w:rPr>
              <w:t>GOVT  UP</w:t>
            </w:r>
            <w:proofErr w:type="gramEnd"/>
            <w:r>
              <w:rPr>
                <w:rFonts w:ascii="Garamond" w:eastAsia="Garamond" w:hAnsi="Garamond" w:cs="Garamond"/>
              </w:rPr>
              <w:t xml:space="preserve"> &amp; LP SCHOOL,PALAKKODE</w:t>
            </w:r>
          </w:p>
        </w:tc>
        <w:tc>
          <w:tcPr>
            <w:tcW w:w="2160" w:type="dxa"/>
            <w:tcBorders>
              <w:top w:val="nil"/>
              <w:left w:val="nil"/>
              <w:bottom w:val="nil"/>
              <w:right w:val="single" w:sz="5" w:space="0" w:color="000000"/>
            </w:tcBorders>
            <w:tcMar>
              <w:top w:w="0" w:type="dxa"/>
              <w:left w:w="100" w:type="dxa"/>
              <w:bottom w:w="0" w:type="dxa"/>
              <w:right w:w="100" w:type="dxa"/>
            </w:tcMar>
          </w:tcPr>
          <w:p w14:paraId="3BB645C4" w14:textId="77777777" w:rsidR="004416BD" w:rsidRDefault="00057F67">
            <w:pPr>
              <w:spacing w:before="240"/>
              <w:jc w:val="center"/>
              <w:rPr>
                <w:rFonts w:ascii="Garamond" w:eastAsia="Garamond" w:hAnsi="Garamond" w:cs="Garamond"/>
              </w:rPr>
            </w:pPr>
            <w:r>
              <w:rPr>
                <w:rFonts w:ascii="Garamond" w:eastAsia="Garamond" w:hAnsi="Garamond" w:cs="Garamond"/>
              </w:rPr>
              <w:t>Govt</w:t>
            </w:r>
          </w:p>
        </w:tc>
        <w:tc>
          <w:tcPr>
            <w:tcW w:w="2010" w:type="dxa"/>
            <w:tcBorders>
              <w:top w:val="nil"/>
              <w:left w:val="nil"/>
              <w:bottom w:val="nil"/>
              <w:right w:val="single" w:sz="5" w:space="0" w:color="000000"/>
            </w:tcBorders>
            <w:tcMar>
              <w:top w:w="0" w:type="dxa"/>
              <w:left w:w="100" w:type="dxa"/>
              <w:bottom w:w="0" w:type="dxa"/>
              <w:right w:w="100" w:type="dxa"/>
            </w:tcMar>
          </w:tcPr>
          <w:p w14:paraId="5A9F5175" w14:textId="77777777" w:rsidR="004416BD" w:rsidRDefault="00057F67">
            <w:pPr>
              <w:spacing w:before="240"/>
              <w:jc w:val="center"/>
              <w:rPr>
                <w:rFonts w:ascii="Garamond" w:eastAsia="Garamond" w:hAnsi="Garamond" w:cs="Garamond"/>
              </w:rPr>
            </w:pPr>
            <w:r>
              <w:rPr>
                <w:rFonts w:ascii="Garamond" w:eastAsia="Garamond" w:hAnsi="Garamond" w:cs="Garamond"/>
              </w:rPr>
              <w:t>9495347753</w:t>
            </w:r>
          </w:p>
        </w:tc>
      </w:tr>
    </w:tbl>
    <w:p w14:paraId="30FFC1B0" w14:textId="77777777" w:rsidR="004416BD" w:rsidRDefault="004416BD">
      <w:pPr>
        <w:jc w:val="left"/>
        <w:rPr>
          <w:rFonts w:ascii="Garamond" w:eastAsia="Garamond" w:hAnsi="Garamond" w:cs="Garamond"/>
        </w:rPr>
      </w:pPr>
    </w:p>
    <w:p w14:paraId="5EB649E3" w14:textId="77777777" w:rsidR="004416BD" w:rsidRDefault="004416BD">
      <w:pPr>
        <w:jc w:val="left"/>
        <w:rPr>
          <w:rFonts w:ascii="Garamond" w:eastAsia="Garamond" w:hAnsi="Garamond" w:cs="Garamond"/>
        </w:rPr>
      </w:pPr>
    </w:p>
    <w:p w14:paraId="123D7836" w14:textId="77777777" w:rsidR="004416BD" w:rsidRDefault="004416BD">
      <w:pPr>
        <w:jc w:val="left"/>
        <w:rPr>
          <w:rFonts w:ascii="Garamond" w:eastAsia="Garamond" w:hAnsi="Garamond" w:cs="Garamond"/>
        </w:rPr>
      </w:pPr>
    </w:p>
    <w:p w14:paraId="5B3974ED" w14:textId="77777777" w:rsidR="004416BD" w:rsidRDefault="004416BD">
      <w:pPr>
        <w:jc w:val="left"/>
        <w:rPr>
          <w:rFonts w:ascii="Garamond" w:eastAsia="Garamond" w:hAnsi="Garamond" w:cs="Garamond"/>
        </w:rPr>
      </w:pPr>
    </w:p>
    <w:p w14:paraId="4647829C" w14:textId="77777777" w:rsidR="004416BD" w:rsidRDefault="004416BD">
      <w:pPr>
        <w:jc w:val="left"/>
        <w:rPr>
          <w:rFonts w:ascii="Garamond" w:eastAsia="Garamond" w:hAnsi="Garamond" w:cs="Garamond"/>
        </w:rPr>
      </w:pPr>
    </w:p>
    <w:p w14:paraId="406A84B2" w14:textId="77777777" w:rsidR="004416BD" w:rsidRDefault="004416BD">
      <w:pPr>
        <w:jc w:val="left"/>
        <w:rPr>
          <w:rFonts w:ascii="Garamond" w:eastAsia="Garamond" w:hAnsi="Garamond" w:cs="Garamond"/>
        </w:rPr>
      </w:pPr>
    </w:p>
    <w:p w14:paraId="51717B54" w14:textId="77777777" w:rsidR="004416BD" w:rsidRDefault="00057F67">
      <w:pPr>
        <w:pStyle w:val="Heading3"/>
        <w:jc w:val="left"/>
        <w:rPr>
          <w:rFonts w:ascii="Garamond" w:eastAsia="Garamond" w:hAnsi="Garamond" w:cs="Garamond"/>
          <w:color w:val="000000"/>
        </w:rPr>
      </w:pPr>
      <w:bookmarkStart w:id="122" w:name="_heading=h.qiglbqi45e2e" w:colFirst="0" w:colLast="0"/>
      <w:bookmarkEnd w:id="122"/>
      <w:r>
        <w:rPr>
          <w:rFonts w:ascii="Garamond" w:eastAsia="Garamond" w:hAnsi="Garamond" w:cs="Garamond"/>
          <w:color w:val="000000"/>
        </w:rPr>
        <w:t xml:space="preserve">1.9. Anganwadi Contact Details </w:t>
      </w:r>
    </w:p>
    <w:p w14:paraId="0995171E" w14:textId="77777777" w:rsidR="004416BD" w:rsidRDefault="004416BD">
      <w:pPr>
        <w:jc w:val="left"/>
        <w:rPr>
          <w:rFonts w:ascii="Garamond" w:eastAsia="Garamond" w:hAnsi="Garamond" w:cs="Garamond"/>
        </w:rPr>
      </w:pPr>
    </w:p>
    <w:tbl>
      <w:tblPr>
        <w:tblStyle w:val="afffe"/>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20"/>
        <w:gridCol w:w="1170"/>
        <w:gridCol w:w="2520"/>
        <w:gridCol w:w="2610"/>
        <w:gridCol w:w="1775"/>
      </w:tblGrid>
      <w:tr w:rsidR="004416BD" w14:paraId="30397725" w14:textId="77777777">
        <w:trPr>
          <w:trHeight w:val="285"/>
        </w:trPr>
        <w:tc>
          <w:tcPr>
            <w:tcW w:w="820" w:type="dxa"/>
            <w:tcBorders>
              <w:top w:val="single" w:sz="5" w:space="0" w:color="000000"/>
              <w:left w:val="single" w:sz="5" w:space="0" w:color="000000"/>
              <w:bottom w:val="single" w:sz="5" w:space="0" w:color="000000"/>
              <w:right w:val="single" w:sz="4" w:space="0" w:color="000000"/>
            </w:tcBorders>
            <w:tcMar>
              <w:top w:w="0" w:type="dxa"/>
              <w:left w:w="100" w:type="dxa"/>
              <w:bottom w:w="0" w:type="dxa"/>
              <w:right w:w="100" w:type="dxa"/>
            </w:tcMar>
          </w:tcPr>
          <w:p w14:paraId="37A485F5" w14:textId="77777777" w:rsidR="004416BD" w:rsidRDefault="00057F67">
            <w:pPr>
              <w:spacing w:before="240"/>
              <w:jc w:val="center"/>
              <w:rPr>
                <w:rFonts w:ascii="Garamond" w:eastAsia="Garamond" w:hAnsi="Garamond" w:cs="Garamond"/>
              </w:rPr>
            </w:pPr>
            <w:proofErr w:type="spellStart"/>
            <w:r>
              <w:rPr>
                <w:rFonts w:ascii="Garamond" w:eastAsia="Garamond" w:hAnsi="Garamond" w:cs="Garamond"/>
              </w:rPr>
              <w:t>Sl</w:t>
            </w:r>
            <w:proofErr w:type="spellEnd"/>
            <w:r>
              <w:rPr>
                <w:rFonts w:ascii="Garamond" w:eastAsia="Garamond" w:hAnsi="Garamond" w:cs="Garamond"/>
              </w:rPr>
              <w:t xml:space="preserve"> No</w:t>
            </w:r>
          </w:p>
        </w:tc>
        <w:tc>
          <w:tcPr>
            <w:tcW w:w="1170" w:type="dxa"/>
            <w:tcBorders>
              <w:top w:val="single" w:sz="5" w:space="0" w:color="000000"/>
              <w:left w:val="single" w:sz="4" w:space="0" w:color="000000"/>
              <w:bottom w:val="single" w:sz="5" w:space="0" w:color="000000"/>
              <w:right w:val="single" w:sz="5" w:space="0" w:color="000000"/>
            </w:tcBorders>
            <w:tcMar>
              <w:top w:w="0" w:type="dxa"/>
              <w:left w:w="100" w:type="dxa"/>
              <w:bottom w:w="0" w:type="dxa"/>
              <w:right w:w="100" w:type="dxa"/>
            </w:tcMar>
          </w:tcPr>
          <w:p w14:paraId="3DB3DA5A" w14:textId="77777777" w:rsidR="004416BD" w:rsidRDefault="00057F67">
            <w:pPr>
              <w:spacing w:before="240"/>
              <w:jc w:val="center"/>
              <w:rPr>
                <w:rFonts w:ascii="Garamond" w:eastAsia="Garamond" w:hAnsi="Garamond" w:cs="Garamond"/>
              </w:rPr>
            </w:pPr>
            <w:r>
              <w:rPr>
                <w:rFonts w:ascii="Garamond" w:eastAsia="Garamond" w:hAnsi="Garamond" w:cs="Garamond"/>
              </w:rPr>
              <w:t>Ward No</w:t>
            </w:r>
          </w:p>
        </w:tc>
        <w:tc>
          <w:tcPr>
            <w:tcW w:w="2520" w:type="dxa"/>
            <w:tcBorders>
              <w:top w:val="single" w:sz="5" w:space="0" w:color="000000"/>
              <w:left w:val="nil"/>
              <w:bottom w:val="single" w:sz="5" w:space="0" w:color="000000"/>
              <w:right w:val="single" w:sz="4" w:space="0" w:color="000000"/>
            </w:tcBorders>
            <w:tcMar>
              <w:top w:w="0" w:type="dxa"/>
              <w:left w:w="100" w:type="dxa"/>
              <w:bottom w:w="0" w:type="dxa"/>
              <w:right w:w="100" w:type="dxa"/>
            </w:tcMar>
          </w:tcPr>
          <w:p w14:paraId="37CC7A13" w14:textId="77777777" w:rsidR="004416BD" w:rsidRDefault="00057F67">
            <w:pPr>
              <w:spacing w:before="240"/>
              <w:jc w:val="center"/>
              <w:rPr>
                <w:rFonts w:ascii="Garamond" w:eastAsia="Garamond" w:hAnsi="Garamond" w:cs="Garamond"/>
              </w:rPr>
            </w:pPr>
            <w:r>
              <w:rPr>
                <w:rFonts w:ascii="Garamond" w:eastAsia="Garamond" w:hAnsi="Garamond" w:cs="Garamond"/>
              </w:rPr>
              <w:t>Name of Anganwadi</w:t>
            </w:r>
          </w:p>
        </w:tc>
        <w:tc>
          <w:tcPr>
            <w:tcW w:w="2610" w:type="dxa"/>
            <w:tcBorders>
              <w:top w:val="single" w:sz="5" w:space="0" w:color="000000"/>
              <w:left w:val="single" w:sz="4" w:space="0" w:color="000000"/>
              <w:bottom w:val="single" w:sz="5" w:space="0" w:color="000000"/>
              <w:right w:val="single" w:sz="5" w:space="0" w:color="000000"/>
            </w:tcBorders>
          </w:tcPr>
          <w:p w14:paraId="3A73FA67" w14:textId="77777777" w:rsidR="004416BD" w:rsidRDefault="00057F67">
            <w:pPr>
              <w:spacing w:before="240"/>
              <w:jc w:val="center"/>
              <w:rPr>
                <w:rFonts w:ascii="Garamond" w:eastAsia="Garamond" w:hAnsi="Garamond" w:cs="Garamond"/>
              </w:rPr>
            </w:pPr>
            <w:r>
              <w:rPr>
                <w:rFonts w:ascii="Garamond" w:eastAsia="Garamond" w:hAnsi="Garamond" w:cs="Garamond"/>
              </w:rPr>
              <w:t>Anganwadi Teachers</w:t>
            </w:r>
          </w:p>
        </w:tc>
        <w:tc>
          <w:tcPr>
            <w:tcW w:w="1775"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E5A108C" w14:textId="77777777" w:rsidR="004416BD" w:rsidRDefault="00057F67">
            <w:pPr>
              <w:spacing w:before="240"/>
              <w:jc w:val="left"/>
              <w:rPr>
                <w:rFonts w:ascii="Garamond" w:eastAsia="Garamond" w:hAnsi="Garamond" w:cs="Garamond"/>
              </w:rPr>
            </w:pPr>
            <w:r>
              <w:rPr>
                <w:rFonts w:ascii="Garamond" w:eastAsia="Garamond" w:hAnsi="Garamond" w:cs="Garamond"/>
              </w:rPr>
              <w:t>Phone number</w:t>
            </w:r>
          </w:p>
        </w:tc>
      </w:tr>
      <w:tr w:rsidR="004416BD" w14:paraId="1AFC2FD2" w14:textId="77777777">
        <w:trPr>
          <w:trHeight w:val="285"/>
        </w:trPr>
        <w:tc>
          <w:tcPr>
            <w:tcW w:w="820" w:type="dxa"/>
            <w:tcBorders>
              <w:top w:val="nil"/>
              <w:left w:val="single" w:sz="5" w:space="0" w:color="000000"/>
              <w:bottom w:val="single" w:sz="5" w:space="0" w:color="000000"/>
              <w:right w:val="single" w:sz="4" w:space="0" w:color="000000"/>
            </w:tcBorders>
            <w:tcMar>
              <w:top w:w="0" w:type="dxa"/>
              <w:left w:w="100" w:type="dxa"/>
              <w:bottom w:w="0" w:type="dxa"/>
              <w:right w:w="100" w:type="dxa"/>
            </w:tcMar>
          </w:tcPr>
          <w:p w14:paraId="279C8755" w14:textId="77777777" w:rsidR="004416BD" w:rsidRDefault="00057F67">
            <w:pPr>
              <w:spacing w:before="240"/>
              <w:jc w:val="center"/>
              <w:rPr>
                <w:rFonts w:ascii="Garamond" w:eastAsia="Garamond" w:hAnsi="Garamond" w:cs="Garamond"/>
              </w:rPr>
            </w:pPr>
            <w:r>
              <w:rPr>
                <w:rFonts w:ascii="Garamond" w:eastAsia="Garamond" w:hAnsi="Garamond" w:cs="Garamond"/>
              </w:rPr>
              <w:t>1</w:t>
            </w:r>
          </w:p>
        </w:tc>
        <w:tc>
          <w:tcPr>
            <w:tcW w:w="1170" w:type="dxa"/>
            <w:tcBorders>
              <w:top w:val="nil"/>
              <w:left w:val="single" w:sz="4" w:space="0" w:color="000000"/>
              <w:bottom w:val="single" w:sz="5" w:space="0" w:color="000000"/>
              <w:right w:val="single" w:sz="5" w:space="0" w:color="000000"/>
            </w:tcBorders>
            <w:tcMar>
              <w:top w:w="0" w:type="dxa"/>
              <w:left w:w="100" w:type="dxa"/>
              <w:bottom w:w="0" w:type="dxa"/>
              <w:right w:w="100" w:type="dxa"/>
            </w:tcMar>
          </w:tcPr>
          <w:p w14:paraId="3B0086E5" w14:textId="77777777" w:rsidR="004416BD" w:rsidRDefault="00057F67">
            <w:pPr>
              <w:spacing w:before="240"/>
              <w:jc w:val="center"/>
              <w:rPr>
                <w:rFonts w:ascii="Garamond" w:eastAsia="Garamond" w:hAnsi="Garamond" w:cs="Garamond"/>
              </w:rPr>
            </w:pPr>
            <w:r>
              <w:rPr>
                <w:rFonts w:ascii="Garamond" w:eastAsia="Garamond" w:hAnsi="Garamond" w:cs="Garamond"/>
              </w:rPr>
              <w:t>1</w:t>
            </w:r>
          </w:p>
        </w:tc>
        <w:tc>
          <w:tcPr>
            <w:tcW w:w="2520" w:type="dxa"/>
            <w:tcBorders>
              <w:top w:val="nil"/>
              <w:left w:val="nil"/>
              <w:bottom w:val="single" w:sz="5" w:space="0" w:color="000000"/>
              <w:right w:val="single" w:sz="4" w:space="0" w:color="000000"/>
            </w:tcBorders>
            <w:tcMar>
              <w:top w:w="0" w:type="dxa"/>
              <w:left w:w="100" w:type="dxa"/>
              <w:bottom w:w="0" w:type="dxa"/>
              <w:right w:w="100" w:type="dxa"/>
            </w:tcMar>
            <w:vAlign w:val="center"/>
          </w:tcPr>
          <w:p w14:paraId="1E43CFD1" w14:textId="77777777" w:rsidR="004416BD" w:rsidRDefault="00057F67">
            <w:pPr>
              <w:spacing w:line="240" w:lineRule="auto"/>
              <w:rPr>
                <w:rFonts w:ascii="Arial" w:eastAsia="Arial" w:hAnsi="Arial" w:cs="Arial"/>
              </w:rPr>
            </w:pPr>
            <w:proofErr w:type="spellStart"/>
            <w:r>
              <w:rPr>
                <w:rFonts w:ascii="Arial" w:eastAsia="Arial" w:hAnsi="Arial" w:cs="Arial"/>
              </w:rPr>
              <w:t>Kuruvanthatta</w:t>
            </w:r>
            <w:proofErr w:type="spellEnd"/>
          </w:p>
        </w:tc>
        <w:tc>
          <w:tcPr>
            <w:tcW w:w="2610" w:type="dxa"/>
            <w:tcBorders>
              <w:top w:val="nil"/>
              <w:left w:val="single" w:sz="4" w:space="0" w:color="000000"/>
              <w:bottom w:val="single" w:sz="5" w:space="0" w:color="000000"/>
              <w:right w:val="single" w:sz="5" w:space="0" w:color="000000"/>
            </w:tcBorders>
            <w:vAlign w:val="center"/>
          </w:tcPr>
          <w:p w14:paraId="2A88497D" w14:textId="77777777" w:rsidR="004416BD" w:rsidRDefault="00057F67">
            <w:pPr>
              <w:spacing w:line="240" w:lineRule="auto"/>
              <w:rPr>
                <w:rFonts w:ascii="Arial" w:eastAsia="Arial" w:hAnsi="Arial" w:cs="Arial"/>
              </w:rPr>
            </w:pPr>
            <w:r>
              <w:rPr>
                <w:rFonts w:ascii="Arial" w:eastAsia="Arial" w:hAnsi="Arial" w:cs="Arial"/>
              </w:rPr>
              <w:t>Nalini</w:t>
            </w:r>
          </w:p>
        </w:tc>
        <w:tc>
          <w:tcPr>
            <w:tcW w:w="1775"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4977FB9A" w14:textId="77777777" w:rsidR="004416BD" w:rsidRDefault="00057F67">
            <w:pPr>
              <w:spacing w:line="240" w:lineRule="auto"/>
              <w:jc w:val="center"/>
              <w:rPr>
                <w:rFonts w:ascii="Arial" w:eastAsia="Arial" w:hAnsi="Arial" w:cs="Arial"/>
              </w:rPr>
            </w:pPr>
            <w:r>
              <w:rPr>
                <w:rFonts w:ascii="Arial" w:eastAsia="Arial" w:hAnsi="Arial" w:cs="Arial"/>
              </w:rPr>
              <w:t>9288 702 575</w:t>
            </w:r>
          </w:p>
        </w:tc>
      </w:tr>
      <w:tr w:rsidR="004416BD" w14:paraId="4165A2E4" w14:textId="77777777">
        <w:trPr>
          <w:trHeight w:val="285"/>
        </w:trPr>
        <w:tc>
          <w:tcPr>
            <w:tcW w:w="820" w:type="dxa"/>
            <w:tcBorders>
              <w:top w:val="nil"/>
              <w:left w:val="single" w:sz="5" w:space="0" w:color="000000"/>
              <w:bottom w:val="single" w:sz="5" w:space="0" w:color="000000"/>
              <w:right w:val="single" w:sz="4" w:space="0" w:color="000000"/>
            </w:tcBorders>
            <w:tcMar>
              <w:top w:w="0" w:type="dxa"/>
              <w:left w:w="100" w:type="dxa"/>
              <w:bottom w:w="0" w:type="dxa"/>
              <w:right w:w="100" w:type="dxa"/>
            </w:tcMar>
          </w:tcPr>
          <w:p w14:paraId="57C33BD7" w14:textId="77777777" w:rsidR="004416BD" w:rsidRDefault="00057F67">
            <w:pPr>
              <w:spacing w:before="240"/>
              <w:jc w:val="center"/>
              <w:rPr>
                <w:rFonts w:ascii="Garamond" w:eastAsia="Garamond" w:hAnsi="Garamond" w:cs="Garamond"/>
              </w:rPr>
            </w:pPr>
            <w:r>
              <w:rPr>
                <w:rFonts w:ascii="Garamond" w:eastAsia="Garamond" w:hAnsi="Garamond" w:cs="Garamond"/>
              </w:rPr>
              <w:lastRenderedPageBreak/>
              <w:t>2</w:t>
            </w:r>
          </w:p>
        </w:tc>
        <w:tc>
          <w:tcPr>
            <w:tcW w:w="1170" w:type="dxa"/>
            <w:tcBorders>
              <w:top w:val="nil"/>
              <w:left w:val="single" w:sz="4" w:space="0" w:color="000000"/>
              <w:bottom w:val="single" w:sz="5" w:space="0" w:color="000000"/>
              <w:right w:val="single" w:sz="5" w:space="0" w:color="000000"/>
            </w:tcBorders>
            <w:tcMar>
              <w:top w:w="0" w:type="dxa"/>
              <w:left w:w="100" w:type="dxa"/>
              <w:bottom w:w="0" w:type="dxa"/>
              <w:right w:w="100" w:type="dxa"/>
            </w:tcMar>
          </w:tcPr>
          <w:p w14:paraId="77DB9BEA" w14:textId="77777777" w:rsidR="004416BD" w:rsidRDefault="00057F67">
            <w:pPr>
              <w:spacing w:before="240"/>
              <w:jc w:val="center"/>
              <w:rPr>
                <w:rFonts w:ascii="Garamond" w:eastAsia="Garamond" w:hAnsi="Garamond" w:cs="Garamond"/>
              </w:rPr>
            </w:pPr>
            <w:r>
              <w:rPr>
                <w:rFonts w:ascii="Garamond" w:eastAsia="Garamond" w:hAnsi="Garamond" w:cs="Garamond"/>
              </w:rPr>
              <w:t>1</w:t>
            </w:r>
          </w:p>
        </w:tc>
        <w:tc>
          <w:tcPr>
            <w:tcW w:w="2520" w:type="dxa"/>
            <w:tcBorders>
              <w:top w:val="nil"/>
              <w:left w:val="nil"/>
              <w:bottom w:val="single" w:sz="5" w:space="0" w:color="000000"/>
              <w:right w:val="single" w:sz="4" w:space="0" w:color="000000"/>
            </w:tcBorders>
            <w:tcMar>
              <w:top w:w="0" w:type="dxa"/>
              <w:left w:w="100" w:type="dxa"/>
              <w:bottom w:w="0" w:type="dxa"/>
              <w:right w:w="100" w:type="dxa"/>
            </w:tcMar>
            <w:vAlign w:val="center"/>
          </w:tcPr>
          <w:p w14:paraId="3EF96707" w14:textId="77777777" w:rsidR="004416BD" w:rsidRDefault="00057F67">
            <w:pPr>
              <w:spacing w:line="240" w:lineRule="auto"/>
              <w:rPr>
                <w:rFonts w:ascii="Arial" w:eastAsia="Arial" w:hAnsi="Arial" w:cs="Arial"/>
              </w:rPr>
            </w:pPr>
            <w:r>
              <w:rPr>
                <w:rFonts w:ascii="Arial" w:eastAsia="Arial" w:hAnsi="Arial" w:cs="Arial"/>
              </w:rPr>
              <w:t>Haji Road</w:t>
            </w:r>
          </w:p>
        </w:tc>
        <w:tc>
          <w:tcPr>
            <w:tcW w:w="2610" w:type="dxa"/>
            <w:tcBorders>
              <w:top w:val="nil"/>
              <w:left w:val="single" w:sz="4" w:space="0" w:color="000000"/>
              <w:bottom w:val="single" w:sz="5" w:space="0" w:color="000000"/>
              <w:right w:val="single" w:sz="5" w:space="0" w:color="000000"/>
            </w:tcBorders>
            <w:vAlign w:val="center"/>
          </w:tcPr>
          <w:p w14:paraId="00F25DAD" w14:textId="77777777" w:rsidR="004416BD" w:rsidRDefault="00057F67">
            <w:pPr>
              <w:spacing w:line="240" w:lineRule="auto"/>
              <w:rPr>
                <w:rFonts w:ascii="Arial" w:eastAsia="Arial" w:hAnsi="Arial" w:cs="Arial"/>
              </w:rPr>
            </w:pPr>
            <w:proofErr w:type="spellStart"/>
            <w:r>
              <w:rPr>
                <w:rFonts w:ascii="Arial" w:eastAsia="Arial" w:hAnsi="Arial" w:cs="Arial"/>
              </w:rPr>
              <w:t>Thambai</w:t>
            </w:r>
            <w:proofErr w:type="spellEnd"/>
          </w:p>
        </w:tc>
        <w:tc>
          <w:tcPr>
            <w:tcW w:w="1775"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6D005910" w14:textId="77777777" w:rsidR="004416BD" w:rsidRDefault="00057F67">
            <w:pPr>
              <w:spacing w:line="240" w:lineRule="auto"/>
              <w:jc w:val="center"/>
              <w:rPr>
                <w:rFonts w:ascii="Arial" w:eastAsia="Arial" w:hAnsi="Arial" w:cs="Arial"/>
              </w:rPr>
            </w:pPr>
            <w:r>
              <w:rPr>
                <w:rFonts w:ascii="Arial" w:eastAsia="Arial" w:hAnsi="Arial" w:cs="Arial"/>
              </w:rPr>
              <w:t>9544 847 742</w:t>
            </w:r>
          </w:p>
        </w:tc>
      </w:tr>
      <w:tr w:rsidR="004416BD" w14:paraId="1C32FCCF" w14:textId="77777777">
        <w:trPr>
          <w:trHeight w:val="285"/>
        </w:trPr>
        <w:tc>
          <w:tcPr>
            <w:tcW w:w="820" w:type="dxa"/>
            <w:tcBorders>
              <w:top w:val="nil"/>
              <w:left w:val="single" w:sz="5" w:space="0" w:color="000000"/>
              <w:bottom w:val="single" w:sz="5" w:space="0" w:color="000000"/>
              <w:right w:val="single" w:sz="4" w:space="0" w:color="000000"/>
            </w:tcBorders>
            <w:tcMar>
              <w:top w:w="0" w:type="dxa"/>
              <w:left w:w="100" w:type="dxa"/>
              <w:bottom w:w="0" w:type="dxa"/>
              <w:right w:w="100" w:type="dxa"/>
            </w:tcMar>
          </w:tcPr>
          <w:p w14:paraId="7326CF61" w14:textId="77777777" w:rsidR="004416BD" w:rsidRDefault="00057F67">
            <w:pPr>
              <w:spacing w:before="240"/>
              <w:jc w:val="center"/>
              <w:rPr>
                <w:rFonts w:ascii="Garamond" w:eastAsia="Garamond" w:hAnsi="Garamond" w:cs="Garamond"/>
              </w:rPr>
            </w:pPr>
            <w:r>
              <w:rPr>
                <w:rFonts w:ascii="Garamond" w:eastAsia="Garamond" w:hAnsi="Garamond" w:cs="Garamond"/>
              </w:rPr>
              <w:t>3</w:t>
            </w:r>
          </w:p>
        </w:tc>
        <w:tc>
          <w:tcPr>
            <w:tcW w:w="1170" w:type="dxa"/>
            <w:tcBorders>
              <w:top w:val="nil"/>
              <w:left w:val="single" w:sz="4" w:space="0" w:color="000000"/>
              <w:bottom w:val="single" w:sz="5" w:space="0" w:color="000000"/>
              <w:right w:val="single" w:sz="5" w:space="0" w:color="000000"/>
            </w:tcBorders>
            <w:tcMar>
              <w:top w:w="0" w:type="dxa"/>
              <w:left w:w="100" w:type="dxa"/>
              <w:bottom w:w="0" w:type="dxa"/>
              <w:right w:w="100" w:type="dxa"/>
            </w:tcMar>
          </w:tcPr>
          <w:p w14:paraId="32EEB22D" w14:textId="77777777" w:rsidR="004416BD" w:rsidRDefault="00057F67">
            <w:pPr>
              <w:spacing w:before="240"/>
              <w:jc w:val="center"/>
              <w:rPr>
                <w:rFonts w:ascii="Garamond" w:eastAsia="Garamond" w:hAnsi="Garamond" w:cs="Garamond"/>
              </w:rPr>
            </w:pPr>
            <w:r>
              <w:rPr>
                <w:rFonts w:ascii="Garamond" w:eastAsia="Garamond" w:hAnsi="Garamond" w:cs="Garamond"/>
              </w:rPr>
              <w:t>2</w:t>
            </w:r>
          </w:p>
        </w:tc>
        <w:tc>
          <w:tcPr>
            <w:tcW w:w="2520" w:type="dxa"/>
            <w:tcBorders>
              <w:top w:val="nil"/>
              <w:left w:val="nil"/>
              <w:bottom w:val="single" w:sz="5" w:space="0" w:color="000000"/>
              <w:right w:val="single" w:sz="4" w:space="0" w:color="000000"/>
            </w:tcBorders>
            <w:tcMar>
              <w:top w:w="0" w:type="dxa"/>
              <w:left w:w="100" w:type="dxa"/>
              <w:bottom w:w="0" w:type="dxa"/>
              <w:right w:w="100" w:type="dxa"/>
            </w:tcMar>
            <w:vAlign w:val="center"/>
          </w:tcPr>
          <w:p w14:paraId="0A363E98" w14:textId="77777777" w:rsidR="004416BD" w:rsidRDefault="00057F67">
            <w:pPr>
              <w:spacing w:line="240" w:lineRule="auto"/>
              <w:rPr>
                <w:rFonts w:ascii="Arial" w:eastAsia="Arial" w:hAnsi="Arial" w:cs="Arial"/>
              </w:rPr>
            </w:pPr>
            <w:proofErr w:type="spellStart"/>
            <w:r>
              <w:rPr>
                <w:rFonts w:ascii="Arial" w:eastAsia="Arial" w:hAnsi="Arial" w:cs="Arial"/>
              </w:rPr>
              <w:t>Vadakkumbad</w:t>
            </w:r>
            <w:proofErr w:type="spellEnd"/>
          </w:p>
        </w:tc>
        <w:tc>
          <w:tcPr>
            <w:tcW w:w="2610" w:type="dxa"/>
            <w:tcBorders>
              <w:top w:val="nil"/>
              <w:left w:val="single" w:sz="4" w:space="0" w:color="000000"/>
              <w:bottom w:val="single" w:sz="5" w:space="0" w:color="000000"/>
              <w:right w:val="single" w:sz="5" w:space="0" w:color="000000"/>
            </w:tcBorders>
            <w:vAlign w:val="center"/>
          </w:tcPr>
          <w:p w14:paraId="5E0C0351" w14:textId="77777777" w:rsidR="004416BD" w:rsidRDefault="00057F67">
            <w:pPr>
              <w:spacing w:line="240" w:lineRule="auto"/>
              <w:rPr>
                <w:rFonts w:ascii="Arial" w:eastAsia="Arial" w:hAnsi="Arial" w:cs="Arial"/>
              </w:rPr>
            </w:pPr>
            <w:r>
              <w:rPr>
                <w:rFonts w:ascii="Arial" w:eastAsia="Arial" w:hAnsi="Arial" w:cs="Arial"/>
              </w:rPr>
              <w:t>Sumathi</w:t>
            </w:r>
          </w:p>
        </w:tc>
        <w:tc>
          <w:tcPr>
            <w:tcW w:w="1775"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0DE819D0" w14:textId="77777777" w:rsidR="004416BD" w:rsidRDefault="00057F67">
            <w:pPr>
              <w:spacing w:line="240" w:lineRule="auto"/>
              <w:jc w:val="center"/>
              <w:rPr>
                <w:rFonts w:ascii="Arial" w:eastAsia="Arial" w:hAnsi="Arial" w:cs="Arial"/>
              </w:rPr>
            </w:pPr>
            <w:r>
              <w:rPr>
                <w:rFonts w:ascii="Arial" w:eastAsia="Arial" w:hAnsi="Arial" w:cs="Arial"/>
              </w:rPr>
              <w:t>9961 914 908</w:t>
            </w:r>
          </w:p>
        </w:tc>
      </w:tr>
      <w:tr w:rsidR="004416BD" w14:paraId="5B5B6FB3" w14:textId="77777777">
        <w:trPr>
          <w:trHeight w:val="285"/>
        </w:trPr>
        <w:tc>
          <w:tcPr>
            <w:tcW w:w="820" w:type="dxa"/>
            <w:tcBorders>
              <w:top w:val="nil"/>
              <w:left w:val="single" w:sz="5" w:space="0" w:color="000000"/>
              <w:bottom w:val="single" w:sz="5" w:space="0" w:color="000000"/>
              <w:right w:val="single" w:sz="4" w:space="0" w:color="000000"/>
            </w:tcBorders>
            <w:tcMar>
              <w:top w:w="0" w:type="dxa"/>
              <w:left w:w="100" w:type="dxa"/>
              <w:bottom w:w="0" w:type="dxa"/>
              <w:right w:w="100" w:type="dxa"/>
            </w:tcMar>
          </w:tcPr>
          <w:p w14:paraId="6B19462C" w14:textId="77777777" w:rsidR="004416BD" w:rsidRDefault="00057F67">
            <w:pPr>
              <w:spacing w:before="240"/>
              <w:jc w:val="center"/>
              <w:rPr>
                <w:rFonts w:ascii="Garamond" w:eastAsia="Garamond" w:hAnsi="Garamond" w:cs="Garamond"/>
              </w:rPr>
            </w:pPr>
            <w:r>
              <w:rPr>
                <w:rFonts w:ascii="Garamond" w:eastAsia="Garamond" w:hAnsi="Garamond" w:cs="Garamond"/>
              </w:rPr>
              <w:t>4</w:t>
            </w:r>
          </w:p>
        </w:tc>
        <w:tc>
          <w:tcPr>
            <w:tcW w:w="1170" w:type="dxa"/>
            <w:tcBorders>
              <w:top w:val="nil"/>
              <w:left w:val="single" w:sz="4" w:space="0" w:color="000000"/>
              <w:bottom w:val="single" w:sz="5" w:space="0" w:color="000000"/>
              <w:right w:val="single" w:sz="5" w:space="0" w:color="000000"/>
            </w:tcBorders>
            <w:tcMar>
              <w:top w:w="0" w:type="dxa"/>
              <w:left w:w="100" w:type="dxa"/>
              <w:bottom w:w="0" w:type="dxa"/>
              <w:right w:w="100" w:type="dxa"/>
            </w:tcMar>
          </w:tcPr>
          <w:p w14:paraId="43A5EFEF" w14:textId="77777777" w:rsidR="004416BD" w:rsidRDefault="00057F67">
            <w:pPr>
              <w:spacing w:before="240"/>
              <w:jc w:val="center"/>
              <w:rPr>
                <w:rFonts w:ascii="Garamond" w:eastAsia="Garamond" w:hAnsi="Garamond" w:cs="Garamond"/>
              </w:rPr>
            </w:pPr>
            <w:r>
              <w:rPr>
                <w:rFonts w:ascii="Garamond" w:eastAsia="Garamond" w:hAnsi="Garamond" w:cs="Garamond"/>
              </w:rPr>
              <w:t>3</w:t>
            </w:r>
          </w:p>
        </w:tc>
        <w:tc>
          <w:tcPr>
            <w:tcW w:w="2520" w:type="dxa"/>
            <w:tcBorders>
              <w:top w:val="nil"/>
              <w:left w:val="nil"/>
              <w:bottom w:val="single" w:sz="5" w:space="0" w:color="000000"/>
              <w:right w:val="single" w:sz="4" w:space="0" w:color="000000"/>
            </w:tcBorders>
            <w:tcMar>
              <w:top w:w="0" w:type="dxa"/>
              <w:left w:w="100" w:type="dxa"/>
              <w:bottom w:w="0" w:type="dxa"/>
              <w:right w:w="100" w:type="dxa"/>
            </w:tcMar>
            <w:vAlign w:val="center"/>
          </w:tcPr>
          <w:p w14:paraId="4FF277AB" w14:textId="77777777" w:rsidR="004416BD" w:rsidRDefault="00057F67">
            <w:pPr>
              <w:spacing w:line="240" w:lineRule="auto"/>
              <w:rPr>
                <w:rFonts w:ascii="Arial" w:eastAsia="Arial" w:hAnsi="Arial" w:cs="Arial"/>
              </w:rPr>
            </w:pPr>
            <w:proofErr w:type="spellStart"/>
            <w:r>
              <w:rPr>
                <w:rFonts w:ascii="Arial" w:eastAsia="Arial" w:hAnsi="Arial" w:cs="Arial"/>
              </w:rPr>
              <w:t>Kovval</w:t>
            </w:r>
            <w:proofErr w:type="spellEnd"/>
            <w:r>
              <w:rPr>
                <w:rFonts w:ascii="Arial" w:eastAsia="Arial" w:hAnsi="Arial" w:cs="Arial"/>
              </w:rPr>
              <w:t xml:space="preserve"> </w:t>
            </w:r>
          </w:p>
        </w:tc>
        <w:tc>
          <w:tcPr>
            <w:tcW w:w="2610" w:type="dxa"/>
            <w:tcBorders>
              <w:top w:val="nil"/>
              <w:left w:val="single" w:sz="4" w:space="0" w:color="000000"/>
              <w:bottom w:val="single" w:sz="5" w:space="0" w:color="000000"/>
              <w:right w:val="single" w:sz="5" w:space="0" w:color="000000"/>
            </w:tcBorders>
            <w:vAlign w:val="center"/>
          </w:tcPr>
          <w:p w14:paraId="23E5BEC7" w14:textId="77777777" w:rsidR="004416BD" w:rsidRDefault="00057F67">
            <w:pPr>
              <w:spacing w:line="240" w:lineRule="auto"/>
              <w:rPr>
                <w:rFonts w:ascii="Arial" w:eastAsia="Arial" w:hAnsi="Arial" w:cs="Arial"/>
              </w:rPr>
            </w:pPr>
            <w:r>
              <w:rPr>
                <w:rFonts w:ascii="Arial" w:eastAsia="Arial" w:hAnsi="Arial" w:cs="Arial"/>
              </w:rPr>
              <w:t>Yamuna</w:t>
            </w:r>
          </w:p>
        </w:tc>
        <w:tc>
          <w:tcPr>
            <w:tcW w:w="1775"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3FD4A219" w14:textId="77777777" w:rsidR="004416BD" w:rsidRDefault="00057F67">
            <w:pPr>
              <w:spacing w:line="240" w:lineRule="auto"/>
              <w:jc w:val="center"/>
              <w:rPr>
                <w:rFonts w:ascii="Arial" w:eastAsia="Arial" w:hAnsi="Arial" w:cs="Arial"/>
              </w:rPr>
            </w:pPr>
            <w:r>
              <w:rPr>
                <w:rFonts w:ascii="Arial" w:eastAsia="Arial" w:hAnsi="Arial" w:cs="Arial"/>
              </w:rPr>
              <w:t>7902 203 839</w:t>
            </w:r>
          </w:p>
        </w:tc>
      </w:tr>
      <w:tr w:rsidR="004416BD" w14:paraId="7D40BAA6" w14:textId="77777777">
        <w:trPr>
          <w:trHeight w:val="285"/>
        </w:trPr>
        <w:tc>
          <w:tcPr>
            <w:tcW w:w="820" w:type="dxa"/>
            <w:tcBorders>
              <w:top w:val="nil"/>
              <w:left w:val="single" w:sz="5" w:space="0" w:color="000000"/>
              <w:bottom w:val="single" w:sz="5" w:space="0" w:color="000000"/>
              <w:right w:val="single" w:sz="4" w:space="0" w:color="000000"/>
            </w:tcBorders>
            <w:tcMar>
              <w:top w:w="0" w:type="dxa"/>
              <w:left w:w="100" w:type="dxa"/>
              <w:bottom w:w="0" w:type="dxa"/>
              <w:right w:w="100" w:type="dxa"/>
            </w:tcMar>
          </w:tcPr>
          <w:p w14:paraId="5DD8FEF7" w14:textId="77777777" w:rsidR="004416BD" w:rsidRDefault="00057F67">
            <w:pPr>
              <w:spacing w:before="240"/>
              <w:jc w:val="center"/>
              <w:rPr>
                <w:rFonts w:ascii="Garamond" w:eastAsia="Garamond" w:hAnsi="Garamond" w:cs="Garamond"/>
              </w:rPr>
            </w:pPr>
            <w:r>
              <w:rPr>
                <w:rFonts w:ascii="Garamond" w:eastAsia="Garamond" w:hAnsi="Garamond" w:cs="Garamond"/>
              </w:rPr>
              <w:t>5</w:t>
            </w:r>
          </w:p>
        </w:tc>
        <w:tc>
          <w:tcPr>
            <w:tcW w:w="1170" w:type="dxa"/>
            <w:tcBorders>
              <w:top w:val="nil"/>
              <w:left w:val="single" w:sz="4" w:space="0" w:color="000000"/>
              <w:bottom w:val="single" w:sz="5" w:space="0" w:color="000000"/>
              <w:right w:val="single" w:sz="5" w:space="0" w:color="000000"/>
            </w:tcBorders>
            <w:tcMar>
              <w:top w:w="0" w:type="dxa"/>
              <w:left w:w="100" w:type="dxa"/>
              <w:bottom w:w="0" w:type="dxa"/>
              <w:right w:w="100" w:type="dxa"/>
            </w:tcMar>
          </w:tcPr>
          <w:p w14:paraId="68BA3ADF" w14:textId="77777777" w:rsidR="004416BD" w:rsidRDefault="00057F67">
            <w:pPr>
              <w:spacing w:before="240"/>
              <w:jc w:val="center"/>
              <w:rPr>
                <w:rFonts w:ascii="Garamond" w:eastAsia="Garamond" w:hAnsi="Garamond" w:cs="Garamond"/>
              </w:rPr>
            </w:pPr>
            <w:r>
              <w:rPr>
                <w:rFonts w:ascii="Garamond" w:eastAsia="Garamond" w:hAnsi="Garamond" w:cs="Garamond"/>
              </w:rPr>
              <w:t>3</w:t>
            </w:r>
          </w:p>
        </w:tc>
        <w:tc>
          <w:tcPr>
            <w:tcW w:w="2520" w:type="dxa"/>
            <w:tcBorders>
              <w:top w:val="nil"/>
              <w:left w:val="nil"/>
              <w:bottom w:val="single" w:sz="5" w:space="0" w:color="000000"/>
              <w:right w:val="single" w:sz="4" w:space="0" w:color="000000"/>
            </w:tcBorders>
            <w:tcMar>
              <w:top w:w="0" w:type="dxa"/>
              <w:left w:w="100" w:type="dxa"/>
              <w:bottom w:w="0" w:type="dxa"/>
              <w:right w:w="100" w:type="dxa"/>
            </w:tcMar>
            <w:vAlign w:val="center"/>
          </w:tcPr>
          <w:p w14:paraId="4B71617D" w14:textId="77777777" w:rsidR="004416BD" w:rsidRDefault="00057F67">
            <w:pPr>
              <w:spacing w:line="240" w:lineRule="auto"/>
              <w:rPr>
                <w:rFonts w:ascii="Arial" w:eastAsia="Arial" w:hAnsi="Arial" w:cs="Arial"/>
              </w:rPr>
            </w:pPr>
            <w:proofErr w:type="spellStart"/>
            <w:r>
              <w:rPr>
                <w:rFonts w:ascii="Arial" w:eastAsia="Arial" w:hAnsi="Arial" w:cs="Arial"/>
              </w:rPr>
              <w:t>Punnakkadavu</w:t>
            </w:r>
            <w:proofErr w:type="spellEnd"/>
          </w:p>
        </w:tc>
        <w:tc>
          <w:tcPr>
            <w:tcW w:w="2610" w:type="dxa"/>
            <w:tcBorders>
              <w:top w:val="nil"/>
              <w:left w:val="single" w:sz="4" w:space="0" w:color="000000"/>
              <w:bottom w:val="single" w:sz="5" w:space="0" w:color="000000"/>
              <w:right w:val="single" w:sz="5" w:space="0" w:color="000000"/>
            </w:tcBorders>
            <w:vAlign w:val="center"/>
          </w:tcPr>
          <w:p w14:paraId="57B5E880" w14:textId="77777777" w:rsidR="004416BD" w:rsidRDefault="00057F67">
            <w:pPr>
              <w:spacing w:line="240" w:lineRule="auto"/>
              <w:rPr>
                <w:rFonts w:ascii="Arial" w:eastAsia="Arial" w:hAnsi="Arial" w:cs="Arial"/>
              </w:rPr>
            </w:pPr>
            <w:r>
              <w:rPr>
                <w:rFonts w:ascii="Arial" w:eastAsia="Arial" w:hAnsi="Arial" w:cs="Arial"/>
              </w:rPr>
              <w:t>Ramani</w:t>
            </w:r>
          </w:p>
        </w:tc>
        <w:tc>
          <w:tcPr>
            <w:tcW w:w="1775"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78A56C82" w14:textId="77777777" w:rsidR="004416BD" w:rsidRDefault="00057F67">
            <w:pPr>
              <w:spacing w:line="240" w:lineRule="auto"/>
              <w:jc w:val="center"/>
              <w:rPr>
                <w:rFonts w:ascii="Arial" w:eastAsia="Arial" w:hAnsi="Arial" w:cs="Arial"/>
              </w:rPr>
            </w:pPr>
            <w:r>
              <w:rPr>
                <w:rFonts w:ascii="Arial" w:eastAsia="Arial" w:hAnsi="Arial" w:cs="Arial"/>
              </w:rPr>
              <w:t>9633 438 182</w:t>
            </w:r>
          </w:p>
        </w:tc>
      </w:tr>
      <w:tr w:rsidR="004416BD" w14:paraId="10CAC9BF" w14:textId="77777777">
        <w:trPr>
          <w:trHeight w:val="285"/>
        </w:trPr>
        <w:tc>
          <w:tcPr>
            <w:tcW w:w="820" w:type="dxa"/>
            <w:tcBorders>
              <w:top w:val="nil"/>
              <w:left w:val="single" w:sz="5" w:space="0" w:color="000000"/>
              <w:bottom w:val="nil"/>
              <w:right w:val="single" w:sz="4" w:space="0" w:color="000000"/>
            </w:tcBorders>
            <w:tcMar>
              <w:top w:w="0" w:type="dxa"/>
              <w:left w:w="100" w:type="dxa"/>
              <w:bottom w:w="0" w:type="dxa"/>
              <w:right w:w="100" w:type="dxa"/>
            </w:tcMar>
          </w:tcPr>
          <w:p w14:paraId="37456339" w14:textId="77777777" w:rsidR="004416BD" w:rsidRDefault="00057F67">
            <w:pPr>
              <w:spacing w:before="240"/>
              <w:jc w:val="center"/>
              <w:rPr>
                <w:rFonts w:ascii="Garamond" w:eastAsia="Garamond" w:hAnsi="Garamond" w:cs="Garamond"/>
              </w:rPr>
            </w:pPr>
            <w:r>
              <w:rPr>
                <w:rFonts w:ascii="Garamond" w:eastAsia="Garamond" w:hAnsi="Garamond" w:cs="Garamond"/>
              </w:rPr>
              <w:t>6</w:t>
            </w:r>
          </w:p>
        </w:tc>
        <w:tc>
          <w:tcPr>
            <w:tcW w:w="1170" w:type="dxa"/>
            <w:tcBorders>
              <w:top w:val="nil"/>
              <w:left w:val="single" w:sz="4" w:space="0" w:color="000000"/>
              <w:bottom w:val="nil"/>
              <w:right w:val="single" w:sz="5" w:space="0" w:color="000000"/>
            </w:tcBorders>
            <w:tcMar>
              <w:top w:w="0" w:type="dxa"/>
              <w:left w:w="100" w:type="dxa"/>
              <w:bottom w:w="0" w:type="dxa"/>
              <w:right w:w="100" w:type="dxa"/>
            </w:tcMar>
          </w:tcPr>
          <w:p w14:paraId="7BFC515A" w14:textId="77777777" w:rsidR="004416BD" w:rsidRDefault="00057F67">
            <w:pPr>
              <w:spacing w:before="240"/>
              <w:jc w:val="center"/>
              <w:rPr>
                <w:rFonts w:ascii="Garamond" w:eastAsia="Garamond" w:hAnsi="Garamond" w:cs="Garamond"/>
              </w:rPr>
            </w:pPr>
            <w:r>
              <w:rPr>
                <w:rFonts w:ascii="Garamond" w:eastAsia="Garamond" w:hAnsi="Garamond" w:cs="Garamond"/>
              </w:rPr>
              <w:t>5</w:t>
            </w:r>
          </w:p>
        </w:tc>
        <w:tc>
          <w:tcPr>
            <w:tcW w:w="2520" w:type="dxa"/>
            <w:tcBorders>
              <w:top w:val="nil"/>
              <w:left w:val="nil"/>
              <w:bottom w:val="nil"/>
              <w:right w:val="single" w:sz="4" w:space="0" w:color="000000"/>
            </w:tcBorders>
            <w:tcMar>
              <w:top w:w="0" w:type="dxa"/>
              <w:left w:w="100" w:type="dxa"/>
              <w:bottom w:w="0" w:type="dxa"/>
              <w:right w:w="100" w:type="dxa"/>
            </w:tcMar>
            <w:vAlign w:val="center"/>
          </w:tcPr>
          <w:p w14:paraId="19C9ED1F" w14:textId="77777777" w:rsidR="004416BD" w:rsidRDefault="00057F67">
            <w:pPr>
              <w:spacing w:line="240" w:lineRule="auto"/>
              <w:rPr>
                <w:rFonts w:ascii="Arial" w:eastAsia="Arial" w:hAnsi="Arial" w:cs="Arial"/>
              </w:rPr>
            </w:pPr>
            <w:proofErr w:type="spellStart"/>
            <w:r>
              <w:rPr>
                <w:rFonts w:ascii="Arial" w:eastAsia="Arial" w:hAnsi="Arial" w:cs="Arial"/>
              </w:rPr>
              <w:t>Thavuriyad</w:t>
            </w:r>
            <w:proofErr w:type="spellEnd"/>
          </w:p>
        </w:tc>
        <w:tc>
          <w:tcPr>
            <w:tcW w:w="2610" w:type="dxa"/>
            <w:tcBorders>
              <w:top w:val="nil"/>
              <w:left w:val="single" w:sz="4" w:space="0" w:color="000000"/>
              <w:bottom w:val="nil"/>
              <w:right w:val="single" w:sz="5" w:space="0" w:color="000000"/>
            </w:tcBorders>
            <w:vAlign w:val="center"/>
          </w:tcPr>
          <w:p w14:paraId="729A88D0" w14:textId="77777777" w:rsidR="004416BD" w:rsidRDefault="00057F67">
            <w:pPr>
              <w:spacing w:line="240" w:lineRule="auto"/>
              <w:rPr>
                <w:rFonts w:ascii="Arial" w:eastAsia="Arial" w:hAnsi="Arial" w:cs="Arial"/>
              </w:rPr>
            </w:pPr>
            <w:r>
              <w:rPr>
                <w:rFonts w:ascii="Arial" w:eastAsia="Arial" w:hAnsi="Arial" w:cs="Arial"/>
              </w:rPr>
              <w:t>Lalitha P</w:t>
            </w:r>
          </w:p>
        </w:tc>
        <w:tc>
          <w:tcPr>
            <w:tcW w:w="1775" w:type="dxa"/>
            <w:tcBorders>
              <w:top w:val="nil"/>
              <w:left w:val="nil"/>
              <w:bottom w:val="nil"/>
              <w:right w:val="single" w:sz="5" w:space="0" w:color="000000"/>
            </w:tcBorders>
            <w:tcMar>
              <w:top w:w="0" w:type="dxa"/>
              <w:left w:w="100" w:type="dxa"/>
              <w:bottom w:w="0" w:type="dxa"/>
              <w:right w:w="100" w:type="dxa"/>
            </w:tcMar>
            <w:vAlign w:val="center"/>
          </w:tcPr>
          <w:p w14:paraId="2D7F8980" w14:textId="77777777" w:rsidR="004416BD" w:rsidRDefault="00057F67">
            <w:pPr>
              <w:spacing w:line="240" w:lineRule="auto"/>
              <w:jc w:val="center"/>
              <w:rPr>
                <w:rFonts w:ascii="Arial" w:eastAsia="Arial" w:hAnsi="Arial" w:cs="Arial"/>
              </w:rPr>
            </w:pPr>
            <w:r>
              <w:rPr>
                <w:rFonts w:ascii="Arial" w:eastAsia="Arial" w:hAnsi="Arial" w:cs="Arial"/>
              </w:rPr>
              <w:t>9495 910 799</w:t>
            </w:r>
          </w:p>
        </w:tc>
      </w:tr>
      <w:tr w:rsidR="004416BD" w14:paraId="04C6BE55" w14:textId="77777777">
        <w:trPr>
          <w:trHeight w:val="285"/>
        </w:trPr>
        <w:tc>
          <w:tcPr>
            <w:tcW w:w="820" w:type="dxa"/>
            <w:tcBorders>
              <w:top w:val="nil"/>
              <w:left w:val="single" w:sz="5" w:space="0" w:color="000000"/>
              <w:bottom w:val="nil"/>
              <w:right w:val="single" w:sz="4" w:space="0" w:color="000000"/>
            </w:tcBorders>
            <w:tcMar>
              <w:top w:w="0" w:type="dxa"/>
              <w:left w:w="100" w:type="dxa"/>
              <w:bottom w:w="0" w:type="dxa"/>
              <w:right w:w="100" w:type="dxa"/>
            </w:tcMar>
          </w:tcPr>
          <w:p w14:paraId="4EAA5A7C" w14:textId="77777777" w:rsidR="004416BD" w:rsidRDefault="00057F67">
            <w:pPr>
              <w:spacing w:before="240"/>
              <w:jc w:val="center"/>
              <w:rPr>
                <w:rFonts w:ascii="Garamond" w:eastAsia="Garamond" w:hAnsi="Garamond" w:cs="Garamond"/>
              </w:rPr>
            </w:pPr>
            <w:r>
              <w:rPr>
                <w:rFonts w:ascii="Garamond" w:eastAsia="Garamond" w:hAnsi="Garamond" w:cs="Garamond"/>
              </w:rPr>
              <w:t>7</w:t>
            </w:r>
          </w:p>
        </w:tc>
        <w:tc>
          <w:tcPr>
            <w:tcW w:w="1170" w:type="dxa"/>
            <w:tcBorders>
              <w:top w:val="nil"/>
              <w:left w:val="single" w:sz="4" w:space="0" w:color="000000"/>
              <w:bottom w:val="nil"/>
              <w:right w:val="single" w:sz="5" w:space="0" w:color="000000"/>
            </w:tcBorders>
            <w:tcMar>
              <w:top w:w="0" w:type="dxa"/>
              <w:left w:w="100" w:type="dxa"/>
              <w:bottom w:w="0" w:type="dxa"/>
              <w:right w:w="100" w:type="dxa"/>
            </w:tcMar>
          </w:tcPr>
          <w:p w14:paraId="785E266D" w14:textId="77777777" w:rsidR="004416BD" w:rsidRDefault="00057F67">
            <w:pPr>
              <w:spacing w:before="240"/>
              <w:jc w:val="center"/>
              <w:rPr>
                <w:rFonts w:ascii="Garamond" w:eastAsia="Garamond" w:hAnsi="Garamond" w:cs="Garamond"/>
              </w:rPr>
            </w:pPr>
            <w:r>
              <w:rPr>
                <w:rFonts w:ascii="Garamond" w:eastAsia="Garamond" w:hAnsi="Garamond" w:cs="Garamond"/>
              </w:rPr>
              <w:t>6</w:t>
            </w:r>
          </w:p>
        </w:tc>
        <w:tc>
          <w:tcPr>
            <w:tcW w:w="2520" w:type="dxa"/>
            <w:tcBorders>
              <w:top w:val="nil"/>
              <w:left w:val="nil"/>
              <w:bottom w:val="nil"/>
              <w:right w:val="single" w:sz="4" w:space="0" w:color="000000"/>
            </w:tcBorders>
            <w:tcMar>
              <w:top w:w="0" w:type="dxa"/>
              <w:left w:w="100" w:type="dxa"/>
              <w:bottom w:w="0" w:type="dxa"/>
              <w:right w:w="100" w:type="dxa"/>
            </w:tcMar>
            <w:vAlign w:val="center"/>
          </w:tcPr>
          <w:p w14:paraId="4EF52C91" w14:textId="77777777" w:rsidR="004416BD" w:rsidRDefault="00057F67">
            <w:pPr>
              <w:spacing w:line="240" w:lineRule="auto"/>
              <w:rPr>
                <w:rFonts w:ascii="Arial" w:eastAsia="Arial" w:hAnsi="Arial" w:cs="Arial"/>
              </w:rPr>
            </w:pPr>
            <w:proofErr w:type="spellStart"/>
            <w:r>
              <w:rPr>
                <w:rFonts w:ascii="Arial" w:eastAsia="Arial" w:hAnsi="Arial" w:cs="Arial"/>
              </w:rPr>
              <w:t>Onaparamba</w:t>
            </w:r>
            <w:proofErr w:type="spellEnd"/>
          </w:p>
        </w:tc>
        <w:tc>
          <w:tcPr>
            <w:tcW w:w="2610" w:type="dxa"/>
            <w:tcBorders>
              <w:top w:val="nil"/>
              <w:left w:val="single" w:sz="4" w:space="0" w:color="000000"/>
              <w:bottom w:val="nil"/>
              <w:right w:val="single" w:sz="5" w:space="0" w:color="000000"/>
            </w:tcBorders>
            <w:vAlign w:val="center"/>
          </w:tcPr>
          <w:p w14:paraId="2EBB9204" w14:textId="77777777" w:rsidR="004416BD" w:rsidRDefault="00057F67">
            <w:pPr>
              <w:spacing w:line="240" w:lineRule="auto"/>
              <w:rPr>
                <w:rFonts w:ascii="Arial" w:eastAsia="Arial" w:hAnsi="Arial" w:cs="Arial"/>
              </w:rPr>
            </w:pPr>
            <w:r>
              <w:rPr>
                <w:rFonts w:ascii="Arial" w:eastAsia="Arial" w:hAnsi="Arial" w:cs="Arial"/>
              </w:rPr>
              <w:t>Susheela P</w:t>
            </w:r>
          </w:p>
        </w:tc>
        <w:tc>
          <w:tcPr>
            <w:tcW w:w="1775" w:type="dxa"/>
            <w:tcBorders>
              <w:top w:val="nil"/>
              <w:left w:val="nil"/>
              <w:bottom w:val="nil"/>
              <w:right w:val="single" w:sz="5" w:space="0" w:color="000000"/>
            </w:tcBorders>
            <w:tcMar>
              <w:top w:w="0" w:type="dxa"/>
              <w:left w:w="100" w:type="dxa"/>
              <w:bottom w:w="0" w:type="dxa"/>
              <w:right w:w="100" w:type="dxa"/>
            </w:tcMar>
            <w:vAlign w:val="center"/>
          </w:tcPr>
          <w:p w14:paraId="6CDD6709" w14:textId="77777777" w:rsidR="004416BD" w:rsidRDefault="00057F67">
            <w:pPr>
              <w:spacing w:line="240" w:lineRule="auto"/>
              <w:jc w:val="center"/>
              <w:rPr>
                <w:rFonts w:ascii="Arial" w:eastAsia="Arial" w:hAnsi="Arial" w:cs="Arial"/>
              </w:rPr>
            </w:pPr>
            <w:r>
              <w:rPr>
                <w:rFonts w:ascii="Arial" w:eastAsia="Arial" w:hAnsi="Arial" w:cs="Arial"/>
              </w:rPr>
              <w:t>9744 968 975</w:t>
            </w:r>
          </w:p>
        </w:tc>
      </w:tr>
      <w:tr w:rsidR="004416BD" w14:paraId="6BC2A831" w14:textId="77777777">
        <w:trPr>
          <w:trHeight w:val="285"/>
        </w:trPr>
        <w:tc>
          <w:tcPr>
            <w:tcW w:w="820" w:type="dxa"/>
            <w:tcBorders>
              <w:top w:val="nil"/>
              <w:left w:val="single" w:sz="5" w:space="0" w:color="000000"/>
              <w:bottom w:val="nil"/>
              <w:right w:val="single" w:sz="4" w:space="0" w:color="000000"/>
            </w:tcBorders>
            <w:tcMar>
              <w:top w:w="0" w:type="dxa"/>
              <w:left w:w="100" w:type="dxa"/>
              <w:bottom w:w="0" w:type="dxa"/>
              <w:right w:w="100" w:type="dxa"/>
            </w:tcMar>
          </w:tcPr>
          <w:p w14:paraId="5780724F" w14:textId="77777777" w:rsidR="004416BD" w:rsidRDefault="00057F67">
            <w:pPr>
              <w:spacing w:before="240"/>
              <w:jc w:val="center"/>
              <w:rPr>
                <w:rFonts w:ascii="Garamond" w:eastAsia="Garamond" w:hAnsi="Garamond" w:cs="Garamond"/>
              </w:rPr>
            </w:pPr>
            <w:r>
              <w:rPr>
                <w:rFonts w:ascii="Garamond" w:eastAsia="Garamond" w:hAnsi="Garamond" w:cs="Garamond"/>
              </w:rPr>
              <w:t>8</w:t>
            </w:r>
          </w:p>
        </w:tc>
        <w:tc>
          <w:tcPr>
            <w:tcW w:w="1170" w:type="dxa"/>
            <w:tcBorders>
              <w:top w:val="nil"/>
              <w:left w:val="single" w:sz="4" w:space="0" w:color="000000"/>
              <w:bottom w:val="nil"/>
              <w:right w:val="single" w:sz="5" w:space="0" w:color="000000"/>
            </w:tcBorders>
            <w:tcMar>
              <w:top w:w="0" w:type="dxa"/>
              <w:left w:w="100" w:type="dxa"/>
              <w:bottom w:w="0" w:type="dxa"/>
              <w:right w:w="100" w:type="dxa"/>
            </w:tcMar>
          </w:tcPr>
          <w:p w14:paraId="75AE19B6" w14:textId="77777777" w:rsidR="004416BD" w:rsidRDefault="00057F67">
            <w:pPr>
              <w:spacing w:before="240"/>
              <w:jc w:val="center"/>
              <w:rPr>
                <w:rFonts w:ascii="Garamond" w:eastAsia="Garamond" w:hAnsi="Garamond" w:cs="Garamond"/>
              </w:rPr>
            </w:pPr>
            <w:r>
              <w:rPr>
                <w:rFonts w:ascii="Garamond" w:eastAsia="Garamond" w:hAnsi="Garamond" w:cs="Garamond"/>
              </w:rPr>
              <w:t>9</w:t>
            </w:r>
          </w:p>
        </w:tc>
        <w:tc>
          <w:tcPr>
            <w:tcW w:w="2520" w:type="dxa"/>
            <w:tcBorders>
              <w:top w:val="nil"/>
              <w:left w:val="nil"/>
              <w:bottom w:val="nil"/>
              <w:right w:val="single" w:sz="4" w:space="0" w:color="000000"/>
            </w:tcBorders>
            <w:tcMar>
              <w:top w:w="0" w:type="dxa"/>
              <w:left w:w="100" w:type="dxa"/>
              <w:bottom w:w="0" w:type="dxa"/>
              <w:right w:w="100" w:type="dxa"/>
            </w:tcMar>
            <w:vAlign w:val="center"/>
          </w:tcPr>
          <w:p w14:paraId="331D533A" w14:textId="77777777" w:rsidR="004416BD" w:rsidRDefault="00057F67">
            <w:pPr>
              <w:spacing w:line="240" w:lineRule="auto"/>
              <w:rPr>
                <w:rFonts w:ascii="Arial" w:eastAsia="Arial" w:hAnsi="Arial" w:cs="Arial"/>
              </w:rPr>
            </w:pPr>
            <w:proofErr w:type="spellStart"/>
            <w:r>
              <w:rPr>
                <w:rFonts w:ascii="Arial" w:eastAsia="Arial" w:hAnsi="Arial" w:cs="Arial"/>
              </w:rPr>
              <w:t>Kunnaru</w:t>
            </w:r>
            <w:proofErr w:type="spellEnd"/>
            <w:r>
              <w:rPr>
                <w:rFonts w:ascii="Arial" w:eastAsia="Arial" w:hAnsi="Arial" w:cs="Arial"/>
              </w:rPr>
              <w:t xml:space="preserve"> Second</w:t>
            </w:r>
          </w:p>
        </w:tc>
        <w:tc>
          <w:tcPr>
            <w:tcW w:w="2610" w:type="dxa"/>
            <w:tcBorders>
              <w:top w:val="nil"/>
              <w:left w:val="single" w:sz="4" w:space="0" w:color="000000"/>
              <w:bottom w:val="nil"/>
              <w:right w:val="single" w:sz="5" w:space="0" w:color="000000"/>
            </w:tcBorders>
            <w:vAlign w:val="center"/>
          </w:tcPr>
          <w:p w14:paraId="070EB882" w14:textId="77777777" w:rsidR="004416BD" w:rsidRDefault="00057F67">
            <w:pPr>
              <w:spacing w:line="240" w:lineRule="auto"/>
              <w:rPr>
                <w:rFonts w:ascii="Arial" w:eastAsia="Arial" w:hAnsi="Arial" w:cs="Arial"/>
              </w:rPr>
            </w:pPr>
            <w:proofErr w:type="spellStart"/>
            <w:r>
              <w:rPr>
                <w:rFonts w:ascii="Arial" w:eastAsia="Arial" w:hAnsi="Arial" w:cs="Arial"/>
              </w:rPr>
              <w:t>Sobha</w:t>
            </w:r>
            <w:proofErr w:type="spellEnd"/>
            <w:r>
              <w:rPr>
                <w:rFonts w:ascii="Arial" w:eastAsia="Arial" w:hAnsi="Arial" w:cs="Arial"/>
              </w:rPr>
              <w:t xml:space="preserve"> M</w:t>
            </w:r>
          </w:p>
        </w:tc>
        <w:tc>
          <w:tcPr>
            <w:tcW w:w="1775" w:type="dxa"/>
            <w:tcBorders>
              <w:top w:val="nil"/>
              <w:left w:val="nil"/>
              <w:bottom w:val="nil"/>
              <w:right w:val="single" w:sz="5" w:space="0" w:color="000000"/>
            </w:tcBorders>
            <w:tcMar>
              <w:top w:w="0" w:type="dxa"/>
              <w:left w:w="100" w:type="dxa"/>
              <w:bottom w:w="0" w:type="dxa"/>
              <w:right w:w="100" w:type="dxa"/>
            </w:tcMar>
            <w:vAlign w:val="center"/>
          </w:tcPr>
          <w:p w14:paraId="5AC8FDEF" w14:textId="77777777" w:rsidR="004416BD" w:rsidRDefault="00057F67">
            <w:pPr>
              <w:spacing w:line="240" w:lineRule="auto"/>
              <w:jc w:val="center"/>
              <w:rPr>
                <w:rFonts w:ascii="Arial" w:eastAsia="Arial" w:hAnsi="Arial" w:cs="Arial"/>
              </w:rPr>
            </w:pPr>
            <w:r>
              <w:rPr>
                <w:rFonts w:ascii="Arial" w:eastAsia="Arial" w:hAnsi="Arial" w:cs="Arial"/>
              </w:rPr>
              <w:t>9947 196 475</w:t>
            </w:r>
          </w:p>
        </w:tc>
      </w:tr>
      <w:tr w:rsidR="004416BD" w14:paraId="35553E2B" w14:textId="77777777">
        <w:trPr>
          <w:trHeight w:val="285"/>
        </w:trPr>
        <w:tc>
          <w:tcPr>
            <w:tcW w:w="820" w:type="dxa"/>
            <w:tcBorders>
              <w:top w:val="nil"/>
              <w:left w:val="single" w:sz="5" w:space="0" w:color="000000"/>
              <w:bottom w:val="nil"/>
              <w:right w:val="single" w:sz="4" w:space="0" w:color="000000"/>
            </w:tcBorders>
            <w:tcMar>
              <w:top w:w="0" w:type="dxa"/>
              <w:left w:w="100" w:type="dxa"/>
              <w:bottom w:w="0" w:type="dxa"/>
              <w:right w:w="100" w:type="dxa"/>
            </w:tcMar>
          </w:tcPr>
          <w:p w14:paraId="25BB4EFF" w14:textId="77777777" w:rsidR="004416BD" w:rsidRDefault="00057F67">
            <w:pPr>
              <w:spacing w:before="240"/>
              <w:jc w:val="center"/>
              <w:rPr>
                <w:rFonts w:ascii="Garamond" w:eastAsia="Garamond" w:hAnsi="Garamond" w:cs="Garamond"/>
              </w:rPr>
            </w:pPr>
            <w:r>
              <w:rPr>
                <w:rFonts w:ascii="Garamond" w:eastAsia="Garamond" w:hAnsi="Garamond" w:cs="Garamond"/>
              </w:rPr>
              <w:t>9</w:t>
            </w:r>
          </w:p>
        </w:tc>
        <w:tc>
          <w:tcPr>
            <w:tcW w:w="1170" w:type="dxa"/>
            <w:tcBorders>
              <w:top w:val="nil"/>
              <w:left w:val="single" w:sz="4" w:space="0" w:color="000000"/>
              <w:bottom w:val="nil"/>
              <w:right w:val="single" w:sz="5" w:space="0" w:color="000000"/>
            </w:tcBorders>
            <w:tcMar>
              <w:top w:w="0" w:type="dxa"/>
              <w:left w:w="100" w:type="dxa"/>
              <w:bottom w:w="0" w:type="dxa"/>
              <w:right w:w="100" w:type="dxa"/>
            </w:tcMar>
          </w:tcPr>
          <w:p w14:paraId="1DD25565" w14:textId="77777777" w:rsidR="004416BD" w:rsidRDefault="00057F67">
            <w:pPr>
              <w:spacing w:before="240"/>
              <w:jc w:val="center"/>
              <w:rPr>
                <w:rFonts w:ascii="Garamond" w:eastAsia="Garamond" w:hAnsi="Garamond" w:cs="Garamond"/>
              </w:rPr>
            </w:pPr>
            <w:r>
              <w:rPr>
                <w:rFonts w:ascii="Garamond" w:eastAsia="Garamond" w:hAnsi="Garamond" w:cs="Garamond"/>
              </w:rPr>
              <w:t>9</w:t>
            </w:r>
          </w:p>
        </w:tc>
        <w:tc>
          <w:tcPr>
            <w:tcW w:w="2520" w:type="dxa"/>
            <w:tcBorders>
              <w:top w:val="nil"/>
              <w:left w:val="nil"/>
              <w:bottom w:val="nil"/>
              <w:right w:val="single" w:sz="4" w:space="0" w:color="000000"/>
            </w:tcBorders>
            <w:tcMar>
              <w:top w:w="0" w:type="dxa"/>
              <w:left w:w="100" w:type="dxa"/>
              <w:bottom w:w="0" w:type="dxa"/>
              <w:right w:w="100" w:type="dxa"/>
            </w:tcMar>
            <w:vAlign w:val="center"/>
          </w:tcPr>
          <w:p w14:paraId="2922C57B" w14:textId="77777777" w:rsidR="004416BD" w:rsidRDefault="00057F67">
            <w:pPr>
              <w:spacing w:line="240" w:lineRule="auto"/>
              <w:rPr>
                <w:rFonts w:ascii="Arial" w:eastAsia="Arial" w:hAnsi="Arial" w:cs="Arial"/>
              </w:rPr>
            </w:pPr>
            <w:proofErr w:type="spellStart"/>
            <w:r>
              <w:rPr>
                <w:rFonts w:ascii="Arial" w:eastAsia="Arial" w:hAnsi="Arial" w:cs="Arial"/>
              </w:rPr>
              <w:t>Karanthad</w:t>
            </w:r>
            <w:proofErr w:type="spellEnd"/>
            <w:r>
              <w:rPr>
                <w:rFonts w:ascii="Arial" w:eastAsia="Arial" w:hAnsi="Arial" w:cs="Arial"/>
              </w:rPr>
              <w:t xml:space="preserve"> </w:t>
            </w:r>
          </w:p>
        </w:tc>
        <w:tc>
          <w:tcPr>
            <w:tcW w:w="2610" w:type="dxa"/>
            <w:tcBorders>
              <w:top w:val="nil"/>
              <w:left w:val="single" w:sz="4" w:space="0" w:color="000000"/>
              <w:bottom w:val="nil"/>
              <w:right w:val="single" w:sz="5" w:space="0" w:color="000000"/>
            </w:tcBorders>
            <w:vAlign w:val="center"/>
          </w:tcPr>
          <w:p w14:paraId="35FEC598" w14:textId="77777777" w:rsidR="004416BD" w:rsidRDefault="00057F67">
            <w:pPr>
              <w:spacing w:line="240" w:lineRule="auto"/>
              <w:rPr>
                <w:rFonts w:ascii="Arial" w:eastAsia="Arial" w:hAnsi="Arial" w:cs="Arial"/>
              </w:rPr>
            </w:pPr>
            <w:r>
              <w:rPr>
                <w:rFonts w:ascii="Arial" w:eastAsia="Arial" w:hAnsi="Arial" w:cs="Arial"/>
              </w:rPr>
              <w:t>Sumathi K V</w:t>
            </w:r>
          </w:p>
        </w:tc>
        <w:tc>
          <w:tcPr>
            <w:tcW w:w="1775" w:type="dxa"/>
            <w:tcBorders>
              <w:top w:val="nil"/>
              <w:left w:val="nil"/>
              <w:bottom w:val="nil"/>
              <w:right w:val="single" w:sz="5" w:space="0" w:color="000000"/>
            </w:tcBorders>
            <w:tcMar>
              <w:top w:w="0" w:type="dxa"/>
              <w:left w:w="100" w:type="dxa"/>
              <w:bottom w:w="0" w:type="dxa"/>
              <w:right w:w="100" w:type="dxa"/>
            </w:tcMar>
            <w:vAlign w:val="center"/>
          </w:tcPr>
          <w:p w14:paraId="09EF1DC1" w14:textId="77777777" w:rsidR="004416BD" w:rsidRDefault="00057F67">
            <w:pPr>
              <w:spacing w:line="240" w:lineRule="auto"/>
              <w:jc w:val="center"/>
              <w:rPr>
                <w:rFonts w:ascii="Arial" w:eastAsia="Arial" w:hAnsi="Arial" w:cs="Arial"/>
              </w:rPr>
            </w:pPr>
            <w:r>
              <w:rPr>
                <w:rFonts w:ascii="Arial" w:eastAsia="Arial" w:hAnsi="Arial" w:cs="Arial"/>
              </w:rPr>
              <w:t>9947 127 452</w:t>
            </w:r>
          </w:p>
        </w:tc>
      </w:tr>
      <w:tr w:rsidR="004416BD" w14:paraId="73E9DB79" w14:textId="77777777">
        <w:trPr>
          <w:trHeight w:val="285"/>
        </w:trPr>
        <w:tc>
          <w:tcPr>
            <w:tcW w:w="820" w:type="dxa"/>
            <w:tcBorders>
              <w:top w:val="nil"/>
              <w:left w:val="single" w:sz="5" w:space="0" w:color="000000"/>
              <w:bottom w:val="nil"/>
              <w:right w:val="single" w:sz="4" w:space="0" w:color="000000"/>
            </w:tcBorders>
            <w:tcMar>
              <w:top w:w="0" w:type="dxa"/>
              <w:left w:w="100" w:type="dxa"/>
              <w:bottom w:w="0" w:type="dxa"/>
              <w:right w:w="100" w:type="dxa"/>
            </w:tcMar>
          </w:tcPr>
          <w:p w14:paraId="223ED549" w14:textId="77777777" w:rsidR="004416BD" w:rsidRDefault="00057F67">
            <w:pPr>
              <w:spacing w:before="240"/>
              <w:jc w:val="center"/>
              <w:rPr>
                <w:rFonts w:ascii="Garamond" w:eastAsia="Garamond" w:hAnsi="Garamond" w:cs="Garamond"/>
              </w:rPr>
            </w:pPr>
            <w:r>
              <w:rPr>
                <w:rFonts w:ascii="Garamond" w:eastAsia="Garamond" w:hAnsi="Garamond" w:cs="Garamond"/>
              </w:rPr>
              <w:t>10</w:t>
            </w:r>
          </w:p>
        </w:tc>
        <w:tc>
          <w:tcPr>
            <w:tcW w:w="1170" w:type="dxa"/>
            <w:tcBorders>
              <w:top w:val="nil"/>
              <w:left w:val="single" w:sz="4" w:space="0" w:color="000000"/>
              <w:bottom w:val="nil"/>
              <w:right w:val="single" w:sz="5" w:space="0" w:color="000000"/>
            </w:tcBorders>
            <w:tcMar>
              <w:top w:w="0" w:type="dxa"/>
              <w:left w:w="100" w:type="dxa"/>
              <w:bottom w:w="0" w:type="dxa"/>
              <w:right w:w="100" w:type="dxa"/>
            </w:tcMar>
          </w:tcPr>
          <w:p w14:paraId="5F8906F1" w14:textId="77777777" w:rsidR="004416BD" w:rsidRDefault="00057F67">
            <w:pPr>
              <w:spacing w:before="240"/>
              <w:jc w:val="center"/>
              <w:rPr>
                <w:rFonts w:ascii="Garamond" w:eastAsia="Garamond" w:hAnsi="Garamond" w:cs="Garamond"/>
              </w:rPr>
            </w:pPr>
            <w:r>
              <w:rPr>
                <w:rFonts w:ascii="Garamond" w:eastAsia="Garamond" w:hAnsi="Garamond" w:cs="Garamond"/>
              </w:rPr>
              <w:t>7</w:t>
            </w:r>
          </w:p>
        </w:tc>
        <w:tc>
          <w:tcPr>
            <w:tcW w:w="2520" w:type="dxa"/>
            <w:tcBorders>
              <w:top w:val="nil"/>
              <w:left w:val="nil"/>
              <w:bottom w:val="nil"/>
              <w:right w:val="single" w:sz="4" w:space="0" w:color="000000"/>
            </w:tcBorders>
            <w:tcMar>
              <w:top w:w="0" w:type="dxa"/>
              <w:left w:w="100" w:type="dxa"/>
              <w:bottom w:w="0" w:type="dxa"/>
              <w:right w:w="100" w:type="dxa"/>
            </w:tcMar>
            <w:vAlign w:val="center"/>
          </w:tcPr>
          <w:p w14:paraId="26DC38F3" w14:textId="77777777" w:rsidR="004416BD" w:rsidRDefault="00057F67">
            <w:pPr>
              <w:spacing w:line="240" w:lineRule="auto"/>
              <w:rPr>
                <w:rFonts w:ascii="Arial" w:eastAsia="Arial" w:hAnsi="Arial" w:cs="Arial"/>
              </w:rPr>
            </w:pPr>
            <w:proofErr w:type="spellStart"/>
            <w:r>
              <w:rPr>
                <w:rFonts w:ascii="Arial" w:eastAsia="Arial" w:hAnsi="Arial" w:cs="Arial"/>
              </w:rPr>
              <w:t>Kurisumukku</w:t>
            </w:r>
            <w:proofErr w:type="spellEnd"/>
            <w:r>
              <w:rPr>
                <w:rFonts w:ascii="Arial" w:eastAsia="Arial" w:hAnsi="Arial" w:cs="Arial"/>
              </w:rPr>
              <w:t xml:space="preserve"> </w:t>
            </w:r>
          </w:p>
        </w:tc>
        <w:tc>
          <w:tcPr>
            <w:tcW w:w="2610" w:type="dxa"/>
            <w:tcBorders>
              <w:top w:val="nil"/>
              <w:left w:val="single" w:sz="4" w:space="0" w:color="000000"/>
              <w:bottom w:val="nil"/>
              <w:right w:val="single" w:sz="5" w:space="0" w:color="000000"/>
            </w:tcBorders>
            <w:vAlign w:val="center"/>
          </w:tcPr>
          <w:p w14:paraId="69817D3E" w14:textId="77777777" w:rsidR="004416BD" w:rsidRDefault="00057F67">
            <w:pPr>
              <w:spacing w:line="240" w:lineRule="auto"/>
              <w:rPr>
                <w:rFonts w:ascii="Arial" w:eastAsia="Arial" w:hAnsi="Arial" w:cs="Arial"/>
              </w:rPr>
            </w:pPr>
            <w:proofErr w:type="spellStart"/>
            <w:r>
              <w:rPr>
                <w:rFonts w:ascii="Arial" w:eastAsia="Arial" w:hAnsi="Arial" w:cs="Arial"/>
              </w:rPr>
              <w:t>Marykutty</w:t>
            </w:r>
            <w:proofErr w:type="spellEnd"/>
          </w:p>
        </w:tc>
        <w:tc>
          <w:tcPr>
            <w:tcW w:w="1775" w:type="dxa"/>
            <w:tcBorders>
              <w:top w:val="nil"/>
              <w:left w:val="nil"/>
              <w:bottom w:val="nil"/>
              <w:right w:val="single" w:sz="5" w:space="0" w:color="000000"/>
            </w:tcBorders>
            <w:tcMar>
              <w:top w:w="0" w:type="dxa"/>
              <w:left w:w="100" w:type="dxa"/>
              <w:bottom w:w="0" w:type="dxa"/>
              <w:right w:w="100" w:type="dxa"/>
            </w:tcMar>
            <w:vAlign w:val="center"/>
          </w:tcPr>
          <w:p w14:paraId="27AEB1DB" w14:textId="77777777" w:rsidR="004416BD" w:rsidRDefault="00057F67">
            <w:pPr>
              <w:spacing w:line="240" w:lineRule="auto"/>
              <w:jc w:val="center"/>
              <w:rPr>
                <w:rFonts w:ascii="Arial" w:eastAsia="Arial" w:hAnsi="Arial" w:cs="Arial"/>
              </w:rPr>
            </w:pPr>
            <w:r>
              <w:rPr>
                <w:rFonts w:ascii="Arial" w:eastAsia="Arial" w:hAnsi="Arial" w:cs="Arial"/>
              </w:rPr>
              <w:t>6282 470 923</w:t>
            </w:r>
          </w:p>
        </w:tc>
      </w:tr>
      <w:tr w:rsidR="004416BD" w14:paraId="5A857E87" w14:textId="77777777">
        <w:trPr>
          <w:trHeight w:val="285"/>
        </w:trPr>
        <w:tc>
          <w:tcPr>
            <w:tcW w:w="820" w:type="dxa"/>
            <w:tcBorders>
              <w:top w:val="nil"/>
              <w:left w:val="single" w:sz="5" w:space="0" w:color="000000"/>
              <w:bottom w:val="nil"/>
              <w:right w:val="single" w:sz="4" w:space="0" w:color="000000"/>
            </w:tcBorders>
            <w:tcMar>
              <w:top w:w="0" w:type="dxa"/>
              <w:left w:w="100" w:type="dxa"/>
              <w:bottom w:w="0" w:type="dxa"/>
              <w:right w:w="100" w:type="dxa"/>
            </w:tcMar>
          </w:tcPr>
          <w:p w14:paraId="6D95A4A5" w14:textId="77777777" w:rsidR="004416BD" w:rsidRDefault="00057F67">
            <w:pPr>
              <w:spacing w:before="240"/>
              <w:jc w:val="center"/>
              <w:rPr>
                <w:rFonts w:ascii="Garamond" w:eastAsia="Garamond" w:hAnsi="Garamond" w:cs="Garamond"/>
              </w:rPr>
            </w:pPr>
            <w:r>
              <w:rPr>
                <w:rFonts w:ascii="Garamond" w:eastAsia="Garamond" w:hAnsi="Garamond" w:cs="Garamond"/>
              </w:rPr>
              <w:t>11</w:t>
            </w:r>
          </w:p>
        </w:tc>
        <w:tc>
          <w:tcPr>
            <w:tcW w:w="1170" w:type="dxa"/>
            <w:tcBorders>
              <w:top w:val="nil"/>
              <w:left w:val="single" w:sz="4" w:space="0" w:color="000000"/>
              <w:bottom w:val="nil"/>
              <w:right w:val="single" w:sz="5" w:space="0" w:color="000000"/>
            </w:tcBorders>
            <w:tcMar>
              <w:top w:w="0" w:type="dxa"/>
              <w:left w:w="100" w:type="dxa"/>
              <w:bottom w:w="0" w:type="dxa"/>
              <w:right w:w="100" w:type="dxa"/>
            </w:tcMar>
          </w:tcPr>
          <w:p w14:paraId="20DA392B" w14:textId="77777777" w:rsidR="004416BD" w:rsidRDefault="00057F67">
            <w:pPr>
              <w:spacing w:before="240"/>
              <w:jc w:val="center"/>
              <w:rPr>
                <w:rFonts w:ascii="Garamond" w:eastAsia="Garamond" w:hAnsi="Garamond" w:cs="Garamond"/>
              </w:rPr>
            </w:pPr>
            <w:r>
              <w:rPr>
                <w:rFonts w:ascii="Garamond" w:eastAsia="Garamond" w:hAnsi="Garamond" w:cs="Garamond"/>
              </w:rPr>
              <w:t>7</w:t>
            </w:r>
          </w:p>
        </w:tc>
        <w:tc>
          <w:tcPr>
            <w:tcW w:w="2520" w:type="dxa"/>
            <w:tcBorders>
              <w:top w:val="nil"/>
              <w:left w:val="nil"/>
              <w:bottom w:val="nil"/>
              <w:right w:val="single" w:sz="4" w:space="0" w:color="000000"/>
            </w:tcBorders>
            <w:tcMar>
              <w:top w:w="0" w:type="dxa"/>
              <w:left w:w="100" w:type="dxa"/>
              <w:bottom w:w="0" w:type="dxa"/>
              <w:right w:w="100" w:type="dxa"/>
            </w:tcMar>
            <w:vAlign w:val="center"/>
          </w:tcPr>
          <w:p w14:paraId="6ECFD766" w14:textId="77777777" w:rsidR="004416BD" w:rsidRDefault="00057F67">
            <w:pPr>
              <w:spacing w:line="240" w:lineRule="auto"/>
              <w:rPr>
                <w:rFonts w:ascii="Arial" w:eastAsia="Arial" w:hAnsi="Arial" w:cs="Arial"/>
              </w:rPr>
            </w:pPr>
            <w:proofErr w:type="spellStart"/>
            <w:r>
              <w:rPr>
                <w:rFonts w:ascii="Arial" w:eastAsia="Arial" w:hAnsi="Arial" w:cs="Arial"/>
              </w:rPr>
              <w:t>Narimada</w:t>
            </w:r>
            <w:proofErr w:type="spellEnd"/>
          </w:p>
        </w:tc>
        <w:tc>
          <w:tcPr>
            <w:tcW w:w="2610" w:type="dxa"/>
            <w:tcBorders>
              <w:top w:val="nil"/>
              <w:left w:val="single" w:sz="4" w:space="0" w:color="000000"/>
              <w:bottom w:val="nil"/>
              <w:right w:val="single" w:sz="5" w:space="0" w:color="000000"/>
            </w:tcBorders>
            <w:vAlign w:val="center"/>
          </w:tcPr>
          <w:p w14:paraId="36874769" w14:textId="77777777" w:rsidR="004416BD" w:rsidRDefault="004416BD">
            <w:pPr>
              <w:spacing w:line="240" w:lineRule="auto"/>
              <w:rPr>
                <w:rFonts w:ascii="Arial" w:eastAsia="Arial" w:hAnsi="Arial" w:cs="Arial"/>
              </w:rPr>
            </w:pPr>
          </w:p>
        </w:tc>
        <w:tc>
          <w:tcPr>
            <w:tcW w:w="1775" w:type="dxa"/>
            <w:tcBorders>
              <w:top w:val="nil"/>
              <w:left w:val="nil"/>
              <w:bottom w:val="nil"/>
              <w:right w:val="single" w:sz="5" w:space="0" w:color="000000"/>
            </w:tcBorders>
            <w:tcMar>
              <w:top w:w="0" w:type="dxa"/>
              <w:left w:w="100" w:type="dxa"/>
              <w:bottom w:w="0" w:type="dxa"/>
              <w:right w:w="100" w:type="dxa"/>
            </w:tcMar>
            <w:vAlign w:val="center"/>
          </w:tcPr>
          <w:p w14:paraId="7ECB5B96" w14:textId="77777777" w:rsidR="004416BD" w:rsidRDefault="004416BD">
            <w:pPr>
              <w:spacing w:line="240" w:lineRule="auto"/>
              <w:jc w:val="center"/>
              <w:rPr>
                <w:rFonts w:ascii="Arial" w:eastAsia="Arial" w:hAnsi="Arial" w:cs="Arial"/>
              </w:rPr>
            </w:pPr>
          </w:p>
        </w:tc>
      </w:tr>
      <w:tr w:rsidR="004416BD" w14:paraId="51F0C96D" w14:textId="77777777">
        <w:trPr>
          <w:trHeight w:val="285"/>
        </w:trPr>
        <w:tc>
          <w:tcPr>
            <w:tcW w:w="820" w:type="dxa"/>
            <w:tcBorders>
              <w:top w:val="nil"/>
              <w:left w:val="single" w:sz="5" w:space="0" w:color="000000"/>
              <w:bottom w:val="nil"/>
              <w:right w:val="single" w:sz="4" w:space="0" w:color="000000"/>
            </w:tcBorders>
            <w:tcMar>
              <w:top w:w="0" w:type="dxa"/>
              <w:left w:w="100" w:type="dxa"/>
              <w:bottom w:w="0" w:type="dxa"/>
              <w:right w:w="100" w:type="dxa"/>
            </w:tcMar>
          </w:tcPr>
          <w:p w14:paraId="4E53F6C1" w14:textId="77777777" w:rsidR="004416BD" w:rsidRDefault="00057F67">
            <w:pPr>
              <w:spacing w:before="240"/>
              <w:jc w:val="center"/>
              <w:rPr>
                <w:rFonts w:ascii="Garamond" w:eastAsia="Garamond" w:hAnsi="Garamond" w:cs="Garamond"/>
              </w:rPr>
            </w:pPr>
            <w:r>
              <w:rPr>
                <w:rFonts w:ascii="Garamond" w:eastAsia="Garamond" w:hAnsi="Garamond" w:cs="Garamond"/>
              </w:rPr>
              <w:t>12</w:t>
            </w:r>
          </w:p>
        </w:tc>
        <w:tc>
          <w:tcPr>
            <w:tcW w:w="1170" w:type="dxa"/>
            <w:tcBorders>
              <w:top w:val="nil"/>
              <w:left w:val="single" w:sz="4" w:space="0" w:color="000000"/>
              <w:bottom w:val="nil"/>
              <w:right w:val="single" w:sz="5" w:space="0" w:color="000000"/>
            </w:tcBorders>
            <w:tcMar>
              <w:top w:w="0" w:type="dxa"/>
              <w:left w:w="100" w:type="dxa"/>
              <w:bottom w:w="0" w:type="dxa"/>
              <w:right w:w="100" w:type="dxa"/>
            </w:tcMar>
          </w:tcPr>
          <w:p w14:paraId="062E31AB" w14:textId="77777777" w:rsidR="004416BD" w:rsidRDefault="00057F67">
            <w:pPr>
              <w:spacing w:before="240"/>
              <w:jc w:val="center"/>
              <w:rPr>
                <w:rFonts w:ascii="Garamond" w:eastAsia="Garamond" w:hAnsi="Garamond" w:cs="Garamond"/>
              </w:rPr>
            </w:pPr>
            <w:r>
              <w:rPr>
                <w:rFonts w:ascii="Garamond" w:eastAsia="Garamond" w:hAnsi="Garamond" w:cs="Garamond"/>
              </w:rPr>
              <w:t>16</w:t>
            </w:r>
          </w:p>
        </w:tc>
        <w:tc>
          <w:tcPr>
            <w:tcW w:w="2520" w:type="dxa"/>
            <w:tcBorders>
              <w:top w:val="nil"/>
              <w:left w:val="nil"/>
              <w:bottom w:val="nil"/>
              <w:right w:val="single" w:sz="4" w:space="0" w:color="000000"/>
            </w:tcBorders>
            <w:tcMar>
              <w:top w:w="0" w:type="dxa"/>
              <w:left w:w="100" w:type="dxa"/>
              <w:bottom w:w="0" w:type="dxa"/>
              <w:right w:w="100" w:type="dxa"/>
            </w:tcMar>
            <w:vAlign w:val="center"/>
          </w:tcPr>
          <w:p w14:paraId="353421A6" w14:textId="77777777" w:rsidR="004416BD" w:rsidRDefault="00057F67">
            <w:pPr>
              <w:spacing w:line="240" w:lineRule="auto"/>
              <w:rPr>
                <w:rFonts w:ascii="Arial" w:eastAsia="Arial" w:hAnsi="Arial" w:cs="Arial"/>
              </w:rPr>
            </w:pPr>
            <w:proofErr w:type="spellStart"/>
            <w:r>
              <w:rPr>
                <w:rFonts w:ascii="Arial" w:eastAsia="Arial" w:hAnsi="Arial" w:cs="Arial"/>
              </w:rPr>
              <w:t>Ramanthali</w:t>
            </w:r>
            <w:proofErr w:type="spellEnd"/>
          </w:p>
        </w:tc>
        <w:tc>
          <w:tcPr>
            <w:tcW w:w="2610" w:type="dxa"/>
            <w:tcBorders>
              <w:top w:val="nil"/>
              <w:left w:val="single" w:sz="4" w:space="0" w:color="000000"/>
              <w:bottom w:val="nil"/>
              <w:right w:val="single" w:sz="5" w:space="0" w:color="000000"/>
            </w:tcBorders>
            <w:vAlign w:val="center"/>
          </w:tcPr>
          <w:p w14:paraId="2BFB9D72" w14:textId="77777777" w:rsidR="004416BD" w:rsidRDefault="00057F67">
            <w:pPr>
              <w:spacing w:line="240" w:lineRule="auto"/>
              <w:rPr>
                <w:rFonts w:ascii="Arial" w:eastAsia="Arial" w:hAnsi="Arial" w:cs="Arial"/>
              </w:rPr>
            </w:pPr>
            <w:r>
              <w:rPr>
                <w:rFonts w:ascii="Arial" w:eastAsia="Arial" w:hAnsi="Arial" w:cs="Arial"/>
              </w:rPr>
              <w:t>Sindhu M V</w:t>
            </w:r>
          </w:p>
        </w:tc>
        <w:tc>
          <w:tcPr>
            <w:tcW w:w="1775" w:type="dxa"/>
            <w:tcBorders>
              <w:top w:val="nil"/>
              <w:left w:val="nil"/>
              <w:bottom w:val="nil"/>
              <w:right w:val="single" w:sz="5" w:space="0" w:color="000000"/>
            </w:tcBorders>
            <w:tcMar>
              <w:top w:w="0" w:type="dxa"/>
              <w:left w:w="100" w:type="dxa"/>
              <w:bottom w:w="0" w:type="dxa"/>
              <w:right w:w="100" w:type="dxa"/>
            </w:tcMar>
            <w:vAlign w:val="center"/>
          </w:tcPr>
          <w:p w14:paraId="6ED3E478" w14:textId="77777777" w:rsidR="004416BD" w:rsidRDefault="00057F67">
            <w:pPr>
              <w:spacing w:line="240" w:lineRule="auto"/>
              <w:jc w:val="center"/>
              <w:rPr>
                <w:rFonts w:ascii="Arial" w:eastAsia="Arial" w:hAnsi="Arial" w:cs="Arial"/>
              </w:rPr>
            </w:pPr>
            <w:r>
              <w:rPr>
                <w:rFonts w:ascii="Arial" w:eastAsia="Arial" w:hAnsi="Arial" w:cs="Arial"/>
              </w:rPr>
              <w:t>9526 046 518</w:t>
            </w:r>
          </w:p>
        </w:tc>
      </w:tr>
      <w:tr w:rsidR="004416BD" w14:paraId="0D11CBDB" w14:textId="77777777">
        <w:trPr>
          <w:trHeight w:val="285"/>
        </w:trPr>
        <w:tc>
          <w:tcPr>
            <w:tcW w:w="820" w:type="dxa"/>
            <w:tcBorders>
              <w:top w:val="nil"/>
              <w:left w:val="single" w:sz="5" w:space="0" w:color="000000"/>
              <w:bottom w:val="nil"/>
              <w:right w:val="single" w:sz="4" w:space="0" w:color="000000"/>
            </w:tcBorders>
            <w:tcMar>
              <w:top w:w="0" w:type="dxa"/>
              <w:left w:w="100" w:type="dxa"/>
              <w:bottom w:w="0" w:type="dxa"/>
              <w:right w:w="100" w:type="dxa"/>
            </w:tcMar>
          </w:tcPr>
          <w:p w14:paraId="1D6C41ED" w14:textId="77777777" w:rsidR="004416BD" w:rsidRDefault="00057F67">
            <w:pPr>
              <w:spacing w:before="240"/>
              <w:jc w:val="center"/>
              <w:rPr>
                <w:rFonts w:ascii="Garamond" w:eastAsia="Garamond" w:hAnsi="Garamond" w:cs="Garamond"/>
              </w:rPr>
            </w:pPr>
            <w:r>
              <w:rPr>
                <w:rFonts w:ascii="Garamond" w:eastAsia="Garamond" w:hAnsi="Garamond" w:cs="Garamond"/>
              </w:rPr>
              <w:t>13</w:t>
            </w:r>
          </w:p>
        </w:tc>
        <w:tc>
          <w:tcPr>
            <w:tcW w:w="1170" w:type="dxa"/>
            <w:tcBorders>
              <w:top w:val="nil"/>
              <w:left w:val="single" w:sz="4" w:space="0" w:color="000000"/>
              <w:bottom w:val="nil"/>
              <w:right w:val="single" w:sz="5" w:space="0" w:color="000000"/>
            </w:tcBorders>
            <w:tcMar>
              <w:top w:w="0" w:type="dxa"/>
              <w:left w:w="100" w:type="dxa"/>
              <w:bottom w:w="0" w:type="dxa"/>
              <w:right w:w="100" w:type="dxa"/>
            </w:tcMar>
          </w:tcPr>
          <w:p w14:paraId="5D29E714" w14:textId="77777777" w:rsidR="004416BD" w:rsidRDefault="00057F67">
            <w:pPr>
              <w:spacing w:before="240"/>
              <w:jc w:val="center"/>
              <w:rPr>
                <w:rFonts w:ascii="Garamond" w:eastAsia="Garamond" w:hAnsi="Garamond" w:cs="Garamond"/>
              </w:rPr>
            </w:pPr>
            <w:r>
              <w:rPr>
                <w:rFonts w:ascii="Garamond" w:eastAsia="Garamond" w:hAnsi="Garamond" w:cs="Garamond"/>
              </w:rPr>
              <w:t>18</w:t>
            </w:r>
          </w:p>
        </w:tc>
        <w:tc>
          <w:tcPr>
            <w:tcW w:w="2520" w:type="dxa"/>
            <w:tcBorders>
              <w:top w:val="nil"/>
              <w:left w:val="nil"/>
              <w:bottom w:val="nil"/>
              <w:right w:val="single" w:sz="4" w:space="0" w:color="000000"/>
            </w:tcBorders>
            <w:tcMar>
              <w:top w:w="0" w:type="dxa"/>
              <w:left w:w="100" w:type="dxa"/>
              <w:bottom w:w="0" w:type="dxa"/>
              <w:right w:w="100" w:type="dxa"/>
            </w:tcMar>
            <w:vAlign w:val="center"/>
          </w:tcPr>
          <w:p w14:paraId="2B92DD22" w14:textId="77777777" w:rsidR="004416BD" w:rsidRDefault="00057F67">
            <w:pPr>
              <w:spacing w:line="240" w:lineRule="auto"/>
              <w:rPr>
                <w:rFonts w:ascii="Arial" w:eastAsia="Arial" w:hAnsi="Arial" w:cs="Arial"/>
              </w:rPr>
            </w:pPr>
            <w:proofErr w:type="spellStart"/>
            <w:r>
              <w:rPr>
                <w:rFonts w:ascii="Arial" w:eastAsia="Arial" w:hAnsi="Arial" w:cs="Arial"/>
              </w:rPr>
              <w:t>Kovvapuram</w:t>
            </w:r>
            <w:proofErr w:type="spellEnd"/>
          </w:p>
        </w:tc>
        <w:tc>
          <w:tcPr>
            <w:tcW w:w="2610" w:type="dxa"/>
            <w:tcBorders>
              <w:top w:val="nil"/>
              <w:left w:val="single" w:sz="4" w:space="0" w:color="000000"/>
              <w:bottom w:val="nil"/>
              <w:right w:val="single" w:sz="5" w:space="0" w:color="000000"/>
            </w:tcBorders>
            <w:vAlign w:val="center"/>
          </w:tcPr>
          <w:p w14:paraId="3C3A2649" w14:textId="77777777" w:rsidR="004416BD" w:rsidRDefault="00057F67">
            <w:pPr>
              <w:spacing w:line="240" w:lineRule="auto"/>
              <w:rPr>
                <w:rFonts w:ascii="Arial" w:eastAsia="Arial" w:hAnsi="Arial" w:cs="Arial"/>
              </w:rPr>
            </w:pPr>
            <w:proofErr w:type="spellStart"/>
            <w:r>
              <w:rPr>
                <w:rFonts w:ascii="Arial" w:eastAsia="Arial" w:hAnsi="Arial" w:cs="Arial"/>
              </w:rPr>
              <w:t>Minimol</w:t>
            </w:r>
            <w:proofErr w:type="spellEnd"/>
          </w:p>
        </w:tc>
        <w:tc>
          <w:tcPr>
            <w:tcW w:w="1775" w:type="dxa"/>
            <w:tcBorders>
              <w:top w:val="nil"/>
              <w:left w:val="nil"/>
              <w:bottom w:val="nil"/>
              <w:right w:val="single" w:sz="5" w:space="0" w:color="000000"/>
            </w:tcBorders>
            <w:tcMar>
              <w:top w:w="0" w:type="dxa"/>
              <w:left w:w="100" w:type="dxa"/>
              <w:bottom w:w="0" w:type="dxa"/>
              <w:right w:w="100" w:type="dxa"/>
            </w:tcMar>
            <w:vAlign w:val="center"/>
          </w:tcPr>
          <w:p w14:paraId="1DDB9C8F" w14:textId="77777777" w:rsidR="004416BD" w:rsidRDefault="00057F67">
            <w:pPr>
              <w:spacing w:line="240" w:lineRule="auto"/>
              <w:jc w:val="center"/>
              <w:rPr>
                <w:rFonts w:ascii="Arial" w:eastAsia="Arial" w:hAnsi="Arial" w:cs="Arial"/>
              </w:rPr>
            </w:pPr>
            <w:r>
              <w:rPr>
                <w:rFonts w:ascii="Arial" w:eastAsia="Arial" w:hAnsi="Arial" w:cs="Arial"/>
              </w:rPr>
              <w:t>9048 710 973</w:t>
            </w:r>
          </w:p>
        </w:tc>
      </w:tr>
      <w:tr w:rsidR="004416BD" w14:paraId="6665E4A5" w14:textId="77777777">
        <w:trPr>
          <w:trHeight w:val="285"/>
        </w:trPr>
        <w:tc>
          <w:tcPr>
            <w:tcW w:w="820" w:type="dxa"/>
            <w:tcBorders>
              <w:top w:val="nil"/>
              <w:left w:val="single" w:sz="5" w:space="0" w:color="000000"/>
              <w:bottom w:val="nil"/>
              <w:right w:val="single" w:sz="4" w:space="0" w:color="000000"/>
            </w:tcBorders>
            <w:tcMar>
              <w:top w:w="0" w:type="dxa"/>
              <w:left w:w="100" w:type="dxa"/>
              <w:bottom w:w="0" w:type="dxa"/>
              <w:right w:w="100" w:type="dxa"/>
            </w:tcMar>
          </w:tcPr>
          <w:p w14:paraId="7EC642FB" w14:textId="77777777" w:rsidR="004416BD" w:rsidRDefault="00057F67">
            <w:pPr>
              <w:spacing w:before="240"/>
              <w:jc w:val="center"/>
              <w:rPr>
                <w:rFonts w:ascii="Garamond" w:eastAsia="Garamond" w:hAnsi="Garamond" w:cs="Garamond"/>
              </w:rPr>
            </w:pPr>
            <w:r>
              <w:rPr>
                <w:rFonts w:ascii="Garamond" w:eastAsia="Garamond" w:hAnsi="Garamond" w:cs="Garamond"/>
              </w:rPr>
              <w:t>14</w:t>
            </w:r>
          </w:p>
        </w:tc>
        <w:tc>
          <w:tcPr>
            <w:tcW w:w="1170" w:type="dxa"/>
            <w:tcBorders>
              <w:top w:val="nil"/>
              <w:left w:val="single" w:sz="4" w:space="0" w:color="000000"/>
              <w:bottom w:val="nil"/>
              <w:right w:val="single" w:sz="5" w:space="0" w:color="000000"/>
            </w:tcBorders>
            <w:tcMar>
              <w:top w:w="0" w:type="dxa"/>
              <w:left w:w="100" w:type="dxa"/>
              <w:bottom w:w="0" w:type="dxa"/>
              <w:right w:w="100" w:type="dxa"/>
            </w:tcMar>
          </w:tcPr>
          <w:p w14:paraId="1704A0C1" w14:textId="77777777" w:rsidR="004416BD" w:rsidRDefault="00057F67">
            <w:pPr>
              <w:spacing w:before="240"/>
              <w:jc w:val="center"/>
              <w:rPr>
                <w:rFonts w:ascii="Garamond" w:eastAsia="Garamond" w:hAnsi="Garamond" w:cs="Garamond"/>
              </w:rPr>
            </w:pPr>
            <w:r>
              <w:rPr>
                <w:rFonts w:ascii="Garamond" w:eastAsia="Garamond" w:hAnsi="Garamond" w:cs="Garamond"/>
              </w:rPr>
              <w:t xml:space="preserve"> 8</w:t>
            </w:r>
          </w:p>
        </w:tc>
        <w:tc>
          <w:tcPr>
            <w:tcW w:w="2520" w:type="dxa"/>
            <w:tcBorders>
              <w:top w:val="nil"/>
              <w:left w:val="nil"/>
              <w:bottom w:val="nil"/>
              <w:right w:val="single" w:sz="4" w:space="0" w:color="000000"/>
            </w:tcBorders>
            <w:tcMar>
              <w:top w:w="0" w:type="dxa"/>
              <w:left w:w="100" w:type="dxa"/>
              <w:bottom w:w="0" w:type="dxa"/>
              <w:right w:w="100" w:type="dxa"/>
            </w:tcMar>
          </w:tcPr>
          <w:p w14:paraId="2797D279" w14:textId="77777777" w:rsidR="004416BD" w:rsidRDefault="00057F67">
            <w:pPr>
              <w:spacing w:line="240" w:lineRule="auto"/>
              <w:rPr>
                <w:rFonts w:ascii="Arial" w:eastAsia="Arial" w:hAnsi="Arial" w:cs="Arial"/>
              </w:rPr>
            </w:pPr>
            <w:proofErr w:type="gramStart"/>
            <w:r>
              <w:rPr>
                <w:rFonts w:ascii="Garamond" w:eastAsia="Garamond" w:hAnsi="Garamond" w:cs="Garamond"/>
              </w:rPr>
              <w:t>SUMATHI.C  ,</w:t>
            </w:r>
            <w:proofErr w:type="gramEnd"/>
            <w:r>
              <w:rPr>
                <w:rFonts w:ascii="Garamond" w:eastAsia="Garamond" w:hAnsi="Garamond" w:cs="Garamond"/>
              </w:rPr>
              <w:t>NEELAKARACHAL</w:t>
            </w:r>
          </w:p>
        </w:tc>
        <w:tc>
          <w:tcPr>
            <w:tcW w:w="2610" w:type="dxa"/>
            <w:tcBorders>
              <w:top w:val="nil"/>
              <w:left w:val="single" w:sz="4" w:space="0" w:color="000000"/>
              <w:bottom w:val="nil"/>
              <w:right w:val="single" w:sz="5" w:space="0" w:color="000000"/>
            </w:tcBorders>
          </w:tcPr>
          <w:p w14:paraId="067234F1" w14:textId="77777777" w:rsidR="004416BD" w:rsidRDefault="00057F67">
            <w:pPr>
              <w:spacing w:line="240" w:lineRule="auto"/>
              <w:rPr>
                <w:rFonts w:ascii="Arial" w:eastAsia="Arial" w:hAnsi="Arial" w:cs="Arial"/>
              </w:rPr>
            </w:pPr>
            <w:r>
              <w:rPr>
                <w:rFonts w:ascii="Garamond" w:eastAsia="Garamond" w:hAnsi="Garamond" w:cs="Garamond"/>
              </w:rPr>
              <w:t>9567804690</w:t>
            </w:r>
          </w:p>
        </w:tc>
        <w:tc>
          <w:tcPr>
            <w:tcW w:w="1775" w:type="dxa"/>
            <w:tcBorders>
              <w:top w:val="nil"/>
              <w:left w:val="nil"/>
              <w:bottom w:val="nil"/>
              <w:right w:val="single" w:sz="5" w:space="0" w:color="000000"/>
            </w:tcBorders>
            <w:tcMar>
              <w:top w:w="0" w:type="dxa"/>
              <w:left w:w="100" w:type="dxa"/>
              <w:bottom w:w="0" w:type="dxa"/>
              <w:right w:w="100" w:type="dxa"/>
            </w:tcMar>
          </w:tcPr>
          <w:p w14:paraId="6665B1E1" w14:textId="77777777" w:rsidR="004416BD" w:rsidRDefault="00057F67">
            <w:pPr>
              <w:spacing w:line="240" w:lineRule="auto"/>
              <w:jc w:val="center"/>
              <w:rPr>
                <w:rFonts w:ascii="Arial" w:eastAsia="Arial" w:hAnsi="Arial" w:cs="Arial"/>
              </w:rPr>
            </w:pPr>
            <w:r>
              <w:rPr>
                <w:rFonts w:ascii="Garamond" w:eastAsia="Garamond" w:hAnsi="Garamond" w:cs="Garamond"/>
              </w:rPr>
              <w:t xml:space="preserve"> 8</w:t>
            </w:r>
          </w:p>
        </w:tc>
      </w:tr>
      <w:tr w:rsidR="004416BD" w14:paraId="7BAB719D" w14:textId="77777777">
        <w:trPr>
          <w:trHeight w:val="285"/>
        </w:trPr>
        <w:tc>
          <w:tcPr>
            <w:tcW w:w="820" w:type="dxa"/>
            <w:tcBorders>
              <w:top w:val="nil"/>
              <w:left w:val="single" w:sz="5" w:space="0" w:color="000000"/>
              <w:bottom w:val="single" w:sz="5" w:space="0" w:color="000000"/>
              <w:right w:val="single" w:sz="4" w:space="0" w:color="000000"/>
            </w:tcBorders>
            <w:tcMar>
              <w:top w:w="0" w:type="dxa"/>
              <w:left w:w="100" w:type="dxa"/>
              <w:bottom w:w="0" w:type="dxa"/>
              <w:right w:w="100" w:type="dxa"/>
            </w:tcMar>
          </w:tcPr>
          <w:p w14:paraId="6E017AF6" w14:textId="77777777" w:rsidR="004416BD" w:rsidRDefault="00057F67">
            <w:pPr>
              <w:spacing w:before="240"/>
              <w:jc w:val="center"/>
              <w:rPr>
                <w:rFonts w:ascii="Garamond" w:eastAsia="Garamond" w:hAnsi="Garamond" w:cs="Garamond"/>
              </w:rPr>
            </w:pPr>
            <w:r>
              <w:rPr>
                <w:rFonts w:ascii="Garamond" w:eastAsia="Garamond" w:hAnsi="Garamond" w:cs="Garamond"/>
              </w:rPr>
              <w:t>15</w:t>
            </w:r>
          </w:p>
        </w:tc>
        <w:tc>
          <w:tcPr>
            <w:tcW w:w="1170" w:type="dxa"/>
            <w:tcBorders>
              <w:top w:val="nil"/>
              <w:left w:val="single" w:sz="4" w:space="0" w:color="000000"/>
              <w:bottom w:val="single" w:sz="5" w:space="0" w:color="000000"/>
              <w:right w:val="single" w:sz="5" w:space="0" w:color="000000"/>
            </w:tcBorders>
            <w:tcMar>
              <w:top w:w="0" w:type="dxa"/>
              <w:left w:w="100" w:type="dxa"/>
              <w:bottom w:w="0" w:type="dxa"/>
              <w:right w:w="100" w:type="dxa"/>
            </w:tcMar>
          </w:tcPr>
          <w:p w14:paraId="49D71438" w14:textId="77777777" w:rsidR="004416BD" w:rsidRDefault="00057F67">
            <w:pPr>
              <w:spacing w:before="240"/>
              <w:jc w:val="center"/>
              <w:rPr>
                <w:rFonts w:ascii="Garamond" w:eastAsia="Garamond" w:hAnsi="Garamond" w:cs="Garamond"/>
              </w:rPr>
            </w:pPr>
            <w:r>
              <w:rPr>
                <w:rFonts w:ascii="Garamond" w:eastAsia="Garamond" w:hAnsi="Garamond" w:cs="Garamond"/>
              </w:rPr>
              <w:t xml:space="preserve"> 10</w:t>
            </w:r>
          </w:p>
        </w:tc>
        <w:tc>
          <w:tcPr>
            <w:tcW w:w="2520" w:type="dxa"/>
            <w:tcBorders>
              <w:top w:val="nil"/>
              <w:left w:val="nil"/>
              <w:bottom w:val="single" w:sz="5" w:space="0" w:color="000000"/>
              <w:right w:val="single" w:sz="4" w:space="0" w:color="000000"/>
            </w:tcBorders>
            <w:tcMar>
              <w:top w:w="0" w:type="dxa"/>
              <w:left w:w="100" w:type="dxa"/>
              <w:bottom w:w="0" w:type="dxa"/>
              <w:right w:w="100" w:type="dxa"/>
            </w:tcMar>
          </w:tcPr>
          <w:p w14:paraId="5B2F9510" w14:textId="77777777" w:rsidR="004416BD" w:rsidRDefault="00057F67">
            <w:pPr>
              <w:spacing w:line="240" w:lineRule="auto"/>
              <w:rPr>
                <w:rFonts w:ascii="Arial" w:eastAsia="Arial" w:hAnsi="Arial" w:cs="Arial"/>
              </w:rPr>
            </w:pPr>
            <w:proofErr w:type="gramStart"/>
            <w:r>
              <w:rPr>
                <w:rFonts w:ascii="Garamond" w:eastAsia="Garamond" w:hAnsi="Garamond" w:cs="Garamond"/>
              </w:rPr>
              <w:t>LALTHA,KUNNARU</w:t>
            </w:r>
            <w:proofErr w:type="gramEnd"/>
          </w:p>
        </w:tc>
        <w:tc>
          <w:tcPr>
            <w:tcW w:w="2610" w:type="dxa"/>
            <w:tcBorders>
              <w:top w:val="nil"/>
              <w:left w:val="single" w:sz="4" w:space="0" w:color="000000"/>
              <w:bottom w:val="single" w:sz="5" w:space="0" w:color="000000"/>
              <w:right w:val="single" w:sz="5" w:space="0" w:color="000000"/>
            </w:tcBorders>
          </w:tcPr>
          <w:p w14:paraId="4B767628" w14:textId="77777777" w:rsidR="004416BD" w:rsidRDefault="00057F67">
            <w:pPr>
              <w:spacing w:line="240" w:lineRule="auto"/>
              <w:rPr>
                <w:rFonts w:ascii="Arial" w:eastAsia="Arial" w:hAnsi="Arial" w:cs="Arial"/>
              </w:rPr>
            </w:pPr>
            <w:r>
              <w:rPr>
                <w:rFonts w:ascii="Garamond" w:eastAsia="Garamond" w:hAnsi="Garamond" w:cs="Garamond"/>
              </w:rPr>
              <w:t>8281568547</w:t>
            </w:r>
          </w:p>
        </w:tc>
        <w:tc>
          <w:tcPr>
            <w:tcW w:w="1775" w:type="dxa"/>
            <w:tcBorders>
              <w:top w:val="nil"/>
              <w:left w:val="nil"/>
              <w:bottom w:val="single" w:sz="5" w:space="0" w:color="000000"/>
              <w:right w:val="single" w:sz="5" w:space="0" w:color="000000"/>
            </w:tcBorders>
            <w:tcMar>
              <w:top w:w="0" w:type="dxa"/>
              <w:left w:w="100" w:type="dxa"/>
              <w:bottom w:w="0" w:type="dxa"/>
              <w:right w:w="100" w:type="dxa"/>
            </w:tcMar>
          </w:tcPr>
          <w:p w14:paraId="1A9FB33A" w14:textId="77777777" w:rsidR="004416BD" w:rsidRDefault="00057F67">
            <w:pPr>
              <w:spacing w:line="240" w:lineRule="auto"/>
              <w:jc w:val="center"/>
              <w:rPr>
                <w:rFonts w:ascii="Arial" w:eastAsia="Arial" w:hAnsi="Arial" w:cs="Arial"/>
              </w:rPr>
            </w:pPr>
            <w:r>
              <w:rPr>
                <w:rFonts w:ascii="Garamond" w:eastAsia="Garamond" w:hAnsi="Garamond" w:cs="Garamond"/>
              </w:rPr>
              <w:t xml:space="preserve"> 10</w:t>
            </w:r>
          </w:p>
        </w:tc>
      </w:tr>
      <w:tr w:rsidR="004416BD" w14:paraId="7231FCD0" w14:textId="77777777">
        <w:trPr>
          <w:trHeight w:val="285"/>
        </w:trPr>
        <w:tc>
          <w:tcPr>
            <w:tcW w:w="820" w:type="dxa"/>
            <w:tcBorders>
              <w:top w:val="nil"/>
              <w:left w:val="single" w:sz="5" w:space="0" w:color="000000"/>
              <w:bottom w:val="single" w:sz="5" w:space="0" w:color="000000"/>
              <w:right w:val="single" w:sz="4" w:space="0" w:color="000000"/>
            </w:tcBorders>
            <w:tcMar>
              <w:top w:w="0" w:type="dxa"/>
              <w:left w:w="100" w:type="dxa"/>
              <w:bottom w:w="0" w:type="dxa"/>
              <w:right w:w="100" w:type="dxa"/>
            </w:tcMar>
          </w:tcPr>
          <w:p w14:paraId="7B32810D" w14:textId="77777777" w:rsidR="004416BD" w:rsidRDefault="00057F67">
            <w:pPr>
              <w:spacing w:before="240"/>
              <w:jc w:val="center"/>
              <w:rPr>
                <w:rFonts w:ascii="Garamond" w:eastAsia="Garamond" w:hAnsi="Garamond" w:cs="Garamond"/>
              </w:rPr>
            </w:pPr>
            <w:r>
              <w:rPr>
                <w:rFonts w:ascii="Garamond" w:eastAsia="Garamond" w:hAnsi="Garamond" w:cs="Garamond"/>
              </w:rPr>
              <w:t>16</w:t>
            </w:r>
          </w:p>
        </w:tc>
        <w:tc>
          <w:tcPr>
            <w:tcW w:w="1170" w:type="dxa"/>
            <w:tcBorders>
              <w:top w:val="nil"/>
              <w:left w:val="single" w:sz="4" w:space="0" w:color="000000"/>
              <w:bottom w:val="single" w:sz="5" w:space="0" w:color="000000"/>
              <w:right w:val="single" w:sz="5" w:space="0" w:color="000000"/>
            </w:tcBorders>
            <w:tcMar>
              <w:top w:w="0" w:type="dxa"/>
              <w:left w:w="100" w:type="dxa"/>
              <w:bottom w:w="0" w:type="dxa"/>
              <w:right w:w="100" w:type="dxa"/>
            </w:tcMar>
          </w:tcPr>
          <w:p w14:paraId="5B8DDB03" w14:textId="77777777" w:rsidR="004416BD" w:rsidRDefault="00057F67">
            <w:pPr>
              <w:spacing w:before="240"/>
              <w:jc w:val="center"/>
              <w:rPr>
                <w:rFonts w:ascii="Garamond" w:eastAsia="Garamond" w:hAnsi="Garamond" w:cs="Garamond"/>
              </w:rPr>
            </w:pPr>
            <w:r>
              <w:rPr>
                <w:rFonts w:ascii="Garamond" w:eastAsia="Garamond" w:hAnsi="Garamond" w:cs="Garamond"/>
              </w:rPr>
              <w:t>11</w:t>
            </w:r>
          </w:p>
        </w:tc>
        <w:tc>
          <w:tcPr>
            <w:tcW w:w="2520" w:type="dxa"/>
            <w:tcBorders>
              <w:top w:val="nil"/>
              <w:left w:val="nil"/>
              <w:bottom w:val="single" w:sz="5" w:space="0" w:color="000000"/>
              <w:right w:val="single" w:sz="4" w:space="0" w:color="000000"/>
            </w:tcBorders>
            <w:tcMar>
              <w:top w:w="0" w:type="dxa"/>
              <w:left w:w="100" w:type="dxa"/>
              <w:bottom w:w="0" w:type="dxa"/>
              <w:right w:w="100" w:type="dxa"/>
            </w:tcMar>
          </w:tcPr>
          <w:p w14:paraId="6C17F5B4" w14:textId="77777777" w:rsidR="004416BD" w:rsidRDefault="00057F67">
            <w:pPr>
              <w:spacing w:line="240" w:lineRule="auto"/>
              <w:rPr>
                <w:rFonts w:ascii="Arial" w:eastAsia="Arial" w:hAnsi="Arial" w:cs="Arial"/>
              </w:rPr>
            </w:pPr>
            <w:proofErr w:type="gramStart"/>
            <w:r>
              <w:rPr>
                <w:rFonts w:ascii="Garamond" w:eastAsia="Garamond" w:hAnsi="Garamond" w:cs="Garamond"/>
              </w:rPr>
              <w:t>SUNITHA ,PARATHIKAD</w:t>
            </w:r>
            <w:proofErr w:type="gramEnd"/>
          </w:p>
        </w:tc>
        <w:tc>
          <w:tcPr>
            <w:tcW w:w="2610" w:type="dxa"/>
            <w:tcBorders>
              <w:top w:val="nil"/>
              <w:left w:val="single" w:sz="4" w:space="0" w:color="000000"/>
              <w:bottom w:val="single" w:sz="5" w:space="0" w:color="000000"/>
              <w:right w:val="single" w:sz="5" w:space="0" w:color="000000"/>
            </w:tcBorders>
          </w:tcPr>
          <w:p w14:paraId="6E39DEA4" w14:textId="77777777" w:rsidR="004416BD" w:rsidRDefault="00057F67">
            <w:pPr>
              <w:spacing w:line="240" w:lineRule="auto"/>
              <w:rPr>
                <w:rFonts w:ascii="Arial" w:eastAsia="Arial" w:hAnsi="Arial" w:cs="Arial"/>
              </w:rPr>
            </w:pPr>
            <w:r>
              <w:rPr>
                <w:rFonts w:ascii="Garamond" w:eastAsia="Garamond" w:hAnsi="Garamond" w:cs="Garamond"/>
              </w:rPr>
              <w:t>9539506453</w:t>
            </w:r>
          </w:p>
        </w:tc>
        <w:tc>
          <w:tcPr>
            <w:tcW w:w="1775" w:type="dxa"/>
            <w:tcBorders>
              <w:top w:val="nil"/>
              <w:left w:val="nil"/>
              <w:bottom w:val="single" w:sz="5" w:space="0" w:color="000000"/>
              <w:right w:val="single" w:sz="5" w:space="0" w:color="000000"/>
            </w:tcBorders>
            <w:tcMar>
              <w:top w:w="0" w:type="dxa"/>
              <w:left w:w="100" w:type="dxa"/>
              <w:bottom w:w="0" w:type="dxa"/>
              <w:right w:w="100" w:type="dxa"/>
            </w:tcMar>
          </w:tcPr>
          <w:p w14:paraId="3D1F3B48" w14:textId="77777777" w:rsidR="004416BD" w:rsidRDefault="00057F67">
            <w:pPr>
              <w:spacing w:line="240" w:lineRule="auto"/>
              <w:jc w:val="center"/>
              <w:rPr>
                <w:rFonts w:ascii="Arial" w:eastAsia="Arial" w:hAnsi="Arial" w:cs="Arial"/>
              </w:rPr>
            </w:pPr>
            <w:r>
              <w:rPr>
                <w:rFonts w:ascii="Garamond" w:eastAsia="Garamond" w:hAnsi="Garamond" w:cs="Garamond"/>
              </w:rPr>
              <w:t>11</w:t>
            </w:r>
          </w:p>
        </w:tc>
      </w:tr>
      <w:tr w:rsidR="004416BD" w14:paraId="105590AE" w14:textId="77777777">
        <w:trPr>
          <w:trHeight w:val="285"/>
        </w:trPr>
        <w:tc>
          <w:tcPr>
            <w:tcW w:w="820" w:type="dxa"/>
            <w:tcBorders>
              <w:top w:val="nil"/>
              <w:left w:val="single" w:sz="5" w:space="0" w:color="000000"/>
              <w:bottom w:val="single" w:sz="5" w:space="0" w:color="000000"/>
              <w:right w:val="single" w:sz="4" w:space="0" w:color="000000"/>
            </w:tcBorders>
            <w:tcMar>
              <w:top w:w="0" w:type="dxa"/>
              <w:left w:w="100" w:type="dxa"/>
              <w:bottom w:w="0" w:type="dxa"/>
              <w:right w:w="100" w:type="dxa"/>
            </w:tcMar>
          </w:tcPr>
          <w:p w14:paraId="02BCB898" w14:textId="77777777" w:rsidR="004416BD" w:rsidRDefault="00057F67">
            <w:pPr>
              <w:spacing w:before="240"/>
              <w:jc w:val="center"/>
              <w:rPr>
                <w:rFonts w:ascii="Garamond" w:eastAsia="Garamond" w:hAnsi="Garamond" w:cs="Garamond"/>
              </w:rPr>
            </w:pPr>
            <w:r>
              <w:rPr>
                <w:rFonts w:ascii="Garamond" w:eastAsia="Garamond" w:hAnsi="Garamond" w:cs="Garamond"/>
              </w:rPr>
              <w:t>17</w:t>
            </w:r>
          </w:p>
        </w:tc>
        <w:tc>
          <w:tcPr>
            <w:tcW w:w="1170" w:type="dxa"/>
            <w:tcBorders>
              <w:top w:val="nil"/>
              <w:left w:val="single" w:sz="4" w:space="0" w:color="000000"/>
              <w:bottom w:val="single" w:sz="5" w:space="0" w:color="000000"/>
              <w:right w:val="single" w:sz="5" w:space="0" w:color="000000"/>
            </w:tcBorders>
            <w:tcMar>
              <w:top w:w="0" w:type="dxa"/>
              <w:left w:w="100" w:type="dxa"/>
              <w:bottom w:w="0" w:type="dxa"/>
              <w:right w:w="100" w:type="dxa"/>
            </w:tcMar>
          </w:tcPr>
          <w:p w14:paraId="1D024A9B" w14:textId="77777777" w:rsidR="004416BD" w:rsidRDefault="00057F67">
            <w:pPr>
              <w:spacing w:before="240"/>
              <w:jc w:val="center"/>
              <w:rPr>
                <w:rFonts w:ascii="Garamond" w:eastAsia="Garamond" w:hAnsi="Garamond" w:cs="Garamond"/>
              </w:rPr>
            </w:pPr>
            <w:r>
              <w:rPr>
                <w:rFonts w:ascii="Garamond" w:eastAsia="Garamond" w:hAnsi="Garamond" w:cs="Garamond"/>
              </w:rPr>
              <w:t xml:space="preserve"> 11</w:t>
            </w:r>
          </w:p>
        </w:tc>
        <w:tc>
          <w:tcPr>
            <w:tcW w:w="2520" w:type="dxa"/>
            <w:tcBorders>
              <w:top w:val="nil"/>
              <w:left w:val="nil"/>
              <w:bottom w:val="single" w:sz="5" w:space="0" w:color="000000"/>
              <w:right w:val="single" w:sz="4" w:space="0" w:color="000000"/>
            </w:tcBorders>
            <w:tcMar>
              <w:top w:w="0" w:type="dxa"/>
              <w:left w:w="100" w:type="dxa"/>
              <w:bottom w:w="0" w:type="dxa"/>
              <w:right w:w="100" w:type="dxa"/>
            </w:tcMar>
          </w:tcPr>
          <w:p w14:paraId="7BF4D64D" w14:textId="77777777" w:rsidR="004416BD" w:rsidRDefault="00057F67">
            <w:pPr>
              <w:spacing w:line="240" w:lineRule="auto"/>
              <w:rPr>
                <w:rFonts w:ascii="Arial" w:eastAsia="Arial" w:hAnsi="Arial" w:cs="Arial"/>
              </w:rPr>
            </w:pPr>
            <w:proofErr w:type="gramStart"/>
            <w:r>
              <w:rPr>
                <w:rFonts w:ascii="Garamond" w:eastAsia="Garamond" w:hAnsi="Garamond" w:cs="Garamond"/>
              </w:rPr>
              <w:t>SHYAMAL.AV,KARAMUTTAM</w:t>
            </w:r>
            <w:proofErr w:type="gramEnd"/>
          </w:p>
        </w:tc>
        <w:tc>
          <w:tcPr>
            <w:tcW w:w="2610" w:type="dxa"/>
            <w:tcBorders>
              <w:top w:val="nil"/>
              <w:left w:val="single" w:sz="4" w:space="0" w:color="000000"/>
              <w:bottom w:val="single" w:sz="5" w:space="0" w:color="000000"/>
              <w:right w:val="single" w:sz="5" w:space="0" w:color="000000"/>
            </w:tcBorders>
          </w:tcPr>
          <w:p w14:paraId="7ACE4F71" w14:textId="77777777" w:rsidR="004416BD" w:rsidRDefault="00057F67">
            <w:pPr>
              <w:spacing w:line="240" w:lineRule="auto"/>
              <w:rPr>
                <w:rFonts w:ascii="Arial" w:eastAsia="Arial" w:hAnsi="Arial" w:cs="Arial"/>
              </w:rPr>
            </w:pPr>
            <w:r>
              <w:rPr>
                <w:rFonts w:ascii="Garamond" w:eastAsia="Garamond" w:hAnsi="Garamond" w:cs="Garamond"/>
              </w:rPr>
              <w:t>9526611637</w:t>
            </w:r>
          </w:p>
        </w:tc>
        <w:tc>
          <w:tcPr>
            <w:tcW w:w="1775" w:type="dxa"/>
            <w:tcBorders>
              <w:top w:val="nil"/>
              <w:left w:val="nil"/>
              <w:bottom w:val="single" w:sz="5" w:space="0" w:color="000000"/>
              <w:right w:val="single" w:sz="5" w:space="0" w:color="000000"/>
            </w:tcBorders>
            <w:tcMar>
              <w:top w:w="0" w:type="dxa"/>
              <w:left w:w="100" w:type="dxa"/>
              <w:bottom w:w="0" w:type="dxa"/>
              <w:right w:w="100" w:type="dxa"/>
            </w:tcMar>
          </w:tcPr>
          <w:p w14:paraId="57CA8B79" w14:textId="77777777" w:rsidR="004416BD" w:rsidRDefault="00057F67">
            <w:pPr>
              <w:spacing w:line="240" w:lineRule="auto"/>
              <w:jc w:val="center"/>
              <w:rPr>
                <w:rFonts w:ascii="Arial" w:eastAsia="Arial" w:hAnsi="Arial" w:cs="Arial"/>
              </w:rPr>
            </w:pPr>
            <w:r>
              <w:rPr>
                <w:rFonts w:ascii="Garamond" w:eastAsia="Garamond" w:hAnsi="Garamond" w:cs="Garamond"/>
              </w:rPr>
              <w:t xml:space="preserve"> 11</w:t>
            </w:r>
          </w:p>
        </w:tc>
      </w:tr>
      <w:tr w:rsidR="004416BD" w14:paraId="779BD323" w14:textId="77777777">
        <w:trPr>
          <w:trHeight w:val="285"/>
        </w:trPr>
        <w:tc>
          <w:tcPr>
            <w:tcW w:w="820" w:type="dxa"/>
            <w:tcBorders>
              <w:top w:val="nil"/>
              <w:left w:val="single" w:sz="5" w:space="0" w:color="000000"/>
              <w:bottom w:val="nil"/>
              <w:right w:val="single" w:sz="4" w:space="0" w:color="000000"/>
            </w:tcBorders>
            <w:tcMar>
              <w:top w:w="0" w:type="dxa"/>
              <w:left w:w="100" w:type="dxa"/>
              <w:bottom w:w="0" w:type="dxa"/>
              <w:right w:w="100" w:type="dxa"/>
            </w:tcMar>
          </w:tcPr>
          <w:p w14:paraId="3D9C1005" w14:textId="77777777" w:rsidR="004416BD" w:rsidRDefault="00057F67">
            <w:pPr>
              <w:spacing w:before="240"/>
              <w:jc w:val="center"/>
              <w:rPr>
                <w:rFonts w:ascii="Garamond" w:eastAsia="Garamond" w:hAnsi="Garamond" w:cs="Garamond"/>
              </w:rPr>
            </w:pPr>
            <w:r>
              <w:rPr>
                <w:rFonts w:ascii="Garamond" w:eastAsia="Garamond" w:hAnsi="Garamond" w:cs="Garamond"/>
              </w:rPr>
              <w:t>18</w:t>
            </w:r>
          </w:p>
        </w:tc>
        <w:tc>
          <w:tcPr>
            <w:tcW w:w="1170" w:type="dxa"/>
            <w:tcBorders>
              <w:top w:val="nil"/>
              <w:left w:val="single" w:sz="4" w:space="0" w:color="000000"/>
              <w:bottom w:val="nil"/>
              <w:right w:val="single" w:sz="5" w:space="0" w:color="000000"/>
            </w:tcBorders>
            <w:tcMar>
              <w:top w:w="0" w:type="dxa"/>
              <w:left w:w="100" w:type="dxa"/>
              <w:bottom w:w="0" w:type="dxa"/>
              <w:right w:w="100" w:type="dxa"/>
            </w:tcMar>
          </w:tcPr>
          <w:p w14:paraId="271F5B1F" w14:textId="77777777" w:rsidR="004416BD" w:rsidRDefault="00057F67">
            <w:pPr>
              <w:spacing w:before="240"/>
              <w:jc w:val="center"/>
              <w:rPr>
                <w:rFonts w:ascii="Garamond" w:eastAsia="Garamond" w:hAnsi="Garamond" w:cs="Garamond"/>
              </w:rPr>
            </w:pPr>
            <w:r>
              <w:rPr>
                <w:rFonts w:ascii="Garamond" w:eastAsia="Garamond" w:hAnsi="Garamond" w:cs="Garamond"/>
              </w:rPr>
              <w:t xml:space="preserve"> 12</w:t>
            </w:r>
          </w:p>
        </w:tc>
        <w:tc>
          <w:tcPr>
            <w:tcW w:w="2520" w:type="dxa"/>
            <w:tcBorders>
              <w:top w:val="nil"/>
              <w:left w:val="nil"/>
              <w:bottom w:val="nil"/>
              <w:right w:val="single" w:sz="4" w:space="0" w:color="000000"/>
            </w:tcBorders>
            <w:tcMar>
              <w:top w:w="0" w:type="dxa"/>
              <w:left w:w="100" w:type="dxa"/>
              <w:bottom w:w="0" w:type="dxa"/>
              <w:right w:w="100" w:type="dxa"/>
            </w:tcMar>
          </w:tcPr>
          <w:p w14:paraId="78F77CCA" w14:textId="77777777" w:rsidR="004416BD" w:rsidRDefault="00057F67">
            <w:pPr>
              <w:spacing w:line="240" w:lineRule="auto"/>
              <w:rPr>
                <w:rFonts w:ascii="Arial" w:eastAsia="Arial" w:hAnsi="Arial" w:cs="Arial"/>
              </w:rPr>
            </w:pPr>
            <w:r>
              <w:rPr>
                <w:rFonts w:ascii="Garamond" w:eastAsia="Garamond" w:hAnsi="Garamond" w:cs="Garamond"/>
              </w:rPr>
              <w:t>LEELA .</w:t>
            </w:r>
            <w:proofErr w:type="gramStart"/>
            <w:r>
              <w:rPr>
                <w:rFonts w:ascii="Garamond" w:eastAsia="Garamond" w:hAnsi="Garamond" w:cs="Garamond"/>
              </w:rPr>
              <w:t>M,PALAKKODE</w:t>
            </w:r>
            <w:proofErr w:type="gramEnd"/>
          </w:p>
        </w:tc>
        <w:tc>
          <w:tcPr>
            <w:tcW w:w="2610" w:type="dxa"/>
            <w:tcBorders>
              <w:top w:val="nil"/>
              <w:left w:val="single" w:sz="4" w:space="0" w:color="000000"/>
              <w:bottom w:val="nil"/>
              <w:right w:val="single" w:sz="5" w:space="0" w:color="000000"/>
            </w:tcBorders>
          </w:tcPr>
          <w:p w14:paraId="497B4AFE" w14:textId="77777777" w:rsidR="004416BD" w:rsidRDefault="00057F67">
            <w:pPr>
              <w:spacing w:line="240" w:lineRule="auto"/>
              <w:rPr>
                <w:rFonts w:ascii="Arial" w:eastAsia="Arial" w:hAnsi="Arial" w:cs="Arial"/>
              </w:rPr>
            </w:pPr>
            <w:r>
              <w:rPr>
                <w:rFonts w:ascii="Garamond" w:eastAsia="Garamond" w:hAnsi="Garamond" w:cs="Garamond"/>
              </w:rPr>
              <w:t>8547597739</w:t>
            </w:r>
          </w:p>
        </w:tc>
        <w:tc>
          <w:tcPr>
            <w:tcW w:w="1775" w:type="dxa"/>
            <w:tcBorders>
              <w:top w:val="nil"/>
              <w:left w:val="nil"/>
              <w:bottom w:val="nil"/>
              <w:right w:val="single" w:sz="5" w:space="0" w:color="000000"/>
            </w:tcBorders>
            <w:tcMar>
              <w:top w:w="0" w:type="dxa"/>
              <w:left w:w="100" w:type="dxa"/>
              <w:bottom w:w="0" w:type="dxa"/>
              <w:right w:w="100" w:type="dxa"/>
            </w:tcMar>
          </w:tcPr>
          <w:p w14:paraId="19F8C49F" w14:textId="77777777" w:rsidR="004416BD" w:rsidRDefault="00057F67">
            <w:pPr>
              <w:spacing w:line="240" w:lineRule="auto"/>
              <w:jc w:val="center"/>
              <w:rPr>
                <w:rFonts w:ascii="Arial" w:eastAsia="Arial" w:hAnsi="Arial" w:cs="Arial"/>
              </w:rPr>
            </w:pPr>
            <w:r>
              <w:rPr>
                <w:rFonts w:ascii="Garamond" w:eastAsia="Garamond" w:hAnsi="Garamond" w:cs="Garamond"/>
              </w:rPr>
              <w:t xml:space="preserve"> 12</w:t>
            </w:r>
          </w:p>
        </w:tc>
      </w:tr>
      <w:tr w:rsidR="004416BD" w14:paraId="2A5729D8" w14:textId="77777777">
        <w:trPr>
          <w:trHeight w:val="285"/>
        </w:trPr>
        <w:tc>
          <w:tcPr>
            <w:tcW w:w="820" w:type="dxa"/>
            <w:tcBorders>
              <w:top w:val="nil"/>
              <w:left w:val="single" w:sz="5" w:space="0" w:color="000000"/>
              <w:bottom w:val="nil"/>
              <w:right w:val="single" w:sz="4" w:space="0" w:color="000000"/>
            </w:tcBorders>
            <w:tcMar>
              <w:top w:w="0" w:type="dxa"/>
              <w:left w:w="100" w:type="dxa"/>
              <w:bottom w:w="0" w:type="dxa"/>
              <w:right w:w="100" w:type="dxa"/>
            </w:tcMar>
          </w:tcPr>
          <w:p w14:paraId="2FFFDB94" w14:textId="77777777" w:rsidR="004416BD" w:rsidRDefault="00057F67">
            <w:pPr>
              <w:spacing w:before="240"/>
              <w:jc w:val="center"/>
              <w:rPr>
                <w:rFonts w:ascii="Garamond" w:eastAsia="Garamond" w:hAnsi="Garamond" w:cs="Garamond"/>
              </w:rPr>
            </w:pPr>
            <w:r>
              <w:rPr>
                <w:rFonts w:ascii="Garamond" w:eastAsia="Garamond" w:hAnsi="Garamond" w:cs="Garamond"/>
              </w:rPr>
              <w:lastRenderedPageBreak/>
              <w:t>19</w:t>
            </w:r>
          </w:p>
        </w:tc>
        <w:tc>
          <w:tcPr>
            <w:tcW w:w="1170" w:type="dxa"/>
            <w:tcBorders>
              <w:top w:val="nil"/>
              <w:left w:val="single" w:sz="4" w:space="0" w:color="000000"/>
              <w:bottom w:val="nil"/>
              <w:right w:val="single" w:sz="5" w:space="0" w:color="000000"/>
            </w:tcBorders>
            <w:tcMar>
              <w:top w:w="0" w:type="dxa"/>
              <w:left w:w="100" w:type="dxa"/>
              <w:bottom w:w="0" w:type="dxa"/>
              <w:right w:w="100" w:type="dxa"/>
            </w:tcMar>
          </w:tcPr>
          <w:p w14:paraId="05978BF8" w14:textId="77777777" w:rsidR="004416BD" w:rsidRDefault="00057F67">
            <w:pPr>
              <w:spacing w:before="240"/>
              <w:jc w:val="center"/>
              <w:rPr>
                <w:rFonts w:ascii="Garamond" w:eastAsia="Garamond" w:hAnsi="Garamond" w:cs="Garamond"/>
              </w:rPr>
            </w:pPr>
            <w:r>
              <w:rPr>
                <w:rFonts w:ascii="Garamond" w:eastAsia="Garamond" w:hAnsi="Garamond" w:cs="Garamond"/>
              </w:rPr>
              <w:t xml:space="preserve">  12</w:t>
            </w:r>
          </w:p>
        </w:tc>
        <w:tc>
          <w:tcPr>
            <w:tcW w:w="2520" w:type="dxa"/>
            <w:tcBorders>
              <w:top w:val="nil"/>
              <w:left w:val="nil"/>
              <w:bottom w:val="nil"/>
              <w:right w:val="single" w:sz="4" w:space="0" w:color="000000"/>
            </w:tcBorders>
            <w:tcMar>
              <w:top w:w="0" w:type="dxa"/>
              <w:left w:w="100" w:type="dxa"/>
              <w:bottom w:w="0" w:type="dxa"/>
              <w:right w:w="100" w:type="dxa"/>
            </w:tcMar>
          </w:tcPr>
          <w:p w14:paraId="21E15C59" w14:textId="77777777" w:rsidR="004416BD" w:rsidRDefault="00057F67">
            <w:pPr>
              <w:spacing w:line="240" w:lineRule="auto"/>
              <w:rPr>
                <w:rFonts w:ascii="Arial" w:eastAsia="Arial" w:hAnsi="Arial" w:cs="Arial"/>
              </w:rPr>
            </w:pPr>
            <w:proofErr w:type="gramStart"/>
            <w:r>
              <w:rPr>
                <w:rFonts w:ascii="Garamond" w:eastAsia="Garamond" w:hAnsi="Garamond" w:cs="Garamond"/>
              </w:rPr>
              <w:t>EAMANI.K.V</w:t>
            </w:r>
            <w:proofErr w:type="gramEnd"/>
            <w:r>
              <w:rPr>
                <w:rFonts w:ascii="Garamond" w:eastAsia="Garamond" w:hAnsi="Garamond" w:cs="Garamond"/>
              </w:rPr>
              <w:t>,CHITTADI</w:t>
            </w:r>
          </w:p>
        </w:tc>
        <w:tc>
          <w:tcPr>
            <w:tcW w:w="2610" w:type="dxa"/>
            <w:tcBorders>
              <w:top w:val="nil"/>
              <w:left w:val="single" w:sz="4" w:space="0" w:color="000000"/>
              <w:bottom w:val="nil"/>
              <w:right w:val="single" w:sz="5" w:space="0" w:color="000000"/>
            </w:tcBorders>
          </w:tcPr>
          <w:p w14:paraId="5DA07F19" w14:textId="77777777" w:rsidR="004416BD" w:rsidRDefault="00057F67">
            <w:pPr>
              <w:spacing w:line="240" w:lineRule="auto"/>
              <w:rPr>
                <w:rFonts w:ascii="Arial" w:eastAsia="Arial" w:hAnsi="Arial" w:cs="Arial"/>
              </w:rPr>
            </w:pPr>
            <w:r>
              <w:rPr>
                <w:rFonts w:ascii="Garamond" w:eastAsia="Garamond" w:hAnsi="Garamond" w:cs="Garamond"/>
              </w:rPr>
              <w:t>9562563951</w:t>
            </w:r>
          </w:p>
        </w:tc>
        <w:tc>
          <w:tcPr>
            <w:tcW w:w="1775" w:type="dxa"/>
            <w:tcBorders>
              <w:top w:val="nil"/>
              <w:left w:val="nil"/>
              <w:bottom w:val="nil"/>
              <w:right w:val="single" w:sz="5" w:space="0" w:color="000000"/>
            </w:tcBorders>
            <w:tcMar>
              <w:top w:w="0" w:type="dxa"/>
              <w:left w:w="100" w:type="dxa"/>
              <w:bottom w:w="0" w:type="dxa"/>
              <w:right w:w="100" w:type="dxa"/>
            </w:tcMar>
          </w:tcPr>
          <w:p w14:paraId="7138C7D5" w14:textId="77777777" w:rsidR="004416BD" w:rsidRDefault="00057F67">
            <w:pPr>
              <w:spacing w:line="240" w:lineRule="auto"/>
              <w:jc w:val="center"/>
              <w:rPr>
                <w:rFonts w:ascii="Arial" w:eastAsia="Arial" w:hAnsi="Arial" w:cs="Arial"/>
              </w:rPr>
            </w:pPr>
            <w:r>
              <w:rPr>
                <w:rFonts w:ascii="Garamond" w:eastAsia="Garamond" w:hAnsi="Garamond" w:cs="Garamond"/>
              </w:rPr>
              <w:t xml:space="preserve">  12</w:t>
            </w:r>
          </w:p>
        </w:tc>
      </w:tr>
      <w:tr w:rsidR="004416BD" w14:paraId="4EB82C73" w14:textId="77777777">
        <w:trPr>
          <w:trHeight w:val="285"/>
        </w:trPr>
        <w:tc>
          <w:tcPr>
            <w:tcW w:w="820" w:type="dxa"/>
            <w:tcBorders>
              <w:top w:val="nil"/>
              <w:left w:val="single" w:sz="5" w:space="0" w:color="000000"/>
              <w:bottom w:val="single" w:sz="5" w:space="0" w:color="000000"/>
              <w:right w:val="single" w:sz="4" w:space="0" w:color="000000"/>
            </w:tcBorders>
            <w:tcMar>
              <w:top w:w="0" w:type="dxa"/>
              <w:left w:w="100" w:type="dxa"/>
              <w:bottom w:w="0" w:type="dxa"/>
              <w:right w:w="100" w:type="dxa"/>
            </w:tcMar>
          </w:tcPr>
          <w:p w14:paraId="6CED19DC" w14:textId="77777777" w:rsidR="004416BD" w:rsidRDefault="00057F67">
            <w:pPr>
              <w:spacing w:before="240"/>
              <w:jc w:val="center"/>
              <w:rPr>
                <w:rFonts w:ascii="Garamond" w:eastAsia="Garamond" w:hAnsi="Garamond" w:cs="Garamond"/>
              </w:rPr>
            </w:pPr>
            <w:r>
              <w:rPr>
                <w:rFonts w:ascii="Garamond" w:eastAsia="Garamond" w:hAnsi="Garamond" w:cs="Garamond"/>
              </w:rPr>
              <w:t>20</w:t>
            </w:r>
          </w:p>
        </w:tc>
        <w:tc>
          <w:tcPr>
            <w:tcW w:w="1170" w:type="dxa"/>
            <w:tcBorders>
              <w:top w:val="nil"/>
              <w:left w:val="single" w:sz="4" w:space="0" w:color="000000"/>
              <w:bottom w:val="single" w:sz="5" w:space="0" w:color="000000"/>
              <w:right w:val="single" w:sz="5" w:space="0" w:color="000000"/>
            </w:tcBorders>
            <w:tcMar>
              <w:top w:w="0" w:type="dxa"/>
              <w:left w:w="100" w:type="dxa"/>
              <w:bottom w:w="0" w:type="dxa"/>
              <w:right w:w="100" w:type="dxa"/>
            </w:tcMar>
          </w:tcPr>
          <w:p w14:paraId="5F05F752" w14:textId="77777777" w:rsidR="004416BD" w:rsidRDefault="00057F67">
            <w:pPr>
              <w:spacing w:before="240"/>
              <w:jc w:val="center"/>
              <w:rPr>
                <w:rFonts w:ascii="Garamond" w:eastAsia="Garamond" w:hAnsi="Garamond" w:cs="Garamond"/>
              </w:rPr>
            </w:pPr>
            <w:r>
              <w:rPr>
                <w:rFonts w:ascii="Garamond" w:eastAsia="Garamond" w:hAnsi="Garamond" w:cs="Garamond"/>
              </w:rPr>
              <w:t>13</w:t>
            </w:r>
          </w:p>
        </w:tc>
        <w:tc>
          <w:tcPr>
            <w:tcW w:w="2520" w:type="dxa"/>
            <w:tcBorders>
              <w:top w:val="nil"/>
              <w:left w:val="nil"/>
              <w:bottom w:val="single" w:sz="5" w:space="0" w:color="000000"/>
              <w:right w:val="single" w:sz="4" w:space="0" w:color="000000"/>
            </w:tcBorders>
            <w:tcMar>
              <w:top w:w="0" w:type="dxa"/>
              <w:left w:w="100" w:type="dxa"/>
              <w:bottom w:w="0" w:type="dxa"/>
              <w:right w:w="100" w:type="dxa"/>
            </w:tcMar>
          </w:tcPr>
          <w:p w14:paraId="02EDDBEF" w14:textId="77777777" w:rsidR="004416BD" w:rsidRDefault="00057F67">
            <w:pPr>
              <w:spacing w:line="240" w:lineRule="auto"/>
              <w:rPr>
                <w:rFonts w:ascii="Garamond" w:eastAsia="Garamond" w:hAnsi="Garamond" w:cs="Garamond"/>
              </w:rPr>
            </w:pPr>
            <w:proofErr w:type="gramStart"/>
            <w:r>
              <w:rPr>
                <w:rFonts w:ascii="Garamond" w:eastAsia="Garamond" w:hAnsi="Garamond" w:cs="Garamond"/>
              </w:rPr>
              <w:t>SHYNI,VALIYAKADAPPURAM</w:t>
            </w:r>
            <w:proofErr w:type="gramEnd"/>
          </w:p>
        </w:tc>
        <w:tc>
          <w:tcPr>
            <w:tcW w:w="2610" w:type="dxa"/>
            <w:tcBorders>
              <w:top w:val="nil"/>
              <w:left w:val="single" w:sz="4" w:space="0" w:color="000000"/>
              <w:bottom w:val="single" w:sz="5" w:space="0" w:color="000000"/>
              <w:right w:val="single" w:sz="5" w:space="0" w:color="000000"/>
            </w:tcBorders>
          </w:tcPr>
          <w:p w14:paraId="7A1B1CD0" w14:textId="77777777" w:rsidR="004416BD" w:rsidRDefault="004416BD">
            <w:pPr>
              <w:spacing w:line="240" w:lineRule="auto"/>
              <w:rPr>
                <w:rFonts w:ascii="Garamond" w:eastAsia="Garamond" w:hAnsi="Garamond" w:cs="Garamond"/>
              </w:rPr>
            </w:pPr>
          </w:p>
        </w:tc>
        <w:tc>
          <w:tcPr>
            <w:tcW w:w="1775" w:type="dxa"/>
            <w:tcBorders>
              <w:top w:val="nil"/>
              <w:left w:val="nil"/>
              <w:bottom w:val="single" w:sz="5" w:space="0" w:color="000000"/>
              <w:right w:val="single" w:sz="5" w:space="0" w:color="000000"/>
            </w:tcBorders>
            <w:tcMar>
              <w:top w:w="0" w:type="dxa"/>
              <w:left w:w="100" w:type="dxa"/>
              <w:bottom w:w="0" w:type="dxa"/>
              <w:right w:w="100" w:type="dxa"/>
            </w:tcMar>
          </w:tcPr>
          <w:p w14:paraId="7D2D5238" w14:textId="77777777" w:rsidR="004416BD" w:rsidRDefault="00057F67">
            <w:pPr>
              <w:spacing w:line="240" w:lineRule="auto"/>
              <w:jc w:val="center"/>
              <w:rPr>
                <w:rFonts w:ascii="Garamond" w:eastAsia="Garamond" w:hAnsi="Garamond" w:cs="Garamond"/>
              </w:rPr>
            </w:pPr>
            <w:proofErr w:type="gramStart"/>
            <w:r>
              <w:rPr>
                <w:rFonts w:ascii="Garamond" w:eastAsia="Garamond" w:hAnsi="Garamond" w:cs="Garamond"/>
              </w:rPr>
              <w:t>SHYNI,VALIYAKADAPPURAM</w:t>
            </w:r>
            <w:proofErr w:type="gramEnd"/>
          </w:p>
        </w:tc>
      </w:tr>
      <w:tr w:rsidR="004416BD" w14:paraId="127E9281" w14:textId="77777777">
        <w:trPr>
          <w:trHeight w:val="285"/>
        </w:trPr>
        <w:tc>
          <w:tcPr>
            <w:tcW w:w="820" w:type="dxa"/>
            <w:tcBorders>
              <w:top w:val="nil"/>
              <w:left w:val="single" w:sz="5" w:space="0" w:color="000000"/>
              <w:bottom w:val="single" w:sz="5" w:space="0" w:color="000000"/>
              <w:right w:val="single" w:sz="4" w:space="0" w:color="000000"/>
            </w:tcBorders>
            <w:tcMar>
              <w:top w:w="0" w:type="dxa"/>
              <w:left w:w="100" w:type="dxa"/>
              <w:bottom w:w="0" w:type="dxa"/>
              <w:right w:w="100" w:type="dxa"/>
            </w:tcMar>
          </w:tcPr>
          <w:p w14:paraId="0A8E063B" w14:textId="77777777" w:rsidR="004416BD" w:rsidRDefault="00057F67">
            <w:pPr>
              <w:spacing w:before="240"/>
              <w:jc w:val="center"/>
              <w:rPr>
                <w:rFonts w:ascii="Garamond" w:eastAsia="Garamond" w:hAnsi="Garamond" w:cs="Garamond"/>
              </w:rPr>
            </w:pPr>
            <w:r>
              <w:rPr>
                <w:rFonts w:ascii="Garamond" w:eastAsia="Garamond" w:hAnsi="Garamond" w:cs="Garamond"/>
              </w:rPr>
              <w:t>21</w:t>
            </w:r>
          </w:p>
        </w:tc>
        <w:tc>
          <w:tcPr>
            <w:tcW w:w="1170" w:type="dxa"/>
            <w:tcBorders>
              <w:top w:val="nil"/>
              <w:left w:val="single" w:sz="4" w:space="0" w:color="000000"/>
              <w:bottom w:val="single" w:sz="5" w:space="0" w:color="000000"/>
              <w:right w:val="single" w:sz="5" w:space="0" w:color="000000"/>
            </w:tcBorders>
            <w:tcMar>
              <w:top w:w="0" w:type="dxa"/>
              <w:left w:w="100" w:type="dxa"/>
              <w:bottom w:w="0" w:type="dxa"/>
              <w:right w:w="100" w:type="dxa"/>
            </w:tcMar>
          </w:tcPr>
          <w:p w14:paraId="0591BFBB" w14:textId="77777777" w:rsidR="004416BD" w:rsidRDefault="00057F67">
            <w:pPr>
              <w:spacing w:before="240"/>
              <w:jc w:val="center"/>
              <w:rPr>
                <w:rFonts w:ascii="Garamond" w:eastAsia="Garamond" w:hAnsi="Garamond" w:cs="Garamond"/>
              </w:rPr>
            </w:pPr>
            <w:r>
              <w:rPr>
                <w:rFonts w:ascii="Garamond" w:eastAsia="Garamond" w:hAnsi="Garamond" w:cs="Garamond"/>
              </w:rPr>
              <w:t>13</w:t>
            </w:r>
          </w:p>
        </w:tc>
        <w:tc>
          <w:tcPr>
            <w:tcW w:w="2520" w:type="dxa"/>
            <w:tcBorders>
              <w:top w:val="nil"/>
              <w:left w:val="nil"/>
              <w:bottom w:val="single" w:sz="5" w:space="0" w:color="000000"/>
              <w:right w:val="single" w:sz="4" w:space="0" w:color="000000"/>
            </w:tcBorders>
            <w:tcMar>
              <w:top w:w="0" w:type="dxa"/>
              <w:left w:w="100" w:type="dxa"/>
              <w:bottom w:w="0" w:type="dxa"/>
              <w:right w:w="100" w:type="dxa"/>
            </w:tcMar>
          </w:tcPr>
          <w:p w14:paraId="4375288C" w14:textId="77777777" w:rsidR="004416BD" w:rsidRDefault="00057F67">
            <w:pPr>
              <w:spacing w:line="240" w:lineRule="auto"/>
              <w:rPr>
                <w:rFonts w:ascii="Garamond" w:eastAsia="Garamond" w:hAnsi="Garamond" w:cs="Garamond"/>
              </w:rPr>
            </w:pPr>
            <w:proofErr w:type="gramStart"/>
            <w:r>
              <w:rPr>
                <w:rFonts w:ascii="Garamond" w:eastAsia="Garamond" w:hAnsi="Garamond" w:cs="Garamond"/>
              </w:rPr>
              <w:t>GEETHA.K.V</w:t>
            </w:r>
            <w:proofErr w:type="gramEnd"/>
            <w:r>
              <w:rPr>
                <w:rFonts w:ascii="Garamond" w:eastAsia="Garamond" w:hAnsi="Garamond" w:cs="Garamond"/>
              </w:rPr>
              <w:t>,KAKKAMPARA</w:t>
            </w:r>
          </w:p>
        </w:tc>
        <w:tc>
          <w:tcPr>
            <w:tcW w:w="2610" w:type="dxa"/>
            <w:tcBorders>
              <w:top w:val="nil"/>
              <w:left w:val="single" w:sz="4" w:space="0" w:color="000000"/>
              <w:bottom w:val="single" w:sz="5" w:space="0" w:color="000000"/>
              <w:right w:val="single" w:sz="5" w:space="0" w:color="000000"/>
            </w:tcBorders>
          </w:tcPr>
          <w:p w14:paraId="00A164DF" w14:textId="77777777" w:rsidR="004416BD" w:rsidRDefault="00057F67">
            <w:pPr>
              <w:spacing w:line="240" w:lineRule="auto"/>
              <w:rPr>
                <w:rFonts w:ascii="Garamond" w:eastAsia="Garamond" w:hAnsi="Garamond" w:cs="Garamond"/>
              </w:rPr>
            </w:pPr>
            <w:r>
              <w:rPr>
                <w:rFonts w:ascii="Garamond" w:eastAsia="Garamond" w:hAnsi="Garamond" w:cs="Garamond"/>
              </w:rPr>
              <w:t>9400822828</w:t>
            </w:r>
          </w:p>
        </w:tc>
        <w:tc>
          <w:tcPr>
            <w:tcW w:w="1775" w:type="dxa"/>
            <w:tcBorders>
              <w:top w:val="nil"/>
              <w:left w:val="nil"/>
              <w:bottom w:val="single" w:sz="5" w:space="0" w:color="000000"/>
              <w:right w:val="single" w:sz="5" w:space="0" w:color="000000"/>
            </w:tcBorders>
            <w:tcMar>
              <w:top w:w="0" w:type="dxa"/>
              <w:left w:w="100" w:type="dxa"/>
              <w:bottom w:w="0" w:type="dxa"/>
              <w:right w:w="100" w:type="dxa"/>
            </w:tcMar>
          </w:tcPr>
          <w:p w14:paraId="4AA7629A" w14:textId="77777777" w:rsidR="004416BD" w:rsidRDefault="00057F67">
            <w:pPr>
              <w:spacing w:line="240" w:lineRule="auto"/>
              <w:jc w:val="center"/>
              <w:rPr>
                <w:rFonts w:ascii="Garamond" w:eastAsia="Garamond" w:hAnsi="Garamond" w:cs="Garamond"/>
              </w:rPr>
            </w:pPr>
            <w:proofErr w:type="gramStart"/>
            <w:r>
              <w:rPr>
                <w:rFonts w:ascii="Garamond" w:eastAsia="Garamond" w:hAnsi="Garamond" w:cs="Garamond"/>
              </w:rPr>
              <w:t>GEETHA.K.V</w:t>
            </w:r>
            <w:proofErr w:type="gramEnd"/>
            <w:r>
              <w:rPr>
                <w:rFonts w:ascii="Garamond" w:eastAsia="Garamond" w:hAnsi="Garamond" w:cs="Garamond"/>
              </w:rPr>
              <w:t>,KAKKAMPARA</w:t>
            </w:r>
          </w:p>
        </w:tc>
      </w:tr>
      <w:tr w:rsidR="004416BD" w14:paraId="05A3EDA7" w14:textId="77777777">
        <w:trPr>
          <w:trHeight w:val="285"/>
        </w:trPr>
        <w:tc>
          <w:tcPr>
            <w:tcW w:w="820" w:type="dxa"/>
            <w:tcBorders>
              <w:top w:val="nil"/>
              <w:left w:val="single" w:sz="5" w:space="0" w:color="000000"/>
              <w:bottom w:val="single" w:sz="5" w:space="0" w:color="000000"/>
              <w:right w:val="single" w:sz="4" w:space="0" w:color="000000"/>
            </w:tcBorders>
            <w:tcMar>
              <w:top w:w="0" w:type="dxa"/>
              <w:left w:w="100" w:type="dxa"/>
              <w:bottom w:w="0" w:type="dxa"/>
              <w:right w:w="100" w:type="dxa"/>
            </w:tcMar>
          </w:tcPr>
          <w:p w14:paraId="1CC714AA" w14:textId="77777777" w:rsidR="004416BD" w:rsidRDefault="00057F67">
            <w:pPr>
              <w:spacing w:before="240"/>
              <w:jc w:val="center"/>
              <w:rPr>
                <w:rFonts w:ascii="Garamond" w:eastAsia="Garamond" w:hAnsi="Garamond" w:cs="Garamond"/>
              </w:rPr>
            </w:pPr>
            <w:r>
              <w:rPr>
                <w:rFonts w:ascii="Garamond" w:eastAsia="Garamond" w:hAnsi="Garamond" w:cs="Garamond"/>
              </w:rPr>
              <w:t>22</w:t>
            </w:r>
          </w:p>
        </w:tc>
        <w:tc>
          <w:tcPr>
            <w:tcW w:w="1170" w:type="dxa"/>
            <w:tcBorders>
              <w:top w:val="nil"/>
              <w:left w:val="single" w:sz="4" w:space="0" w:color="000000"/>
              <w:bottom w:val="single" w:sz="5" w:space="0" w:color="000000"/>
              <w:right w:val="single" w:sz="5" w:space="0" w:color="000000"/>
            </w:tcBorders>
            <w:tcMar>
              <w:top w:w="0" w:type="dxa"/>
              <w:left w:w="100" w:type="dxa"/>
              <w:bottom w:w="0" w:type="dxa"/>
              <w:right w:w="100" w:type="dxa"/>
            </w:tcMar>
          </w:tcPr>
          <w:p w14:paraId="1C708145" w14:textId="77777777" w:rsidR="004416BD" w:rsidRDefault="00057F67">
            <w:pPr>
              <w:spacing w:before="240"/>
              <w:jc w:val="center"/>
              <w:rPr>
                <w:rFonts w:ascii="Garamond" w:eastAsia="Garamond" w:hAnsi="Garamond" w:cs="Garamond"/>
              </w:rPr>
            </w:pPr>
            <w:r>
              <w:rPr>
                <w:rFonts w:ascii="Garamond" w:eastAsia="Garamond" w:hAnsi="Garamond" w:cs="Garamond"/>
              </w:rPr>
              <w:t>14</w:t>
            </w:r>
          </w:p>
        </w:tc>
        <w:tc>
          <w:tcPr>
            <w:tcW w:w="2520" w:type="dxa"/>
            <w:tcBorders>
              <w:top w:val="nil"/>
              <w:left w:val="nil"/>
              <w:bottom w:val="single" w:sz="5" w:space="0" w:color="000000"/>
              <w:right w:val="single" w:sz="4" w:space="0" w:color="000000"/>
            </w:tcBorders>
            <w:tcMar>
              <w:top w:w="0" w:type="dxa"/>
              <w:left w:w="100" w:type="dxa"/>
              <w:bottom w:w="0" w:type="dxa"/>
              <w:right w:w="100" w:type="dxa"/>
            </w:tcMar>
          </w:tcPr>
          <w:p w14:paraId="231C00CC" w14:textId="77777777" w:rsidR="004416BD" w:rsidRDefault="00057F67">
            <w:pPr>
              <w:spacing w:line="240" w:lineRule="auto"/>
              <w:rPr>
                <w:rFonts w:ascii="Garamond" w:eastAsia="Garamond" w:hAnsi="Garamond" w:cs="Garamond"/>
              </w:rPr>
            </w:pPr>
            <w:proofErr w:type="gramStart"/>
            <w:r>
              <w:rPr>
                <w:rFonts w:ascii="Garamond" w:eastAsia="Garamond" w:hAnsi="Garamond" w:cs="Garamond"/>
              </w:rPr>
              <w:t>VIMALA.O,MOTTAKUNNU</w:t>
            </w:r>
            <w:proofErr w:type="gramEnd"/>
          </w:p>
        </w:tc>
        <w:tc>
          <w:tcPr>
            <w:tcW w:w="2610" w:type="dxa"/>
            <w:tcBorders>
              <w:top w:val="nil"/>
              <w:left w:val="single" w:sz="4" w:space="0" w:color="000000"/>
              <w:bottom w:val="single" w:sz="5" w:space="0" w:color="000000"/>
              <w:right w:val="single" w:sz="5" w:space="0" w:color="000000"/>
            </w:tcBorders>
          </w:tcPr>
          <w:p w14:paraId="04574597" w14:textId="77777777" w:rsidR="004416BD" w:rsidRDefault="00057F67">
            <w:pPr>
              <w:spacing w:line="240" w:lineRule="auto"/>
              <w:rPr>
                <w:rFonts w:ascii="Garamond" w:eastAsia="Garamond" w:hAnsi="Garamond" w:cs="Garamond"/>
              </w:rPr>
            </w:pPr>
            <w:r>
              <w:rPr>
                <w:rFonts w:ascii="Garamond" w:eastAsia="Garamond" w:hAnsi="Garamond" w:cs="Garamond"/>
              </w:rPr>
              <w:t>9495907950</w:t>
            </w:r>
          </w:p>
        </w:tc>
        <w:tc>
          <w:tcPr>
            <w:tcW w:w="1775" w:type="dxa"/>
            <w:tcBorders>
              <w:top w:val="nil"/>
              <w:left w:val="nil"/>
              <w:bottom w:val="single" w:sz="5" w:space="0" w:color="000000"/>
              <w:right w:val="single" w:sz="5" w:space="0" w:color="000000"/>
            </w:tcBorders>
            <w:tcMar>
              <w:top w:w="0" w:type="dxa"/>
              <w:left w:w="100" w:type="dxa"/>
              <w:bottom w:w="0" w:type="dxa"/>
              <w:right w:w="100" w:type="dxa"/>
            </w:tcMar>
          </w:tcPr>
          <w:p w14:paraId="23155D2B" w14:textId="77777777" w:rsidR="004416BD" w:rsidRDefault="00057F67">
            <w:pPr>
              <w:spacing w:line="240" w:lineRule="auto"/>
              <w:jc w:val="center"/>
              <w:rPr>
                <w:rFonts w:ascii="Garamond" w:eastAsia="Garamond" w:hAnsi="Garamond" w:cs="Garamond"/>
              </w:rPr>
            </w:pPr>
            <w:proofErr w:type="gramStart"/>
            <w:r>
              <w:rPr>
                <w:rFonts w:ascii="Garamond" w:eastAsia="Garamond" w:hAnsi="Garamond" w:cs="Garamond"/>
              </w:rPr>
              <w:t>VIMALA.O,MOTTAKUNNU</w:t>
            </w:r>
            <w:proofErr w:type="gramEnd"/>
          </w:p>
        </w:tc>
      </w:tr>
      <w:tr w:rsidR="004416BD" w14:paraId="2A1667F7" w14:textId="77777777">
        <w:trPr>
          <w:trHeight w:val="285"/>
        </w:trPr>
        <w:tc>
          <w:tcPr>
            <w:tcW w:w="820" w:type="dxa"/>
            <w:tcBorders>
              <w:top w:val="nil"/>
              <w:left w:val="single" w:sz="5" w:space="0" w:color="000000"/>
              <w:bottom w:val="single" w:sz="5" w:space="0" w:color="000000"/>
              <w:right w:val="single" w:sz="4" w:space="0" w:color="000000"/>
            </w:tcBorders>
            <w:tcMar>
              <w:top w:w="0" w:type="dxa"/>
              <w:left w:w="100" w:type="dxa"/>
              <w:bottom w:w="0" w:type="dxa"/>
              <w:right w:w="100" w:type="dxa"/>
            </w:tcMar>
          </w:tcPr>
          <w:p w14:paraId="7CE0C787" w14:textId="77777777" w:rsidR="004416BD" w:rsidRDefault="00057F67">
            <w:pPr>
              <w:spacing w:before="240"/>
              <w:jc w:val="center"/>
              <w:rPr>
                <w:rFonts w:ascii="Garamond" w:eastAsia="Garamond" w:hAnsi="Garamond" w:cs="Garamond"/>
              </w:rPr>
            </w:pPr>
            <w:r>
              <w:rPr>
                <w:rFonts w:ascii="Garamond" w:eastAsia="Garamond" w:hAnsi="Garamond" w:cs="Garamond"/>
              </w:rPr>
              <w:t>23</w:t>
            </w:r>
          </w:p>
        </w:tc>
        <w:tc>
          <w:tcPr>
            <w:tcW w:w="1170" w:type="dxa"/>
            <w:tcBorders>
              <w:top w:val="nil"/>
              <w:left w:val="single" w:sz="4" w:space="0" w:color="000000"/>
              <w:bottom w:val="single" w:sz="5" w:space="0" w:color="000000"/>
              <w:right w:val="single" w:sz="5" w:space="0" w:color="000000"/>
            </w:tcBorders>
            <w:tcMar>
              <w:top w:w="0" w:type="dxa"/>
              <w:left w:w="100" w:type="dxa"/>
              <w:bottom w:w="0" w:type="dxa"/>
              <w:right w:w="100" w:type="dxa"/>
            </w:tcMar>
          </w:tcPr>
          <w:p w14:paraId="56537828" w14:textId="77777777" w:rsidR="004416BD" w:rsidRDefault="00057F67">
            <w:pPr>
              <w:spacing w:before="240"/>
              <w:jc w:val="center"/>
              <w:rPr>
                <w:rFonts w:ascii="Garamond" w:eastAsia="Garamond" w:hAnsi="Garamond" w:cs="Garamond"/>
              </w:rPr>
            </w:pPr>
            <w:r>
              <w:rPr>
                <w:rFonts w:ascii="Garamond" w:eastAsia="Garamond" w:hAnsi="Garamond" w:cs="Garamond"/>
              </w:rPr>
              <w:t>15</w:t>
            </w:r>
          </w:p>
        </w:tc>
        <w:tc>
          <w:tcPr>
            <w:tcW w:w="2520" w:type="dxa"/>
            <w:tcBorders>
              <w:top w:val="nil"/>
              <w:left w:val="nil"/>
              <w:bottom w:val="single" w:sz="5" w:space="0" w:color="000000"/>
              <w:right w:val="single" w:sz="4" w:space="0" w:color="000000"/>
            </w:tcBorders>
            <w:tcMar>
              <w:top w:w="0" w:type="dxa"/>
              <w:left w:w="100" w:type="dxa"/>
              <w:bottom w:w="0" w:type="dxa"/>
              <w:right w:w="100" w:type="dxa"/>
            </w:tcMar>
          </w:tcPr>
          <w:p w14:paraId="5B3588F2" w14:textId="77777777" w:rsidR="004416BD" w:rsidRDefault="00057F67">
            <w:pPr>
              <w:spacing w:line="240" w:lineRule="auto"/>
              <w:rPr>
                <w:rFonts w:ascii="Garamond" w:eastAsia="Garamond" w:hAnsi="Garamond" w:cs="Garamond"/>
              </w:rPr>
            </w:pPr>
            <w:r>
              <w:rPr>
                <w:rFonts w:ascii="Garamond" w:eastAsia="Garamond" w:hAnsi="Garamond" w:cs="Garamond"/>
              </w:rPr>
              <w:t>1)</w:t>
            </w:r>
            <w:proofErr w:type="gramStart"/>
            <w:r>
              <w:rPr>
                <w:rFonts w:ascii="Garamond" w:eastAsia="Garamond" w:hAnsi="Garamond" w:cs="Garamond"/>
              </w:rPr>
              <w:t>JAYASREE.C.V</w:t>
            </w:r>
            <w:proofErr w:type="gramEnd"/>
            <w:r>
              <w:rPr>
                <w:rFonts w:ascii="Garamond" w:eastAsia="Garamond" w:hAnsi="Garamond" w:cs="Garamond"/>
              </w:rPr>
              <w:t>,MOTTAKUNNU -2</w:t>
            </w:r>
          </w:p>
        </w:tc>
        <w:tc>
          <w:tcPr>
            <w:tcW w:w="2610" w:type="dxa"/>
            <w:tcBorders>
              <w:top w:val="nil"/>
              <w:left w:val="single" w:sz="4" w:space="0" w:color="000000"/>
              <w:bottom w:val="single" w:sz="5" w:space="0" w:color="000000"/>
              <w:right w:val="single" w:sz="5" w:space="0" w:color="000000"/>
            </w:tcBorders>
          </w:tcPr>
          <w:p w14:paraId="2FD393C4" w14:textId="77777777" w:rsidR="004416BD" w:rsidRDefault="00057F67">
            <w:pPr>
              <w:spacing w:line="240" w:lineRule="auto"/>
              <w:rPr>
                <w:rFonts w:ascii="Garamond" w:eastAsia="Garamond" w:hAnsi="Garamond" w:cs="Garamond"/>
              </w:rPr>
            </w:pPr>
            <w:r>
              <w:rPr>
                <w:rFonts w:ascii="Garamond" w:eastAsia="Garamond" w:hAnsi="Garamond" w:cs="Garamond"/>
              </w:rPr>
              <w:t>9526241093</w:t>
            </w:r>
          </w:p>
        </w:tc>
        <w:tc>
          <w:tcPr>
            <w:tcW w:w="1775" w:type="dxa"/>
            <w:tcBorders>
              <w:top w:val="nil"/>
              <w:left w:val="nil"/>
              <w:bottom w:val="single" w:sz="5" w:space="0" w:color="000000"/>
              <w:right w:val="single" w:sz="5" w:space="0" w:color="000000"/>
            </w:tcBorders>
            <w:tcMar>
              <w:top w:w="0" w:type="dxa"/>
              <w:left w:w="100" w:type="dxa"/>
              <w:bottom w:w="0" w:type="dxa"/>
              <w:right w:w="100" w:type="dxa"/>
            </w:tcMar>
          </w:tcPr>
          <w:p w14:paraId="62D89699" w14:textId="77777777" w:rsidR="004416BD" w:rsidRDefault="00057F67">
            <w:pPr>
              <w:spacing w:line="240" w:lineRule="auto"/>
              <w:jc w:val="center"/>
              <w:rPr>
                <w:rFonts w:ascii="Garamond" w:eastAsia="Garamond" w:hAnsi="Garamond" w:cs="Garamond"/>
              </w:rPr>
            </w:pPr>
            <w:r>
              <w:rPr>
                <w:rFonts w:ascii="Garamond" w:eastAsia="Garamond" w:hAnsi="Garamond" w:cs="Garamond"/>
              </w:rPr>
              <w:t>1)</w:t>
            </w:r>
            <w:proofErr w:type="gramStart"/>
            <w:r>
              <w:rPr>
                <w:rFonts w:ascii="Garamond" w:eastAsia="Garamond" w:hAnsi="Garamond" w:cs="Garamond"/>
              </w:rPr>
              <w:t>JAYASREE.C.V</w:t>
            </w:r>
            <w:proofErr w:type="gramEnd"/>
            <w:r>
              <w:rPr>
                <w:rFonts w:ascii="Garamond" w:eastAsia="Garamond" w:hAnsi="Garamond" w:cs="Garamond"/>
              </w:rPr>
              <w:t>,MOTTAKUNNU -2</w:t>
            </w:r>
          </w:p>
        </w:tc>
      </w:tr>
      <w:tr w:rsidR="004416BD" w14:paraId="25E19700" w14:textId="77777777">
        <w:trPr>
          <w:trHeight w:val="285"/>
        </w:trPr>
        <w:tc>
          <w:tcPr>
            <w:tcW w:w="820" w:type="dxa"/>
            <w:tcBorders>
              <w:top w:val="nil"/>
              <w:left w:val="single" w:sz="5" w:space="0" w:color="000000"/>
              <w:bottom w:val="single" w:sz="5" w:space="0" w:color="000000"/>
              <w:right w:val="single" w:sz="4" w:space="0" w:color="000000"/>
            </w:tcBorders>
            <w:tcMar>
              <w:top w:w="0" w:type="dxa"/>
              <w:left w:w="100" w:type="dxa"/>
              <w:bottom w:w="0" w:type="dxa"/>
              <w:right w:w="100" w:type="dxa"/>
            </w:tcMar>
          </w:tcPr>
          <w:p w14:paraId="389F364A" w14:textId="77777777" w:rsidR="004416BD" w:rsidRDefault="00057F67">
            <w:pPr>
              <w:spacing w:before="240"/>
              <w:jc w:val="center"/>
              <w:rPr>
                <w:rFonts w:ascii="Garamond" w:eastAsia="Garamond" w:hAnsi="Garamond" w:cs="Garamond"/>
              </w:rPr>
            </w:pPr>
            <w:r>
              <w:rPr>
                <w:rFonts w:ascii="Garamond" w:eastAsia="Garamond" w:hAnsi="Garamond" w:cs="Garamond"/>
              </w:rPr>
              <w:t>24</w:t>
            </w:r>
          </w:p>
        </w:tc>
        <w:tc>
          <w:tcPr>
            <w:tcW w:w="1170" w:type="dxa"/>
            <w:tcBorders>
              <w:top w:val="nil"/>
              <w:left w:val="single" w:sz="4" w:space="0" w:color="000000"/>
              <w:bottom w:val="single" w:sz="5" w:space="0" w:color="000000"/>
              <w:right w:val="single" w:sz="5" w:space="0" w:color="000000"/>
            </w:tcBorders>
            <w:tcMar>
              <w:top w:w="0" w:type="dxa"/>
              <w:left w:w="100" w:type="dxa"/>
              <w:bottom w:w="0" w:type="dxa"/>
              <w:right w:w="100" w:type="dxa"/>
            </w:tcMar>
          </w:tcPr>
          <w:p w14:paraId="4EF27A44" w14:textId="77777777" w:rsidR="004416BD" w:rsidRDefault="00057F67">
            <w:pPr>
              <w:spacing w:before="240"/>
              <w:jc w:val="center"/>
              <w:rPr>
                <w:rFonts w:ascii="Garamond" w:eastAsia="Garamond" w:hAnsi="Garamond" w:cs="Garamond"/>
              </w:rPr>
            </w:pPr>
            <w:r>
              <w:rPr>
                <w:rFonts w:ascii="Garamond" w:eastAsia="Garamond" w:hAnsi="Garamond" w:cs="Garamond"/>
              </w:rPr>
              <w:t>15</w:t>
            </w:r>
          </w:p>
        </w:tc>
        <w:tc>
          <w:tcPr>
            <w:tcW w:w="2520" w:type="dxa"/>
            <w:tcBorders>
              <w:top w:val="nil"/>
              <w:left w:val="nil"/>
              <w:bottom w:val="single" w:sz="5" w:space="0" w:color="000000"/>
              <w:right w:val="single" w:sz="4" w:space="0" w:color="000000"/>
            </w:tcBorders>
            <w:tcMar>
              <w:top w:w="0" w:type="dxa"/>
              <w:left w:w="100" w:type="dxa"/>
              <w:bottom w:w="0" w:type="dxa"/>
              <w:right w:w="100" w:type="dxa"/>
            </w:tcMar>
          </w:tcPr>
          <w:p w14:paraId="4749642F" w14:textId="77777777" w:rsidR="004416BD" w:rsidRDefault="00057F67">
            <w:pPr>
              <w:spacing w:line="240" w:lineRule="auto"/>
              <w:rPr>
                <w:rFonts w:ascii="Garamond" w:eastAsia="Garamond" w:hAnsi="Garamond" w:cs="Garamond"/>
              </w:rPr>
            </w:pPr>
            <w:r>
              <w:rPr>
                <w:rFonts w:ascii="Garamond" w:eastAsia="Garamond" w:hAnsi="Garamond" w:cs="Garamond"/>
              </w:rPr>
              <w:t>2)</w:t>
            </w:r>
            <w:proofErr w:type="gramStart"/>
            <w:r>
              <w:rPr>
                <w:rFonts w:ascii="Garamond" w:eastAsia="Garamond" w:hAnsi="Garamond" w:cs="Garamond"/>
              </w:rPr>
              <w:t>SAJITHA,AMBALAPARA</w:t>
            </w:r>
            <w:proofErr w:type="gramEnd"/>
          </w:p>
        </w:tc>
        <w:tc>
          <w:tcPr>
            <w:tcW w:w="2610" w:type="dxa"/>
            <w:tcBorders>
              <w:top w:val="nil"/>
              <w:left w:val="single" w:sz="4" w:space="0" w:color="000000"/>
              <w:bottom w:val="single" w:sz="5" w:space="0" w:color="000000"/>
              <w:right w:val="single" w:sz="5" w:space="0" w:color="000000"/>
            </w:tcBorders>
          </w:tcPr>
          <w:p w14:paraId="659544FA" w14:textId="77777777" w:rsidR="004416BD" w:rsidRDefault="00057F67">
            <w:pPr>
              <w:spacing w:line="240" w:lineRule="auto"/>
              <w:rPr>
                <w:rFonts w:ascii="Garamond" w:eastAsia="Garamond" w:hAnsi="Garamond" w:cs="Garamond"/>
              </w:rPr>
            </w:pPr>
            <w:r>
              <w:rPr>
                <w:rFonts w:ascii="Garamond" w:eastAsia="Garamond" w:hAnsi="Garamond" w:cs="Garamond"/>
              </w:rPr>
              <w:t>8257801335</w:t>
            </w:r>
          </w:p>
        </w:tc>
        <w:tc>
          <w:tcPr>
            <w:tcW w:w="1775" w:type="dxa"/>
            <w:tcBorders>
              <w:top w:val="nil"/>
              <w:left w:val="nil"/>
              <w:bottom w:val="single" w:sz="5" w:space="0" w:color="000000"/>
              <w:right w:val="single" w:sz="5" w:space="0" w:color="000000"/>
            </w:tcBorders>
            <w:tcMar>
              <w:top w:w="0" w:type="dxa"/>
              <w:left w:w="100" w:type="dxa"/>
              <w:bottom w:w="0" w:type="dxa"/>
              <w:right w:w="100" w:type="dxa"/>
            </w:tcMar>
          </w:tcPr>
          <w:p w14:paraId="2A8405DC" w14:textId="77777777" w:rsidR="004416BD" w:rsidRDefault="00057F67">
            <w:pPr>
              <w:spacing w:line="240" w:lineRule="auto"/>
              <w:jc w:val="center"/>
              <w:rPr>
                <w:rFonts w:ascii="Garamond" w:eastAsia="Garamond" w:hAnsi="Garamond" w:cs="Garamond"/>
              </w:rPr>
            </w:pPr>
            <w:r>
              <w:rPr>
                <w:rFonts w:ascii="Garamond" w:eastAsia="Garamond" w:hAnsi="Garamond" w:cs="Garamond"/>
              </w:rPr>
              <w:t>2)</w:t>
            </w:r>
            <w:proofErr w:type="gramStart"/>
            <w:r>
              <w:rPr>
                <w:rFonts w:ascii="Garamond" w:eastAsia="Garamond" w:hAnsi="Garamond" w:cs="Garamond"/>
              </w:rPr>
              <w:t>SAJITHA,AMBALAPARA</w:t>
            </w:r>
            <w:proofErr w:type="gramEnd"/>
          </w:p>
        </w:tc>
      </w:tr>
      <w:tr w:rsidR="004416BD" w14:paraId="2AAF850A" w14:textId="77777777">
        <w:trPr>
          <w:trHeight w:val="285"/>
        </w:trPr>
        <w:tc>
          <w:tcPr>
            <w:tcW w:w="820" w:type="dxa"/>
            <w:tcBorders>
              <w:top w:val="nil"/>
              <w:left w:val="single" w:sz="5" w:space="0" w:color="000000"/>
              <w:bottom w:val="single" w:sz="5" w:space="0" w:color="000000"/>
              <w:right w:val="single" w:sz="4" w:space="0" w:color="000000"/>
            </w:tcBorders>
            <w:tcMar>
              <w:top w:w="0" w:type="dxa"/>
              <w:left w:w="100" w:type="dxa"/>
              <w:bottom w:w="0" w:type="dxa"/>
              <w:right w:w="100" w:type="dxa"/>
            </w:tcMar>
          </w:tcPr>
          <w:p w14:paraId="5A6A98D1" w14:textId="77777777" w:rsidR="004416BD" w:rsidRDefault="00057F67">
            <w:pPr>
              <w:spacing w:before="240"/>
              <w:jc w:val="center"/>
              <w:rPr>
                <w:rFonts w:ascii="Garamond" w:eastAsia="Garamond" w:hAnsi="Garamond" w:cs="Garamond"/>
              </w:rPr>
            </w:pPr>
            <w:r>
              <w:rPr>
                <w:rFonts w:ascii="Garamond" w:eastAsia="Garamond" w:hAnsi="Garamond" w:cs="Garamond"/>
              </w:rPr>
              <w:t>25</w:t>
            </w:r>
          </w:p>
        </w:tc>
        <w:tc>
          <w:tcPr>
            <w:tcW w:w="1170" w:type="dxa"/>
            <w:tcBorders>
              <w:top w:val="nil"/>
              <w:left w:val="single" w:sz="4" w:space="0" w:color="000000"/>
              <w:bottom w:val="single" w:sz="5" w:space="0" w:color="000000"/>
              <w:right w:val="single" w:sz="5" w:space="0" w:color="000000"/>
            </w:tcBorders>
            <w:tcMar>
              <w:top w:w="0" w:type="dxa"/>
              <w:left w:w="100" w:type="dxa"/>
              <w:bottom w:w="0" w:type="dxa"/>
              <w:right w:w="100" w:type="dxa"/>
            </w:tcMar>
          </w:tcPr>
          <w:p w14:paraId="46755E25" w14:textId="77777777" w:rsidR="004416BD" w:rsidRDefault="00057F67">
            <w:pPr>
              <w:spacing w:before="240"/>
              <w:jc w:val="center"/>
              <w:rPr>
                <w:rFonts w:ascii="Garamond" w:eastAsia="Garamond" w:hAnsi="Garamond" w:cs="Garamond"/>
              </w:rPr>
            </w:pPr>
            <w:r>
              <w:rPr>
                <w:rFonts w:ascii="Garamond" w:eastAsia="Garamond" w:hAnsi="Garamond" w:cs="Garamond"/>
              </w:rPr>
              <w:t>15</w:t>
            </w:r>
          </w:p>
        </w:tc>
        <w:tc>
          <w:tcPr>
            <w:tcW w:w="2520" w:type="dxa"/>
            <w:tcBorders>
              <w:top w:val="nil"/>
              <w:left w:val="nil"/>
              <w:bottom w:val="single" w:sz="5" w:space="0" w:color="000000"/>
              <w:right w:val="single" w:sz="4" w:space="0" w:color="000000"/>
            </w:tcBorders>
            <w:tcMar>
              <w:top w:w="0" w:type="dxa"/>
              <w:left w:w="100" w:type="dxa"/>
              <w:bottom w:w="0" w:type="dxa"/>
              <w:right w:w="100" w:type="dxa"/>
            </w:tcMar>
          </w:tcPr>
          <w:p w14:paraId="1FA99194" w14:textId="77777777" w:rsidR="004416BD" w:rsidRDefault="00057F67">
            <w:pPr>
              <w:spacing w:line="240" w:lineRule="auto"/>
              <w:rPr>
                <w:rFonts w:ascii="Garamond" w:eastAsia="Garamond" w:hAnsi="Garamond" w:cs="Garamond"/>
              </w:rPr>
            </w:pPr>
            <w:r>
              <w:rPr>
                <w:rFonts w:ascii="Garamond" w:eastAsia="Garamond" w:hAnsi="Garamond" w:cs="Garamond"/>
              </w:rPr>
              <w:t>3)AJITHA, POLLA A/W</w:t>
            </w:r>
          </w:p>
        </w:tc>
        <w:tc>
          <w:tcPr>
            <w:tcW w:w="2610" w:type="dxa"/>
            <w:tcBorders>
              <w:top w:val="nil"/>
              <w:left w:val="single" w:sz="4" w:space="0" w:color="000000"/>
              <w:bottom w:val="single" w:sz="5" w:space="0" w:color="000000"/>
              <w:right w:val="single" w:sz="5" w:space="0" w:color="000000"/>
            </w:tcBorders>
          </w:tcPr>
          <w:p w14:paraId="47428FF7" w14:textId="77777777" w:rsidR="004416BD" w:rsidRDefault="00057F67">
            <w:pPr>
              <w:spacing w:line="240" w:lineRule="auto"/>
              <w:rPr>
                <w:rFonts w:ascii="Garamond" w:eastAsia="Garamond" w:hAnsi="Garamond" w:cs="Garamond"/>
              </w:rPr>
            </w:pPr>
            <w:r>
              <w:rPr>
                <w:rFonts w:ascii="Garamond" w:eastAsia="Garamond" w:hAnsi="Garamond" w:cs="Garamond"/>
              </w:rPr>
              <w:t>8281015109</w:t>
            </w:r>
          </w:p>
        </w:tc>
        <w:tc>
          <w:tcPr>
            <w:tcW w:w="1775" w:type="dxa"/>
            <w:tcBorders>
              <w:top w:val="nil"/>
              <w:left w:val="nil"/>
              <w:bottom w:val="single" w:sz="5" w:space="0" w:color="000000"/>
              <w:right w:val="single" w:sz="5" w:space="0" w:color="000000"/>
            </w:tcBorders>
            <w:tcMar>
              <w:top w:w="0" w:type="dxa"/>
              <w:left w:w="100" w:type="dxa"/>
              <w:bottom w:w="0" w:type="dxa"/>
              <w:right w:w="100" w:type="dxa"/>
            </w:tcMar>
          </w:tcPr>
          <w:p w14:paraId="5F99CF38" w14:textId="77777777" w:rsidR="004416BD" w:rsidRDefault="00057F67">
            <w:pPr>
              <w:spacing w:line="240" w:lineRule="auto"/>
              <w:jc w:val="center"/>
              <w:rPr>
                <w:rFonts w:ascii="Garamond" w:eastAsia="Garamond" w:hAnsi="Garamond" w:cs="Garamond"/>
              </w:rPr>
            </w:pPr>
            <w:r>
              <w:rPr>
                <w:rFonts w:ascii="Garamond" w:eastAsia="Garamond" w:hAnsi="Garamond" w:cs="Garamond"/>
              </w:rPr>
              <w:t>3)AJITHA, POLLA A/W</w:t>
            </w:r>
          </w:p>
        </w:tc>
      </w:tr>
    </w:tbl>
    <w:p w14:paraId="2A8FA77A" w14:textId="77777777" w:rsidR="004416BD" w:rsidRDefault="004416BD">
      <w:pPr>
        <w:jc w:val="left"/>
        <w:rPr>
          <w:rFonts w:ascii="Garamond" w:eastAsia="Garamond" w:hAnsi="Garamond" w:cs="Garamond"/>
        </w:rPr>
      </w:pPr>
    </w:p>
    <w:p w14:paraId="6418BACD" w14:textId="77777777" w:rsidR="004416BD" w:rsidRDefault="004416BD">
      <w:pPr>
        <w:jc w:val="left"/>
        <w:rPr>
          <w:rFonts w:ascii="Garamond" w:eastAsia="Garamond" w:hAnsi="Garamond" w:cs="Garamond"/>
        </w:rPr>
      </w:pPr>
    </w:p>
    <w:p w14:paraId="23C32F41" w14:textId="77777777" w:rsidR="004416BD" w:rsidRDefault="004416BD">
      <w:pPr>
        <w:jc w:val="left"/>
        <w:rPr>
          <w:rFonts w:ascii="Garamond" w:eastAsia="Garamond" w:hAnsi="Garamond" w:cs="Garamond"/>
        </w:rPr>
      </w:pPr>
    </w:p>
    <w:p w14:paraId="11F88FDB" w14:textId="77777777" w:rsidR="004416BD" w:rsidRDefault="004416BD">
      <w:pPr>
        <w:jc w:val="left"/>
        <w:rPr>
          <w:rFonts w:ascii="Garamond" w:eastAsia="Garamond" w:hAnsi="Garamond" w:cs="Garamond"/>
        </w:rPr>
      </w:pPr>
    </w:p>
    <w:p w14:paraId="07B383BA" w14:textId="77777777" w:rsidR="004416BD" w:rsidRDefault="004416BD">
      <w:pPr>
        <w:jc w:val="left"/>
        <w:rPr>
          <w:rFonts w:ascii="Garamond" w:eastAsia="Garamond" w:hAnsi="Garamond" w:cs="Garamond"/>
        </w:rPr>
      </w:pPr>
    </w:p>
    <w:p w14:paraId="0CD12EC5" w14:textId="77777777" w:rsidR="004416BD" w:rsidRDefault="00057F67">
      <w:pPr>
        <w:pStyle w:val="Heading3"/>
        <w:jc w:val="left"/>
        <w:rPr>
          <w:rFonts w:ascii="Garamond" w:eastAsia="Garamond" w:hAnsi="Garamond" w:cs="Garamond"/>
          <w:color w:val="000000"/>
        </w:rPr>
      </w:pPr>
      <w:bookmarkStart w:id="123" w:name="_heading=h.v3hq8e7jm36j" w:colFirst="0" w:colLast="0"/>
      <w:bookmarkEnd w:id="123"/>
      <w:r>
        <w:rPr>
          <w:rFonts w:ascii="Garamond" w:eastAsia="Garamond" w:hAnsi="Garamond" w:cs="Garamond"/>
          <w:color w:val="000000"/>
        </w:rPr>
        <w:t>1.12. Information regarding resources</w:t>
      </w:r>
    </w:p>
    <w:p w14:paraId="4FFBF7E2" w14:textId="77777777" w:rsidR="004416BD" w:rsidRDefault="004416BD">
      <w:pPr>
        <w:rPr>
          <w:rFonts w:ascii="Garamond" w:eastAsia="Garamond" w:hAnsi="Garamond" w:cs="Garamond"/>
        </w:rPr>
      </w:pPr>
    </w:p>
    <w:tbl>
      <w:tblPr>
        <w:tblStyle w:val="affff"/>
        <w:tblW w:w="919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4416BD" w14:paraId="47332938" w14:textId="77777777">
        <w:tc>
          <w:tcPr>
            <w:tcW w:w="3064" w:type="dxa"/>
            <w:shd w:val="clear" w:color="auto" w:fill="FFFFFF"/>
            <w:tcMar>
              <w:top w:w="100" w:type="dxa"/>
              <w:left w:w="100" w:type="dxa"/>
              <w:bottom w:w="100" w:type="dxa"/>
              <w:right w:w="100" w:type="dxa"/>
            </w:tcMar>
          </w:tcPr>
          <w:p w14:paraId="10617B69" w14:textId="77777777" w:rsidR="004416BD" w:rsidRDefault="00057F67">
            <w:pPr>
              <w:widowControl w:val="0"/>
              <w:spacing w:line="240" w:lineRule="auto"/>
              <w:jc w:val="left"/>
              <w:rPr>
                <w:rFonts w:ascii="Garamond" w:eastAsia="Garamond" w:hAnsi="Garamond" w:cs="Garamond"/>
              </w:rPr>
            </w:pPr>
            <w:r>
              <w:rPr>
                <w:rFonts w:ascii="Garamond" w:eastAsia="Garamond" w:hAnsi="Garamond" w:cs="Garamond"/>
              </w:rPr>
              <w:t>Means of transportation</w:t>
            </w:r>
          </w:p>
        </w:tc>
        <w:tc>
          <w:tcPr>
            <w:tcW w:w="3064" w:type="dxa"/>
            <w:shd w:val="clear" w:color="auto" w:fill="FFFFFF"/>
            <w:tcMar>
              <w:top w:w="100" w:type="dxa"/>
              <w:left w:w="100" w:type="dxa"/>
              <w:bottom w:w="100" w:type="dxa"/>
              <w:right w:w="100" w:type="dxa"/>
            </w:tcMar>
          </w:tcPr>
          <w:p w14:paraId="06C82A9D" w14:textId="77777777" w:rsidR="004416BD" w:rsidRDefault="00057F67">
            <w:pPr>
              <w:widowControl w:val="0"/>
              <w:spacing w:line="240" w:lineRule="auto"/>
              <w:jc w:val="left"/>
              <w:rPr>
                <w:rFonts w:ascii="Garamond" w:eastAsia="Garamond" w:hAnsi="Garamond" w:cs="Garamond"/>
              </w:rPr>
            </w:pPr>
            <w:r>
              <w:rPr>
                <w:rFonts w:ascii="Garamond" w:eastAsia="Garamond" w:hAnsi="Garamond" w:cs="Garamond"/>
              </w:rPr>
              <w:t>Name of Owner</w:t>
            </w:r>
          </w:p>
        </w:tc>
        <w:tc>
          <w:tcPr>
            <w:tcW w:w="3064" w:type="dxa"/>
            <w:shd w:val="clear" w:color="auto" w:fill="FFFFFF"/>
            <w:tcMar>
              <w:top w:w="100" w:type="dxa"/>
              <w:left w:w="100" w:type="dxa"/>
              <w:bottom w:w="100" w:type="dxa"/>
              <w:right w:w="100" w:type="dxa"/>
            </w:tcMar>
          </w:tcPr>
          <w:p w14:paraId="481776BE" w14:textId="77777777" w:rsidR="004416BD" w:rsidRDefault="00057F67">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Phone Number</w:t>
            </w:r>
          </w:p>
        </w:tc>
      </w:tr>
      <w:tr w:rsidR="004416BD" w14:paraId="77D24E7C" w14:textId="77777777">
        <w:tc>
          <w:tcPr>
            <w:tcW w:w="3064" w:type="dxa"/>
            <w:tcMar>
              <w:top w:w="100" w:type="dxa"/>
              <w:left w:w="100" w:type="dxa"/>
              <w:bottom w:w="100" w:type="dxa"/>
              <w:right w:w="100" w:type="dxa"/>
            </w:tcMar>
          </w:tcPr>
          <w:p w14:paraId="10C12D27" w14:textId="77777777" w:rsidR="004416BD" w:rsidRDefault="00057F67">
            <w:pPr>
              <w:widowControl w:val="0"/>
              <w:spacing w:line="240" w:lineRule="auto"/>
              <w:jc w:val="left"/>
              <w:rPr>
                <w:rFonts w:ascii="Garamond" w:eastAsia="Garamond" w:hAnsi="Garamond" w:cs="Garamond"/>
              </w:rPr>
            </w:pPr>
            <w:r>
              <w:rPr>
                <w:rFonts w:ascii="Garamond" w:eastAsia="Garamond" w:hAnsi="Garamond" w:cs="Garamond"/>
              </w:rPr>
              <w:t>Heavy Trucks</w:t>
            </w:r>
          </w:p>
        </w:tc>
        <w:tc>
          <w:tcPr>
            <w:tcW w:w="3064" w:type="dxa"/>
            <w:tcMar>
              <w:top w:w="100" w:type="dxa"/>
              <w:left w:w="100" w:type="dxa"/>
              <w:bottom w:w="100" w:type="dxa"/>
              <w:right w:w="100" w:type="dxa"/>
            </w:tcMar>
          </w:tcPr>
          <w:p w14:paraId="5DEDE28B" w14:textId="77777777" w:rsidR="004416BD" w:rsidRDefault="00057F67">
            <w:pPr>
              <w:widowControl w:val="0"/>
              <w:spacing w:line="240" w:lineRule="auto"/>
              <w:jc w:val="left"/>
              <w:rPr>
                <w:rFonts w:ascii="Garamond" w:eastAsia="Garamond" w:hAnsi="Garamond" w:cs="Garamond"/>
              </w:rPr>
            </w:pPr>
            <w:r>
              <w:rPr>
                <w:rFonts w:ascii="Garamond" w:eastAsia="Garamond" w:hAnsi="Garamond" w:cs="Garamond"/>
              </w:rPr>
              <w:t>IBRAHIM</w:t>
            </w:r>
          </w:p>
        </w:tc>
        <w:tc>
          <w:tcPr>
            <w:tcW w:w="3064" w:type="dxa"/>
            <w:tcMar>
              <w:top w:w="100" w:type="dxa"/>
              <w:left w:w="100" w:type="dxa"/>
              <w:bottom w:w="100" w:type="dxa"/>
              <w:right w:w="100" w:type="dxa"/>
            </w:tcMar>
          </w:tcPr>
          <w:p w14:paraId="0A18E33D" w14:textId="77777777" w:rsidR="004416BD" w:rsidRDefault="00057F67">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9495102836</w:t>
            </w:r>
          </w:p>
        </w:tc>
      </w:tr>
      <w:tr w:rsidR="004416BD" w14:paraId="71486808" w14:textId="77777777">
        <w:tc>
          <w:tcPr>
            <w:tcW w:w="3064" w:type="dxa"/>
            <w:tcMar>
              <w:top w:w="100" w:type="dxa"/>
              <w:left w:w="100" w:type="dxa"/>
              <w:bottom w:w="100" w:type="dxa"/>
              <w:right w:w="100" w:type="dxa"/>
            </w:tcMar>
          </w:tcPr>
          <w:p w14:paraId="5A19D525" w14:textId="77777777" w:rsidR="004416BD" w:rsidRDefault="00057F67">
            <w:pPr>
              <w:widowControl w:val="0"/>
              <w:spacing w:line="240" w:lineRule="auto"/>
              <w:jc w:val="left"/>
              <w:rPr>
                <w:rFonts w:ascii="Garamond" w:eastAsia="Garamond" w:hAnsi="Garamond" w:cs="Garamond"/>
              </w:rPr>
            </w:pPr>
            <w:r>
              <w:rPr>
                <w:rFonts w:ascii="Garamond" w:eastAsia="Garamond" w:hAnsi="Garamond" w:cs="Garamond"/>
              </w:rPr>
              <w:t>Tractor</w:t>
            </w:r>
          </w:p>
        </w:tc>
        <w:tc>
          <w:tcPr>
            <w:tcW w:w="3064" w:type="dxa"/>
            <w:tcMar>
              <w:top w:w="100" w:type="dxa"/>
              <w:left w:w="100" w:type="dxa"/>
              <w:bottom w:w="100" w:type="dxa"/>
              <w:right w:w="100" w:type="dxa"/>
            </w:tcMar>
          </w:tcPr>
          <w:p w14:paraId="2C12CE13" w14:textId="77777777" w:rsidR="004416BD" w:rsidRDefault="00057F67">
            <w:pPr>
              <w:widowControl w:val="0"/>
              <w:spacing w:line="240" w:lineRule="auto"/>
              <w:jc w:val="left"/>
              <w:rPr>
                <w:rFonts w:ascii="Garamond" w:eastAsia="Garamond" w:hAnsi="Garamond" w:cs="Garamond"/>
              </w:rPr>
            </w:pPr>
            <w:r>
              <w:rPr>
                <w:rFonts w:ascii="Garamond" w:eastAsia="Garamond" w:hAnsi="Garamond" w:cs="Garamond"/>
              </w:rPr>
              <w:t>RANJITH</w:t>
            </w:r>
          </w:p>
        </w:tc>
        <w:tc>
          <w:tcPr>
            <w:tcW w:w="3064" w:type="dxa"/>
            <w:tcMar>
              <w:top w:w="100" w:type="dxa"/>
              <w:left w:w="100" w:type="dxa"/>
              <w:bottom w:w="100" w:type="dxa"/>
              <w:right w:w="100" w:type="dxa"/>
            </w:tcMar>
          </w:tcPr>
          <w:p w14:paraId="68787C60" w14:textId="77777777" w:rsidR="004416BD" w:rsidRDefault="00057F67">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9447953359</w:t>
            </w:r>
          </w:p>
        </w:tc>
      </w:tr>
      <w:tr w:rsidR="004416BD" w14:paraId="1E990C56" w14:textId="77777777">
        <w:tc>
          <w:tcPr>
            <w:tcW w:w="3064" w:type="dxa"/>
            <w:tcMar>
              <w:top w:w="100" w:type="dxa"/>
              <w:left w:w="100" w:type="dxa"/>
              <w:bottom w:w="100" w:type="dxa"/>
              <w:right w:w="100" w:type="dxa"/>
            </w:tcMar>
          </w:tcPr>
          <w:p w14:paraId="01CBF019" w14:textId="77777777" w:rsidR="004416BD" w:rsidRDefault="00057F67">
            <w:pPr>
              <w:widowControl w:val="0"/>
              <w:spacing w:line="240" w:lineRule="auto"/>
              <w:jc w:val="left"/>
              <w:rPr>
                <w:rFonts w:ascii="Garamond" w:eastAsia="Garamond" w:hAnsi="Garamond" w:cs="Garamond"/>
              </w:rPr>
            </w:pPr>
            <w:r>
              <w:rPr>
                <w:rFonts w:ascii="Garamond" w:eastAsia="Garamond" w:hAnsi="Garamond" w:cs="Garamond"/>
              </w:rPr>
              <w:t>Ambulances</w:t>
            </w:r>
          </w:p>
        </w:tc>
        <w:tc>
          <w:tcPr>
            <w:tcW w:w="3064" w:type="dxa"/>
            <w:tcMar>
              <w:top w:w="100" w:type="dxa"/>
              <w:left w:w="100" w:type="dxa"/>
              <w:bottom w:w="100" w:type="dxa"/>
              <w:right w:w="100" w:type="dxa"/>
            </w:tcMar>
          </w:tcPr>
          <w:p w14:paraId="07C6A5DC" w14:textId="77777777" w:rsidR="004416BD" w:rsidRDefault="00057F67">
            <w:pPr>
              <w:widowControl w:val="0"/>
              <w:spacing w:line="240" w:lineRule="auto"/>
              <w:jc w:val="left"/>
              <w:rPr>
                <w:rFonts w:ascii="Garamond" w:eastAsia="Garamond" w:hAnsi="Garamond" w:cs="Garamond"/>
              </w:rPr>
            </w:pPr>
            <w:r>
              <w:rPr>
                <w:rFonts w:ascii="Garamond" w:eastAsia="Garamond" w:hAnsi="Garamond" w:cs="Garamond"/>
              </w:rPr>
              <w:t>RURAL BANK</w:t>
            </w:r>
          </w:p>
        </w:tc>
        <w:tc>
          <w:tcPr>
            <w:tcW w:w="3064" w:type="dxa"/>
            <w:tcMar>
              <w:top w:w="100" w:type="dxa"/>
              <w:left w:w="100" w:type="dxa"/>
              <w:bottom w:w="100" w:type="dxa"/>
              <w:right w:w="100" w:type="dxa"/>
            </w:tcMar>
          </w:tcPr>
          <w:p w14:paraId="6AD593EE" w14:textId="77777777" w:rsidR="004416BD" w:rsidRDefault="00057F67">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8547859828</w:t>
            </w:r>
          </w:p>
        </w:tc>
      </w:tr>
      <w:tr w:rsidR="004416BD" w14:paraId="09934CB3" w14:textId="77777777">
        <w:tc>
          <w:tcPr>
            <w:tcW w:w="3064" w:type="dxa"/>
            <w:tcMar>
              <w:top w:w="100" w:type="dxa"/>
              <w:left w:w="100" w:type="dxa"/>
              <w:bottom w:w="100" w:type="dxa"/>
              <w:right w:w="100" w:type="dxa"/>
            </w:tcMar>
          </w:tcPr>
          <w:p w14:paraId="707B05BF" w14:textId="77777777" w:rsidR="004416BD" w:rsidRDefault="00057F67">
            <w:pPr>
              <w:widowControl w:val="0"/>
              <w:spacing w:line="240" w:lineRule="auto"/>
              <w:jc w:val="left"/>
              <w:rPr>
                <w:rFonts w:ascii="Garamond" w:eastAsia="Garamond" w:hAnsi="Garamond" w:cs="Garamond"/>
              </w:rPr>
            </w:pPr>
            <w:r>
              <w:rPr>
                <w:rFonts w:ascii="Garamond" w:eastAsia="Garamond" w:hAnsi="Garamond" w:cs="Garamond"/>
              </w:rPr>
              <w:t>Boats</w:t>
            </w:r>
          </w:p>
        </w:tc>
        <w:tc>
          <w:tcPr>
            <w:tcW w:w="3064" w:type="dxa"/>
            <w:tcMar>
              <w:top w:w="100" w:type="dxa"/>
              <w:left w:w="100" w:type="dxa"/>
              <w:bottom w:w="100" w:type="dxa"/>
              <w:right w:w="100" w:type="dxa"/>
            </w:tcMar>
          </w:tcPr>
          <w:p w14:paraId="3A986DAB" w14:textId="77777777" w:rsidR="004416BD" w:rsidRDefault="00057F67">
            <w:pPr>
              <w:widowControl w:val="0"/>
              <w:spacing w:line="240" w:lineRule="auto"/>
              <w:jc w:val="left"/>
              <w:rPr>
                <w:rFonts w:ascii="Garamond" w:eastAsia="Garamond" w:hAnsi="Garamond" w:cs="Garamond"/>
              </w:rPr>
            </w:pPr>
            <w:r>
              <w:rPr>
                <w:rFonts w:ascii="Garamond" w:eastAsia="Garamond" w:hAnsi="Garamond" w:cs="Garamond"/>
              </w:rPr>
              <w:t>KALLETTUM KADAVU BAT SERVICE</w:t>
            </w:r>
          </w:p>
        </w:tc>
        <w:tc>
          <w:tcPr>
            <w:tcW w:w="3064" w:type="dxa"/>
            <w:tcMar>
              <w:top w:w="100" w:type="dxa"/>
              <w:left w:w="100" w:type="dxa"/>
              <w:bottom w:w="100" w:type="dxa"/>
              <w:right w:w="100" w:type="dxa"/>
            </w:tcMar>
          </w:tcPr>
          <w:p w14:paraId="04B40793" w14:textId="77777777" w:rsidR="004416BD" w:rsidRDefault="00057F67">
            <w:pPr>
              <w:widowControl w:val="0"/>
              <w:pBdr>
                <w:top w:val="nil"/>
                <w:left w:val="nil"/>
                <w:bottom w:val="nil"/>
                <w:right w:val="nil"/>
                <w:between w:val="nil"/>
              </w:pBdr>
              <w:spacing w:line="240" w:lineRule="auto"/>
              <w:jc w:val="left"/>
              <w:rPr>
                <w:rFonts w:ascii="Garamond" w:eastAsia="Garamond" w:hAnsi="Garamond" w:cs="Garamond"/>
              </w:rPr>
            </w:pPr>
            <w:r>
              <w:rPr>
                <w:rFonts w:ascii="Garamond" w:eastAsia="Garamond" w:hAnsi="Garamond" w:cs="Garamond"/>
              </w:rPr>
              <w:t>9846957999</w:t>
            </w:r>
          </w:p>
        </w:tc>
      </w:tr>
      <w:tr w:rsidR="004416BD" w14:paraId="527A70F8" w14:textId="77777777">
        <w:tc>
          <w:tcPr>
            <w:tcW w:w="3064" w:type="dxa"/>
            <w:tcMar>
              <w:top w:w="100" w:type="dxa"/>
              <w:left w:w="100" w:type="dxa"/>
              <w:bottom w:w="100" w:type="dxa"/>
              <w:right w:w="100" w:type="dxa"/>
            </w:tcMar>
          </w:tcPr>
          <w:p w14:paraId="72F22EA4" w14:textId="77777777" w:rsidR="004416BD" w:rsidRDefault="00057F67">
            <w:pPr>
              <w:widowControl w:val="0"/>
              <w:spacing w:line="240" w:lineRule="auto"/>
              <w:jc w:val="left"/>
              <w:rPr>
                <w:rFonts w:ascii="Garamond" w:eastAsia="Garamond" w:hAnsi="Garamond" w:cs="Garamond"/>
              </w:rPr>
            </w:pPr>
            <w:r>
              <w:rPr>
                <w:rFonts w:ascii="Garamond" w:eastAsia="Garamond" w:hAnsi="Garamond" w:cs="Garamond"/>
              </w:rPr>
              <w:t>Taxi service</w:t>
            </w:r>
          </w:p>
        </w:tc>
        <w:tc>
          <w:tcPr>
            <w:tcW w:w="3064" w:type="dxa"/>
            <w:tcMar>
              <w:top w:w="100" w:type="dxa"/>
              <w:left w:w="100" w:type="dxa"/>
              <w:bottom w:w="100" w:type="dxa"/>
              <w:right w:w="100" w:type="dxa"/>
            </w:tcMar>
          </w:tcPr>
          <w:p w14:paraId="4FF42B95" w14:textId="77777777" w:rsidR="004416BD" w:rsidRDefault="00057F67">
            <w:pPr>
              <w:widowControl w:val="0"/>
              <w:spacing w:line="240" w:lineRule="auto"/>
              <w:jc w:val="left"/>
              <w:rPr>
                <w:rFonts w:ascii="Garamond" w:eastAsia="Garamond" w:hAnsi="Garamond" w:cs="Garamond"/>
                <w:color w:val="000000"/>
              </w:rPr>
            </w:pPr>
            <w:r>
              <w:rPr>
                <w:rFonts w:ascii="Garamond" w:eastAsia="Garamond" w:hAnsi="Garamond" w:cs="Garamond"/>
                <w:color w:val="000000"/>
              </w:rPr>
              <w:t>SHIHAB</w:t>
            </w:r>
          </w:p>
        </w:tc>
        <w:tc>
          <w:tcPr>
            <w:tcW w:w="3064" w:type="dxa"/>
            <w:tcMar>
              <w:top w:w="100" w:type="dxa"/>
              <w:left w:w="100" w:type="dxa"/>
              <w:bottom w:w="100" w:type="dxa"/>
              <w:right w:w="100" w:type="dxa"/>
            </w:tcMar>
          </w:tcPr>
          <w:p w14:paraId="6538E372" w14:textId="77777777" w:rsidR="004416BD" w:rsidRDefault="00057F67">
            <w:pPr>
              <w:widowControl w:val="0"/>
              <w:pBdr>
                <w:top w:val="nil"/>
                <w:left w:val="nil"/>
                <w:bottom w:val="nil"/>
                <w:right w:val="nil"/>
                <w:between w:val="nil"/>
              </w:pBdr>
              <w:spacing w:line="240" w:lineRule="auto"/>
              <w:jc w:val="left"/>
              <w:rPr>
                <w:rFonts w:ascii="Garamond" w:eastAsia="Garamond" w:hAnsi="Garamond" w:cs="Garamond"/>
                <w:color w:val="000000"/>
              </w:rPr>
            </w:pPr>
            <w:r>
              <w:rPr>
                <w:rFonts w:ascii="Garamond" w:eastAsia="Garamond" w:hAnsi="Garamond" w:cs="Garamond"/>
                <w:color w:val="000000"/>
              </w:rPr>
              <w:t>8547142973</w:t>
            </w:r>
          </w:p>
        </w:tc>
      </w:tr>
    </w:tbl>
    <w:p w14:paraId="3E4CAACB" w14:textId="77777777" w:rsidR="004416BD" w:rsidRDefault="004416BD">
      <w:pPr>
        <w:rPr>
          <w:rFonts w:ascii="Garamond" w:eastAsia="Garamond" w:hAnsi="Garamond" w:cs="Garamond"/>
        </w:rPr>
      </w:pPr>
    </w:p>
    <w:p w14:paraId="1E40F947" w14:textId="77777777" w:rsidR="004416BD" w:rsidRDefault="00057F67">
      <w:pPr>
        <w:rPr>
          <w:rFonts w:ascii="Garamond" w:eastAsia="Garamond" w:hAnsi="Garamond" w:cs="Garamond"/>
        </w:rPr>
      </w:pPr>
      <w:r>
        <w:br w:type="page"/>
      </w:r>
    </w:p>
    <w:p w14:paraId="3DA7CFDE" w14:textId="77777777" w:rsidR="004416BD" w:rsidRDefault="00057F67">
      <w:pPr>
        <w:spacing w:before="240" w:after="240"/>
        <w:jc w:val="center"/>
        <w:rPr>
          <w:rFonts w:ascii="Garamond" w:eastAsia="Garamond" w:hAnsi="Garamond" w:cs="Garamond"/>
        </w:rPr>
      </w:pPr>
      <w:r>
        <w:rPr>
          <w:rFonts w:ascii="Garamond" w:eastAsia="Garamond" w:hAnsi="Garamond" w:cs="Garamond"/>
          <w:b/>
          <w:bCs/>
          <w:sz w:val="32"/>
          <w:szCs w:val="32"/>
        </w:rPr>
        <w:lastRenderedPageBreak/>
        <w:t xml:space="preserve">Annexure 1: LSG Baseline Data Collection Format </w:t>
      </w:r>
    </w:p>
    <w:p w14:paraId="69DE3E87" w14:textId="77777777" w:rsidR="004416BD" w:rsidRDefault="00057F67">
      <w:pPr>
        <w:spacing w:before="240" w:after="240"/>
        <w:rPr>
          <w:rFonts w:ascii="Garamond" w:eastAsia="Garamond" w:hAnsi="Garamond" w:cs="Garamond"/>
          <w:b/>
          <w:bCs/>
        </w:rPr>
      </w:pPr>
      <w:r>
        <w:rPr>
          <w:rFonts w:ascii="Garamond" w:eastAsia="Garamond" w:hAnsi="Garamond" w:cs="Garamond"/>
          <w:b/>
          <w:bCs/>
        </w:rPr>
        <w:t>A. Baseline data</w:t>
      </w:r>
    </w:p>
    <w:tbl>
      <w:tblPr>
        <w:tblStyle w:val="affff0"/>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235"/>
        <w:gridCol w:w="2235"/>
      </w:tblGrid>
      <w:tr w:rsidR="004416BD" w14:paraId="36EB1266" w14:textId="77777777">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0E11BACE" w14:textId="77777777" w:rsidR="004416BD" w:rsidRDefault="00057F67">
            <w:pPr>
              <w:jc w:val="center"/>
              <w:rPr>
                <w:rFonts w:ascii="Garamond" w:eastAsia="Garamond" w:hAnsi="Garamond" w:cs="Garamond"/>
                <w:b/>
                <w:bCs/>
              </w:rPr>
            </w:pPr>
            <w:r>
              <w:rPr>
                <w:rFonts w:ascii="Garamond" w:eastAsia="Garamond" w:hAnsi="Garamond" w:cs="Garamond"/>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9382AAE" w14:textId="77777777" w:rsidR="004416BD" w:rsidRDefault="00057F67">
            <w:pPr>
              <w:jc w:val="center"/>
              <w:rPr>
                <w:rFonts w:ascii="Garamond" w:eastAsia="Garamond" w:hAnsi="Garamond" w:cs="Garamond"/>
                <w:b/>
                <w:bCs/>
              </w:rPr>
            </w:pPr>
            <w:r>
              <w:rPr>
                <w:rFonts w:ascii="Garamond" w:eastAsia="Garamond" w:hAnsi="Garamond" w:cs="Garamond"/>
                <w:b/>
                <w:bCs/>
              </w:rPr>
              <w:t>Indicator / Field</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ACA37BE" w14:textId="77777777" w:rsidR="004416BD" w:rsidRDefault="00057F67">
            <w:pPr>
              <w:jc w:val="center"/>
              <w:rPr>
                <w:rFonts w:ascii="Garamond" w:eastAsia="Garamond" w:hAnsi="Garamond" w:cs="Garamond"/>
                <w:b/>
                <w:bCs/>
              </w:rPr>
            </w:pPr>
            <w:r>
              <w:rPr>
                <w:rFonts w:ascii="Garamond" w:eastAsia="Garamond" w:hAnsi="Garamond" w:cs="Garamond"/>
                <w:b/>
                <w:bCs/>
              </w:rPr>
              <w:t>Baseline Data</w:t>
            </w:r>
          </w:p>
        </w:tc>
        <w:tc>
          <w:tcPr>
            <w:tcW w:w="223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AC94865" w14:textId="77777777" w:rsidR="004416BD" w:rsidRDefault="00057F67">
            <w:pPr>
              <w:jc w:val="center"/>
              <w:rPr>
                <w:rFonts w:ascii="Garamond" w:eastAsia="Garamond" w:hAnsi="Garamond" w:cs="Garamond"/>
                <w:b/>
                <w:bCs/>
              </w:rPr>
            </w:pPr>
            <w:r>
              <w:rPr>
                <w:rFonts w:ascii="Garamond" w:eastAsia="Garamond" w:hAnsi="Garamond" w:cs="Garamond"/>
                <w:b/>
                <w:bCs/>
              </w:rPr>
              <w:t>Source / Remarks</w:t>
            </w:r>
          </w:p>
        </w:tc>
      </w:tr>
      <w:tr w:rsidR="004416BD" w14:paraId="3DEBD198"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32DA65F" w14:textId="77777777" w:rsidR="004416BD" w:rsidRDefault="00057F67">
            <w:pPr>
              <w:jc w:val="center"/>
              <w:rPr>
                <w:rFonts w:ascii="Garamond" w:eastAsia="Garamond" w:hAnsi="Garamond" w:cs="Garamond"/>
              </w:rPr>
            </w:pPr>
            <w:r>
              <w:rPr>
                <w:rFonts w:ascii="Garamond" w:eastAsia="Garamond" w:hAnsi="Garamond" w:cs="Garamond"/>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9548A1E" w14:textId="77777777" w:rsidR="004416BD" w:rsidRDefault="00057F67">
            <w:pPr>
              <w:rPr>
                <w:rFonts w:ascii="Garamond" w:eastAsia="Garamond" w:hAnsi="Garamond" w:cs="Garamond"/>
              </w:rPr>
            </w:pPr>
            <w:r>
              <w:rPr>
                <w:rFonts w:ascii="Garamond" w:eastAsia="Garamond" w:hAnsi="Garamond" w:cs="Garamond"/>
              </w:rPr>
              <w:t>Name of LSG</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B436142" w14:textId="77777777" w:rsidR="004416BD" w:rsidRDefault="00057F67">
            <w:pPr>
              <w:rPr>
                <w:rFonts w:ascii="Garamond" w:eastAsia="Garamond" w:hAnsi="Garamond" w:cs="Garamond"/>
              </w:rPr>
            </w:pPr>
            <w:proofErr w:type="spellStart"/>
            <w:r>
              <w:rPr>
                <w:rFonts w:ascii="Garamond" w:eastAsia="Garamond" w:hAnsi="Garamond" w:cs="Garamond"/>
              </w:rPr>
              <w:t>Ramanthali</w:t>
            </w:r>
            <w:proofErr w:type="spellEnd"/>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62F7224D" w14:textId="77777777" w:rsidR="004416BD" w:rsidRDefault="004416BD">
            <w:pPr>
              <w:rPr>
                <w:rFonts w:ascii="Garamond" w:eastAsia="Garamond" w:hAnsi="Garamond" w:cs="Garamond"/>
              </w:rPr>
            </w:pPr>
          </w:p>
        </w:tc>
      </w:tr>
      <w:tr w:rsidR="004416BD" w14:paraId="4CD46DDE"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AD48418" w14:textId="77777777" w:rsidR="004416BD" w:rsidRDefault="00057F67">
            <w:pPr>
              <w:jc w:val="center"/>
              <w:rPr>
                <w:rFonts w:ascii="Garamond" w:eastAsia="Garamond" w:hAnsi="Garamond" w:cs="Garamond"/>
              </w:rPr>
            </w:pPr>
            <w:r>
              <w:rPr>
                <w:rFonts w:ascii="Garamond" w:eastAsia="Garamond" w:hAnsi="Garamond" w:cs="Garamond"/>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65DC5852" w14:textId="77777777" w:rsidR="004416BD" w:rsidRDefault="00057F67">
            <w:pPr>
              <w:rPr>
                <w:rFonts w:ascii="Garamond" w:eastAsia="Garamond" w:hAnsi="Garamond" w:cs="Garamond"/>
              </w:rPr>
            </w:pPr>
            <w:r>
              <w:rPr>
                <w:rFonts w:ascii="Garamond" w:eastAsia="Garamond" w:hAnsi="Garamond" w:cs="Garamond"/>
              </w:rPr>
              <w:t>District</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1352631" w14:textId="77777777" w:rsidR="004416BD" w:rsidRDefault="00057F67">
            <w:pPr>
              <w:rPr>
                <w:rFonts w:ascii="Garamond" w:eastAsia="Garamond" w:hAnsi="Garamond" w:cs="Garamond"/>
              </w:rPr>
            </w:pPr>
            <w:r>
              <w:rPr>
                <w:rFonts w:ascii="Garamond" w:eastAsia="Garamond" w:hAnsi="Garamond" w:cs="Garamond"/>
              </w:rPr>
              <w:t>Kannur</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F070EEC" w14:textId="77777777" w:rsidR="004416BD" w:rsidRDefault="004416BD">
            <w:pPr>
              <w:rPr>
                <w:rFonts w:ascii="Garamond" w:eastAsia="Garamond" w:hAnsi="Garamond" w:cs="Garamond"/>
              </w:rPr>
            </w:pPr>
          </w:p>
        </w:tc>
      </w:tr>
      <w:tr w:rsidR="004416BD" w14:paraId="65360D82"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C87BA7D" w14:textId="77777777" w:rsidR="004416BD" w:rsidRDefault="00057F67">
            <w:pPr>
              <w:jc w:val="center"/>
              <w:rPr>
                <w:rFonts w:ascii="Garamond" w:eastAsia="Garamond" w:hAnsi="Garamond" w:cs="Garamond"/>
              </w:rPr>
            </w:pPr>
            <w:r>
              <w:rPr>
                <w:rFonts w:ascii="Garamond" w:eastAsia="Garamond" w:hAnsi="Garamond" w:cs="Garamond"/>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4E0A02E9" w14:textId="77777777" w:rsidR="004416BD" w:rsidRDefault="00057F67">
            <w:pPr>
              <w:rPr>
                <w:rFonts w:ascii="Garamond" w:eastAsia="Garamond" w:hAnsi="Garamond" w:cs="Garamond"/>
              </w:rPr>
            </w:pPr>
            <w:r>
              <w:rPr>
                <w:rFonts w:ascii="Garamond" w:eastAsia="Garamond" w:hAnsi="Garamond" w:cs="Garamond"/>
              </w:rPr>
              <w:t>Block / Taluk</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711E72A4" w14:textId="77777777" w:rsidR="004416BD" w:rsidRDefault="00057F67">
            <w:pPr>
              <w:rPr>
                <w:rFonts w:ascii="Garamond" w:eastAsia="Garamond" w:hAnsi="Garamond" w:cs="Garamond"/>
              </w:rPr>
            </w:pPr>
            <w:proofErr w:type="spellStart"/>
            <w:r>
              <w:rPr>
                <w:rFonts w:ascii="Garamond" w:eastAsia="Garamond" w:hAnsi="Garamond" w:cs="Garamond"/>
              </w:rPr>
              <w:t>Payyanur</w:t>
            </w:r>
            <w:proofErr w:type="spellEnd"/>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8210127" w14:textId="77777777" w:rsidR="004416BD" w:rsidRDefault="004416BD">
            <w:pPr>
              <w:rPr>
                <w:rFonts w:ascii="Garamond" w:eastAsia="Garamond" w:hAnsi="Garamond" w:cs="Garamond"/>
              </w:rPr>
            </w:pPr>
          </w:p>
        </w:tc>
      </w:tr>
      <w:tr w:rsidR="004416BD" w14:paraId="50CC17BA"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5B113FC" w14:textId="77777777" w:rsidR="004416BD" w:rsidRDefault="00057F67">
            <w:pPr>
              <w:jc w:val="center"/>
              <w:rPr>
                <w:rFonts w:ascii="Garamond" w:eastAsia="Garamond" w:hAnsi="Garamond" w:cs="Garamond"/>
              </w:rPr>
            </w:pPr>
            <w:r>
              <w:rPr>
                <w:rFonts w:ascii="Garamond" w:eastAsia="Garamond" w:hAnsi="Garamond" w:cs="Garamond"/>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55889A1" w14:textId="77777777" w:rsidR="004416BD" w:rsidRDefault="00057F67">
            <w:pPr>
              <w:rPr>
                <w:rFonts w:ascii="Garamond" w:eastAsia="Garamond" w:hAnsi="Garamond" w:cs="Garamond"/>
              </w:rPr>
            </w:pPr>
            <w:r>
              <w:rPr>
                <w:rFonts w:ascii="Garamond" w:eastAsia="Garamond" w:hAnsi="Garamond" w:cs="Garamond"/>
              </w:rPr>
              <w:t>Type of LSG (Gram Panchayat / Municipality / Corporation)</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0A4D296" w14:textId="77777777" w:rsidR="004416BD" w:rsidRDefault="00057F67">
            <w:pPr>
              <w:rPr>
                <w:rFonts w:ascii="Garamond" w:eastAsia="Garamond" w:hAnsi="Garamond" w:cs="Garamond"/>
              </w:rPr>
            </w:pPr>
            <w:r>
              <w:rPr>
                <w:rFonts w:ascii="Garamond" w:eastAsia="Garamond" w:hAnsi="Garamond" w:cs="Garamond"/>
              </w:rPr>
              <w:t>Grama Panchayath</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E2F89F4" w14:textId="77777777" w:rsidR="004416BD" w:rsidRDefault="004416BD">
            <w:pPr>
              <w:rPr>
                <w:rFonts w:ascii="Garamond" w:eastAsia="Garamond" w:hAnsi="Garamond" w:cs="Garamond"/>
              </w:rPr>
            </w:pPr>
          </w:p>
        </w:tc>
      </w:tr>
      <w:tr w:rsidR="004416BD" w14:paraId="773B6488"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0B71C5A" w14:textId="77777777" w:rsidR="004416BD" w:rsidRDefault="00057F67">
            <w:pPr>
              <w:jc w:val="center"/>
              <w:rPr>
                <w:rFonts w:ascii="Garamond" w:eastAsia="Garamond" w:hAnsi="Garamond" w:cs="Garamond"/>
              </w:rPr>
            </w:pPr>
            <w:r>
              <w:rPr>
                <w:rFonts w:ascii="Garamond" w:eastAsia="Garamond" w:hAnsi="Garamond" w:cs="Garamond"/>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4BC7841C" w14:textId="77777777" w:rsidR="004416BD" w:rsidRDefault="00057F67">
            <w:pPr>
              <w:rPr>
                <w:rFonts w:ascii="Garamond" w:eastAsia="Garamond" w:hAnsi="Garamond" w:cs="Garamond"/>
              </w:rPr>
            </w:pPr>
            <w:r>
              <w:rPr>
                <w:rFonts w:ascii="Garamond" w:eastAsia="Garamond" w:hAnsi="Garamond" w:cs="Garamond"/>
              </w:rPr>
              <w:t>Area (sq. km)</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023F0BA" w14:textId="77777777" w:rsidR="004416BD" w:rsidRDefault="00057F67">
            <w:pPr>
              <w:rPr>
                <w:rFonts w:ascii="Garamond" w:eastAsia="Garamond" w:hAnsi="Garamond" w:cs="Garamond"/>
              </w:rPr>
            </w:pPr>
            <w:r>
              <w:rPr>
                <w:rFonts w:ascii="Garamond" w:eastAsia="Garamond" w:hAnsi="Garamond" w:cs="Garamond"/>
              </w:rPr>
              <w:t>31.41</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3DD6DF25" w14:textId="77777777" w:rsidR="004416BD" w:rsidRDefault="004416BD">
            <w:pPr>
              <w:rPr>
                <w:rFonts w:ascii="Garamond" w:eastAsia="Garamond" w:hAnsi="Garamond" w:cs="Garamond"/>
              </w:rPr>
            </w:pPr>
          </w:p>
        </w:tc>
      </w:tr>
      <w:tr w:rsidR="004416BD" w14:paraId="64ED0E14"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C8CAA4B" w14:textId="77777777" w:rsidR="004416BD" w:rsidRDefault="00057F67">
            <w:pPr>
              <w:jc w:val="center"/>
              <w:rPr>
                <w:rFonts w:ascii="Garamond" w:eastAsia="Garamond" w:hAnsi="Garamond" w:cs="Garamond"/>
              </w:rPr>
            </w:pPr>
            <w:r>
              <w:rPr>
                <w:rFonts w:ascii="Garamond" w:eastAsia="Garamond" w:hAnsi="Garamond" w:cs="Garamond"/>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B6DE6DE" w14:textId="77777777" w:rsidR="004416BD" w:rsidRDefault="00057F67">
            <w:pPr>
              <w:rPr>
                <w:rFonts w:ascii="Garamond" w:eastAsia="Garamond" w:hAnsi="Garamond" w:cs="Garamond"/>
              </w:rPr>
            </w:pPr>
            <w:r>
              <w:rPr>
                <w:rFonts w:ascii="Garamond" w:eastAsia="Garamond" w:hAnsi="Garamond" w:cs="Garamond"/>
              </w:rPr>
              <w:t>No. of wards</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423EDADE" w14:textId="77777777" w:rsidR="004416BD" w:rsidRDefault="00057F67">
            <w:pPr>
              <w:rPr>
                <w:rFonts w:ascii="Garamond" w:eastAsia="Garamond" w:hAnsi="Garamond" w:cs="Garamond"/>
              </w:rPr>
            </w:pPr>
            <w:r>
              <w:rPr>
                <w:rFonts w:ascii="Garamond" w:eastAsia="Garamond" w:hAnsi="Garamond" w:cs="Garamond"/>
              </w:rPr>
              <w:t>18</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005F592F" w14:textId="77777777" w:rsidR="004416BD" w:rsidRDefault="004416BD">
            <w:pPr>
              <w:rPr>
                <w:rFonts w:ascii="Garamond" w:eastAsia="Garamond" w:hAnsi="Garamond" w:cs="Garamond"/>
              </w:rPr>
            </w:pPr>
          </w:p>
        </w:tc>
      </w:tr>
      <w:tr w:rsidR="004416BD" w14:paraId="521BB8C4"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5420355" w14:textId="77777777" w:rsidR="004416BD" w:rsidRDefault="00057F67">
            <w:pPr>
              <w:jc w:val="center"/>
              <w:rPr>
                <w:rFonts w:ascii="Garamond" w:eastAsia="Garamond" w:hAnsi="Garamond" w:cs="Garamond"/>
              </w:rPr>
            </w:pPr>
            <w:r>
              <w:rPr>
                <w:rFonts w:ascii="Garamond" w:eastAsia="Garamond" w:hAnsi="Garamond" w:cs="Garamond"/>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0086DBF4" w14:textId="77777777" w:rsidR="004416BD" w:rsidRDefault="00057F67">
            <w:pPr>
              <w:rPr>
                <w:rFonts w:ascii="Garamond" w:eastAsia="Garamond" w:hAnsi="Garamond" w:cs="Garamond"/>
              </w:rPr>
            </w:pPr>
            <w:r>
              <w:rPr>
                <w:rFonts w:ascii="Garamond" w:eastAsia="Garamond" w:hAnsi="Garamond" w:cs="Garamond"/>
              </w:rPr>
              <w:t xml:space="preserve">GIS boundary file available </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50B0CDB9" w14:textId="77777777" w:rsidR="004416BD" w:rsidRDefault="00057F67">
            <w:pPr>
              <w:rPr>
                <w:rFonts w:ascii="Garamond" w:eastAsia="Garamond" w:hAnsi="Garamond" w:cs="Garamond"/>
              </w:rPr>
            </w:pPr>
            <w:r>
              <w:rPr>
                <w:rFonts w:ascii="Garamond" w:eastAsia="Garamond" w:hAnsi="Garamond" w:cs="Garamond"/>
              </w:rPr>
              <w:t xml:space="preserve"> (Yes/No)</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9D100E2" w14:textId="77777777" w:rsidR="004416BD" w:rsidRDefault="004416BD">
            <w:pPr>
              <w:rPr>
                <w:rFonts w:ascii="Garamond" w:eastAsia="Garamond" w:hAnsi="Garamond" w:cs="Garamond"/>
              </w:rPr>
            </w:pPr>
          </w:p>
        </w:tc>
      </w:tr>
      <w:tr w:rsidR="004416BD" w14:paraId="0F4FFAF6" w14:textId="77777777">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C8C08CE" w14:textId="77777777" w:rsidR="004416BD" w:rsidRDefault="00057F67">
            <w:pPr>
              <w:jc w:val="center"/>
              <w:rPr>
                <w:rFonts w:ascii="Garamond" w:eastAsia="Garamond" w:hAnsi="Garamond" w:cs="Garamond"/>
              </w:rPr>
            </w:pPr>
            <w:r>
              <w:rPr>
                <w:rFonts w:ascii="Garamond" w:eastAsia="Garamond" w:hAnsi="Garamond" w:cs="Garamond"/>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33A72E4" w14:textId="77777777" w:rsidR="004416BD" w:rsidRDefault="00057F67">
            <w:pPr>
              <w:rPr>
                <w:rFonts w:ascii="Garamond" w:eastAsia="Garamond" w:hAnsi="Garamond" w:cs="Garamond"/>
              </w:rPr>
            </w:pPr>
            <w:r>
              <w:rPr>
                <w:rFonts w:ascii="Garamond" w:eastAsia="Garamond" w:hAnsi="Garamond" w:cs="Garamond"/>
              </w:rPr>
              <w:t>Key contact person &amp; phone</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4568D8A" w14:textId="77777777" w:rsidR="004416BD" w:rsidRDefault="00057F67">
            <w:pPr>
              <w:rPr>
                <w:rFonts w:ascii="Garamond" w:eastAsia="Garamond" w:hAnsi="Garamond" w:cs="Garamond"/>
              </w:rPr>
            </w:pPr>
            <w:r>
              <w:rPr>
                <w:rFonts w:ascii="Garamond" w:eastAsia="Garamond" w:hAnsi="Garamond" w:cs="Garamond"/>
              </w:rPr>
              <w:t>OKSASI-9496357320</w:t>
            </w:r>
          </w:p>
        </w:tc>
        <w:tc>
          <w:tcPr>
            <w:tcW w:w="2235" w:type="dxa"/>
            <w:tcBorders>
              <w:top w:val="nil"/>
              <w:left w:val="nil"/>
              <w:bottom w:val="single" w:sz="4" w:space="0" w:color="000000"/>
              <w:right w:val="single" w:sz="4" w:space="0" w:color="000000"/>
            </w:tcBorders>
            <w:tcMar>
              <w:top w:w="0" w:type="dxa"/>
              <w:left w:w="100" w:type="dxa"/>
              <w:bottom w:w="0" w:type="dxa"/>
              <w:right w:w="100" w:type="dxa"/>
            </w:tcMar>
          </w:tcPr>
          <w:p w14:paraId="2780B296" w14:textId="77777777" w:rsidR="004416BD" w:rsidRDefault="004416BD">
            <w:pPr>
              <w:rPr>
                <w:rFonts w:ascii="Garamond" w:eastAsia="Garamond" w:hAnsi="Garamond" w:cs="Garamond"/>
              </w:rPr>
            </w:pPr>
          </w:p>
        </w:tc>
      </w:tr>
    </w:tbl>
    <w:p w14:paraId="0A5B7A60" w14:textId="77777777" w:rsidR="004416BD" w:rsidRDefault="004416BD">
      <w:pPr>
        <w:spacing w:before="240" w:after="240"/>
        <w:rPr>
          <w:rFonts w:ascii="Garamond" w:eastAsia="Garamond" w:hAnsi="Garamond" w:cs="Garamond"/>
        </w:rPr>
      </w:pPr>
    </w:p>
    <w:p w14:paraId="72726188" w14:textId="77777777" w:rsidR="004416BD" w:rsidRDefault="00057F67">
      <w:pPr>
        <w:spacing w:before="240" w:after="240"/>
        <w:rPr>
          <w:rFonts w:ascii="Garamond" w:eastAsia="Garamond" w:hAnsi="Garamond" w:cs="Garamond"/>
        </w:rPr>
      </w:pPr>
      <w:r>
        <w:rPr>
          <w:rFonts w:ascii="Garamond" w:eastAsia="Garamond" w:hAnsi="Garamond" w:cs="Garamond"/>
          <w:b/>
          <w:bCs/>
        </w:rPr>
        <w:t>B. Demography</w:t>
      </w:r>
    </w:p>
    <w:tbl>
      <w:tblPr>
        <w:tblStyle w:val="affff1"/>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4416BD" w14:paraId="5311917C" w14:textId="77777777">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29148223" w14:textId="77777777" w:rsidR="004416BD" w:rsidRDefault="00057F67">
            <w:pPr>
              <w:spacing w:before="240" w:line="240" w:lineRule="auto"/>
              <w:jc w:val="center"/>
              <w:rPr>
                <w:rFonts w:ascii="Garamond" w:eastAsia="Garamond" w:hAnsi="Garamond" w:cs="Garamond"/>
                <w:b/>
                <w:bCs/>
              </w:rPr>
            </w:pPr>
            <w:r>
              <w:rPr>
                <w:rFonts w:ascii="Garamond" w:eastAsia="Garamond" w:hAnsi="Garamond" w:cs="Garamond"/>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2D14991" w14:textId="77777777" w:rsidR="004416BD" w:rsidRDefault="00057F67">
            <w:pPr>
              <w:spacing w:before="240" w:line="240" w:lineRule="auto"/>
              <w:jc w:val="center"/>
              <w:rPr>
                <w:rFonts w:ascii="Garamond" w:eastAsia="Garamond" w:hAnsi="Garamond" w:cs="Garamond"/>
                <w:b/>
                <w:bCs/>
              </w:rPr>
            </w:pPr>
            <w:r>
              <w:rPr>
                <w:rFonts w:ascii="Garamond" w:eastAsia="Garamond" w:hAnsi="Garamond" w:cs="Garamond"/>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1FFF2C8" w14:textId="77777777" w:rsidR="004416BD" w:rsidRDefault="00057F67">
            <w:pPr>
              <w:spacing w:before="240" w:line="240" w:lineRule="auto"/>
              <w:jc w:val="center"/>
              <w:rPr>
                <w:rFonts w:ascii="Garamond" w:eastAsia="Garamond" w:hAnsi="Garamond" w:cs="Garamond"/>
                <w:b/>
                <w:bCs/>
              </w:rPr>
            </w:pPr>
            <w:r>
              <w:rPr>
                <w:rFonts w:ascii="Garamond" w:eastAsia="Garamond" w:hAnsi="Garamond" w:cs="Garamond"/>
                <w:b/>
                <w:bCs/>
              </w:rPr>
              <w:t>Source / Remarks</w:t>
            </w:r>
          </w:p>
        </w:tc>
      </w:tr>
      <w:tr w:rsidR="004416BD" w14:paraId="2DD46204"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407300B" w14:textId="77777777" w:rsidR="004416BD" w:rsidRDefault="00057F67">
            <w:pPr>
              <w:spacing w:before="240" w:line="240" w:lineRule="auto"/>
              <w:rPr>
                <w:rFonts w:ascii="Garamond" w:eastAsia="Garamond" w:hAnsi="Garamond" w:cs="Garamond"/>
              </w:rPr>
            </w:pPr>
            <w:r>
              <w:rPr>
                <w:rFonts w:ascii="Garamond" w:eastAsia="Garamond" w:hAnsi="Garamond" w:cs="Garamond"/>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2CAF95B" w14:textId="77777777" w:rsidR="004416BD" w:rsidRDefault="00057F67">
            <w:pPr>
              <w:spacing w:before="240" w:line="240" w:lineRule="auto"/>
              <w:rPr>
                <w:rFonts w:ascii="Garamond" w:eastAsia="Garamond" w:hAnsi="Garamond" w:cs="Garamond"/>
              </w:rPr>
            </w:pPr>
            <w:r>
              <w:rPr>
                <w:rFonts w:ascii="Garamond" w:eastAsia="Garamond" w:hAnsi="Garamond" w:cs="Garamond"/>
              </w:rPr>
              <w:t>28910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FCCC5FD" w14:textId="77777777" w:rsidR="004416BD" w:rsidRDefault="00057F67">
            <w:pPr>
              <w:spacing w:before="240" w:line="240" w:lineRule="auto"/>
              <w:rPr>
                <w:rFonts w:ascii="Garamond" w:eastAsia="Garamond" w:hAnsi="Garamond" w:cs="Garamond"/>
              </w:rPr>
            </w:pPr>
            <w:r>
              <w:rPr>
                <w:rFonts w:ascii="Garamond" w:eastAsia="Garamond" w:hAnsi="Garamond" w:cs="Garamond"/>
              </w:rPr>
              <w:t>PH SURVEY BY HSD</w:t>
            </w:r>
          </w:p>
        </w:tc>
      </w:tr>
      <w:tr w:rsidR="004416BD" w14:paraId="7A7FD602"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7C0FB89" w14:textId="77777777" w:rsidR="004416BD" w:rsidRDefault="00057F67">
            <w:pPr>
              <w:spacing w:before="240" w:line="240" w:lineRule="auto"/>
              <w:rPr>
                <w:rFonts w:ascii="Garamond" w:eastAsia="Garamond" w:hAnsi="Garamond" w:cs="Garamond"/>
              </w:rPr>
            </w:pPr>
            <w:r>
              <w:rPr>
                <w:rFonts w:ascii="Garamond" w:eastAsia="Garamond" w:hAnsi="Garamond" w:cs="Garamond"/>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17E8691" w14:textId="77777777" w:rsidR="004416BD" w:rsidRDefault="00057F67">
            <w:pPr>
              <w:spacing w:before="240" w:line="240" w:lineRule="auto"/>
              <w:rPr>
                <w:rFonts w:ascii="Garamond" w:eastAsia="Garamond" w:hAnsi="Garamond" w:cs="Garamond"/>
              </w:rPr>
            </w:pPr>
            <w:r>
              <w:rPr>
                <w:rFonts w:ascii="Garamond" w:eastAsia="Garamond" w:hAnsi="Garamond" w:cs="Garamond"/>
              </w:rPr>
              <w:t>14190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DFD53AC" w14:textId="77777777" w:rsidR="004416BD" w:rsidRDefault="00057F67">
            <w:pPr>
              <w:spacing w:before="240" w:line="240" w:lineRule="auto"/>
              <w:rPr>
                <w:rFonts w:ascii="Garamond" w:eastAsia="Garamond" w:hAnsi="Garamond" w:cs="Garamond"/>
              </w:rPr>
            </w:pPr>
            <w:r>
              <w:rPr>
                <w:rFonts w:ascii="Garamond" w:eastAsia="Garamond" w:hAnsi="Garamond" w:cs="Garamond"/>
              </w:rPr>
              <w:t>PH SURVEY BY HSD</w:t>
            </w:r>
          </w:p>
        </w:tc>
      </w:tr>
      <w:tr w:rsidR="004416BD" w14:paraId="6C700CE0"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541F38E" w14:textId="77777777" w:rsidR="004416BD" w:rsidRDefault="00057F67">
            <w:pPr>
              <w:spacing w:before="240" w:line="240" w:lineRule="auto"/>
              <w:rPr>
                <w:rFonts w:ascii="Garamond" w:eastAsia="Garamond" w:hAnsi="Garamond" w:cs="Garamond"/>
              </w:rPr>
            </w:pPr>
            <w:r>
              <w:rPr>
                <w:rFonts w:ascii="Garamond" w:eastAsia="Garamond" w:hAnsi="Garamond" w:cs="Garamond"/>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E29468F" w14:textId="77777777" w:rsidR="004416BD" w:rsidRDefault="00057F67">
            <w:pPr>
              <w:spacing w:before="240" w:line="240" w:lineRule="auto"/>
              <w:rPr>
                <w:rFonts w:ascii="Garamond" w:eastAsia="Garamond" w:hAnsi="Garamond" w:cs="Garamond"/>
              </w:rPr>
            </w:pPr>
            <w:r>
              <w:rPr>
                <w:rFonts w:ascii="Garamond" w:eastAsia="Garamond" w:hAnsi="Garamond" w:cs="Garamond"/>
              </w:rPr>
              <w:t>14720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084A9BA" w14:textId="77777777" w:rsidR="004416BD" w:rsidRDefault="00057F67">
            <w:pPr>
              <w:spacing w:before="240" w:line="240" w:lineRule="auto"/>
              <w:rPr>
                <w:rFonts w:ascii="Garamond" w:eastAsia="Garamond" w:hAnsi="Garamond" w:cs="Garamond"/>
              </w:rPr>
            </w:pPr>
            <w:r>
              <w:rPr>
                <w:rFonts w:ascii="Garamond" w:eastAsia="Garamond" w:hAnsi="Garamond" w:cs="Garamond"/>
              </w:rPr>
              <w:t>PH SURVEY BY HSD</w:t>
            </w:r>
          </w:p>
        </w:tc>
      </w:tr>
      <w:tr w:rsidR="004416BD" w14:paraId="0EB48514"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1AAD215" w14:textId="77777777" w:rsidR="004416BD" w:rsidRDefault="00057F67">
            <w:pPr>
              <w:spacing w:before="240" w:line="240" w:lineRule="auto"/>
              <w:rPr>
                <w:rFonts w:ascii="Garamond" w:eastAsia="Garamond" w:hAnsi="Garamond" w:cs="Garamond"/>
              </w:rPr>
            </w:pPr>
            <w:r>
              <w:rPr>
                <w:rFonts w:ascii="Garamond" w:eastAsia="Garamond" w:hAnsi="Garamond" w:cs="Garamond"/>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14A27E7" w14:textId="77777777" w:rsidR="004416BD" w:rsidRDefault="00057F67">
            <w:pPr>
              <w:spacing w:before="240" w:line="240" w:lineRule="auto"/>
              <w:rPr>
                <w:rFonts w:ascii="Garamond" w:eastAsia="Garamond" w:hAnsi="Garamond" w:cs="Garamond"/>
              </w:rPr>
            </w:pPr>
            <w:r>
              <w:rPr>
                <w:rFonts w:ascii="Garamond" w:eastAsia="Garamond" w:hAnsi="Garamond" w:cs="Garamond"/>
              </w:rPr>
              <w:t>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4E98C35" w14:textId="77777777" w:rsidR="004416BD" w:rsidRDefault="00057F67">
            <w:pPr>
              <w:spacing w:before="240" w:line="240" w:lineRule="auto"/>
              <w:rPr>
                <w:rFonts w:ascii="Garamond" w:eastAsia="Garamond" w:hAnsi="Garamond" w:cs="Garamond"/>
              </w:rPr>
            </w:pPr>
            <w:r>
              <w:rPr>
                <w:rFonts w:ascii="Garamond" w:eastAsia="Garamond" w:hAnsi="Garamond" w:cs="Garamond"/>
              </w:rPr>
              <w:t>PH SURVEY BY HSD</w:t>
            </w:r>
          </w:p>
        </w:tc>
      </w:tr>
      <w:tr w:rsidR="004416BD" w14:paraId="0BE61378"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E62101B" w14:textId="77777777" w:rsidR="004416BD" w:rsidRDefault="00057F67">
            <w:pPr>
              <w:spacing w:before="240" w:line="240" w:lineRule="auto"/>
              <w:rPr>
                <w:rFonts w:ascii="Garamond" w:eastAsia="Garamond" w:hAnsi="Garamond" w:cs="Garamond"/>
              </w:rPr>
            </w:pPr>
            <w:r>
              <w:rPr>
                <w:rFonts w:ascii="Garamond" w:eastAsia="Garamond" w:hAnsi="Garamond" w:cs="Garamond"/>
              </w:rPr>
              <w:t>Age distribution</w:t>
            </w:r>
          </w:p>
          <w:p w14:paraId="5310AC5B" w14:textId="77777777" w:rsidR="004416BD" w:rsidRDefault="00057F67">
            <w:pPr>
              <w:spacing w:line="240" w:lineRule="auto"/>
              <w:rPr>
                <w:rFonts w:ascii="Garamond" w:eastAsia="Garamond" w:hAnsi="Garamond" w:cs="Garamond"/>
              </w:rPr>
            </w:pPr>
            <w:sdt>
              <w:sdtPr>
                <w:tag w:val="goog_rdk_14"/>
                <w:id w:val="-1146137695"/>
              </w:sdtPr>
              <w:sdtEndPr/>
              <w:sdtContent>
                <w:r>
                  <w:rPr>
                    <w:rFonts w:ascii="Gungsuh" w:eastAsia="Gungsuh" w:hAnsi="Gungsuh" w:cs="Gungsuh"/>
                  </w:rPr>
                  <w:t>(&lt;5, 5–14, 15–59, ≥60)</w:t>
                </w:r>
              </w:sdtContent>
            </w:sdt>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1B10303" w14:textId="77777777" w:rsidR="004416BD" w:rsidRDefault="00057F67">
            <w:pPr>
              <w:spacing w:line="240" w:lineRule="auto"/>
              <w:jc w:val="left"/>
              <w:rPr>
                <w:rFonts w:ascii="Garamond" w:eastAsia="Garamond" w:hAnsi="Garamond" w:cs="Garamond"/>
              </w:rPr>
            </w:pPr>
            <w:r>
              <w:rPr>
                <w:rFonts w:ascii="Garamond" w:eastAsia="Garamond" w:hAnsi="Garamond" w:cs="Garamond"/>
              </w:rPr>
              <w:t>&lt;5-794, &gt;60-5830</w:t>
            </w:r>
          </w:p>
          <w:p w14:paraId="3ECD6FC5" w14:textId="77777777" w:rsidR="004416BD" w:rsidRDefault="004416BD">
            <w:pPr>
              <w:spacing w:line="240" w:lineRule="auto"/>
              <w:jc w:val="center"/>
              <w:rPr>
                <w:rFonts w:ascii="Garamond" w:eastAsia="Garamond" w:hAnsi="Garamond" w:cs="Garamond"/>
              </w:rPr>
            </w:pP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A459EB2" w14:textId="77777777" w:rsidR="004416BD" w:rsidRDefault="00057F67">
            <w:pPr>
              <w:spacing w:before="240" w:line="240" w:lineRule="auto"/>
              <w:rPr>
                <w:rFonts w:ascii="Garamond" w:eastAsia="Garamond" w:hAnsi="Garamond" w:cs="Garamond"/>
              </w:rPr>
            </w:pPr>
            <w:r>
              <w:rPr>
                <w:rFonts w:ascii="Garamond" w:eastAsia="Garamond" w:hAnsi="Garamond" w:cs="Garamond"/>
              </w:rPr>
              <w:t>PH SURVEY BY HSD</w:t>
            </w:r>
          </w:p>
        </w:tc>
      </w:tr>
      <w:tr w:rsidR="004416BD" w14:paraId="3887C2E5"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4859F4A" w14:textId="77777777" w:rsidR="004416BD" w:rsidRDefault="00057F67">
            <w:pPr>
              <w:spacing w:before="240" w:line="240" w:lineRule="auto"/>
              <w:rPr>
                <w:rFonts w:ascii="Garamond" w:eastAsia="Garamond" w:hAnsi="Garamond" w:cs="Garamond"/>
              </w:rPr>
            </w:pPr>
            <w:r>
              <w:rPr>
                <w:rFonts w:ascii="Garamond" w:eastAsia="Garamond" w:hAnsi="Garamond" w:cs="Garamond"/>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53C924D" w14:textId="77777777" w:rsidR="004416BD" w:rsidRDefault="00057F67">
            <w:pPr>
              <w:spacing w:before="240" w:line="240" w:lineRule="auto"/>
              <w:rPr>
                <w:rFonts w:ascii="Garamond" w:eastAsia="Garamond" w:hAnsi="Garamond" w:cs="Garamond"/>
              </w:rPr>
            </w:pPr>
            <w:r>
              <w:rPr>
                <w:rFonts w:ascii="Garamond" w:eastAsia="Garamond" w:hAnsi="Garamond" w:cs="Garamond"/>
              </w:rPr>
              <w:t>5792</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FC58B8E" w14:textId="77777777" w:rsidR="004416BD" w:rsidRDefault="00057F67">
            <w:pPr>
              <w:spacing w:before="240" w:line="240" w:lineRule="auto"/>
              <w:rPr>
                <w:rFonts w:ascii="Garamond" w:eastAsia="Garamond" w:hAnsi="Garamond" w:cs="Garamond"/>
              </w:rPr>
            </w:pPr>
            <w:r>
              <w:rPr>
                <w:rFonts w:ascii="Garamond" w:eastAsia="Garamond" w:hAnsi="Garamond" w:cs="Garamond"/>
              </w:rPr>
              <w:t>PH SURVEY BY HSD</w:t>
            </w:r>
          </w:p>
        </w:tc>
      </w:tr>
      <w:tr w:rsidR="004416BD" w14:paraId="3DBD206D"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B4C8BC7" w14:textId="77777777" w:rsidR="004416BD" w:rsidRDefault="00057F67">
            <w:pPr>
              <w:spacing w:before="240" w:line="240" w:lineRule="auto"/>
              <w:rPr>
                <w:rFonts w:ascii="Garamond" w:eastAsia="Garamond" w:hAnsi="Garamond" w:cs="Garamond"/>
              </w:rPr>
            </w:pPr>
            <w:r>
              <w:rPr>
                <w:rFonts w:ascii="Garamond" w:eastAsia="Garamond" w:hAnsi="Garamond" w:cs="Garamond"/>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29B4129" w14:textId="77777777" w:rsidR="004416BD" w:rsidRDefault="00057F67">
            <w:pPr>
              <w:spacing w:before="240" w:line="240" w:lineRule="auto"/>
              <w:rPr>
                <w:rFonts w:ascii="Garamond" w:eastAsia="Garamond" w:hAnsi="Garamond" w:cs="Garamond"/>
              </w:rPr>
            </w:pPr>
            <w:r>
              <w:rPr>
                <w:rFonts w:ascii="Garamond" w:eastAsia="Garamond" w:hAnsi="Garamond" w:cs="Garamond"/>
              </w:rPr>
              <w:t>860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91FA301" w14:textId="77777777" w:rsidR="004416BD" w:rsidRDefault="00057F67">
            <w:pPr>
              <w:spacing w:before="240" w:line="240" w:lineRule="auto"/>
              <w:rPr>
                <w:rFonts w:ascii="Garamond" w:eastAsia="Garamond" w:hAnsi="Garamond" w:cs="Garamond"/>
              </w:rPr>
            </w:pPr>
            <w:r>
              <w:rPr>
                <w:rFonts w:ascii="Garamond" w:eastAsia="Garamond" w:hAnsi="Garamond" w:cs="Garamond"/>
              </w:rPr>
              <w:t>PH SURVEY BY HSD</w:t>
            </w:r>
          </w:p>
        </w:tc>
      </w:tr>
      <w:tr w:rsidR="004416BD" w14:paraId="2A848BFA"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B91BEE1" w14:textId="77777777" w:rsidR="004416BD" w:rsidRDefault="00057F67">
            <w:pPr>
              <w:spacing w:before="240" w:line="240" w:lineRule="auto"/>
              <w:rPr>
                <w:rFonts w:ascii="Garamond" w:eastAsia="Garamond" w:hAnsi="Garamond" w:cs="Garamond"/>
              </w:rPr>
            </w:pPr>
            <w:r>
              <w:rPr>
                <w:rFonts w:ascii="Garamond" w:eastAsia="Garamond" w:hAnsi="Garamond" w:cs="Garamond"/>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15489F1" w14:textId="77777777" w:rsidR="004416BD" w:rsidRDefault="00057F67">
            <w:pPr>
              <w:spacing w:before="240" w:line="240" w:lineRule="auto"/>
              <w:rPr>
                <w:rFonts w:ascii="Garamond" w:eastAsia="Garamond" w:hAnsi="Garamond" w:cs="Garamond"/>
              </w:rPr>
            </w:pPr>
            <w:r>
              <w:rPr>
                <w:rFonts w:ascii="Garamond" w:eastAsia="Garamond" w:hAnsi="Garamond" w:cs="Garamond"/>
              </w:rPr>
              <w:t>458</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33CB1F9" w14:textId="77777777" w:rsidR="004416BD" w:rsidRDefault="00057F67">
            <w:pPr>
              <w:spacing w:before="240" w:line="240" w:lineRule="auto"/>
              <w:rPr>
                <w:rFonts w:ascii="Garamond" w:eastAsia="Garamond" w:hAnsi="Garamond" w:cs="Garamond"/>
              </w:rPr>
            </w:pPr>
            <w:r>
              <w:rPr>
                <w:rFonts w:ascii="Garamond" w:eastAsia="Garamond" w:hAnsi="Garamond" w:cs="Garamond"/>
              </w:rPr>
              <w:t>PH SURVEY BY HSD</w:t>
            </w:r>
          </w:p>
        </w:tc>
      </w:tr>
      <w:tr w:rsidR="004416BD" w14:paraId="77617996" w14:textId="77777777">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9FACC97" w14:textId="77777777" w:rsidR="004416BD" w:rsidRDefault="00057F67">
            <w:pPr>
              <w:spacing w:before="240" w:line="240" w:lineRule="auto"/>
              <w:rPr>
                <w:rFonts w:ascii="Garamond" w:eastAsia="Garamond" w:hAnsi="Garamond" w:cs="Garamond"/>
              </w:rPr>
            </w:pPr>
            <w:r>
              <w:rPr>
                <w:rFonts w:ascii="Garamond" w:eastAsia="Garamond" w:hAnsi="Garamond" w:cs="Garamond"/>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5877D5E" w14:textId="77777777" w:rsidR="004416BD" w:rsidRDefault="004416BD">
            <w:pPr>
              <w:spacing w:before="240" w:line="240" w:lineRule="auto"/>
              <w:rPr>
                <w:rFonts w:ascii="Garamond" w:eastAsia="Garamond" w:hAnsi="Garamond" w:cs="Garamond"/>
              </w:rPr>
            </w:pP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9E1680D" w14:textId="77777777" w:rsidR="004416BD" w:rsidRDefault="00057F67">
            <w:pPr>
              <w:spacing w:before="240" w:line="240" w:lineRule="auto"/>
              <w:rPr>
                <w:rFonts w:ascii="Garamond" w:eastAsia="Garamond" w:hAnsi="Garamond" w:cs="Garamond"/>
              </w:rPr>
            </w:pPr>
            <w:r>
              <w:rPr>
                <w:rFonts w:ascii="Garamond" w:eastAsia="Garamond" w:hAnsi="Garamond" w:cs="Garamond"/>
              </w:rPr>
              <w:t>PH SURVEY BY HSD</w:t>
            </w:r>
          </w:p>
        </w:tc>
      </w:tr>
    </w:tbl>
    <w:p w14:paraId="7182588A" w14:textId="77777777" w:rsidR="004416BD" w:rsidRDefault="004416BD">
      <w:pPr>
        <w:spacing w:before="240" w:after="240"/>
        <w:rPr>
          <w:rFonts w:ascii="Garamond" w:eastAsia="Garamond" w:hAnsi="Garamond" w:cs="Garamond"/>
        </w:rPr>
      </w:pPr>
    </w:p>
    <w:p w14:paraId="308B9973" w14:textId="77777777" w:rsidR="004416BD" w:rsidRDefault="00057F67">
      <w:pPr>
        <w:spacing w:before="240" w:after="240"/>
        <w:rPr>
          <w:rFonts w:ascii="Garamond" w:eastAsia="Garamond" w:hAnsi="Garamond" w:cs="Garamond"/>
          <w:b/>
          <w:bCs/>
        </w:rPr>
      </w:pPr>
      <w:r>
        <w:rPr>
          <w:rFonts w:ascii="Garamond" w:eastAsia="Garamond" w:hAnsi="Garamond" w:cs="Garamond"/>
          <w:b/>
          <w:bCs/>
        </w:rPr>
        <w:lastRenderedPageBreak/>
        <w:t>C. Vulnerable Populations &amp; Social Risks</w:t>
      </w:r>
    </w:p>
    <w:tbl>
      <w:tblPr>
        <w:tblStyle w:val="affff2"/>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4416BD" w14:paraId="7FB8D1DC" w14:textId="77777777">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768A993B" w14:textId="77777777" w:rsidR="004416BD" w:rsidRDefault="00057F67">
            <w:pPr>
              <w:spacing w:before="240" w:after="240"/>
              <w:rPr>
                <w:rFonts w:ascii="Garamond" w:eastAsia="Garamond" w:hAnsi="Garamond" w:cs="Garamond"/>
              </w:rPr>
            </w:pPr>
            <w:r>
              <w:rPr>
                <w:rFonts w:ascii="Garamond" w:eastAsia="Garamond" w:hAnsi="Garamond" w:cs="Garamond"/>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E255F13" w14:textId="77777777" w:rsidR="004416BD" w:rsidRDefault="00057F67">
            <w:pPr>
              <w:spacing w:before="240" w:after="240"/>
              <w:rPr>
                <w:rFonts w:ascii="Garamond" w:eastAsia="Garamond" w:hAnsi="Garamond" w:cs="Garamond"/>
              </w:rPr>
            </w:pPr>
            <w:r>
              <w:rPr>
                <w:rFonts w:ascii="Garamond" w:eastAsia="Garamond" w:hAnsi="Garamond" w:cs="Garamond"/>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ABD3272" w14:textId="77777777" w:rsidR="004416BD" w:rsidRDefault="00057F67">
            <w:pPr>
              <w:spacing w:before="240" w:after="240"/>
              <w:rPr>
                <w:rFonts w:ascii="Garamond" w:eastAsia="Garamond" w:hAnsi="Garamond" w:cs="Garamond"/>
              </w:rPr>
            </w:pPr>
            <w:r>
              <w:rPr>
                <w:rFonts w:ascii="Garamond" w:eastAsia="Garamond" w:hAnsi="Garamond" w:cs="Garamond"/>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7451164" w14:textId="77777777" w:rsidR="004416BD" w:rsidRDefault="00057F67">
            <w:pPr>
              <w:spacing w:before="240" w:after="240"/>
              <w:rPr>
                <w:rFonts w:ascii="Garamond" w:eastAsia="Garamond" w:hAnsi="Garamond" w:cs="Garamond"/>
              </w:rPr>
            </w:pPr>
            <w:r>
              <w:rPr>
                <w:rFonts w:ascii="Garamond" w:eastAsia="Garamond" w:hAnsi="Garamond" w:cs="Garamond"/>
              </w:rPr>
              <w:t>Source / Remarks</w:t>
            </w:r>
          </w:p>
        </w:tc>
      </w:tr>
      <w:tr w:rsidR="004416BD" w14:paraId="770B1BE7"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057EF63" w14:textId="77777777" w:rsidR="004416BD" w:rsidRDefault="00057F67">
            <w:pPr>
              <w:spacing w:before="240" w:after="240"/>
              <w:rPr>
                <w:rFonts w:ascii="Garamond" w:eastAsia="Garamond" w:hAnsi="Garamond" w:cs="Garamond"/>
              </w:rPr>
            </w:pPr>
            <w:r>
              <w:rPr>
                <w:rFonts w:ascii="Garamond" w:eastAsia="Garamond" w:hAnsi="Garamond" w:cs="Garamond"/>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8879C93" w14:textId="77777777" w:rsidR="004416BD" w:rsidRDefault="00057F67">
            <w:pPr>
              <w:spacing w:before="240" w:after="240"/>
              <w:rPr>
                <w:rFonts w:ascii="Garamond" w:eastAsia="Garamond" w:hAnsi="Garamond" w:cs="Garamond"/>
              </w:rPr>
            </w:pPr>
            <w:sdt>
              <w:sdtPr>
                <w:tag w:val="goog_rdk_15"/>
                <w:id w:val="-771149233"/>
              </w:sdtPr>
              <w:sdtEndPr/>
              <w:sdtContent>
                <w:r>
                  <w:rPr>
                    <w:rFonts w:ascii="Gungsuh" w:eastAsia="Gungsuh" w:hAnsi="Gungsuh" w:cs="Gungsuh"/>
                  </w:rPr>
                  <w:t>No. of elderly (≥60)</w:t>
                </w:r>
              </w:sdtContent>
            </w:sdt>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58EBE19" w14:textId="77777777" w:rsidR="004416BD" w:rsidRDefault="00057F67">
            <w:pPr>
              <w:spacing w:before="240" w:after="240"/>
              <w:rPr>
                <w:rFonts w:ascii="Garamond" w:eastAsia="Garamond" w:hAnsi="Garamond" w:cs="Garamond"/>
              </w:rPr>
            </w:pPr>
            <w:r>
              <w:rPr>
                <w:rFonts w:ascii="Garamond" w:eastAsia="Garamond" w:hAnsi="Garamond" w:cs="Garamond"/>
              </w:rPr>
              <w:t>3642</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01F80F3" w14:textId="77777777" w:rsidR="004416BD" w:rsidRDefault="00057F67">
            <w:pPr>
              <w:spacing w:before="240" w:line="240" w:lineRule="auto"/>
              <w:rPr>
                <w:rFonts w:ascii="Garamond" w:eastAsia="Garamond" w:hAnsi="Garamond" w:cs="Garamond"/>
              </w:rPr>
            </w:pPr>
            <w:r>
              <w:rPr>
                <w:rFonts w:ascii="Garamond" w:eastAsia="Garamond" w:hAnsi="Garamond" w:cs="Garamond"/>
              </w:rPr>
              <w:t>BY HSD</w:t>
            </w:r>
          </w:p>
          <w:p w14:paraId="63A2C922" w14:textId="77777777" w:rsidR="004416BD" w:rsidRDefault="004416BD">
            <w:pPr>
              <w:spacing w:before="240" w:after="240"/>
              <w:rPr>
                <w:rFonts w:ascii="Garamond" w:eastAsia="Garamond" w:hAnsi="Garamond" w:cs="Garamond"/>
              </w:rPr>
            </w:pPr>
          </w:p>
        </w:tc>
      </w:tr>
      <w:tr w:rsidR="004416BD" w14:paraId="77B932B8"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03A651B" w14:textId="77777777" w:rsidR="004416BD" w:rsidRDefault="00057F67">
            <w:pPr>
              <w:spacing w:before="240" w:after="240"/>
              <w:rPr>
                <w:rFonts w:ascii="Garamond" w:eastAsia="Garamond" w:hAnsi="Garamond" w:cs="Garamond"/>
              </w:rPr>
            </w:pPr>
            <w:r>
              <w:rPr>
                <w:rFonts w:ascii="Garamond" w:eastAsia="Garamond" w:hAnsi="Garamond" w:cs="Garamond"/>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B457DC5" w14:textId="77777777" w:rsidR="004416BD" w:rsidRDefault="00057F67">
            <w:pPr>
              <w:spacing w:before="240" w:after="240"/>
              <w:rPr>
                <w:rFonts w:ascii="Garamond" w:eastAsia="Garamond" w:hAnsi="Garamond" w:cs="Garamond"/>
              </w:rPr>
            </w:pPr>
            <w:r>
              <w:rPr>
                <w:rFonts w:ascii="Garamond" w:eastAsia="Garamond" w:hAnsi="Garamond" w:cs="Garamond"/>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3F6DAEB" w14:textId="77777777" w:rsidR="004416BD" w:rsidRDefault="00057F67">
            <w:pPr>
              <w:spacing w:before="240" w:after="240"/>
              <w:rPr>
                <w:rFonts w:ascii="Garamond" w:eastAsia="Garamond" w:hAnsi="Garamond" w:cs="Garamond"/>
              </w:rPr>
            </w:pPr>
            <w:r>
              <w:rPr>
                <w:rFonts w:ascii="Garamond" w:eastAsia="Garamond" w:hAnsi="Garamond" w:cs="Garamond"/>
              </w:rPr>
              <w:t>101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0391DE6" w14:textId="77777777" w:rsidR="004416BD" w:rsidRDefault="00057F67">
            <w:pPr>
              <w:spacing w:before="240" w:line="240" w:lineRule="auto"/>
              <w:rPr>
                <w:rFonts w:ascii="Garamond" w:eastAsia="Garamond" w:hAnsi="Garamond" w:cs="Garamond"/>
              </w:rPr>
            </w:pPr>
            <w:r>
              <w:rPr>
                <w:rFonts w:ascii="Garamond" w:eastAsia="Garamond" w:hAnsi="Garamond" w:cs="Garamond"/>
              </w:rPr>
              <w:t>BY HSD</w:t>
            </w:r>
          </w:p>
          <w:p w14:paraId="2A3CC0B2" w14:textId="77777777" w:rsidR="004416BD" w:rsidRDefault="004416BD">
            <w:pPr>
              <w:spacing w:before="240" w:after="240"/>
              <w:rPr>
                <w:rFonts w:ascii="Garamond" w:eastAsia="Garamond" w:hAnsi="Garamond" w:cs="Garamond"/>
              </w:rPr>
            </w:pPr>
          </w:p>
        </w:tc>
      </w:tr>
      <w:tr w:rsidR="004416BD" w14:paraId="3FC66ED7"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6DBC511" w14:textId="77777777" w:rsidR="004416BD" w:rsidRDefault="00057F67">
            <w:pPr>
              <w:spacing w:before="240" w:after="240"/>
              <w:rPr>
                <w:rFonts w:ascii="Garamond" w:eastAsia="Garamond" w:hAnsi="Garamond" w:cs="Garamond"/>
              </w:rPr>
            </w:pPr>
            <w:r>
              <w:rPr>
                <w:rFonts w:ascii="Garamond" w:eastAsia="Garamond" w:hAnsi="Garamond" w:cs="Garamond"/>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823D959" w14:textId="77777777" w:rsidR="004416BD" w:rsidRDefault="00057F67">
            <w:pPr>
              <w:spacing w:before="240" w:after="240"/>
              <w:rPr>
                <w:rFonts w:ascii="Garamond" w:eastAsia="Garamond" w:hAnsi="Garamond" w:cs="Garamond"/>
              </w:rPr>
            </w:pPr>
            <w:r>
              <w:rPr>
                <w:rFonts w:ascii="Garamond" w:eastAsia="Garamond" w:hAnsi="Garamond" w:cs="Garamond"/>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255D956" w14:textId="77777777" w:rsidR="004416BD" w:rsidRDefault="00057F67">
            <w:pPr>
              <w:spacing w:before="240" w:after="240"/>
              <w:rPr>
                <w:rFonts w:ascii="Garamond" w:eastAsia="Garamond" w:hAnsi="Garamond" w:cs="Garamond"/>
              </w:rPr>
            </w:pPr>
            <w:r>
              <w:rPr>
                <w:rFonts w:ascii="Garamond" w:eastAsia="Garamond" w:hAnsi="Garamond" w:cs="Garamond"/>
              </w:rPr>
              <w:t>250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27FA651" w14:textId="77777777" w:rsidR="004416BD" w:rsidRDefault="00057F67">
            <w:pPr>
              <w:spacing w:before="240" w:line="240" w:lineRule="auto"/>
              <w:rPr>
                <w:rFonts w:ascii="Garamond" w:eastAsia="Garamond" w:hAnsi="Garamond" w:cs="Garamond"/>
              </w:rPr>
            </w:pPr>
            <w:r>
              <w:rPr>
                <w:rFonts w:ascii="Garamond" w:eastAsia="Garamond" w:hAnsi="Garamond" w:cs="Garamond"/>
              </w:rPr>
              <w:t>BY HSD</w:t>
            </w:r>
          </w:p>
          <w:p w14:paraId="461C1E62" w14:textId="77777777" w:rsidR="004416BD" w:rsidRDefault="004416BD">
            <w:pPr>
              <w:spacing w:before="240" w:after="240"/>
              <w:rPr>
                <w:rFonts w:ascii="Garamond" w:eastAsia="Garamond" w:hAnsi="Garamond" w:cs="Garamond"/>
              </w:rPr>
            </w:pPr>
          </w:p>
        </w:tc>
      </w:tr>
      <w:tr w:rsidR="004416BD" w14:paraId="39CEB90C"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A9714C2" w14:textId="77777777" w:rsidR="004416BD" w:rsidRDefault="00057F67">
            <w:pPr>
              <w:spacing w:before="240" w:after="240"/>
              <w:rPr>
                <w:rFonts w:ascii="Garamond" w:eastAsia="Garamond" w:hAnsi="Garamond" w:cs="Garamond"/>
              </w:rPr>
            </w:pPr>
            <w:r>
              <w:rPr>
                <w:rFonts w:ascii="Garamond" w:eastAsia="Garamond" w:hAnsi="Garamond" w:cs="Garamond"/>
              </w:rPr>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1042A78" w14:textId="77777777" w:rsidR="004416BD" w:rsidRDefault="00057F67">
            <w:pPr>
              <w:spacing w:before="240" w:after="240"/>
              <w:rPr>
                <w:rFonts w:ascii="Garamond" w:eastAsia="Garamond" w:hAnsi="Garamond" w:cs="Garamond"/>
              </w:rPr>
            </w:pPr>
            <w:r>
              <w:rPr>
                <w:rFonts w:ascii="Garamond" w:eastAsia="Garamond" w:hAnsi="Garamond" w:cs="Garamond"/>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7DE2F30" w14:textId="77777777" w:rsidR="004416BD" w:rsidRDefault="00057F67">
            <w:pPr>
              <w:spacing w:before="240" w:after="240"/>
              <w:rPr>
                <w:rFonts w:ascii="Garamond" w:eastAsia="Garamond" w:hAnsi="Garamond" w:cs="Garamond"/>
              </w:rPr>
            </w:pPr>
            <w:r>
              <w:rPr>
                <w:rFonts w:ascii="Garamond" w:eastAsia="Garamond" w:hAnsi="Garamond" w:cs="Garamond"/>
              </w:rPr>
              <w:t>8278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1C50601" w14:textId="77777777" w:rsidR="004416BD" w:rsidRDefault="00057F67">
            <w:pPr>
              <w:spacing w:before="240" w:line="240" w:lineRule="auto"/>
              <w:rPr>
                <w:rFonts w:ascii="Garamond" w:eastAsia="Garamond" w:hAnsi="Garamond" w:cs="Garamond"/>
              </w:rPr>
            </w:pPr>
            <w:r>
              <w:rPr>
                <w:rFonts w:ascii="Garamond" w:eastAsia="Garamond" w:hAnsi="Garamond" w:cs="Garamond"/>
              </w:rPr>
              <w:t>BY HSD</w:t>
            </w:r>
          </w:p>
          <w:p w14:paraId="4E84055E" w14:textId="77777777" w:rsidR="004416BD" w:rsidRDefault="004416BD">
            <w:pPr>
              <w:spacing w:before="240" w:after="240"/>
              <w:rPr>
                <w:rFonts w:ascii="Garamond" w:eastAsia="Garamond" w:hAnsi="Garamond" w:cs="Garamond"/>
              </w:rPr>
            </w:pPr>
          </w:p>
        </w:tc>
      </w:tr>
      <w:tr w:rsidR="004416BD" w14:paraId="36AAE095"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A9DC94A" w14:textId="77777777" w:rsidR="004416BD" w:rsidRDefault="00057F67">
            <w:pPr>
              <w:spacing w:before="240" w:after="240"/>
              <w:rPr>
                <w:rFonts w:ascii="Garamond" w:eastAsia="Garamond" w:hAnsi="Garamond" w:cs="Garamond"/>
              </w:rPr>
            </w:pPr>
            <w:r>
              <w:rPr>
                <w:rFonts w:ascii="Garamond" w:eastAsia="Garamond" w:hAnsi="Garamond" w:cs="Garamond"/>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240041C" w14:textId="77777777" w:rsidR="004416BD" w:rsidRDefault="00057F67">
            <w:pPr>
              <w:spacing w:before="240" w:after="240"/>
              <w:rPr>
                <w:rFonts w:ascii="Garamond" w:eastAsia="Garamond" w:hAnsi="Garamond" w:cs="Garamond"/>
              </w:rPr>
            </w:pPr>
            <w:r>
              <w:rPr>
                <w:rFonts w:ascii="Garamond" w:eastAsia="Garamond" w:hAnsi="Garamond" w:cs="Garamond"/>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CEA730D" w14:textId="77777777" w:rsidR="004416BD" w:rsidRDefault="00057F67">
            <w:pPr>
              <w:spacing w:before="240" w:after="240"/>
              <w:rPr>
                <w:rFonts w:ascii="Garamond" w:eastAsia="Garamond" w:hAnsi="Garamond" w:cs="Garamond"/>
              </w:rPr>
            </w:pPr>
            <w:r>
              <w:rPr>
                <w:rFonts w:ascii="Garamond" w:eastAsia="Garamond" w:hAnsi="Garamond" w:cs="Garamond"/>
              </w:rPr>
              <w:t>157</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94C7B23" w14:textId="77777777" w:rsidR="004416BD" w:rsidRDefault="00057F67">
            <w:pPr>
              <w:spacing w:before="240" w:line="240" w:lineRule="auto"/>
              <w:rPr>
                <w:rFonts w:ascii="Garamond" w:eastAsia="Garamond" w:hAnsi="Garamond" w:cs="Garamond"/>
              </w:rPr>
            </w:pPr>
            <w:r>
              <w:rPr>
                <w:rFonts w:ascii="Garamond" w:eastAsia="Garamond" w:hAnsi="Garamond" w:cs="Garamond"/>
              </w:rPr>
              <w:t>BY HSD</w:t>
            </w:r>
          </w:p>
          <w:p w14:paraId="261CB725" w14:textId="77777777" w:rsidR="004416BD" w:rsidRDefault="004416BD">
            <w:pPr>
              <w:spacing w:before="240" w:after="240"/>
              <w:rPr>
                <w:rFonts w:ascii="Garamond" w:eastAsia="Garamond" w:hAnsi="Garamond" w:cs="Garamond"/>
              </w:rPr>
            </w:pPr>
          </w:p>
        </w:tc>
      </w:tr>
      <w:tr w:rsidR="004416BD" w14:paraId="2A786FE5"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4767B4F" w14:textId="77777777" w:rsidR="004416BD" w:rsidRDefault="00057F67">
            <w:pPr>
              <w:spacing w:before="240" w:after="240"/>
              <w:rPr>
                <w:rFonts w:ascii="Garamond" w:eastAsia="Garamond" w:hAnsi="Garamond" w:cs="Garamond"/>
              </w:rPr>
            </w:pPr>
            <w:r>
              <w:rPr>
                <w:rFonts w:ascii="Garamond" w:eastAsia="Garamond" w:hAnsi="Garamond" w:cs="Garamond"/>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06574F7" w14:textId="77777777" w:rsidR="004416BD" w:rsidRDefault="00057F67">
            <w:pPr>
              <w:spacing w:before="240" w:after="240"/>
              <w:rPr>
                <w:rFonts w:ascii="Garamond" w:eastAsia="Garamond" w:hAnsi="Garamond" w:cs="Garamond"/>
              </w:rPr>
            </w:pPr>
            <w:r>
              <w:rPr>
                <w:rFonts w:ascii="Garamond" w:eastAsia="Garamond" w:hAnsi="Garamond" w:cs="Garamond"/>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F451DD2" w14:textId="77777777" w:rsidR="004416BD" w:rsidRDefault="00057F67">
            <w:pPr>
              <w:spacing w:before="240" w:after="240"/>
              <w:rPr>
                <w:rFonts w:ascii="Garamond" w:eastAsia="Garamond" w:hAnsi="Garamond" w:cs="Garamond"/>
              </w:rPr>
            </w:pPr>
            <w:r>
              <w:rPr>
                <w:rFonts w:ascii="Garamond" w:eastAsia="Garamond" w:hAnsi="Garamond" w:cs="Garamond"/>
              </w:rPr>
              <w:t>794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995BEF5" w14:textId="77777777" w:rsidR="004416BD" w:rsidRDefault="00057F67">
            <w:pPr>
              <w:spacing w:before="240" w:line="240" w:lineRule="auto"/>
              <w:rPr>
                <w:rFonts w:ascii="Garamond" w:eastAsia="Garamond" w:hAnsi="Garamond" w:cs="Garamond"/>
              </w:rPr>
            </w:pPr>
            <w:r>
              <w:rPr>
                <w:rFonts w:ascii="Garamond" w:eastAsia="Garamond" w:hAnsi="Garamond" w:cs="Garamond"/>
              </w:rPr>
              <w:t>BY HSD</w:t>
            </w:r>
          </w:p>
          <w:p w14:paraId="50CB8349" w14:textId="77777777" w:rsidR="004416BD" w:rsidRDefault="004416BD">
            <w:pPr>
              <w:spacing w:before="240" w:after="240"/>
              <w:rPr>
                <w:rFonts w:ascii="Garamond" w:eastAsia="Garamond" w:hAnsi="Garamond" w:cs="Garamond"/>
              </w:rPr>
            </w:pPr>
          </w:p>
        </w:tc>
      </w:tr>
      <w:tr w:rsidR="004416BD" w14:paraId="4B34E832"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9697F01" w14:textId="77777777" w:rsidR="004416BD" w:rsidRDefault="00057F67">
            <w:pPr>
              <w:spacing w:before="240" w:after="240"/>
              <w:rPr>
                <w:rFonts w:ascii="Garamond" w:eastAsia="Garamond" w:hAnsi="Garamond" w:cs="Garamond"/>
              </w:rPr>
            </w:pPr>
            <w:r>
              <w:rPr>
                <w:rFonts w:ascii="Garamond" w:eastAsia="Garamond" w:hAnsi="Garamond" w:cs="Garamond"/>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F3A28E6" w14:textId="77777777" w:rsidR="004416BD" w:rsidRDefault="00057F67">
            <w:pPr>
              <w:spacing w:before="240" w:after="240"/>
              <w:rPr>
                <w:rFonts w:ascii="Garamond" w:eastAsia="Garamond" w:hAnsi="Garamond" w:cs="Garamond"/>
              </w:rPr>
            </w:pPr>
            <w:r>
              <w:rPr>
                <w:rFonts w:ascii="Garamond" w:eastAsia="Garamond" w:hAnsi="Garamond" w:cs="Garamond"/>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53FC9BC"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B2B0465" w14:textId="77777777" w:rsidR="004416BD" w:rsidRDefault="00057F67">
            <w:pPr>
              <w:spacing w:before="240" w:line="240" w:lineRule="auto"/>
              <w:rPr>
                <w:rFonts w:ascii="Garamond" w:eastAsia="Garamond" w:hAnsi="Garamond" w:cs="Garamond"/>
              </w:rPr>
            </w:pPr>
            <w:r>
              <w:rPr>
                <w:rFonts w:ascii="Garamond" w:eastAsia="Garamond" w:hAnsi="Garamond" w:cs="Garamond"/>
              </w:rPr>
              <w:t>BY HSD</w:t>
            </w:r>
          </w:p>
          <w:p w14:paraId="7C545B06" w14:textId="77777777" w:rsidR="004416BD" w:rsidRDefault="004416BD">
            <w:pPr>
              <w:spacing w:before="240" w:after="240"/>
              <w:rPr>
                <w:rFonts w:ascii="Garamond" w:eastAsia="Garamond" w:hAnsi="Garamond" w:cs="Garamond"/>
              </w:rPr>
            </w:pPr>
          </w:p>
        </w:tc>
      </w:tr>
      <w:tr w:rsidR="004416BD" w14:paraId="496AC68A"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7BC991C" w14:textId="77777777" w:rsidR="004416BD" w:rsidRDefault="00057F67">
            <w:pPr>
              <w:spacing w:before="240" w:after="240"/>
              <w:rPr>
                <w:rFonts w:ascii="Garamond" w:eastAsia="Garamond" w:hAnsi="Garamond" w:cs="Garamond"/>
              </w:rPr>
            </w:pPr>
            <w:r>
              <w:rPr>
                <w:rFonts w:ascii="Garamond" w:eastAsia="Garamond" w:hAnsi="Garamond" w:cs="Garamond"/>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94AA3EF" w14:textId="77777777" w:rsidR="004416BD" w:rsidRDefault="00057F67">
            <w:pPr>
              <w:spacing w:before="240" w:after="240"/>
              <w:rPr>
                <w:rFonts w:ascii="Garamond" w:eastAsia="Garamond" w:hAnsi="Garamond" w:cs="Garamond"/>
              </w:rPr>
            </w:pPr>
            <w:r>
              <w:rPr>
                <w:rFonts w:ascii="Garamond" w:eastAsia="Garamond" w:hAnsi="Garamond" w:cs="Garamond"/>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F7FDCB8" w14:textId="77777777" w:rsidR="004416BD" w:rsidRDefault="00057F67">
            <w:pPr>
              <w:spacing w:before="240" w:after="240"/>
              <w:rPr>
                <w:rFonts w:ascii="Garamond" w:eastAsia="Garamond" w:hAnsi="Garamond" w:cs="Garamond"/>
              </w:rPr>
            </w:pPr>
            <w:r>
              <w:rPr>
                <w:rFonts w:ascii="Garamond" w:eastAsia="Garamond" w:hAnsi="Garamond" w:cs="Garamond"/>
              </w:rPr>
              <w:t>276</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74350F7" w14:textId="77777777" w:rsidR="004416BD" w:rsidRDefault="00057F67">
            <w:pPr>
              <w:spacing w:before="240" w:line="240" w:lineRule="auto"/>
              <w:rPr>
                <w:rFonts w:ascii="Garamond" w:eastAsia="Garamond" w:hAnsi="Garamond" w:cs="Garamond"/>
              </w:rPr>
            </w:pPr>
            <w:r>
              <w:rPr>
                <w:rFonts w:ascii="Garamond" w:eastAsia="Garamond" w:hAnsi="Garamond" w:cs="Garamond"/>
              </w:rPr>
              <w:t>BY HSD</w:t>
            </w:r>
          </w:p>
          <w:p w14:paraId="4C85F091" w14:textId="77777777" w:rsidR="004416BD" w:rsidRDefault="004416BD">
            <w:pPr>
              <w:spacing w:before="240" w:after="240"/>
              <w:rPr>
                <w:rFonts w:ascii="Garamond" w:eastAsia="Garamond" w:hAnsi="Garamond" w:cs="Garamond"/>
              </w:rPr>
            </w:pPr>
          </w:p>
        </w:tc>
      </w:tr>
      <w:tr w:rsidR="004416BD" w14:paraId="5AAFBD61"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04F6A23" w14:textId="77777777" w:rsidR="004416BD" w:rsidRDefault="00057F67">
            <w:pPr>
              <w:spacing w:before="240" w:after="240"/>
              <w:rPr>
                <w:rFonts w:ascii="Garamond" w:eastAsia="Garamond" w:hAnsi="Garamond" w:cs="Garamond"/>
              </w:rPr>
            </w:pPr>
            <w:r>
              <w:rPr>
                <w:rFonts w:ascii="Garamond" w:eastAsia="Garamond" w:hAnsi="Garamond" w:cs="Garamond"/>
              </w:rPr>
              <w:lastRenderedPageBreak/>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1A77791" w14:textId="77777777" w:rsidR="004416BD" w:rsidRDefault="00057F67">
            <w:pPr>
              <w:spacing w:before="240" w:after="240"/>
              <w:rPr>
                <w:rFonts w:ascii="Garamond" w:eastAsia="Garamond" w:hAnsi="Garamond" w:cs="Garamond"/>
              </w:rPr>
            </w:pPr>
            <w:r>
              <w:rPr>
                <w:rFonts w:ascii="Garamond" w:eastAsia="Garamond" w:hAnsi="Garamond" w:cs="Garamond"/>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0A2A7A7"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B06916D" w14:textId="77777777" w:rsidR="004416BD" w:rsidRDefault="00057F67">
            <w:pPr>
              <w:spacing w:before="240" w:line="240" w:lineRule="auto"/>
              <w:rPr>
                <w:rFonts w:ascii="Garamond" w:eastAsia="Garamond" w:hAnsi="Garamond" w:cs="Garamond"/>
              </w:rPr>
            </w:pPr>
            <w:r>
              <w:rPr>
                <w:rFonts w:ascii="Garamond" w:eastAsia="Garamond" w:hAnsi="Garamond" w:cs="Garamond"/>
              </w:rPr>
              <w:t>BY HSD</w:t>
            </w:r>
          </w:p>
          <w:p w14:paraId="7605E1AE" w14:textId="77777777" w:rsidR="004416BD" w:rsidRDefault="004416BD">
            <w:pPr>
              <w:spacing w:before="240" w:after="240"/>
              <w:rPr>
                <w:rFonts w:ascii="Garamond" w:eastAsia="Garamond" w:hAnsi="Garamond" w:cs="Garamond"/>
              </w:rPr>
            </w:pPr>
          </w:p>
        </w:tc>
      </w:tr>
      <w:tr w:rsidR="004416BD" w14:paraId="377C882A"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301251B" w14:textId="77777777" w:rsidR="004416BD" w:rsidRDefault="00057F67">
            <w:pPr>
              <w:spacing w:before="240" w:after="240"/>
              <w:rPr>
                <w:rFonts w:ascii="Garamond" w:eastAsia="Garamond" w:hAnsi="Garamond" w:cs="Garamond"/>
              </w:rPr>
            </w:pPr>
            <w:r>
              <w:rPr>
                <w:rFonts w:ascii="Garamond" w:eastAsia="Garamond" w:hAnsi="Garamond" w:cs="Garamond"/>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DF941BD" w14:textId="77777777" w:rsidR="004416BD" w:rsidRDefault="00057F67">
            <w:pPr>
              <w:spacing w:before="240" w:after="240"/>
              <w:rPr>
                <w:rFonts w:ascii="Garamond" w:eastAsia="Garamond" w:hAnsi="Garamond" w:cs="Garamond"/>
              </w:rPr>
            </w:pPr>
            <w:r>
              <w:rPr>
                <w:rFonts w:ascii="Garamond" w:eastAsia="Garamond" w:hAnsi="Garamond" w:cs="Garamond"/>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E5BF40F"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8AEBBCB" w14:textId="77777777" w:rsidR="004416BD" w:rsidRDefault="00057F67">
            <w:pPr>
              <w:spacing w:before="240" w:line="240" w:lineRule="auto"/>
              <w:rPr>
                <w:rFonts w:ascii="Garamond" w:eastAsia="Garamond" w:hAnsi="Garamond" w:cs="Garamond"/>
              </w:rPr>
            </w:pPr>
            <w:r>
              <w:rPr>
                <w:rFonts w:ascii="Garamond" w:eastAsia="Garamond" w:hAnsi="Garamond" w:cs="Garamond"/>
              </w:rPr>
              <w:t>BY HSD</w:t>
            </w:r>
          </w:p>
          <w:p w14:paraId="32671424" w14:textId="77777777" w:rsidR="004416BD" w:rsidRDefault="004416BD">
            <w:pPr>
              <w:spacing w:before="240" w:after="240"/>
              <w:rPr>
                <w:rFonts w:ascii="Garamond" w:eastAsia="Garamond" w:hAnsi="Garamond" w:cs="Garamond"/>
              </w:rPr>
            </w:pPr>
          </w:p>
        </w:tc>
      </w:tr>
      <w:tr w:rsidR="004416BD" w14:paraId="311E4C02"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F8079FE" w14:textId="77777777" w:rsidR="004416BD" w:rsidRDefault="00057F67">
            <w:pPr>
              <w:spacing w:before="240" w:after="240"/>
              <w:rPr>
                <w:rFonts w:ascii="Garamond" w:eastAsia="Garamond" w:hAnsi="Garamond" w:cs="Garamond"/>
              </w:rPr>
            </w:pPr>
            <w:r>
              <w:rPr>
                <w:rFonts w:ascii="Garamond" w:eastAsia="Garamond" w:hAnsi="Garamond" w:cs="Garamond"/>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ED4CABB" w14:textId="77777777" w:rsidR="004416BD" w:rsidRDefault="00057F67">
            <w:pPr>
              <w:spacing w:before="240" w:after="240"/>
              <w:rPr>
                <w:rFonts w:ascii="Garamond" w:eastAsia="Garamond" w:hAnsi="Garamond" w:cs="Garamond"/>
              </w:rPr>
            </w:pPr>
            <w:r>
              <w:rPr>
                <w:rFonts w:ascii="Garamond" w:eastAsia="Garamond" w:hAnsi="Garamond" w:cs="Garamond"/>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4725063"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082A162" w14:textId="77777777" w:rsidR="004416BD" w:rsidRDefault="00057F67">
            <w:pPr>
              <w:spacing w:before="240" w:line="240" w:lineRule="auto"/>
              <w:rPr>
                <w:rFonts w:ascii="Garamond" w:eastAsia="Garamond" w:hAnsi="Garamond" w:cs="Garamond"/>
              </w:rPr>
            </w:pPr>
            <w:r>
              <w:rPr>
                <w:rFonts w:ascii="Garamond" w:eastAsia="Garamond" w:hAnsi="Garamond" w:cs="Garamond"/>
              </w:rPr>
              <w:t>BY HSD</w:t>
            </w:r>
          </w:p>
          <w:p w14:paraId="1E760804" w14:textId="77777777" w:rsidR="004416BD" w:rsidRDefault="004416BD">
            <w:pPr>
              <w:spacing w:before="240" w:after="240"/>
              <w:rPr>
                <w:rFonts w:ascii="Garamond" w:eastAsia="Garamond" w:hAnsi="Garamond" w:cs="Garamond"/>
              </w:rPr>
            </w:pPr>
          </w:p>
        </w:tc>
      </w:tr>
      <w:tr w:rsidR="004416BD" w14:paraId="42B11343"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256B84C" w14:textId="77777777" w:rsidR="004416BD" w:rsidRDefault="00057F67">
            <w:pPr>
              <w:spacing w:before="240" w:after="240"/>
              <w:rPr>
                <w:rFonts w:ascii="Garamond" w:eastAsia="Garamond" w:hAnsi="Garamond" w:cs="Garamond"/>
              </w:rPr>
            </w:pPr>
            <w:r>
              <w:rPr>
                <w:rFonts w:ascii="Garamond" w:eastAsia="Garamond" w:hAnsi="Garamond" w:cs="Garamond"/>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3E93812" w14:textId="77777777" w:rsidR="004416BD" w:rsidRDefault="00057F67">
            <w:pPr>
              <w:spacing w:before="240" w:after="240"/>
              <w:rPr>
                <w:rFonts w:ascii="Garamond" w:eastAsia="Garamond" w:hAnsi="Garamond" w:cs="Garamond"/>
              </w:rPr>
            </w:pPr>
            <w:r>
              <w:rPr>
                <w:rFonts w:ascii="Garamond" w:eastAsia="Garamond" w:hAnsi="Garamond" w:cs="Garamond"/>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518B2C7"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F8F4486" w14:textId="77777777" w:rsidR="004416BD" w:rsidRDefault="00057F67">
            <w:pPr>
              <w:spacing w:before="240" w:line="240" w:lineRule="auto"/>
              <w:rPr>
                <w:rFonts w:ascii="Garamond" w:eastAsia="Garamond" w:hAnsi="Garamond" w:cs="Garamond"/>
              </w:rPr>
            </w:pPr>
            <w:r>
              <w:rPr>
                <w:rFonts w:ascii="Garamond" w:eastAsia="Garamond" w:hAnsi="Garamond" w:cs="Garamond"/>
              </w:rPr>
              <w:t>BY HSD</w:t>
            </w:r>
          </w:p>
          <w:p w14:paraId="7644A669" w14:textId="77777777" w:rsidR="004416BD" w:rsidRDefault="004416BD">
            <w:pPr>
              <w:spacing w:before="240" w:after="240"/>
              <w:rPr>
                <w:rFonts w:ascii="Garamond" w:eastAsia="Garamond" w:hAnsi="Garamond" w:cs="Garamond"/>
              </w:rPr>
            </w:pPr>
          </w:p>
        </w:tc>
      </w:tr>
      <w:tr w:rsidR="004416BD" w14:paraId="1B343322"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E3CDAC4" w14:textId="77777777" w:rsidR="004416BD" w:rsidRDefault="00057F67">
            <w:pPr>
              <w:spacing w:before="240" w:after="240"/>
              <w:rPr>
                <w:rFonts w:ascii="Garamond" w:eastAsia="Garamond" w:hAnsi="Garamond" w:cs="Garamond"/>
              </w:rPr>
            </w:pPr>
            <w:r>
              <w:rPr>
                <w:rFonts w:ascii="Garamond" w:eastAsia="Garamond" w:hAnsi="Garamond" w:cs="Garamond"/>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1FA15A7C" w14:textId="77777777" w:rsidR="004416BD" w:rsidRDefault="00057F67">
            <w:pPr>
              <w:spacing w:before="240" w:after="240"/>
              <w:rPr>
                <w:rFonts w:ascii="Garamond" w:eastAsia="Garamond" w:hAnsi="Garamond" w:cs="Garamond"/>
              </w:rPr>
            </w:pPr>
            <w:r>
              <w:rPr>
                <w:rFonts w:ascii="Garamond" w:eastAsia="Garamond" w:hAnsi="Garamond" w:cs="Garamond"/>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C191341" w14:textId="77777777" w:rsidR="004416BD" w:rsidRDefault="00057F67">
            <w:pPr>
              <w:spacing w:before="240" w:after="240"/>
              <w:rPr>
                <w:rFonts w:ascii="Garamond" w:eastAsia="Garamond" w:hAnsi="Garamond" w:cs="Garamond"/>
              </w:rPr>
            </w:pPr>
            <w:r>
              <w:rPr>
                <w:rFonts w:ascii="Garamond" w:eastAsia="Garamond" w:hAnsi="Garamond" w:cs="Garamond"/>
              </w:rPr>
              <w:t>1421</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9044DAD" w14:textId="77777777" w:rsidR="004416BD" w:rsidRDefault="00057F67">
            <w:pPr>
              <w:spacing w:before="240" w:line="240" w:lineRule="auto"/>
              <w:rPr>
                <w:rFonts w:ascii="Garamond" w:eastAsia="Garamond" w:hAnsi="Garamond" w:cs="Garamond"/>
              </w:rPr>
            </w:pPr>
            <w:r>
              <w:rPr>
                <w:rFonts w:ascii="Garamond" w:eastAsia="Garamond" w:hAnsi="Garamond" w:cs="Garamond"/>
              </w:rPr>
              <w:t>BY HSD</w:t>
            </w:r>
          </w:p>
          <w:p w14:paraId="7524AE00" w14:textId="77777777" w:rsidR="004416BD" w:rsidRDefault="004416BD">
            <w:pPr>
              <w:spacing w:before="240" w:after="240"/>
              <w:rPr>
                <w:rFonts w:ascii="Garamond" w:eastAsia="Garamond" w:hAnsi="Garamond" w:cs="Garamond"/>
              </w:rPr>
            </w:pPr>
          </w:p>
        </w:tc>
      </w:tr>
      <w:tr w:rsidR="004416BD" w14:paraId="337452CE"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C9A6004" w14:textId="77777777" w:rsidR="004416BD" w:rsidRDefault="00057F67">
            <w:pPr>
              <w:spacing w:before="240" w:after="240"/>
              <w:rPr>
                <w:rFonts w:ascii="Garamond" w:eastAsia="Garamond" w:hAnsi="Garamond" w:cs="Garamond"/>
              </w:rPr>
            </w:pPr>
            <w:r>
              <w:rPr>
                <w:rFonts w:ascii="Garamond" w:eastAsia="Garamond" w:hAnsi="Garamond" w:cs="Garamond"/>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96249EE" w14:textId="77777777" w:rsidR="004416BD" w:rsidRDefault="00057F67">
            <w:pPr>
              <w:spacing w:before="240" w:after="240"/>
              <w:rPr>
                <w:rFonts w:ascii="Garamond" w:eastAsia="Garamond" w:hAnsi="Garamond" w:cs="Garamond"/>
              </w:rPr>
            </w:pPr>
            <w:r>
              <w:rPr>
                <w:rFonts w:ascii="Garamond" w:eastAsia="Garamond" w:hAnsi="Garamond" w:cs="Garamond"/>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ABAE616"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F199D6E" w14:textId="77777777" w:rsidR="004416BD" w:rsidRDefault="00057F67">
            <w:pPr>
              <w:spacing w:before="240" w:line="240" w:lineRule="auto"/>
              <w:rPr>
                <w:rFonts w:ascii="Garamond" w:eastAsia="Garamond" w:hAnsi="Garamond" w:cs="Garamond"/>
              </w:rPr>
            </w:pPr>
            <w:r>
              <w:rPr>
                <w:rFonts w:ascii="Garamond" w:eastAsia="Garamond" w:hAnsi="Garamond" w:cs="Garamond"/>
              </w:rPr>
              <w:t>BY HSD</w:t>
            </w:r>
          </w:p>
          <w:p w14:paraId="64B94AB8" w14:textId="77777777" w:rsidR="004416BD" w:rsidRDefault="004416BD">
            <w:pPr>
              <w:spacing w:before="240" w:after="240"/>
              <w:rPr>
                <w:rFonts w:ascii="Garamond" w:eastAsia="Garamond" w:hAnsi="Garamond" w:cs="Garamond"/>
              </w:rPr>
            </w:pPr>
          </w:p>
        </w:tc>
      </w:tr>
      <w:tr w:rsidR="004416BD" w14:paraId="66C679AA" w14:textId="77777777">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0997A23" w14:textId="77777777" w:rsidR="004416BD" w:rsidRDefault="00057F67">
            <w:pPr>
              <w:spacing w:before="240" w:after="240"/>
              <w:rPr>
                <w:rFonts w:ascii="Garamond" w:eastAsia="Garamond" w:hAnsi="Garamond" w:cs="Garamond"/>
              </w:rPr>
            </w:pPr>
            <w:r>
              <w:rPr>
                <w:rFonts w:ascii="Garamond" w:eastAsia="Garamond" w:hAnsi="Garamond" w:cs="Garamond"/>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6AEF4743" w14:textId="77777777" w:rsidR="004416BD" w:rsidRDefault="00057F67">
            <w:pPr>
              <w:spacing w:before="240" w:after="240"/>
              <w:rPr>
                <w:rFonts w:ascii="Garamond" w:eastAsia="Garamond" w:hAnsi="Garamond" w:cs="Garamond"/>
              </w:rPr>
            </w:pPr>
            <w:r>
              <w:rPr>
                <w:rFonts w:ascii="Garamond" w:eastAsia="Garamond" w:hAnsi="Garamond" w:cs="Garamond"/>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88DB82B" w14:textId="77777777" w:rsidR="004416BD" w:rsidRDefault="00057F67">
            <w:pPr>
              <w:spacing w:before="240" w:after="240"/>
              <w:rPr>
                <w:rFonts w:ascii="Garamond" w:eastAsia="Garamond" w:hAnsi="Garamond" w:cs="Garamond"/>
              </w:rPr>
            </w:pPr>
            <w:r>
              <w:rPr>
                <w:rFonts w:ascii="Garamond" w:eastAsia="Garamond" w:hAnsi="Garamond" w:cs="Garamond"/>
              </w:rPr>
              <w:t>NO</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FDF39F0" w14:textId="77777777" w:rsidR="004416BD" w:rsidRDefault="00057F67">
            <w:pPr>
              <w:spacing w:before="240" w:line="240" w:lineRule="auto"/>
              <w:rPr>
                <w:rFonts w:ascii="Garamond" w:eastAsia="Garamond" w:hAnsi="Garamond" w:cs="Garamond"/>
              </w:rPr>
            </w:pPr>
            <w:r>
              <w:rPr>
                <w:rFonts w:ascii="Garamond" w:eastAsia="Garamond" w:hAnsi="Garamond" w:cs="Garamond"/>
              </w:rPr>
              <w:t>BY HSD</w:t>
            </w:r>
          </w:p>
          <w:p w14:paraId="61BE90D1" w14:textId="77777777" w:rsidR="004416BD" w:rsidRDefault="004416BD">
            <w:pPr>
              <w:spacing w:before="240" w:after="240"/>
              <w:rPr>
                <w:rFonts w:ascii="Garamond" w:eastAsia="Garamond" w:hAnsi="Garamond" w:cs="Garamond"/>
              </w:rPr>
            </w:pPr>
          </w:p>
        </w:tc>
      </w:tr>
    </w:tbl>
    <w:p w14:paraId="6736637E" w14:textId="77777777" w:rsidR="004416BD" w:rsidRDefault="004416BD">
      <w:pPr>
        <w:spacing w:before="240" w:after="240"/>
        <w:rPr>
          <w:rFonts w:ascii="Garamond" w:eastAsia="Garamond" w:hAnsi="Garamond" w:cs="Garamond"/>
        </w:rPr>
      </w:pPr>
    </w:p>
    <w:p w14:paraId="2C93D8D4" w14:textId="77777777" w:rsidR="004416BD" w:rsidRDefault="00057F67">
      <w:pPr>
        <w:spacing w:before="240" w:after="240"/>
        <w:rPr>
          <w:rFonts w:ascii="Garamond" w:eastAsia="Garamond" w:hAnsi="Garamond" w:cs="Garamond"/>
          <w:b/>
          <w:bCs/>
        </w:rPr>
      </w:pPr>
      <w:r>
        <w:rPr>
          <w:rFonts w:ascii="Garamond" w:eastAsia="Garamond" w:hAnsi="Garamond" w:cs="Garamond"/>
          <w:b/>
          <w:bCs/>
        </w:rPr>
        <w:t>D. Health System &amp; Service Readiness</w:t>
      </w:r>
    </w:p>
    <w:tbl>
      <w:tblPr>
        <w:tblStyle w:val="affff3"/>
        <w:tblW w:w="89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60"/>
        <w:gridCol w:w="2985"/>
        <w:gridCol w:w="2130"/>
        <w:gridCol w:w="1995"/>
      </w:tblGrid>
      <w:tr w:rsidR="004416BD" w14:paraId="18B2E6A4" w14:textId="77777777">
        <w:trPr>
          <w:trHeight w:val="1171"/>
          <w:tblHeader/>
        </w:trPr>
        <w:tc>
          <w:tcPr>
            <w:tcW w:w="186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3EF200C0" w14:textId="77777777" w:rsidR="004416BD" w:rsidRDefault="00057F67">
            <w:pPr>
              <w:spacing w:before="240" w:after="240"/>
              <w:rPr>
                <w:rFonts w:ascii="Garamond" w:eastAsia="Garamond" w:hAnsi="Garamond" w:cs="Garamond"/>
              </w:rPr>
            </w:pPr>
            <w:r>
              <w:rPr>
                <w:rFonts w:ascii="Garamond" w:eastAsia="Garamond" w:hAnsi="Garamond" w:cs="Garamond"/>
              </w:rPr>
              <w:lastRenderedPageBreak/>
              <w:t>Sl. No.</w:t>
            </w:r>
          </w:p>
        </w:tc>
        <w:tc>
          <w:tcPr>
            <w:tcW w:w="298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513A761" w14:textId="77777777" w:rsidR="004416BD" w:rsidRDefault="00057F67">
            <w:pPr>
              <w:spacing w:before="240" w:after="240"/>
              <w:rPr>
                <w:rFonts w:ascii="Garamond" w:eastAsia="Garamond" w:hAnsi="Garamond" w:cs="Garamond"/>
              </w:rPr>
            </w:pPr>
            <w:r>
              <w:rPr>
                <w:rFonts w:ascii="Garamond" w:eastAsia="Garamond" w:hAnsi="Garamond" w:cs="Garamond"/>
              </w:rPr>
              <w:t>Indicator / Field</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E092814" w14:textId="77777777" w:rsidR="004416BD" w:rsidRDefault="00057F67">
            <w:pPr>
              <w:spacing w:before="240" w:after="240"/>
              <w:rPr>
                <w:rFonts w:ascii="Garamond" w:eastAsia="Garamond" w:hAnsi="Garamond" w:cs="Garamond"/>
              </w:rPr>
            </w:pPr>
            <w:r>
              <w:rPr>
                <w:rFonts w:ascii="Garamond" w:eastAsia="Garamond" w:hAnsi="Garamond" w:cs="Garamond"/>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0535A11" w14:textId="77777777" w:rsidR="004416BD" w:rsidRDefault="00057F67">
            <w:pPr>
              <w:spacing w:before="240" w:after="240"/>
              <w:rPr>
                <w:rFonts w:ascii="Garamond" w:eastAsia="Garamond" w:hAnsi="Garamond" w:cs="Garamond"/>
              </w:rPr>
            </w:pPr>
            <w:r>
              <w:rPr>
                <w:rFonts w:ascii="Garamond" w:eastAsia="Garamond" w:hAnsi="Garamond" w:cs="Garamond"/>
              </w:rPr>
              <w:t xml:space="preserve">Source / REMARKS </w:t>
            </w:r>
          </w:p>
        </w:tc>
      </w:tr>
      <w:tr w:rsidR="004416BD" w14:paraId="2C4092B8" w14:textId="77777777">
        <w:trPr>
          <w:trHeight w:val="20"/>
        </w:trPr>
        <w:tc>
          <w:tcPr>
            <w:tcW w:w="186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246D85B" w14:textId="77777777" w:rsidR="004416BD" w:rsidRDefault="00057F67">
            <w:pPr>
              <w:spacing w:before="240" w:after="240"/>
              <w:rPr>
                <w:rFonts w:ascii="Garamond" w:eastAsia="Garamond" w:hAnsi="Garamond" w:cs="Garamond"/>
              </w:rPr>
            </w:pPr>
            <w:r>
              <w:rPr>
                <w:rFonts w:ascii="Garamond" w:eastAsia="Garamond" w:hAnsi="Garamond" w:cs="Garamond"/>
              </w:rPr>
              <w:t>1</w:t>
            </w:r>
          </w:p>
        </w:tc>
        <w:tc>
          <w:tcPr>
            <w:tcW w:w="2985" w:type="dxa"/>
            <w:tcBorders>
              <w:top w:val="nil"/>
              <w:left w:val="nil"/>
              <w:bottom w:val="single" w:sz="4" w:space="0" w:color="000000"/>
              <w:right w:val="single" w:sz="4" w:space="0" w:color="000000"/>
            </w:tcBorders>
            <w:tcMar>
              <w:top w:w="0" w:type="dxa"/>
              <w:left w:w="100" w:type="dxa"/>
              <w:bottom w:w="0" w:type="dxa"/>
              <w:right w:w="100" w:type="dxa"/>
            </w:tcMar>
          </w:tcPr>
          <w:p w14:paraId="12E6D470" w14:textId="77777777" w:rsidR="004416BD" w:rsidRDefault="00057F67">
            <w:pPr>
              <w:spacing w:before="240" w:after="240"/>
              <w:rPr>
                <w:rFonts w:ascii="Garamond" w:eastAsia="Garamond" w:hAnsi="Garamond" w:cs="Garamond"/>
              </w:rPr>
            </w:pPr>
            <w:r>
              <w:rPr>
                <w:rFonts w:ascii="Garamond" w:eastAsia="Garamond" w:hAnsi="Garamond" w:cs="Garamond"/>
              </w:rPr>
              <w:t>No. of health facilities in LSG (PHC/CHC/TH/DH/Private)</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C708D47" w14:textId="77777777" w:rsidR="004416BD" w:rsidRDefault="00057F67">
            <w:pPr>
              <w:spacing w:before="240" w:after="240"/>
              <w:rPr>
                <w:rFonts w:ascii="Garamond" w:eastAsia="Garamond" w:hAnsi="Garamond" w:cs="Garamond"/>
              </w:rPr>
            </w:pPr>
            <w:r>
              <w:rPr>
                <w:rFonts w:ascii="Garamond" w:eastAsia="Garamond" w:hAnsi="Garamond" w:cs="Garamond"/>
              </w:rPr>
              <w:t>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4E8A64C" w14:textId="77777777" w:rsidR="004416BD" w:rsidRDefault="00057F67">
            <w:pPr>
              <w:spacing w:before="240" w:after="240"/>
              <w:rPr>
                <w:rFonts w:ascii="Garamond" w:eastAsia="Garamond" w:hAnsi="Garamond" w:cs="Garamond"/>
              </w:rPr>
            </w:pPr>
            <w:r>
              <w:rPr>
                <w:rFonts w:ascii="Garamond" w:eastAsia="Garamond" w:hAnsi="Garamond" w:cs="Garamond"/>
              </w:rPr>
              <w:t>HSD</w:t>
            </w:r>
          </w:p>
        </w:tc>
      </w:tr>
      <w:tr w:rsidR="004416BD" w14:paraId="256EDC65" w14:textId="77777777">
        <w:trPr>
          <w:trHeight w:val="20"/>
        </w:trPr>
        <w:tc>
          <w:tcPr>
            <w:tcW w:w="186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4495FE8" w14:textId="77777777" w:rsidR="004416BD" w:rsidRDefault="00057F67">
            <w:pPr>
              <w:spacing w:before="240" w:after="240"/>
              <w:rPr>
                <w:rFonts w:ascii="Garamond" w:eastAsia="Garamond" w:hAnsi="Garamond" w:cs="Garamond"/>
              </w:rPr>
            </w:pPr>
            <w:r>
              <w:rPr>
                <w:rFonts w:ascii="Garamond" w:eastAsia="Garamond" w:hAnsi="Garamond" w:cs="Garamond"/>
              </w:rPr>
              <w:t>2</w:t>
            </w:r>
          </w:p>
        </w:tc>
        <w:tc>
          <w:tcPr>
            <w:tcW w:w="2985" w:type="dxa"/>
            <w:tcBorders>
              <w:top w:val="nil"/>
              <w:left w:val="nil"/>
              <w:bottom w:val="single" w:sz="4" w:space="0" w:color="000000"/>
              <w:right w:val="single" w:sz="4" w:space="0" w:color="000000"/>
            </w:tcBorders>
            <w:tcMar>
              <w:top w:w="0" w:type="dxa"/>
              <w:left w:w="100" w:type="dxa"/>
              <w:bottom w:w="0" w:type="dxa"/>
              <w:right w:w="100" w:type="dxa"/>
            </w:tcMar>
          </w:tcPr>
          <w:p w14:paraId="4DF11090" w14:textId="77777777" w:rsidR="004416BD" w:rsidRDefault="00057F67">
            <w:pPr>
              <w:spacing w:before="240" w:after="240"/>
              <w:rPr>
                <w:rFonts w:ascii="Garamond" w:eastAsia="Garamond" w:hAnsi="Garamond" w:cs="Garamond"/>
              </w:rPr>
            </w:pPr>
            <w:r>
              <w:rPr>
                <w:rFonts w:ascii="Garamond" w:eastAsia="Garamond" w:hAnsi="Garamond" w:cs="Garamond"/>
              </w:rPr>
              <w:t>PHC/Family Health Centre details (name, location)</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4153084" w14:textId="77777777" w:rsidR="004416BD" w:rsidRDefault="00057F67">
            <w:pPr>
              <w:spacing w:before="240" w:after="240"/>
              <w:rPr>
                <w:rFonts w:ascii="Garamond" w:eastAsia="Garamond" w:hAnsi="Garamond" w:cs="Garamond"/>
              </w:rPr>
            </w:pPr>
            <w:r>
              <w:rPr>
                <w:rFonts w:ascii="Garamond" w:eastAsia="Garamond" w:hAnsi="Garamond" w:cs="Garamond"/>
              </w:rPr>
              <w:t>FHC RAMANTHALI,</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BF30761" w14:textId="77777777" w:rsidR="004416BD" w:rsidRDefault="004416BD">
            <w:pPr>
              <w:spacing w:before="240" w:after="240"/>
              <w:rPr>
                <w:rFonts w:ascii="Garamond" w:eastAsia="Garamond" w:hAnsi="Garamond" w:cs="Garamond"/>
              </w:rPr>
            </w:pPr>
          </w:p>
        </w:tc>
      </w:tr>
      <w:tr w:rsidR="004416BD" w14:paraId="23375F9A" w14:textId="77777777">
        <w:trPr>
          <w:trHeight w:val="20"/>
        </w:trPr>
        <w:tc>
          <w:tcPr>
            <w:tcW w:w="186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909E576" w14:textId="77777777" w:rsidR="004416BD" w:rsidRDefault="00057F67">
            <w:pPr>
              <w:spacing w:before="240" w:after="240"/>
              <w:rPr>
                <w:rFonts w:ascii="Garamond" w:eastAsia="Garamond" w:hAnsi="Garamond" w:cs="Garamond"/>
              </w:rPr>
            </w:pPr>
            <w:r>
              <w:rPr>
                <w:rFonts w:ascii="Garamond" w:eastAsia="Garamond" w:hAnsi="Garamond" w:cs="Garamond"/>
              </w:rPr>
              <w:t>3</w:t>
            </w:r>
          </w:p>
        </w:tc>
        <w:tc>
          <w:tcPr>
            <w:tcW w:w="2985" w:type="dxa"/>
            <w:tcBorders>
              <w:top w:val="nil"/>
              <w:left w:val="nil"/>
              <w:bottom w:val="single" w:sz="4" w:space="0" w:color="000000"/>
              <w:right w:val="single" w:sz="4" w:space="0" w:color="000000"/>
            </w:tcBorders>
            <w:tcMar>
              <w:top w:w="0" w:type="dxa"/>
              <w:left w:w="100" w:type="dxa"/>
              <w:bottom w:w="0" w:type="dxa"/>
              <w:right w:w="100" w:type="dxa"/>
            </w:tcMar>
          </w:tcPr>
          <w:p w14:paraId="7BB4A061" w14:textId="77777777" w:rsidR="004416BD" w:rsidRDefault="00057F67">
            <w:pPr>
              <w:spacing w:before="240" w:after="240"/>
              <w:rPr>
                <w:rFonts w:ascii="Garamond" w:eastAsia="Garamond" w:hAnsi="Garamond" w:cs="Garamond"/>
              </w:rPr>
            </w:pPr>
            <w:r>
              <w:rPr>
                <w:rFonts w:ascii="Garamond" w:eastAsia="Garamond" w:hAnsi="Garamond" w:cs="Garamond"/>
              </w:rPr>
              <w:t>Subcentres / Health &amp; Wellness Centres (number)</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B799223" w14:textId="77777777" w:rsidR="004416BD" w:rsidRDefault="00057F67">
            <w:pPr>
              <w:spacing w:before="240" w:after="240"/>
              <w:rPr>
                <w:rFonts w:ascii="Garamond" w:eastAsia="Garamond" w:hAnsi="Garamond" w:cs="Garamond"/>
              </w:rPr>
            </w:pPr>
            <w:r>
              <w:rPr>
                <w:rFonts w:ascii="Garamond" w:eastAsia="Garamond" w:hAnsi="Garamond" w:cs="Garamond"/>
              </w:rPr>
              <w:t>RAMANTHALI. VADAKKUMBAD</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1E82DF1" w14:textId="77777777" w:rsidR="004416BD" w:rsidRDefault="004416BD">
            <w:pPr>
              <w:spacing w:before="240" w:after="240"/>
              <w:rPr>
                <w:rFonts w:ascii="Garamond" w:eastAsia="Garamond" w:hAnsi="Garamond" w:cs="Garamond"/>
              </w:rPr>
            </w:pPr>
          </w:p>
        </w:tc>
      </w:tr>
      <w:tr w:rsidR="004416BD" w14:paraId="07A9DF98" w14:textId="77777777">
        <w:trPr>
          <w:trHeight w:val="20"/>
        </w:trPr>
        <w:tc>
          <w:tcPr>
            <w:tcW w:w="186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E5B63C0" w14:textId="77777777" w:rsidR="004416BD" w:rsidRDefault="00057F67">
            <w:pPr>
              <w:spacing w:before="240" w:after="240"/>
              <w:rPr>
                <w:rFonts w:ascii="Garamond" w:eastAsia="Garamond" w:hAnsi="Garamond" w:cs="Garamond"/>
              </w:rPr>
            </w:pPr>
            <w:r>
              <w:rPr>
                <w:rFonts w:ascii="Garamond" w:eastAsia="Garamond" w:hAnsi="Garamond" w:cs="Garamond"/>
              </w:rPr>
              <w:t>4</w:t>
            </w:r>
          </w:p>
        </w:tc>
        <w:tc>
          <w:tcPr>
            <w:tcW w:w="2985" w:type="dxa"/>
            <w:tcBorders>
              <w:top w:val="nil"/>
              <w:left w:val="nil"/>
              <w:bottom w:val="single" w:sz="4" w:space="0" w:color="000000"/>
              <w:right w:val="single" w:sz="4" w:space="0" w:color="000000"/>
            </w:tcBorders>
            <w:tcMar>
              <w:top w:w="0" w:type="dxa"/>
              <w:left w:w="100" w:type="dxa"/>
              <w:bottom w:w="0" w:type="dxa"/>
              <w:right w:w="100" w:type="dxa"/>
            </w:tcMar>
          </w:tcPr>
          <w:p w14:paraId="330E7732" w14:textId="77777777" w:rsidR="004416BD" w:rsidRDefault="00057F67">
            <w:pPr>
              <w:spacing w:before="240" w:after="240"/>
              <w:rPr>
                <w:rFonts w:ascii="Garamond" w:eastAsia="Garamond" w:hAnsi="Garamond" w:cs="Garamond"/>
              </w:rPr>
            </w:pPr>
            <w:r>
              <w:rPr>
                <w:rFonts w:ascii="Garamond" w:eastAsia="Garamond" w:hAnsi="Garamond" w:cs="Garamond"/>
              </w:rPr>
              <w:t>Private clinics / hospitals (number)</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CFF86B7" w14:textId="77777777" w:rsidR="004416BD" w:rsidRDefault="00057F67">
            <w:pPr>
              <w:spacing w:before="240" w:after="240"/>
              <w:rPr>
                <w:rFonts w:ascii="Garamond" w:eastAsia="Garamond" w:hAnsi="Garamond" w:cs="Garamond"/>
              </w:rPr>
            </w:pPr>
            <w:r>
              <w:rPr>
                <w:rFonts w:ascii="Garamond" w:eastAsia="Garamond" w:hAnsi="Garamond" w:cs="Garamond"/>
              </w:rPr>
              <w:t>V CARE MEDICAL CENTER</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1DFF440" w14:textId="77777777" w:rsidR="004416BD" w:rsidRDefault="004416BD">
            <w:pPr>
              <w:spacing w:before="240" w:after="240"/>
              <w:rPr>
                <w:rFonts w:ascii="Garamond" w:eastAsia="Garamond" w:hAnsi="Garamond" w:cs="Garamond"/>
              </w:rPr>
            </w:pPr>
          </w:p>
        </w:tc>
      </w:tr>
      <w:tr w:rsidR="004416BD" w14:paraId="4E9D358F" w14:textId="77777777">
        <w:trPr>
          <w:trHeight w:val="1620"/>
        </w:trPr>
        <w:tc>
          <w:tcPr>
            <w:tcW w:w="186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AF3815F" w14:textId="77777777" w:rsidR="004416BD" w:rsidRDefault="00057F67">
            <w:pPr>
              <w:spacing w:before="240" w:after="240"/>
              <w:rPr>
                <w:rFonts w:ascii="Garamond" w:eastAsia="Garamond" w:hAnsi="Garamond" w:cs="Garamond"/>
              </w:rPr>
            </w:pPr>
            <w:r>
              <w:rPr>
                <w:rFonts w:ascii="Garamond" w:eastAsia="Garamond" w:hAnsi="Garamond" w:cs="Garamond"/>
              </w:rPr>
              <w:t>5</w:t>
            </w:r>
          </w:p>
        </w:tc>
        <w:tc>
          <w:tcPr>
            <w:tcW w:w="2985" w:type="dxa"/>
            <w:tcBorders>
              <w:top w:val="nil"/>
              <w:left w:val="nil"/>
              <w:bottom w:val="single" w:sz="4" w:space="0" w:color="000000"/>
              <w:right w:val="single" w:sz="4" w:space="0" w:color="000000"/>
            </w:tcBorders>
            <w:tcMar>
              <w:top w:w="0" w:type="dxa"/>
              <w:left w:w="100" w:type="dxa"/>
              <w:bottom w:w="0" w:type="dxa"/>
              <w:right w:w="100" w:type="dxa"/>
            </w:tcMar>
          </w:tcPr>
          <w:p w14:paraId="0AB6D7FF" w14:textId="77777777" w:rsidR="004416BD" w:rsidRDefault="00057F67">
            <w:pPr>
              <w:spacing w:before="240" w:after="240"/>
              <w:rPr>
                <w:rFonts w:ascii="Garamond" w:eastAsia="Garamond" w:hAnsi="Garamond" w:cs="Garamond"/>
              </w:rPr>
            </w:pPr>
            <w:r>
              <w:rPr>
                <w:rFonts w:ascii="Garamond" w:eastAsia="Garamond" w:hAnsi="Garamond" w:cs="Garamond"/>
              </w:rPr>
              <w:t>Labs available (public/private)</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3890899" w14:textId="77777777" w:rsidR="004416BD" w:rsidRDefault="00057F67">
            <w:pPr>
              <w:spacing w:before="240" w:after="240"/>
              <w:rPr>
                <w:rFonts w:ascii="Garamond" w:eastAsia="Garamond" w:hAnsi="Garamond" w:cs="Garamond"/>
              </w:rPr>
            </w:pPr>
            <w:r>
              <w:rPr>
                <w:rFonts w:ascii="Garamond" w:eastAsia="Garamond" w:hAnsi="Garamond" w:cs="Garamond"/>
              </w:rPr>
              <w:t xml:space="preserve">DUA </w:t>
            </w:r>
            <w:proofErr w:type="gramStart"/>
            <w:r>
              <w:rPr>
                <w:rFonts w:ascii="Garamond" w:eastAsia="Garamond" w:hAnsi="Garamond" w:cs="Garamond"/>
              </w:rPr>
              <w:t>LAB ,SWANTHANAM</w:t>
            </w:r>
            <w:proofErr w:type="gramEnd"/>
            <w:r>
              <w:rPr>
                <w:rFonts w:ascii="Garamond" w:eastAsia="Garamond" w:hAnsi="Garamond" w:cs="Garamond"/>
              </w:rPr>
              <w:t xml:space="preserve"> MEDICAL LABORATARY KARANTHAD</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B1BA531" w14:textId="77777777" w:rsidR="004416BD" w:rsidRDefault="004416BD">
            <w:pPr>
              <w:spacing w:before="240" w:after="240"/>
              <w:rPr>
                <w:rFonts w:ascii="Garamond" w:eastAsia="Garamond" w:hAnsi="Garamond" w:cs="Garamond"/>
              </w:rPr>
            </w:pPr>
          </w:p>
        </w:tc>
      </w:tr>
      <w:tr w:rsidR="004416BD" w14:paraId="2171F032" w14:textId="77777777">
        <w:trPr>
          <w:trHeight w:val="621"/>
        </w:trPr>
        <w:tc>
          <w:tcPr>
            <w:tcW w:w="186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01C8E90" w14:textId="77777777" w:rsidR="004416BD" w:rsidRDefault="00057F67">
            <w:pPr>
              <w:spacing w:before="240" w:after="240"/>
              <w:rPr>
                <w:rFonts w:ascii="Garamond" w:eastAsia="Garamond" w:hAnsi="Garamond" w:cs="Garamond"/>
              </w:rPr>
            </w:pPr>
            <w:r>
              <w:rPr>
                <w:rFonts w:ascii="Garamond" w:eastAsia="Garamond" w:hAnsi="Garamond" w:cs="Garamond"/>
              </w:rPr>
              <w:t>6</w:t>
            </w:r>
          </w:p>
        </w:tc>
        <w:tc>
          <w:tcPr>
            <w:tcW w:w="2985" w:type="dxa"/>
            <w:tcBorders>
              <w:top w:val="nil"/>
              <w:left w:val="nil"/>
              <w:bottom w:val="single" w:sz="4" w:space="0" w:color="000000"/>
              <w:right w:val="single" w:sz="4" w:space="0" w:color="000000"/>
            </w:tcBorders>
            <w:tcMar>
              <w:top w:w="0" w:type="dxa"/>
              <w:left w:w="100" w:type="dxa"/>
              <w:bottom w:w="0" w:type="dxa"/>
              <w:right w:w="100" w:type="dxa"/>
            </w:tcMar>
          </w:tcPr>
          <w:p w14:paraId="6295D518" w14:textId="77777777" w:rsidR="004416BD" w:rsidRDefault="00057F67">
            <w:pPr>
              <w:spacing w:before="240" w:after="240"/>
              <w:rPr>
                <w:rFonts w:ascii="Garamond" w:eastAsia="Garamond" w:hAnsi="Garamond" w:cs="Garamond"/>
              </w:rPr>
            </w:pPr>
            <w:r>
              <w:rPr>
                <w:rFonts w:ascii="Garamond" w:eastAsia="Garamond" w:hAnsi="Garamond" w:cs="Garamond"/>
              </w:rPr>
              <w:t>Availability of ambulance services (Yes/No, number)</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91CEF0F" w14:textId="77777777" w:rsidR="004416BD" w:rsidRDefault="00057F67">
            <w:pPr>
              <w:spacing w:before="240" w:after="240"/>
              <w:rPr>
                <w:rFonts w:ascii="Garamond" w:eastAsia="Garamond" w:hAnsi="Garamond" w:cs="Garamond"/>
              </w:rPr>
            </w:pPr>
            <w:r>
              <w:rPr>
                <w:rFonts w:ascii="Garamond" w:eastAsia="Garamond" w:hAnsi="Garamond" w:cs="Garamond"/>
              </w:rPr>
              <w:t>YES-1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60BE58B" w14:textId="77777777" w:rsidR="004416BD" w:rsidRDefault="004416BD">
            <w:pPr>
              <w:spacing w:before="240" w:after="240"/>
              <w:rPr>
                <w:rFonts w:ascii="Garamond" w:eastAsia="Garamond" w:hAnsi="Garamond" w:cs="Garamond"/>
              </w:rPr>
            </w:pPr>
          </w:p>
        </w:tc>
      </w:tr>
      <w:tr w:rsidR="004416BD" w14:paraId="381FAD92" w14:textId="77777777">
        <w:trPr>
          <w:trHeight w:val="586"/>
        </w:trPr>
        <w:tc>
          <w:tcPr>
            <w:tcW w:w="186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B187AD1" w14:textId="77777777" w:rsidR="004416BD" w:rsidRDefault="00057F67">
            <w:pPr>
              <w:spacing w:before="240" w:after="240"/>
              <w:rPr>
                <w:rFonts w:ascii="Garamond" w:eastAsia="Garamond" w:hAnsi="Garamond" w:cs="Garamond"/>
              </w:rPr>
            </w:pPr>
            <w:r>
              <w:rPr>
                <w:rFonts w:ascii="Garamond" w:eastAsia="Garamond" w:hAnsi="Garamond" w:cs="Garamond"/>
              </w:rPr>
              <w:t>7</w:t>
            </w:r>
          </w:p>
        </w:tc>
        <w:tc>
          <w:tcPr>
            <w:tcW w:w="2985" w:type="dxa"/>
            <w:tcBorders>
              <w:top w:val="nil"/>
              <w:left w:val="nil"/>
              <w:bottom w:val="single" w:sz="4" w:space="0" w:color="000000"/>
              <w:right w:val="single" w:sz="4" w:space="0" w:color="000000"/>
            </w:tcBorders>
            <w:tcMar>
              <w:top w:w="0" w:type="dxa"/>
              <w:left w:w="100" w:type="dxa"/>
              <w:bottom w:w="0" w:type="dxa"/>
              <w:right w:w="100" w:type="dxa"/>
            </w:tcMar>
          </w:tcPr>
          <w:p w14:paraId="652C76CB" w14:textId="77777777" w:rsidR="004416BD" w:rsidRDefault="00057F67">
            <w:pPr>
              <w:spacing w:before="240" w:after="240"/>
              <w:rPr>
                <w:rFonts w:ascii="Garamond" w:eastAsia="Garamond" w:hAnsi="Garamond" w:cs="Garamond"/>
              </w:rPr>
            </w:pPr>
            <w:r>
              <w:rPr>
                <w:rFonts w:ascii="Garamond" w:eastAsia="Garamond" w:hAnsi="Garamond" w:cs="Garamond"/>
              </w:rPr>
              <w:t>Availability of isolation/quarantine facilities (Yes/No, details)</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5D645E6" w14:textId="77777777" w:rsidR="004416BD" w:rsidRDefault="00057F67">
            <w:pPr>
              <w:spacing w:before="240" w:after="240"/>
              <w:rPr>
                <w:rFonts w:ascii="Garamond" w:eastAsia="Garamond" w:hAnsi="Garamond" w:cs="Garamond"/>
              </w:rPr>
            </w:pPr>
            <w:r>
              <w:rPr>
                <w:rFonts w:ascii="Garamond" w:eastAsia="Garamond" w:hAnsi="Garamond" w:cs="Garamond"/>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84487EF" w14:textId="77777777" w:rsidR="004416BD" w:rsidRDefault="004416BD">
            <w:pPr>
              <w:spacing w:before="240" w:after="240"/>
              <w:rPr>
                <w:rFonts w:ascii="Garamond" w:eastAsia="Garamond" w:hAnsi="Garamond" w:cs="Garamond"/>
              </w:rPr>
            </w:pPr>
          </w:p>
        </w:tc>
      </w:tr>
      <w:tr w:rsidR="004416BD" w14:paraId="3487C17E" w14:textId="77777777">
        <w:trPr>
          <w:trHeight w:val="606"/>
        </w:trPr>
        <w:tc>
          <w:tcPr>
            <w:tcW w:w="186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2529A66" w14:textId="77777777" w:rsidR="004416BD" w:rsidRDefault="00057F67">
            <w:pPr>
              <w:spacing w:before="240" w:after="240"/>
              <w:rPr>
                <w:rFonts w:ascii="Garamond" w:eastAsia="Garamond" w:hAnsi="Garamond" w:cs="Garamond"/>
              </w:rPr>
            </w:pPr>
            <w:r>
              <w:rPr>
                <w:rFonts w:ascii="Garamond" w:eastAsia="Garamond" w:hAnsi="Garamond" w:cs="Garamond"/>
              </w:rPr>
              <w:t>8</w:t>
            </w:r>
          </w:p>
        </w:tc>
        <w:tc>
          <w:tcPr>
            <w:tcW w:w="2985" w:type="dxa"/>
            <w:tcBorders>
              <w:top w:val="nil"/>
              <w:left w:val="nil"/>
              <w:bottom w:val="single" w:sz="4" w:space="0" w:color="000000"/>
              <w:right w:val="single" w:sz="4" w:space="0" w:color="000000"/>
            </w:tcBorders>
            <w:tcMar>
              <w:top w:w="0" w:type="dxa"/>
              <w:left w:w="100" w:type="dxa"/>
              <w:bottom w:w="0" w:type="dxa"/>
              <w:right w:w="100" w:type="dxa"/>
            </w:tcMar>
          </w:tcPr>
          <w:p w14:paraId="25FA0529" w14:textId="77777777" w:rsidR="004416BD" w:rsidRDefault="00057F67">
            <w:pPr>
              <w:spacing w:before="240" w:after="240"/>
              <w:rPr>
                <w:rFonts w:ascii="Garamond" w:eastAsia="Garamond" w:hAnsi="Garamond" w:cs="Garamond"/>
              </w:rPr>
            </w:pPr>
            <w:r>
              <w:rPr>
                <w:rFonts w:ascii="Garamond" w:eastAsia="Garamond" w:hAnsi="Garamond" w:cs="Garamond"/>
              </w:rPr>
              <w:t>Cold chain facilities (Yes/No, details)</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3A4C207" w14:textId="77777777" w:rsidR="004416BD" w:rsidRDefault="00057F67">
            <w:pPr>
              <w:spacing w:before="240" w:after="240"/>
              <w:rPr>
                <w:rFonts w:ascii="Garamond" w:eastAsia="Garamond" w:hAnsi="Garamond" w:cs="Garamond"/>
              </w:rPr>
            </w:pPr>
            <w:r>
              <w:rPr>
                <w:rFonts w:ascii="Garamond" w:eastAsia="Garamond" w:hAnsi="Garamond" w:cs="Garamond"/>
              </w:rPr>
              <w:t>YES-1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2B428A2" w14:textId="77777777" w:rsidR="004416BD" w:rsidRDefault="004416BD">
            <w:pPr>
              <w:spacing w:before="240" w:after="240"/>
              <w:rPr>
                <w:rFonts w:ascii="Garamond" w:eastAsia="Garamond" w:hAnsi="Garamond" w:cs="Garamond"/>
              </w:rPr>
            </w:pPr>
          </w:p>
        </w:tc>
      </w:tr>
      <w:tr w:rsidR="004416BD" w14:paraId="545B9F0C" w14:textId="77777777">
        <w:trPr>
          <w:trHeight w:val="750"/>
        </w:trPr>
        <w:tc>
          <w:tcPr>
            <w:tcW w:w="186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716D52A" w14:textId="77777777" w:rsidR="004416BD" w:rsidRDefault="00057F67">
            <w:pPr>
              <w:spacing w:before="240" w:after="240"/>
              <w:rPr>
                <w:rFonts w:ascii="Garamond" w:eastAsia="Garamond" w:hAnsi="Garamond" w:cs="Garamond"/>
              </w:rPr>
            </w:pPr>
            <w:r>
              <w:rPr>
                <w:rFonts w:ascii="Garamond" w:eastAsia="Garamond" w:hAnsi="Garamond" w:cs="Garamond"/>
              </w:rPr>
              <w:t>9</w:t>
            </w:r>
          </w:p>
        </w:tc>
        <w:tc>
          <w:tcPr>
            <w:tcW w:w="2985" w:type="dxa"/>
            <w:tcBorders>
              <w:top w:val="nil"/>
              <w:left w:val="nil"/>
              <w:bottom w:val="single" w:sz="4" w:space="0" w:color="000000"/>
              <w:right w:val="single" w:sz="4" w:space="0" w:color="000000"/>
            </w:tcBorders>
            <w:tcMar>
              <w:top w:w="0" w:type="dxa"/>
              <w:left w:w="100" w:type="dxa"/>
              <w:bottom w:w="0" w:type="dxa"/>
              <w:right w:w="100" w:type="dxa"/>
            </w:tcMar>
          </w:tcPr>
          <w:p w14:paraId="21FC96A8" w14:textId="77777777" w:rsidR="004416BD" w:rsidRDefault="00057F67">
            <w:pPr>
              <w:spacing w:before="240" w:after="240"/>
              <w:rPr>
                <w:rFonts w:ascii="Garamond" w:eastAsia="Garamond" w:hAnsi="Garamond" w:cs="Garamond"/>
              </w:rPr>
            </w:pPr>
            <w:r>
              <w:rPr>
                <w:rFonts w:ascii="Garamond" w:eastAsia="Garamond" w:hAnsi="Garamond" w:cs="Garamond"/>
              </w:rPr>
              <w:t>Stockpile space available (Yes/No)</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22C822C" w14:textId="77777777" w:rsidR="004416BD" w:rsidRDefault="00057F67">
            <w:pPr>
              <w:spacing w:before="240" w:after="240"/>
              <w:rPr>
                <w:rFonts w:ascii="Garamond" w:eastAsia="Garamond" w:hAnsi="Garamond" w:cs="Garamond"/>
              </w:rPr>
            </w:pPr>
            <w:r>
              <w:rPr>
                <w:rFonts w:ascii="Garamond" w:eastAsia="Garamond" w:hAnsi="Garamond" w:cs="Garamond"/>
              </w:rPr>
              <w:t>NO</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08AB557" w14:textId="77777777" w:rsidR="004416BD" w:rsidRDefault="004416BD">
            <w:pPr>
              <w:spacing w:before="240" w:after="240"/>
              <w:rPr>
                <w:rFonts w:ascii="Garamond" w:eastAsia="Garamond" w:hAnsi="Garamond" w:cs="Garamond"/>
              </w:rPr>
            </w:pPr>
          </w:p>
        </w:tc>
      </w:tr>
      <w:tr w:rsidR="004416BD" w14:paraId="1DB01948" w14:textId="77777777">
        <w:trPr>
          <w:trHeight w:val="291"/>
        </w:trPr>
        <w:tc>
          <w:tcPr>
            <w:tcW w:w="186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9F18465" w14:textId="77777777" w:rsidR="004416BD" w:rsidRDefault="00057F67">
            <w:pPr>
              <w:spacing w:before="240" w:after="240"/>
              <w:rPr>
                <w:rFonts w:ascii="Garamond" w:eastAsia="Garamond" w:hAnsi="Garamond" w:cs="Garamond"/>
              </w:rPr>
            </w:pPr>
            <w:r>
              <w:rPr>
                <w:rFonts w:ascii="Garamond" w:eastAsia="Garamond" w:hAnsi="Garamond" w:cs="Garamond"/>
              </w:rPr>
              <w:lastRenderedPageBreak/>
              <w:t>10</w:t>
            </w:r>
          </w:p>
        </w:tc>
        <w:tc>
          <w:tcPr>
            <w:tcW w:w="2985" w:type="dxa"/>
            <w:tcBorders>
              <w:top w:val="nil"/>
              <w:left w:val="nil"/>
              <w:bottom w:val="single" w:sz="4" w:space="0" w:color="000000"/>
              <w:right w:val="single" w:sz="4" w:space="0" w:color="000000"/>
            </w:tcBorders>
            <w:tcMar>
              <w:top w:w="0" w:type="dxa"/>
              <w:left w:w="100" w:type="dxa"/>
              <w:bottom w:w="0" w:type="dxa"/>
              <w:right w:w="100" w:type="dxa"/>
            </w:tcMar>
          </w:tcPr>
          <w:p w14:paraId="21710C42" w14:textId="77777777" w:rsidR="004416BD" w:rsidRDefault="00057F67">
            <w:pPr>
              <w:spacing w:before="240" w:after="240"/>
              <w:rPr>
                <w:rFonts w:ascii="Garamond" w:eastAsia="Garamond" w:hAnsi="Garamond" w:cs="Garamond"/>
              </w:rPr>
            </w:pPr>
            <w:r>
              <w:rPr>
                <w:rFonts w:ascii="Garamond" w:eastAsia="Garamond" w:hAnsi="Garamond" w:cs="Garamond"/>
              </w:rPr>
              <w:t>PPE / mask / sanitizer availability plan (Yes/No)</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8EFF33B" w14:textId="77777777" w:rsidR="004416BD" w:rsidRDefault="00057F67">
            <w:pPr>
              <w:spacing w:before="240" w:after="240"/>
              <w:rPr>
                <w:rFonts w:ascii="Garamond" w:eastAsia="Garamond" w:hAnsi="Garamond" w:cs="Garamond"/>
              </w:rPr>
            </w:pPr>
            <w:r>
              <w:rPr>
                <w:rFonts w:ascii="Garamond" w:eastAsia="Garamond" w:hAnsi="Garamond" w:cs="Garamond"/>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852DB33" w14:textId="77777777" w:rsidR="004416BD" w:rsidRDefault="004416BD">
            <w:pPr>
              <w:spacing w:before="240" w:after="240"/>
              <w:rPr>
                <w:rFonts w:ascii="Garamond" w:eastAsia="Garamond" w:hAnsi="Garamond" w:cs="Garamond"/>
              </w:rPr>
            </w:pPr>
          </w:p>
        </w:tc>
      </w:tr>
      <w:tr w:rsidR="004416BD" w14:paraId="1BD579C3" w14:textId="77777777">
        <w:trPr>
          <w:trHeight w:val="20"/>
        </w:trPr>
        <w:tc>
          <w:tcPr>
            <w:tcW w:w="186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7C6AC69" w14:textId="77777777" w:rsidR="004416BD" w:rsidRDefault="00057F67">
            <w:pPr>
              <w:spacing w:before="240" w:after="240"/>
              <w:rPr>
                <w:rFonts w:ascii="Garamond" w:eastAsia="Garamond" w:hAnsi="Garamond" w:cs="Garamond"/>
              </w:rPr>
            </w:pPr>
            <w:r>
              <w:rPr>
                <w:rFonts w:ascii="Garamond" w:eastAsia="Garamond" w:hAnsi="Garamond" w:cs="Garamond"/>
              </w:rPr>
              <w:t>11</w:t>
            </w:r>
          </w:p>
        </w:tc>
        <w:tc>
          <w:tcPr>
            <w:tcW w:w="2985" w:type="dxa"/>
            <w:tcBorders>
              <w:top w:val="nil"/>
              <w:left w:val="nil"/>
              <w:bottom w:val="single" w:sz="4" w:space="0" w:color="000000"/>
              <w:right w:val="single" w:sz="4" w:space="0" w:color="000000"/>
            </w:tcBorders>
            <w:tcMar>
              <w:top w:w="0" w:type="dxa"/>
              <w:left w:w="100" w:type="dxa"/>
              <w:bottom w:w="0" w:type="dxa"/>
              <w:right w:w="100" w:type="dxa"/>
            </w:tcMar>
          </w:tcPr>
          <w:p w14:paraId="6BD0F608" w14:textId="77777777" w:rsidR="004416BD" w:rsidRDefault="00057F67">
            <w:pPr>
              <w:spacing w:before="240" w:after="240"/>
              <w:rPr>
                <w:rFonts w:ascii="Garamond" w:eastAsia="Garamond" w:hAnsi="Garamond" w:cs="Garamond"/>
              </w:rPr>
            </w:pPr>
            <w:r>
              <w:rPr>
                <w:rFonts w:ascii="Garamond" w:eastAsia="Garamond" w:hAnsi="Garamond" w:cs="Garamond"/>
              </w:rPr>
              <w:t>Surveillance staff available (JHI/JPHN/ASHA count)</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4A7B9275" w14:textId="77777777" w:rsidR="004416BD" w:rsidRDefault="00057F67">
            <w:pPr>
              <w:spacing w:before="240" w:after="240"/>
              <w:rPr>
                <w:rFonts w:ascii="Garamond" w:eastAsia="Garamond" w:hAnsi="Garamond" w:cs="Garamond"/>
              </w:rPr>
            </w:pPr>
            <w:r>
              <w:rPr>
                <w:rFonts w:ascii="Garamond" w:eastAsia="Garamond" w:hAnsi="Garamond" w:cs="Garamond"/>
              </w:rPr>
              <w:t>YES 25</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01AE6E98" w14:textId="77777777" w:rsidR="004416BD" w:rsidRDefault="004416BD">
            <w:pPr>
              <w:spacing w:before="240" w:after="240"/>
              <w:rPr>
                <w:rFonts w:ascii="Garamond" w:eastAsia="Garamond" w:hAnsi="Garamond" w:cs="Garamond"/>
              </w:rPr>
            </w:pPr>
          </w:p>
        </w:tc>
      </w:tr>
      <w:tr w:rsidR="004416BD" w14:paraId="588DCFCC" w14:textId="77777777">
        <w:trPr>
          <w:trHeight w:val="20"/>
        </w:trPr>
        <w:tc>
          <w:tcPr>
            <w:tcW w:w="186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7ACFEB0" w14:textId="77777777" w:rsidR="004416BD" w:rsidRDefault="00057F67">
            <w:pPr>
              <w:spacing w:before="240" w:after="240"/>
              <w:rPr>
                <w:rFonts w:ascii="Garamond" w:eastAsia="Garamond" w:hAnsi="Garamond" w:cs="Garamond"/>
              </w:rPr>
            </w:pPr>
            <w:r>
              <w:rPr>
                <w:rFonts w:ascii="Garamond" w:eastAsia="Garamond" w:hAnsi="Garamond" w:cs="Garamond"/>
              </w:rPr>
              <w:t>12</w:t>
            </w:r>
          </w:p>
        </w:tc>
        <w:tc>
          <w:tcPr>
            <w:tcW w:w="2985" w:type="dxa"/>
            <w:tcBorders>
              <w:top w:val="nil"/>
              <w:left w:val="nil"/>
              <w:bottom w:val="single" w:sz="4" w:space="0" w:color="000000"/>
              <w:right w:val="single" w:sz="4" w:space="0" w:color="000000"/>
            </w:tcBorders>
            <w:tcMar>
              <w:top w:w="0" w:type="dxa"/>
              <w:left w:w="100" w:type="dxa"/>
              <w:bottom w:w="0" w:type="dxa"/>
              <w:right w:w="100" w:type="dxa"/>
            </w:tcMar>
          </w:tcPr>
          <w:p w14:paraId="72B39667" w14:textId="77777777" w:rsidR="004416BD" w:rsidRDefault="00057F67">
            <w:pPr>
              <w:spacing w:before="240" w:after="240"/>
              <w:rPr>
                <w:rFonts w:ascii="Garamond" w:eastAsia="Garamond" w:hAnsi="Garamond" w:cs="Garamond"/>
              </w:rPr>
            </w:pPr>
            <w:r>
              <w:rPr>
                <w:rFonts w:ascii="Garamond" w:eastAsia="Garamond" w:hAnsi="Garamond" w:cs="Garamond"/>
              </w:rPr>
              <w:t>Existing emergency referral pathways (Yes/No)</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6E9DDFE8" w14:textId="77777777" w:rsidR="004416BD" w:rsidRDefault="00057F67">
            <w:pPr>
              <w:spacing w:before="240" w:after="240"/>
              <w:rPr>
                <w:rFonts w:ascii="Garamond" w:eastAsia="Garamond" w:hAnsi="Garamond" w:cs="Garamond"/>
              </w:rPr>
            </w:pPr>
            <w:r>
              <w:rPr>
                <w:rFonts w:ascii="Garamond" w:eastAsia="Garamond" w:hAnsi="Garamond" w:cs="Garamond"/>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9A3B61A" w14:textId="77777777" w:rsidR="004416BD" w:rsidRDefault="004416BD">
            <w:pPr>
              <w:spacing w:before="240" w:after="240"/>
              <w:rPr>
                <w:rFonts w:ascii="Garamond" w:eastAsia="Garamond" w:hAnsi="Garamond" w:cs="Garamond"/>
              </w:rPr>
            </w:pPr>
          </w:p>
        </w:tc>
      </w:tr>
    </w:tbl>
    <w:p w14:paraId="5369A278" w14:textId="77777777" w:rsidR="004416BD" w:rsidRDefault="004416BD">
      <w:pPr>
        <w:spacing w:before="240" w:after="240"/>
        <w:rPr>
          <w:rFonts w:ascii="Garamond" w:eastAsia="Garamond" w:hAnsi="Garamond" w:cs="Garamond"/>
        </w:rPr>
      </w:pPr>
    </w:p>
    <w:p w14:paraId="168ABBE0" w14:textId="77777777" w:rsidR="004416BD" w:rsidRDefault="00057F67">
      <w:pPr>
        <w:spacing w:before="240" w:after="240"/>
        <w:rPr>
          <w:rFonts w:ascii="Garamond" w:eastAsia="Garamond" w:hAnsi="Garamond" w:cs="Garamond"/>
          <w:b/>
          <w:bCs/>
        </w:rPr>
      </w:pPr>
      <w:r>
        <w:rPr>
          <w:rFonts w:ascii="Garamond" w:eastAsia="Garamond" w:hAnsi="Garamond" w:cs="Garamond"/>
          <w:b/>
          <w:bCs/>
        </w:rPr>
        <w:t>E. Points of Entry &amp; Mobility</w:t>
      </w:r>
    </w:p>
    <w:tbl>
      <w:tblPr>
        <w:tblStyle w:val="affff4"/>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gridCol w:w="2205"/>
      </w:tblGrid>
      <w:tr w:rsidR="004416BD" w14:paraId="735D04F9" w14:textId="77777777">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3563187" w14:textId="77777777" w:rsidR="004416BD" w:rsidRDefault="00057F67">
            <w:pPr>
              <w:spacing w:before="240" w:after="240"/>
              <w:rPr>
                <w:rFonts w:ascii="Garamond" w:eastAsia="Garamond" w:hAnsi="Garamond" w:cs="Garamond"/>
              </w:rPr>
            </w:pPr>
            <w:r>
              <w:rPr>
                <w:rFonts w:ascii="Garamond" w:eastAsia="Garamond" w:hAnsi="Garamond" w:cs="Garamond"/>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CB6E7DF" w14:textId="77777777" w:rsidR="004416BD" w:rsidRDefault="00057F67">
            <w:pPr>
              <w:spacing w:before="240" w:after="240"/>
              <w:rPr>
                <w:rFonts w:ascii="Garamond" w:eastAsia="Garamond" w:hAnsi="Garamond" w:cs="Garamond"/>
              </w:rPr>
            </w:pPr>
            <w:r>
              <w:rPr>
                <w:rFonts w:ascii="Garamond" w:eastAsia="Garamond" w:hAnsi="Garamond" w:cs="Garamond"/>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FEA626E" w14:textId="77777777" w:rsidR="004416BD" w:rsidRDefault="00057F67">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DCED8B9" w14:textId="77777777" w:rsidR="004416BD" w:rsidRDefault="00057F67">
            <w:pPr>
              <w:spacing w:before="240" w:after="240"/>
              <w:rPr>
                <w:rFonts w:ascii="Garamond" w:eastAsia="Garamond" w:hAnsi="Garamond" w:cs="Garamond"/>
              </w:rPr>
            </w:pPr>
            <w:r>
              <w:rPr>
                <w:rFonts w:ascii="Garamond" w:eastAsia="Garamond" w:hAnsi="Garamond" w:cs="Garamond"/>
              </w:rPr>
              <w:t>Source / Remarks</w:t>
            </w:r>
          </w:p>
        </w:tc>
      </w:tr>
      <w:tr w:rsidR="004416BD" w14:paraId="27B523E6"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294C781" w14:textId="77777777" w:rsidR="004416BD" w:rsidRDefault="00057F67">
            <w:pPr>
              <w:spacing w:before="240" w:after="240"/>
              <w:rPr>
                <w:rFonts w:ascii="Garamond" w:eastAsia="Garamond" w:hAnsi="Garamond" w:cs="Garamond"/>
              </w:rPr>
            </w:pPr>
            <w:r>
              <w:rPr>
                <w:rFonts w:ascii="Garamond" w:eastAsia="Garamond" w:hAnsi="Garamond" w:cs="Garamond"/>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30B6943A" w14:textId="77777777" w:rsidR="004416BD" w:rsidRDefault="00057F67">
            <w:pPr>
              <w:spacing w:before="240" w:after="240"/>
              <w:rPr>
                <w:rFonts w:ascii="Garamond" w:eastAsia="Garamond" w:hAnsi="Garamond" w:cs="Garamond"/>
              </w:rPr>
            </w:pPr>
            <w:r>
              <w:rPr>
                <w:rFonts w:ascii="Garamond" w:eastAsia="Garamond" w:hAnsi="Garamond" w:cs="Garamond"/>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7615247"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B9E6C80" w14:textId="77777777" w:rsidR="004416BD" w:rsidRDefault="004416BD">
            <w:pPr>
              <w:spacing w:before="240" w:after="240"/>
              <w:rPr>
                <w:rFonts w:ascii="Garamond" w:eastAsia="Garamond" w:hAnsi="Garamond" w:cs="Garamond"/>
              </w:rPr>
            </w:pPr>
          </w:p>
        </w:tc>
      </w:tr>
      <w:tr w:rsidR="004416BD" w14:paraId="5386FE8F"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B2EE746" w14:textId="77777777" w:rsidR="004416BD" w:rsidRDefault="00057F67">
            <w:pPr>
              <w:spacing w:before="240" w:after="240"/>
              <w:rPr>
                <w:rFonts w:ascii="Garamond" w:eastAsia="Garamond" w:hAnsi="Garamond" w:cs="Garamond"/>
              </w:rPr>
            </w:pPr>
            <w:r>
              <w:rPr>
                <w:rFonts w:ascii="Garamond" w:eastAsia="Garamond" w:hAnsi="Garamond" w:cs="Garamond"/>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16B5588" w14:textId="77777777" w:rsidR="004416BD" w:rsidRDefault="00057F67">
            <w:pPr>
              <w:spacing w:before="240" w:after="240"/>
              <w:rPr>
                <w:rFonts w:ascii="Garamond" w:eastAsia="Garamond" w:hAnsi="Garamond" w:cs="Garamond"/>
              </w:rPr>
            </w:pPr>
            <w:r>
              <w:rPr>
                <w:rFonts w:ascii="Garamond" w:eastAsia="Garamond" w:hAnsi="Garamond" w:cs="Garamond"/>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DBCE181"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223D3F4" w14:textId="77777777" w:rsidR="004416BD" w:rsidRDefault="004416BD">
            <w:pPr>
              <w:spacing w:before="240" w:after="240"/>
              <w:rPr>
                <w:rFonts w:ascii="Garamond" w:eastAsia="Garamond" w:hAnsi="Garamond" w:cs="Garamond"/>
              </w:rPr>
            </w:pPr>
          </w:p>
        </w:tc>
      </w:tr>
      <w:tr w:rsidR="004416BD" w14:paraId="545451E6"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CE09E02" w14:textId="77777777" w:rsidR="004416BD" w:rsidRDefault="00057F67">
            <w:pPr>
              <w:spacing w:before="240" w:after="240"/>
              <w:rPr>
                <w:rFonts w:ascii="Garamond" w:eastAsia="Garamond" w:hAnsi="Garamond" w:cs="Garamond"/>
              </w:rPr>
            </w:pPr>
            <w:r>
              <w:rPr>
                <w:rFonts w:ascii="Garamond" w:eastAsia="Garamond" w:hAnsi="Garamond" w:cs="Garamond"/>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01AA404" w14:textId="77777777" w:rsidR="004416BD" w:rsidRDefault="00057F67">
            <w:pPr>
              <w:spacing w:before="240" w:after="240"/>
              <w:rPr>
                <w:rFonts w:ascii="Garamond" w:eastAsia="Garamond" w:hAnsi="Garamond" w:cs="Garamond"/>
              </w:rPr>
            </w:pPr>
            <w:r>
              <w:rPr>
                <w:rFonts w:ascii="Garamond" w:eastAsia="Garamond" w:hAnsi="Garamond" w:cs="Garamond"/>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9131FDF" w14:textId="77777777" w:rsidR="004416BD" w:rsidRDefault="00057F67">
            <w:pPr>
              <w:spacing w:before="240" w:after="240"/>
              <w:rPr>
                <w:rFonts w:ascii="Garamond" w:eastAsia="Garamond" w:hAnsi="Garamond" w:cs="Garamond"/>
              </w:rPr>
            </w:pPr>
            <w:r>
              <w:rPr>
                <w:rFonts w:ascii="Garamond" w:eastAsia="Garamond" w:hAnsi="Garamond" w:cs="Garamond"/>
              </w:rPr>
              <w:t>1</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DBA6F7F" w14:textId="77777777" w:rsidR="004416BD" w:rsidRDefault="004416BD">
            <w:pPr>
              <w:spacing w:before="240" w:after="240"/>
              <w:rPr>
                <w:rFonts w:ascii="Garamond" w:eastAsia="Garamond" w:hAnsi="Garamond" w:cs="Garamond"/>
              </w:rPr>
            </w:pPr>
          </w:p>
        </w:tc>
      </w:tr>
      <w:tr w:rsidR="004416BD" w14:paraId="6C557A55"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1D6BA93" w14:textId="77777777" w:rsidR="004416BD" w:rsidRDefault="00057F67">
            <w:pPr>
              <w:spacing w:before="240" w:after="240"/>
              <w:rPr>
                <w:rFonts w:ascii="Garamond" w:eastAsia="Garamond" w:hAnsi="Garamond" w:cs="Garamond"/>
              </w:rPr>
            </w:pPr>
            <w:r>
              <w:rPr>
                <w:rFonts w:ascii="Garamond" w:eastAsia="Garamond" w:hAnsi="Garamond" w:cs="Garamond"/>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5C060F5" w14:textId="77777777" w:rsidR="004416BD" w:rsidRDefault="00057F67">
            <w:pPr>
              <w:spacing w:before="240" w:after="240"/>
              <w:rPr>
                <w:rFonts w:ascii="Garamond" w:eastAsia="Garamond" w:hAnsi="Garamond" w:cs="Garamond"/>
              </w:rPr>
            </w:pPr>
            <w:r>
              <w:rPr>
                <w:rFonts w:ascii="Garamond" w:eastAsia="Garamond" w:hAnsi="Garamond" w:cs="Garamond"/>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05482C1"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528E13B" w14:textId="77777777" w:rsidR="004416BD" w:rsidRDefault="004416BD">
            <w:pPr>
              <w:spacing w:before="240" w:after="240"/>
              <w:rPr>
                <w:rFonts w:ascii="Garamond" w:eastAsia="Garamond" w:hAnsi="Garamond" w:cs="Garamond"/>
              </w:rPr>
            </w:pPr>
          </w:p>
        </w:tc>
      </w:tr>
      <w:tr w:rsidR="004416BD" w14:paraId="2AA497C4"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6431048" w14:textId="77777777" w:rsidR="004416BD" w:rsidRDefault="00057F67">
            <w:pPr>
              <w:spacing w:before="240" w:after="240"/>
              <w:rPr>
                <w:rFonts w:ascii="Garamond" w:eastAsia="Garamond" w:hAnsi="Garamond" w:cs="Garamond"/>
              </w:rPr>
            </w:pPr>
            <w:r>
              <w:rPr>
                <w:rFonts w:ascii="Garamond" w:eastAsia="Garamond" w:hAnsi="Garamond" w:cs="Garamond"/>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5D4684E" w14:textId="77777777" w:rsidR="004416BD" w:rsidRDefault="00057F67">
            <w:pPr>
              <w:spacing w:before="240" w:after="240"/>
              <w:rPr>
                <w:rFonts w:ascii="Garamond" w:eastAsia="Garamond" w:hAnsi="Garamond" w:cs="Garamond"/>
              </w:rPr>
            </w:pPr>
            <w:r>
              <w:rPr>
                <w:rFonts w:ascii="Garamond" w:eastAsia="Garamond" w:hAnsi="Garamond" w:cs="Garamond"/>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0B2637B" w14:textId="77777777" w:rsidR="004416BD" w:rsidRDefault="00057F67">
            <w:pPr>
              <w:spacing w:before="240" w:after="240"/>
              <w:rPr>
                <w:rFonts w:ascii="Garamond" w:eastAsia="Garamond" w:hAnsi="Garamond" w:cs="Garamond"/>
              </w:rPr>
            </w:pPr>
            <w:r>
              <w:rPr>
                <w:rFonts w:ascii="Garamond" w:eastAsia="Garamond" w:hAnsi="Garamond" w:cs="Garamond"/>
              </w:rPr>
              <w:t>YES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69F5C4D" w14:textId="77777777" w:rsidR="004416BD" w:rsidRDefault="004416BD">
            <w:pPr>
              <w:spacing w:before="240" w:after="240"/>
              <w:rPr>
                <w:rFonts w:ascii="Garamond" w:eastAsia="Garamond" w:hAnsi="Garamond" w:cs="Garamond"/>
              </w:rPr>
            </w:pPr>
          </w:p>
        </w:tc>
      </w:tr>
      <w:tr w:rsidR="004416BD" w14:paraId="65219A8C"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75F10F9" w14:textId="77777777" w:rsidR="004416BD" w:rsidRDefault="00057F67">
            <w:pPr>
              <w:spacing w:before="240" w:after="240"/>
              <w:rPr>
                <w:rFonts w:ascii="Garamond" w:eastAsia="Garamond" w:hAnsi="Garamond" w:cs="Garamond"/>
              </w:rPr>
            </w:pPr>
            <w:r>
              <w:rPr>
                <w:rFonts w:ascii="Garamond" w:eastAsia="Garamond" w:hAnsi="Garamond" w:cs="Garamond"/>
              </w:rPr>
              <w:lastRenderedPageBreak/>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651AE0F8" w14:textId="77777777" w:rsidR="004416BD" w:rsidRDefault="00057F67">
            <w:pPr>
              <w:spacing w:before="240" w:after="240"/>
              <w:rPr>
                <w:rFonts w:ascii="Garamond" w:eastAsia="Garamond" w:hAnsi="Garamond" w:cs="Garamond"/>
              </w:rPr>
            </w:pPr>
            <w:r>
              <w:rPr>
                <w:rFonts w:ascii="Garamond" w:eastAsia="Garamond" w:hAnsi="Garamond" w:cs="Garamond"/>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33572FE" w14:textId="77777777" w:rsidR="004416BD" w:rsidRDefault="00057F67">
            <w:pPr>
              <w:spacing w:before="240" w:after="240"/>
              <w:rPr>
                <w:rFonts w:ascii="Garamond" w:eastAsia="Garamond" w:hAnsi="Garamond" w:cs="Garamond"/>
              </w:rPr>
            </w:pPr>
            <w:r>
              <w:rPr>
                <w:rFonts w:ascii="Garamond" w:eastAsia="Garamond" w:hAnsi="Garamond" w:cs="Garamond"/>
              </w:rPr>
              <w:t>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4895F80" w14:textId="77777777" w:rsidR="004416BD" w:rsidRDefault="004416BD">
            <w:pPr>
              <w:spacing w:before="240" w:after="240"/>
              <w:rPr>
                <w:rFonts w:ascii="Garamond" w:eastAsia="Garamond" w:hAnsi="Garamond" w:cs="Garamond"/>
              </w:rPr>
            </w:pPr>
          </w:p>
        </w:tc>
      </w:tr>
      <w:tr w:rsidR="004416BD" w14:paraId="54F6E68E"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532E006" w14:textId="77777777" w:rsidR="004416BD" w:rsidRDefault="00057F67">
            <w:pPr>
              <w:spacing w:before="240" w:after="240"/>
              <w:rPr>
                <w:rFonts w:ascii="Garamond" w:eastAsia="Garamond" w:hAnsi="Garamond" w:cs="Garamond"/>
              </w:rPr>
            </w:pPr>
            <w:r>
              <w:rPr>
                <w:rFonts w:ascii="Garamond" w:eastAsia="Garamond" w:hAnsi="Garamond" w:cs="Garamond"/>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BC926FD" w14:textId="77777777" w:rsidR="004416BD" w:rsidRDefault="00057F67">
            <w:pPr>
              <w:spacing w:before="240" w:after="240"/>
              <w:rPr>
                <w:rFonts w:ascii="Garamond" w:eastAsia="Garamond" w:hAnsi="Garamond" w:cs="Garamond"/>
              </w:rPr>
            </w:pPr>
            <w:r>
              <w:rPr>
                <w:rFonts w:ascii="Garamond" w:eastAsia="Garamond" w:hAnsi="Garamond" w:cs="Garamond"/>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0EE98577" w14:textId="77777777" w:rsidR="004416BD" w:rsidRDefault="00057F67">
            <w:pPr>
              <w:spacing w:before="240" w:after="240"/>
              <w:rPr>
                <w:rFonts w:ascii="Garamond" w:eastAsia="Garamond" w:hAnsi="Garamond" w:cs="Garamond"/>
              </w:rPr>
            </w:pPr>
            <w:r>
              <w:rPr>
                <w:rFonts w:ascii="Garamond" w:eastAsia="Garamond" w:hAnsi="Garamond" w:cs="Garamond"/>
              </w:rPr>
              <w:t>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FB1D9A2" w14:textId="77777777" w:rsidR="004416BD" w:rsidRDefault="004416BD">
            <w:pPr>
              <w:spacing w:before="240" w:after="240"/>
              <w:rPr>
                <w:rFonts w:ascii="Garamond" w:eastAsia="Garamond" w:hAnsi="Garamond" w:cs="Garamond"/>
              </w:rPr>
            </w:pPr>
          </w:p>
        </w:tc>
      </w:tr>
      <w:tr w:rsidR="004416BD" w14:paraId="31089AC5"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EF7B319" w14:textId="77777777" w:rsidR="004416BD" w:rsidRDefault="00057F67">
            <w:pPr>
              <w:spacing w:before="240" w:after="240"/>
              <w:rPr>
                <w:rFonts w:ascii="Garamond" w:eastAsia="Garamond" w:hAnsi="Garamond" w:cs="Garamond"/>
              </w:rPr>
            </w:pPr>
            <w:r>
              <w:rPr>
                <w:rFonts w:ascii="Garamond" w:eastAsia="Garamond" w:hAnsi="Garamond" w:cs="Garamond"/>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F9E93EF" w14:textId="77777777" w:rsidR="004416BD" w:rsidRDefault="00057F67">
            <w:pPr>
              <w:spacing w:before="240" w:after="240"/>
              <w:rPr>
                <w:rFonts w:ascii="Garamond" w:eastAsia="Garamond" w:hAnsi="Garamond" w:cs="Garamond"/>
              </w:rPr>
            </w:pPr>
            <w:r>
              <w:rPr>
                <w:rFonts w:ascii="Garamond" w:eastAsia="Garamond" w:hAnsi="Garamond" w:cs="Garamond"/>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19E071A" w14:textId="77777777" w:rsidR="004416BD" w:rsidRDefault="00057F67">
            <w:pPr>
              <w:spacing w:before="240" w:after="240"/>
              <w:rPr>
                <w:rFonts w:ascii="Garamond" w:eastAsia="Garamond" w:hAnsi="Garamond" w:cs="Garamond"/>
              </w:rPr>
            </w:pPr>
            <w:r>
              <w:rPr>
                <w:rFonts w:ascii="Garamond" w:eastAsia="Garamond" w:hAnsi="Garamond" w:cs="Garamond"/>
              </w:rPr>
              <w:t>YES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6832AAA" w14:textId="77777777" w:rsidR="004416BD" w:rsidRDefault="004416BD">
            <w:pPr>
              <w:spacing w:before="240" w:after="240"/>
              <w:rPr>
                <w:rFonts w:ascii="Garamond" w:eastAsia="Garamond" w:hAnsi="Garamond" w:cs="Garamond"/>
              </w:rPr>
            </w:pPr>
          </w:p>
        </w:tc>
      </w:tr>
      <w:tr w:rsidR="004416BD" w14:paraId="1ABBB811"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2263755" w14:textId="77777777" w:rsidR="004416BD" w:rsidRDefault="00057F67">
            <w:pPr>
              <w:spacing w:before="240" w:after="240"/>
              <w:rPr>
                <w:rFonts w:ascii="Garamond" w:eastAsia="Garamond" w:hAnsi="Garamond" w:cs="Garamond"/>
              </w:rPr>
            </w:pPr>
            <w:r>
              <w:rPr>
                <w:rFonts w:ascii="Garamond" w:eastAsia="Garamond" w:hAnsi="Garamond" w:cs="Garamond"/>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F258174" w14:textId="77777777" w:rsidR="004416BD" w:rsidRDefault="00057F67">
            <w:pPr>
              <w:spacing w:before="240" w:after="240"/>
              <w:rPr>
                <w:rFonts w:ascii="Garamond" w:eastAsia="Garamond" w:hAnsi="Garamond" w:cs="Garamond"/>
              </w:rPr>
            </w:pPr>
            <w:r>
              <w:rPr>
                <w:rFonts w:ascii="Garamond" w:eastAsia="Garamond" w:hAnsi="Garamond" w:cs="Garamond"/>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CE44D94"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D810C25" w14:textId="77777777" w:rsidR="004416BD" w:rsidRDefault="004416BD">
            <w:pPr>
              <w:spacing w:before="240" w:after="240"/>
              <w:rPr>
                <w:rFonts w:ascii="Garamond" w:eastAsia="Garamond" w:hAnsi="Garamond" w:cs="Garamond"/>
              </w:rPr>
            </w:pPr>
          </w:p>
        </w:tc>
      </w:tr>
      <w:tr w:rsidR="004416BD" w14:paraId="5CEC9F2B" w14:textId="77777777">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E9128BD" w14:textId="77777777" w:rsidR="004416BD" w:rsidRDefault="00057F67">
            <w:pPr>
              <w:spacing w:before="240" w:after="240"/>
              <w:rPr>
                <w:rFonts w:ascii="Garamond" w:eastAsia="Garamond" w:hAnsi="Garamond" w:cs="Garamond"/>
              </w:rPr>
            </w:pPr>
            <w:r>
              <w:rPr>
                <w:rFonts w:ascii="Garamond" w:eastAsia="Garamond" w:hAnsi="Garamond" w:cs="Garamond"/>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1D495DB" w14:textId="77777777" w:rsidR="004416BD" w:rsidRDefault="00057F67">
            <w:pPr>
              <w:spacing w:before="240" w:after="240"/>
              <w:rPr>
                <w:rFonts w:ascii="Garamond" w:eastAsia="Garamond" w:hAnsi="Garamond" w:cs="Garamond"/>
              </w:rPr>
            </w:pPr>
            <w:r>
              <w:rPr>
                <w:rFonts w:ascii="Garamond" w:eastAsia="Garamond" w:hAnsi="Garamond" w:cs="Garamond"/>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385B911"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C199817" w14:textId="77777777" w:rsidR="004416BD" w:rsidRDefault="004416BD">
            <w:pPr>
              <w:spacing w:before="240" w:after="240"/>
              <w:rPr>
                <w:rFonts w:ascii="Garamond" w:eastAsia="Garamond" w:hAnsi="Garamond" w:cs="Garamond"/>
              </w:rPr>
            </w:pPr>
          </w:p>
        </w:tc>
      </w:tr>
    </w:tbl>
    <w:p w14:paraId="7CA31546" w14:textId="77777777" w:rsidR="004416BD" w:rsidRDefault="00057F67">
      <w:pPr>
        <w:spacing w:before="240" w:after="240"/>
        <w:rPr>
          <w:rFonts w:ascii="Garamond" w:eastAsia="Garamond" w:hAnsi="Garamond" w:cs="Garamond"/>
          <w:b/>
          <w:bCs/>
        </w:rPr>
      </w:pPr>
      <w:r>
        <w:rPr>
          <w:rFonts w:ascii="Garamond" w:eastAsia="Garamond" w:hAnsi="Garamond" w:cs="Garamond"/>
          <w:b/>
          <w:bCs/>
        </w:rPr>
        <w:t>F. Water, Sanitation &amp; Hygiene (WASH)</w:t>
      </w:r>
    </w:p>
    <w:tbl>
      <w:tblPr>
        <w:tblStyle w:val="affff5"/>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rsidR="004416BD" w14:paraId="08C918F0" w14:textId="77777777">
        <w:trPr>
          <w:trHeight w:val="501"/>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7742AC6" w14:textId="77777777" w:rsidR="004416BD" w:rsidRDefault="00057F67">
            <w:pPr>
              <w:spacing w:before="240" w:after="240"/>
              <w:rPr>
                <w:rFonts w:ascii="Garamond" w:eastAsia="Garamond" w:hAnsi="Garamond" w:cs="Garamond"/>
              </w:rPr>
            </w:pPr>
            <w:r>
              <w:rPr>
                <w:rFonts w:ascii="Garamond" w:eastAsia="Garamond" w:hAnsi="Garamond" w:cs="Garamond"/>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E99A9A5" w14:textId="77777777" w:rsidR="004416BD" w:rsidRDefault="00057F67">
            <w:pPr>
              <w:spacing w:before="240" w:after="240"/>
              <w:rPr>
                <w:rFonts w:ascii="Garamond" w:eastAsia="Garamond" w:hAnsi="Garamond" w:cs="Garamond"/>
              </w:rPr>
            </w:pPr>
            <w:r>
              <w:rPr>
                <w:rFonts w:ascii="Garamond" w:eastAsia="Garamond" w:hAnsi="Garamond" w:cs="Garamond"/>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80E163A" w14:textId="77777777" w:rsidR="004416BD" w:rsidRDefault="00057F67">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F778F80" w14:textId="77777777" w:rsidR="004416BD" w:rsidRDefault="00057F67">
            <w:pPr>
              <w:spacing w:before="240" w:after="240"/>
              <w:rPr>
                <w:rFonts w:ascii="Garamond" w:eastAsia="Garamond" w:hAnsi="Garamond" w:cs="Garamond"/>
              </w:rPr>
            </w:pPr>
            <w:r>
              <w:rPr>
                <w:rFonts w:ascii="Garamond" w:eastAsia="Garamond" w:hAnsi="Garamond" w:cs="Garamond"/>
              </w:rPr>
              <w:t>Source / Remarks</w:t>
            </w:r>
          </w:p>
        </w:tc>
      </w:tr>
      <w:tr w:rsidR="004416BD" w14:paraId="39EEA477" w14:textId="77777777">
        <w:trPr>
          <w:trHeight w:val="961"/>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5CE7732" w14:textId="77777777" w:rsidR="004416BD" w:rsidRDefault="00057F67">
            <w:pPr>
              <w:spacing w:before="240" w:after="240"/>
              <w:rPr>
                <w:rFonts w:ascii="Garamond" w:eastAsia="Garamond" w:hAnsi="Garamond" w:cs="Garamond"/>
              </w:rPr>
            </w:pPr>
            <w:r>
              <w:rPr>
                <w:rFonts w:ascii="Garamond" w:eastAsia="Garamond" w:hAnsi="Garamond" w:cs="Garamond"/>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CBF81FE" w14:textId="77777777" w:rsidR="004416BD" w:rsidRDefault="00057F67">
            <w:pPr>
              <w:spacing w:before="240" w:after="240"/>
              <w:rPr>
                <w:rFonts w:ascii="Garamond" w:eastAsia="Garamond" w:hAnsi="Garamond" w:cs="Garamond"/>
              </w:rPr>
            </w:pPr>
            <w:r>
              <w:rPr>
                <w:rFonts w:ascii="Garamond" w:eastAsia="Garamond" w:hAnsi="Garamond" w:cs="Garamond"/>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9EADC64" w14:textId="77777777" w:rsidR="004416BD" w:rsidRDefault="00057F67">
            <w:pPr>
              <w:spacing w:before="240" w:after="240"/>
              <w:rPr>
                <w:rFonts w:ascii="Garamond" w:eastAsia="Garamond" w:hAnsi="Garamond" w:cs="Garamond"/>
              </w:rPr>
            </w:pPr>
            <w:r>
              <w:rPr>
                <w:rFonts w:ascii="Garamond" w:eastAsia="Garamond" w:hAnsi="Garamond" w:cs="Garamond"/>
              </w:rPr>
              <w:t>WELLS-2834</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215D08E" w14:textId="77777777" w:rsidR="004416BD" w:rsidRDefault="004416BD">
            <w:pPr>
              <w:spacing w:before="240" w:after="240"/>
              <w:rPr>
                <w:rFonts w:ascii="Garamond" w:eastAsia="Garamond" w:hAnsi="Garamond" w:cs="Garamond"/>
              </w:rPr>
            </w:pPr>
          </w:p>
        </w:tc>
      </w:tr>
      <w:tr w:rsidR="004416BD" w14:paraId="219D0C1A"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3282AA5" w14:textId="77777777" w:rsidR="004416BD" w:rsidRDefault="00057F67">
            <w:pPr>
              <w:spacing w:before="240" w:after="240"/>
              <w:rPr>
                <w:rFonts w:ascii="Garamond" w:eastAsia="Garamond" w:hAnsi="Garamond" w:cs="Garamond"/>
              </w:rPr>
            </w:pPr>
            <w:r>
              <w:rPr>
                <w:rFonts w:ascii="Garamond" w:eastAsia="Garamond" w:hAnsi="Garamond" w:cs="Garamond"/>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6F8C560" w14:textId="77777777" w:rsidR="004416BD" w:rsidRDefault="00057F67">
            <w:pPr>
              <w:spacing w:before="240" w:after="240"/>
              <w:rPr>
                <w:rFonts w:ascii="Garamond" w:eastAsia="Garamond" w:hAnsi="Garamond" w:cs="Garamond"/>
              </w:rPr>
            </w:pPr>
            <w:r>
              <w:rPr>
                <w:rFonts w:ascii="Garamond" w:eastAsia="Garamond" w:hAnsi="Garamond" w:cs="Garamond"/>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0B8A7A7" w14:textId="77777777" w:rsidR="004416BD" w:rsidRDefault="00057F67">
            <w:pPr>
              <w:spacing w:before="240" w:after="240"/>
              <w:rPr>
                <w:rFonts w:ascii="Garamond" w:eastAsia="Garamond" w:hAnsi="Garamond" w:cs="Garamond"/>
              </w:rPr>
            </w:pPr>
            <w:r>
              <w:rPr>
                <w:rFonts w:ascii="Garamond" w:eastAsia="Garamond" w:hAnsi="Garamond" w:cs="Garamond"/>
              </w:rPr>
              <w:t>14</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70478DA" w14:textId="77777777" w:rsidR="004416BD" w:rsidRDefault="004416BD">
            <w:pPr>
              <w:spacing w:before="240" w:after="240"/>
              <w:rPr>
                <w:rFonts w:ascii="Garamond" w:eastAsia="Garamond" w:hAnsi="Garamond" w:cs="Garamond"/>
              </w:rPr>
            </w:pPr>
          </w:p>
        </w:tc>
      </w:tr>
      <w:tr w:rsidR="004416BD" w14:paraId="77F9617A"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0E6112C" w14:textId="77777777" w:rsidR="004416BD" w:rsidRDefault="00057F67">
            <w:pPr>
              <w:spacing w:before="240" w:after="240"/>
              <w:rPr>
                <w:rFonts w:ascii="Garamond" w:eastAsia="Garamond" w:hAnsi="Garamond" w:cs="Garamond"/>
              </w:rPr>
            </w:pPr>
            <w:r>
              <w:rPr>
                <w:rFonts w:ascii="Garamond" w:eastAsia="Garamond" w:hAnsi="Garamond" w:cs="Garamond"/>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52D82A7" w14:textId="77777777" w:rsidR="004416BD" w:rsidRDefault="00057F67">
            <w:pPr>
              <w:spacing w:before="240" w:after="240"/>
              <w:rPr>
                <w:rFonts w:ascii="Garamond" w:eastAsia="Garamond" w:hAnsi="Garamond" w:cs="Garamond"/>
              </w:rPr>
            </w:pPr>
            <w:r>
              <w:rPr>
                <w:rFonts w:ascii="Garamond" w:eastAsia="Garamond" w:hAnsi="Garamond" w:cs="Garamond"/>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DFA06F4" w14:textId="77777777" w:rsidR="004416BD" w:rsidRDefault="00057F67">
            <w:pPr>
              <w:spacing w:before="240" w:after="240"/>
              <w:rPr>
                <w:rFonts w:ascii="Garamond" w:eastAsia="Garamond" w:hAnsi="Garamond" w:cs="Garamond"/>
              </w:rPr>
            </w:pPr>
            <w:r>
              <w:rPr>
                <w:rFonts w:ascii="Garamond" w:eastAsia="Garamond" w:hAnsi="Garamond" w:cs="Garamond"/>
              </w:rPr>
              <w:t>175</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BE980A6" w14:textId="77777777" w:rsidR="004416BD" w:rsidRDefault="004416BD">
            <w:pPr>
              <w:spacing w:before="240" w:after="240"/>
              <w:rPr>
                <w:rFonts w:ascii="Garamond" w:eastAsia="Garamond" w:hAnsi="Garamond" w:cs="Garamond"/>
              </w:rPr>
            </w:pPr>
          </w:p>
        </w:tc>
      </w:tr>
      <w:tr w:rsidR="004416BD" w14:paraId="5CF37B57"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51D8B38" w14:textId="77777777" w:rsidR="004416BD" w:rsidRDefault="00057F67">
            <w:pPr>
              <w:spacing w:before="240" w:after="240"/>
              <w:rPr>
                <w:rFonts w:ascii="Garamond" w:eastAsia="Garamond" w:hAnsi="Garamond" w:cs="Garamond"/>
              </w:rPr>
            </w:pPr>
            <w:r>
              <w:rPr>
                <w:rFonts w:ascii="Garamond" w:eastAsia="Garamond" w:hAnsi="Garamond" w:cs="Garamond"/>
              </w:rPr>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972AD99" w14:textId="77777777" w:rsidR="004416BD" w:rsidRDefault="00057F67">
            <w:pPr>
              <w:spacing w:before="240" w:after="240"/>
              <w:rPr>
                <w:rFonts w:ascii="Garamond" w:eastAsia="Garamond" w:hAnsi="Garamond" w:cs="Garamond"/>
              </w:rPr>
            </w:pPr>
            <w:r>
              <w:rPr>
                <w:rFonts w:ascii="Garamond" w:eastAsia="Garamond" w:hAnsi="Garamond" w:cs="Garamond"/>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F7AA0A5" w14:textId="77777777" w:rsidR="004416BD" w:rsidRDefault="00057F67">
            <w:pPr>
              <w:spacing w:before="240" w:after="240"/>
              <w:rPr>
                <w:rFonts w:ascii="Garamond" w:eastAsia="Garamond" w:hAnsi="Garamond" w:cs="Garamond"/>
              </w:rPr>
            </w:pPr>
            <w:r>
              <w:rPr>
                <w:rFonts w:ascii="Garamond" w:eastAsia="Garamond" w:hAnsi="Garamond" w:cs="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E71C085" w14:textId="77777777" w:rsidR="004416BD" w:rsidRDefault="004416BD">
            <w:pPr>
              <w:spacing w:before="240" w:after="240"/>
              <w:rPr>
                <w:rFonts w:ascii="Garamond" w:eastAsia="Garamond" w:hAnsi="Garamond" w:cs="Garamond"/>
              </w:rPr>
            </w:pPr>
          </w:p>
        </w:tc>
      </w:tr>
      <w:tr w:rsidR="004416BD" w14:paraId="19AFB10A"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3CFAE52" w14:textId="77777777" w:rsidR="004416BD" w:rsidRDefault="00057F67">
            <w:pPr>
              <w:spacing w:before="240" w:after="240"/>
              <w:rPr>
                <w:rFonts w:ascii="Garamond" w:eastAsia="Garamond" w:hAnsi="Garamond" w:cs="Garamond"/>
              </w:rPr>
            </w:pPr>
            <w:r>
              <w:rPr>
                <w:rFonts w:ascii="Garamond" w:eastAsia="Garamond" w:hAnsi="Garamond" w:cs="Garamond"/>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15F40FA" w14:textId="77777777" w:rsidR="004416BD" w:rsidRDefault="00057F67">
            <w:pPr>
              <w:spacing w:before="240" w:after="240"/>
              <w:rPr>
                <w:rFonts w:ascii="Garamond" w:eastAsia="Garamond" w:hAnsi="Garamond" w:cs="Garamond"/>
              </w:rPr>
            </w:pPr>
            <w:r>
              <w:rPr>
                <w:rFonts w:ascii="Garamond" w:eastAsia="Garamond" w:hAnsi="Garamond" w:cs="Garamond"/>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E4C91B5" w14:textId="77777777" w:rsidR="004416BD" w:rsidRDefault="00057F67">
            <w:pPr>
              <w:spacing w:before="240" w:after="240"/>
              <w:rPr>
                <w:rFonts w:ascii="Garamond" w:eastAsia="Garamond" w:hAnsi="Garamond" w:cs="Garamond"/>
              </w:rPr>
            </w:pPr>
            <w:r>
              <w:rPr>
                <w:rFonts w:ascii="Garamond" w:eastAsia="Garamond" w:hAnsi="Garamond" w:cs="Garamond"/>
              </w:rPr>
              <w:t>SANITARY</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6A7EB341" w14:textId="77777777" w:rsidR="004416BD" w:rsidRDefault="004416BD">
            <w:pPr>
              <w:spacing w:before="240" w:after="240"/>
              <w:rPr>
                <w:rFonts w:ascii="Garamond" w:eastAsia="Garamond" w:hAnsi="Garamond" w:cs="Garamond"/>
              </w:rPr>
            </w:pPr>
          </w:p>
        </w:tc>
      </w:tr>
      <w:tr w:rsidR="004416BD" w14:paraId="6737A731"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42779BE" w14:textId="77777777" w:rsidR="004416BD" w:rsidRDefault="00057F67">
            <w:pPr>
              <w:spacing w:before="240" w:after="240"/>
              <w:rPr>
                <w:rFonts w:ascii="Garamond" w:eastAsia="Garamond" w:hAnsi="Garamond" w:cs="Garamond"/>
              </w:rPr>
            </w:pPr>
            <w:r>
              <w:rPr>
                <w:rFonts w:ascii="Garamond" w:eastAsia="Garamond" w:hAnsi="Garamond" w:cs="Garamond"/>
              </w:rPr>
              <w:lastRenderedPageBreak/>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9762ED5" w14:textId="77777777" w:rsidR="004416BD" w:rsidRDefault="00057F67">
            <w:pPr>
              <w:spacing w:before="240" w:after="240"/>
              <w:rPr>
                <w:rFonts w:ascii="Garamond" w:eastAsia="Garamond" w:hAnsi="Garamond" w:cs="Garamond"/>
              </w:rPr>
            </w:pPr>
            <w:r>
              <w:rPr>
                <w:rFonts w:ascii="Garamond" w:eastAsia="Garamond" w:hAnsi="Garamond" w:cs="Garamond"/>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5EFA627" w14:textId="77777777" w:rsidR="004416BD" w:rsidRDefault="00057F67">
            <w:pPr>
              <w:spacing w:before="240" w:after="240"/>
              <w:rPr>
                <w:rFonts w:ascii="Garamond" w:eastAsia="Garamond" w:hAnsi="Garamond" w:cs="Garamond"/>
              </w:rPr>
            </w:pPr>
            <w:r>
              <w:rPr>
                <w:rFonts w:ascii="Garamond" w:eastAsia="Garamond" w:hAnsi="Garamond" w:cs="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5C5FAEA" w14:textId="77777777" w:rsidR="004416BD" w:rsidRDefault="004416BD">
            <w:pPr>
              <w:spacing w:before="240" w:after="240"/>
              <w:rPr>
                <w:rFonts w:ascii="Garamond" w:eastAsia="Garamond" w:hAnsi="Garamond" w:cs="Garamond"/>
              </w:rPr>
            </w:pPr>
          </w:p>
        </w:tc>
      </w:tr>
      <w:tr w:rsidR="004416BD" w14:paraId="13B19E17"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D15E7E1" w14:textId="77777777" w:rsidR="004416BD" w:rsidRDefault="00057F67">
            <w:pPr>
              <w:spacing w:before="240" w:after="240"/>
              <w:rPr>
                <w:rFonts w:ascii="Garamond" w:eastAsia="Garamond" w:hAnsi="Garamond" w:cs="Garamond"/>
              </w:rPr>
            </w:pPr>
            <w:r>
              <w:rPr>
                <w:rFonts w:ascii="Garamond" w:eastAsia="Garamond" w:hAnsi="Garamond" w:cs="Garamond"/>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C6D7DDA" w14:textId="77777777" w:rsidR="004416BD" w:rsidRDefault="00057F67">
            <w:pPr>
              <w:spacing w:before="240" w:after="240"/>
              <w:rPr>
                <w:rFonts w:ascii="Garamond" w:eastAsia="Garamond" w:hAnsi="Garamond" w:cs="Garamond"/>
              </w:rPr>
            </w:pPr>
            <w:r>
              <w:rPr>
                <w:rFonts w:ascii="Garamond" w:eastAsia="Garamond" w:hAnsi="Garamond" w:cs="Garamond"/>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7F81E93C" w14:textId="77777777" w:rsidR="004416BD" w:rsidRDefault="00057F67">
            <w:pPr>
              <w:spacing w:before="240" w:after="240"/>
              <w:rPr>
                <w:rFonts w:ascii="Garamond" w:eastAsia="Garamond" w:hAnsi="Garamond" w:cs="Garamond"/>
              </w:rPr>
            </w:pPr>
            <w:r>
              <w:rPr>
                <w:rFonts w:ascii="Garamond" w:eastAsia="Garamond" w:hAnsi="Garamond" w:cs="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5DDA938" w14:textId="77777777" w:rsidR="004416BD" w:rsidRDefault="004416BD">
            <w:pPr>
              <w:spacing w:before="240" w:after="240"/>
              <w:rPr>
                <w:rFonts w:ascii="Garamond" w:eastAsia="Garamond" w:hAnsi="Garamond" w:cs="Garamond"/>
              </w:rPr>
            </w:pPr>
          </w:p>
        </w:tc>
      </w:tr>
      <w:tr w:rsidR="004416BD" w14:paraId="2A6EC5E1"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00A9C8B" w14:textId="77777777" w:rsidR="004416BD" w:rsidRDefault="00057F67">
            <w:pPr>
              <w:spacing w:before="240" w:after="240"/>
              <w:rPr>
                <w:rFonts w:ascii="Garamond" w:eastAsia="Garamond" w:hAnsi="Garamond" w:cs="Garamond"/>
              </w:rPr>
            </w:pPr>
            <w:r>
              <w:rPr>
                <w:rFonts w:ascii="Garamond" w:eastAsia="Garamond" w:hAnsi="Garamond" w:cs="Garamond"/>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52243F36" w14:textId="77777777" w:rsidR="004416BD" w:rsidRDefault="00057F67">
            <w:pPr>
              <w:spacing w:before="240" w:after="240"/>
              <w:rPr>
                <w:rFonts w:ascii="Garamond" w:eastAsia="Garamond" w:hAnsi="Garamond" w:cs="Garamond"/>
              </w:rPr>
            </w:pPr>
            <w:r>
              <w:rPr>
                <w:rFonts w:ascii="Garamond" w:eastAsia="Garamond" w:hAnsi="Garamond" w:cs="Garamond"/>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5399D5BB" w14:textId="77777777" w:rsidR="004416BD" w:rsidRDefault="00057F67">
            <w:pPr>
              <w:spacing w:before="240" w:after="240"/>
              <w:rPr>
                <w:rFonts w:ascii="Garamond" w:eastAsia="Garamond" w:hAnsi="Garamond" w:cs="Garamond"/>
              </w:rPr>
            </w:pPr>
            <w:r>
              <w:rPr>
                <w:rFonts w:ascii="Garamond" w:eastAsia="Garamond" w:hAnsi="Garamond" w:cs="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FA93BFA" w14:textId="77777777" w:rsidR="004416BD" w:rsidRDefault="004416BD">
            <w:pPr>
              <w:spacing w:before="240" w:after="240"/>
              <w:rPr>
                <w:rFonts w:ascii="Garamond" w:eastAsia="Garamond" w:hAnsi="Garamond" w:cs="Garamond"/>
              </w:rPr>
            </w:pPr>
          </w:p>
        </w:tc>
      </w:tr>
      <w:tr w:rsidR="004416BD" w14:paraId="21AC1192"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6AA1D54" w14:textId="77777777" w:rsidR="004416BD" w:rsidRDefault="00057F67">
            <w:pPr>
              <w:spacing w:before="240" w:after="240"/>
              <w:rPr>
                <w:rFonts w:ascii="Garamond" w:eastAsia="Garamond" w:hAnsi="Garamond" w:cs="Garamond"/>
              </w:rPr>
            </w:pPr>
            <w:r>
              <w:rPr>
                <w:rFonts w:ascii="Garamond" w:eastAsia="Garamond" w:hAnsi="Garamond" w:cs="Garamond"/>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734227D" w14:textId="77777777" w:rsidR="004416BD" w:rsidRDefault="00057F67">
            <w:pPr>
              <w:spacing w:before="240" w:after="240"/>
              <w:rPr>
                <w:rFonts w:ascii="Garamond" w:eastAsia="Garamond" w:hAnsi="Garamond" w:cs="Garamond"/>
              </w:rPr>
            </w:pPr>
            <w:r>
              <w:rPr>
                <w:rFonts w:ascii="Garamond" w:eastAsia="Garamond" w:hAnsi="Garamond" w:cs="Garamond"/>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61C02BC" w14:textId="77777777" w:rsidR="004416BD" w:rsidRDefault="00057F67">
            <w:pPr>
              <w:spacing w:before="240" w:after="240"/>
              <w:rPr>
                <w:rFonts w:ascii="Garamond" w:eastAsia="Garamond" w:hAnsi="Garamond" w:cs="Garamond"/>
              </w:rPr>
            </w:pPr>
            <w:r>
              <w:rPr>
                <w:rFonts w:ascii="Garamond" w:eastAsia="Garamond" w:hAnsi="Garamond" w:cs="Garamond"/>
              </w:rPr>
              <w:t>1</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BA19A60" w14:textId="77777777" w:rsidR="004416BD" w:rsidRDefault="004416BD">
            <w:pPr>
              <w:spacing w:before="240" w:after="240"/>
              <w:rPr>
                <w:rFonts w:ascii="Garamond" w:eastAsia="Garamond" w:hAnsi="Garamond" w:cs="Garamond"/>
              </w:rPr>
            </w:pPr>
          </w:p>
        </w:tc>
      </w:tr>
      <w:tr w:rsidR="004416BD" w14:paraId="300FEDD2" w14:textId="77777777">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12AC675" w14:textId="77777777" w:rsidR="004416BD" w:rsidRDefault="00057F67">
            <w:pPr>
              <w:spacing w:before="240" w:after="240"/>
              <w:rPr>
                <w:rFonts w:ascii="Garamond" w:eastAsia="Garamond" w:hAnsi="Garamond" w:cs="Garamond"/>
              </w:rPr>
            </w:pPr>
            <w:r>
              <w:rPr>
                <w:rFonts w:ascii="Garamond" w:eastAsia="Garamond" w:hAnsi="Garamond" w:cs="Garamond"/>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10C6E17" w14:textId="77777777" w:rsidR="004416BD" w:rsidRDefault="00057F67">
            <w:pPr>
              <w:spacing w:before="240" w:after="240"/>
              <w:rPr>
                <w:rFonts w:ascii="Garamond" w:eastAsia="Garamond" w:hAnsi="Garamond" w:cs="Garamond"/>
              </w:rPr>
            </w:pPr>
            <w:r>
              <w:rPr>
                <w:rFonts w:ascii="Garamond" w:eastAsia="Garamond" w:hAnsi="Garamond" w:cs="Garamond"/>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4E83E4D" w14:textId="77777777" w:rsidR="004416BD" w:rsidRDefault="00057F67">
            <w:pPr>
              <w:spacing w:before="240" w:after="240"/>
              <w:rPr>
                <w:rFonts w:ascii="Garamond" w:eastAsia="Garamond" w:hAnsi="Garamond" w:cs="Garamond"/>
              </w:rPr>
            </w:pPr>
            <w:r>
              <w:rPr>
                <w:rFonts w:ascii="Garamond" w:eastAsia="Garamond" w:hAnsi="Garamond" w:cs="Garamond"/>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CAAD090" w14:textId="77777777" w:rsidR="004416BD" w:rsidRDefault="004416BD">
            <w:pPr>
              <w:spacing w:before="240" w:after="240"/>
              <w:rPr>
                <w:rFonts w:ascii="Garamond" w:eastAsia="Garamond" w:hAnsi="Garamond" w:cs="Garamond"/>
              </w:rPr>
            </w:pPr>
          </w:p>
        </w:tc>
      </w:tr>
    </w:tbl>
    <w:p w14:paraId="6E234C08" w14:textId="77777777" w:rsidR="004416BD" w:rsidRDefault="00057F67">
      <w:pPr>
        <w:spacing w:before="240" w:after="240"/>
        <w:rPr>
          <w:rFonts w:ascii="Garamond" w:eastAsia="Garamond" w:hAnsi="Garamond" w:cs="Garamond"/>
          <w:b/>
          <w:bCs/>
        </w:rPr>
      </w:pPr>
      <w:r>
        <w:rPr>
          <w:rFonts w:ascii="Garamond" w:eastAsia="Garamond" w:hAnsi="Garamond" w:cs="Garamond"/>
          <w:b/>
          <w:bCs/>
        </w:rPr>
        <w:t>G. Zoonotic Risks &amp; One Health</w:t>
      </w:r>
    </w:p>
    <w:tbl>
      <w:tblPr>
        <w:tblStyle w:val="affff6"/>
        <w:tblW w:w="89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785"/>
        <w:gridCol w:w="2160"/>
        <w:gridCol w:w="2085"/>
      </w:tblGrid>
      <w:tr w:rsidR="004416BD" w14:paraId="2DC63896" w14:textId="77777777">
        <w:trPr>
          <w:trHeight w:val="20"/>
        </w:trPr>
        <w:tc>
          <w:tcPr>
            <w:tcW w:w="895" w:type="dxa"/>
            <w:tcMar>
              <w:top w:w="0" w:type="dxa"/>
              <w:left w:w="100" w:type="dxa"/>
              <w:bottom w:w="0" w:type="dxa"/>
              <w:right w:w="100" w:type="dxa"/>
            </w:tcMar>
          </w:tcPr>
          <w:p w14:paraId="5B28B854" w14:textId="77777777" w:rsidR="004416BD" w:rsidRDefault="00057F67">
            <w:pPr>
              <w:spacing w:before="240" w:after="240"/>
              <w:rPr>
                <w:rFonts w:ascii="Garamond" w:eastAsia="Garamond" w:hAnsi="Garamond" w:cs="Garamond"/>
              </w:rPr>
            </w:pPr>
            <w:r>
              <w:rPr>
                <w:rFonts w:ascii="Garamond" w:eastAsia="Garamond" w:hAnsi="Garamond" w:cs="Garamond"/>
              </w:rPr>
              <w:t>Sl. No.</w:t>
            </w:r>
          </w:p>
        </w:tc>
        <w:tc>
          <w:tcPr>
            <w:tcW w:w="3785" w:type="dxa"/>
            <w:tcMar>
              <w:top w:w="0" w:type="dxa"/>
              <w:left w:w="100" w:type="dxa"/>
              <w:bottom w:w="0" w:type="dxa"/>
              <w:right w:w="100" w:type="dxa"/>
            </w:tcMar>
          </w:tcPr>
          <w:p w14:paraId="44345E3C" w14:textId="77777777" w:rsidR="004416BD" w:rsidRDefault="00057F67">
            <w:pPr>
              <w:spacing w:before="240" w:after="240"/>
              <w:rPr>
                <w:rFonts w:ascii="Garamond" w:eastAsia="Garamond" w:hAnsi="Garamond" w:cs="Garamond"/>
              </w:rPr>
            </w:pPr>
            <w:r>
              <w:rPr>
                <w:rFonts w:ascii="Garamond" w:eastAsia="Garamond" w:hAnsi="Garamond" w:cs="Garamond"/>
              </w:rPr>
              <w:t>Indicator / Field</w:t>
            </w:r>
          </w:p>
        </w:tc>
        <w:tc>
          <w:tcPr>
            <w:tcW w:w="2160" w:type="dxa"/>
            <w:tcMar>
              <w:top w:w="0" w:type="dxa"/>
              <w:left w:w="100" w:type="dxa"/>
              <w:bottom w:w="0" w:type="dxa"/>
              <w:right w:w="100" w:type="dxa"/>
            </w:tcMar>
          </w:tcPr>
          <w:p w14:paraId="280FF6F8" w14:textId="77777777" w:rsidR="004416BD" w:rsidRDefault="00057F67">
            <w:pPr>
              <w:spacing w:before="240" w:after="240"/>
              <w:rPr>
                <w:rFonts w:ascii="Garamond" w:eastAsia="Garamond" w:hAnsi="Garamond" w:cs="Garamond"/>
              </w:rPr>
            </w:pPr>
            <w:r>
              <w:rPr>
                <w:rFonts w:ascii="Garamond" w:eastAsia="Garamond" w:hAnsi="Garamond" w:cs="Garamond"/>
              </w:rPr>
              <w:t>Baseline Data (Value / Description)</w:t>
            </w:r>
          </w:p>
        </w:tc>
        <w:tc>
          <w:tcPr>
            <w:tcW w:w="2085" w:type="dxa"/>
            <w:tcMar>
              <w:top w:w="0" w:type="dxa"/>
              <w:left w:w="100" w:type="dxa"/>
              <w:bottom w:w="0" w:type="dxa"/>
              <w:right w:w="100" w:type="dxa"/>
            </w:tcMar>
          </w:tcPr>
          <w:p w14:paraId="07825367" w14:textId="77777777" w:rsidR="004416BD" w:rsidRDefault="00057F67">
            <w:pPr>
              <w:spacing w:before="240" w:after="240"/>
              <w:rPr>
                <w:rFonts w:ascii="Garamond" w:eastAsia="Garamond" w:hAnsi="Garamond" w:cs="Garamond"/>
              </w:rPr>
            </w:pPr>
            <w:r>
              <w:rPr>
                <w:rFonts w:ascii="Garamond" w:eastAsia="Garamond" w:hAnsi="Garamond" w:cs="Garamond"/>
              </w:rPr>
              <w:t>Source / Remarks</w:t>
            </w:r>
          </w:p>
        </w:tc>
      </w:tr>
      <w:tr w:rsidR="004416BD" w14:paraId="66922A9E" w14:textId="77777777">
        <w:trPr>
          <w:trHeight w:val="20"/>
        </w:trPr>
        <w:tc>
          <w:tcPr>
            <w:tcW w:w="895" w:type="dxa"/>
            <w:tcMar>
              <w:top w:w="0" w:type="dxa"/>
              <w:left w:w="100" w:type="dxa"/>
              <w:bottom w:w="0" w:type="dxa"/>
              <w:right w:w="100" w:type="dxa"/>
            </w:tcMar>
          </w:tcPr>
          <w:p w14:paraId="2875A5BD" w14:textId="77777777" w:rsidR="004416BD" w:rsidRDefault="00057F67">
            <w:pPr>
              <w:spacing w:before="240" w:after="240"/>
              <w:rPr>
                <w:rFonts w:ascii="Garamond" w:eastAsia="Garamond" w:hAnsi="Garamond" w:cs="Garamond"/>
              </w:rPr>
            </w:pPr>
            <w:r>
              <w:rPr>
                <w:rFonts w:ascii="Garamond" w:eastAsia="Garamond" w:hAnsi="Garamond" w:cs="Garamond"/>
              </w:rPr>
              <w:t>1</w:t>
            </w:r>
          </w:p>
        </w:tc>
        <w:tc>
          <w:tcPr>
            <w:tcW w:w="3785" w:type="dxa"/>
            <w:tcMar>
              <w:top w:w="0" w:type="dxa"/>
              <w:left w:w="100" w:type="dxa"/>
              <w:bottom w:w="0" w:type="dxa"/>
              <w:right w:w="100" w:type="dxa"/>
            </w:tcMar>
          </w:tcPr>
          <w:p w14:paraId="446415EE" w14:textId="77777777" w:rsidR="004416BD" w:rsidRDefault="00057F67">
            <w:pPr>
              <w:spacing w:before="240" w:after="240"/>
              <w:rPr>
                <w:rFonts w:ascii="Garamond" w:eastAsia="Garamond" w:hAnsi="Garamond" w:cs="Garamond"/>
              </w:rPr>
            </w:pPr>
            <w:r>
              <w:rPr>
                <w:rFonts w:ascii="Garamond" w:eastAsia="Garamond" w:hAnsi="Garamond" w:cs="Garamond"/>
              </w:rPr>
              <w:t>Livestock population (cattle/goats/pigs/poultry) – estimates</w:t>
            </w:r>
          </w:p>
        </w:tc>
        <w:tc>
          <w:tcPr>
            <w:tcW w:w="2160" w:type="dxa"/>
            <w:tcMar>
              <w:top w:w="0" w:type="dxa"/>
              <w:left w:w="100" w:type="dxa"/>
              <w:bottom w:w="0" w:type="dxa"/>
              <w:right w:w="100" w:type="dxa"/>
            </w:tcMar>
          </w:tcPr>
          <w:p w14:paraId="4EAA363C" w14:textId="77777777" w:rsidR="004416BD" w:rsidRDefault="00057F67">
            <w:pPr>
              <w:spacing w:before="240" w:after="240"/>
              <w:rPr>
                <w:rFonts w:ascii="Garamond" w:eastAsia="Garamond" w:hAnsi="Garamond" w:cs="Garamond"/>
              </w:rPr>
            </w:pPr>
            <w:r>
              <w:rPr>
                <w:rFonts w:ascii="Garamond" w:eastAsia="Garamond" w:hAnsi="Garamond" w:cs="Garamond"/>
              </w:rPr>
              <w:t>420</w:t>
            </w:r>
          </w:p>
        </w:tc>
        <w:tc>
          <w:tcPr>
            <w:tcW w:w="2085" w:type="dxa"/>
            <w:tcMar>
              <w:top w:w="0" w:type="dxa"/>
              <w:left w:w="100" w:type="dxa"/>
              <w:bottom w:w="0" w:type="dxa"/>
              <w:right w:w="100" w:type="dxa"/>
            </w:tcMar>
          </w:tcPr>
          <w:p w14:paraId="72EF6F6A" w14:textId="77777777" w:rsidR="004416BD" w:rsidRDefault="004416BD">
            <w:pPr>
              <w:spacing w:before="240" w:after="240"/>
              <w:rPr>
                <w:rFonts w:ascii="Garamond" w:eastAsia="Garamond" w:hAnsi="Garamond" w:cs="Garamond"/>
              </w:rPr>
            </w:pPr>
          </w:p>
        </w:tc>
      </w:tr>
      <w:tr w:rsidR="004416BD" w14:paraId="155F7FB7" w14:textId="77777777">
        <w:trPr>
          <w:trHeight w:val="20"/>
        </w:trPr>
        <w:tc>
          <w:tcPr>
            <w:tcW w:w="895" w:type="dxa"/>
            <w:tcMar>
              <w:top w:w="0" w:type="dxa"/>
              <w:left w:w="100" w:type="dxa"/>
              <w:bottom w:w="0" w:type="dxa"/>
              <w:right w:w="100" w:type="dxa"/>
            </w:tcMar>
          </w:tcPr>
          <w:p w14:paraId="1079EC02" w14:textId="77777777" w:rsidR="004416BD" w:rsidRDefault="00057F67">
            <w:pPr>
              <w:spacing w:before="240" w:after="240"/>
              <w:rPr>
                <w:rFonts w:ascii="Garamond" w:eastAsia="Garamond" w:hAnsi="Garamond" w:cs="Garamond"/>
              </w:rPr>
            </w:pPr>
            <w:r>
              <w:rPr>
                <w:rFonts w:ascii="Garamond" w:eastAsia="Garamond" w:hAnsi="Garamond" w:cs="Garamond"/>
              </w:rPr>
              <w:t>2</w:t>
            </w:r>
          </w:p>
        </w:tc>
        <w:tc>
          <w:tcPr>
            <w:tcW w:w="3785" w:type="dxa"/>
            <w:tcMar>
              <w:top w:w="0" w:type="dxa"/>
              <w:left w:w="100" w:type="dxa"/>
              <w:bottom w:w="0" w:type="dxa"/>
              <w:right w:w="100" w:type="dxa"/>
            </w:tcMar>
          </w:tcPr>
          <w:p w14:paraId="305FBED3" w14:textId="77777777" w:rsidR="004416BD" w:rsidRDefault="00057F67">
            <w:pPr>
              <w:spacing w:before="240" w:after="240"/>
              <w:rPr>
                <w:rFonts w:ascii="Garamond" w:eastAsia="Garamond" w:hAnsi="Garamond" w:cs="Garamond"/>
              </w:rPr>
            </w:pPr>
            <w:r>
              <w:rPr>
                <w:rFonts w:ascii="Garamond" w:eastAsia="Garamond" w:hAnsi="Garamond" w:cs="Garamond"/>
              </w:rPr>
              <w:t>No. of dairy farms / poultry farms / pig farms</w:t>
            </w:r>
          </w:p>
        </w:tc>
        <w:tc>
          <w:tcPr>
            <w:tcW w:w="2160" w:type="dxa"/>
            <w:tcMar>
              <w:top w:w="0" w:type="dxa"/>
              <w:left w:w="100" w:type="dxa"/>
              <w:bottom w:w="0" w:type="dxa"/>
              <w:right w:w="100" w:type="dxa"/>
            </w:tcMar>
          </w:tcPr>
          <w:p w14:paraId="64288409" w14:textId="77777777" w:rsidR="004416BD" w:rsidRDefault="00057F67">
            <w:pPr>
              <w:spacing w:before="240" w:after="240"/>
              <w:rPr>
                <w:rFonts w:ascii="Garamond" w:eastAsia="Garamond" w:hAnsi="Garamond" w:cs="Garamond"/>
              </w:rPr>
            </w:pPr>
            <w:r>
              <w:rPr>
                <w:rFonts w:ascii="Garamond" w:eastAsia="Garamond" w:hAnsi="Garamond" w:cs="Garamond"/>
              </w:rPr>
              <w:t>110</w:t>
            </w:r>
          </w:p>
        </w:tc>
        <w:tc>
          <w:tcPr>
            <w:tcW w:w="2085" w:type="dxa"/>
            <w:tcMar>
              <w:top w:w="0" w:type="dxa"/>
              <w:left w:w="100" w:type="dxa"/>
              <w:bottom w:w="0" w:type="dxa"/>
              <w:right w:w="100" w:type="dxa"/>
            </w:tcMar>
          </w:tcPr>
          <w:p w14:paraId="015E2FE1" w14:textId="77777777" w:rsidR="004416BD" w:rsidRDefault="004416BD">
            <w:pPr>
              <w:spacing w:before="240" w:after="240"/>
              <w:rPr>
                <w:rFonts w:ascii="Garamond" w:eastAsia="Garamond" w:hAnsi="Garamond" w:cs="Garamond"/>
              </w:rPr>
            </w:pPr>
          </w:p>
        </w:tc>
      </w:tr>
      <w:tr w:rsidR="004416BD" w14:paraId="6A16F31C" w14:textId="77777777">
        <w:trPr>
          <w:trHeight w:val="20"/>
        </w:trPr>
        <w:tc>
          <w:tcPr>
            <w:tcW w:w="895" w:type="dxa"/>
            <w:tcMar>
              <w:top w:w="0" w:type="dxa"/>
              <w:left w:w="100" w:type="dxa"/>
              <w:bottom w:w="0" w:type="dxa"/>
              <w:right w:w="100" w:type="dxa"/>
            </w:tcMar>
          </w:tcPr>
          <w:p w14:paraId="0BB35312" w14:textId="77777777" w:rsidR="004416BD" w:rsidRDefault="00057F67">
            <w:pPr>
              <w:spacing w:before="240" w:after="240"/>
              <w:rPr>
                <w:rFonts w:ascii="Garamond" w:eastAsia="Garamond" w:hAnsi="Garamond" w:cs="Garamond"/>
              </w:rPr>
            </w:pPr>
            <w:r>
              <w:rPr>
                <w:rFonts w:ascii="Garamond" w:eastAsia="Garamond" w:hAnsi="Garamond" w:cs="Garamond"/>
              </w:rPr>
              <w:t>3</w:t>
            </w:r>
          </w:p>
        </w:tc>
        <w:tc>
          <w:tcPr>
            <w:tcW w:w="3785" w:type="dxa"/>
            <w:tcMar>
              <w:top w:w="0" w:type="dxa"/>
              <w:left w:w="100" w:type="dxa"/>
              <w:bottom w:w="0" w:type="dxa"/>
              <w:right w:w="100" w:type="dxa"/>
            </w:tcMar>
          </w:tcPr>
          <w:p w14:paraId="7986925E" w14:textId="77777777" w:rsidR="004416BD" w:rsidRDefault="00057F67">
            <w:pPr>
              <w:spacing w:before="240" w:after="240"/>
              <w:rPr>
                <w:rFonts w:ascii="Garamond" w:eastAsia="Garamond" w:hAnsi="Garamond" w:cs="Garamond"/>
              </w:rPr>
            </w:pPr>
            <w:r>
              <w:rPr>
                <w:rFonts w:ascii="Garamond" w:eastAsia="Garamond" w:hAnsi="Garamond" w:cs="Garamond"/>
              </w:rPr>
              <w:t>Slaughterhouses / meat shops (number)</w:t>
            </w:r>
          </w:p>
        </w:tc>
        <w:tc>
          <w:tcPr>
            <w:tcW w:w="2160" w:type="dxa"/>
            <w:tcMar>
              <w:top w:w="0" w:type="dxa"/>
              <w:left w:w="100" w:type="dxa"/>
              <w:bottom w:w="0" w:type="dxa"/>
              <w:right w:w="100" w:type="dxa"/>
            </w:tcMar>
          </w:tcPr>
          <w:p w14:paraId="3AAA2AE1" w14:textId="77777777" w:rsidR="004416BD" w:rsidRDefault="00057F67">
            <w:pPr>
              <w:spacing w:before="240" w:after="240"/>
              <w:rPr>
                <w:rFonts w:ascii="Garamond" w:eastAsia="Garamond" w:hAnsi="Garamond" w:cs="Garamond"/>
              </w:rPr>
            </w:pPr>
            <w:r>
              <w:rPr>
                <w:rFonts w:ascii="Garamond" w:eastAsia="Garamond" w:hAnsi="Garamond" w:cs="Garamond"/>
              </w:rPr>
              <w:t>1</w:t>
            </w:r>
          </w:p>
        </w:tc>
        <w:tc>
          <w:tcPr>
            <w:tcW w:w="2085" w:type="dxa"/>
            <w:tcMar>
              <w:top w:w="0" w:type="dxa"/>
              <w:left w:w="100" w:type="dxa"/>
              <w:bottom w:w="0" w:type="dxa"/>
              <w:right w:w="100" w:type="dxa"/>
            </w:tcMar>
          </w:tcPr>
          <w:p w14:paraId="2D3BCC3C" w14:textId="77777777" w:rsidR="004416BD" w:rsidRDefault="004416BD">
            <w:pPr>
              <w:spacing w:before="240" w:after="240"/>
              <w:rPr>
                <w:rFonts w:ascii="Garamond" w:eastAsia="Garamond" w:hAnsi="Garamond" w:cs="Garamond"/>
              </w:rPr>
            </w:pPr>
          </w:p>
        </w:tc>
      </w:tr>
      <w:tr w:rsidR="004416BD" w14:paraId="7085628F" w14:textId="77777777">
        <w:trPr>
          <w:trHeight w:val="20"/>
        </w:trPr>
        <w:tc>
          <w:tcPr>
            <w:tcW w:w="895" w:type="dxa"/>
            <w:tcMar>
              <w:top w:w="0" w:type="dxa"/>
              <w:left w:w="100" w:type="dxa"/>
              <w:bottom w:w="0" w:type="dxa"/>
              <w:right w:w="100" w:type="dxa"/>
            </w:tcMar>
          </w:tcPr>
          <w:p w14:paraId="0D7966CC" w14:textId="77777777" w:rsidR="004416BD" w:rsidRDefault="00057F67">
            <w:pPr>
              <w:spacing w:before="240" w:after="240"/>
              <w:rPr>
                <w:rFonts w:ascii="Garamond" w:eastAsia="Garamond" w:hAnsi="Garamond" w:cs="Garamond"/>
              </w:rPr>
            </w:pPr>
            <w:r>
              <w:rPr>
                <w:rFonts w:ascii="Garamond" w:eastAsia="Garamond" w:hAnsi="Garamond" w:cs="Garamond"/>
              </w:rPr>
              <w:t>4</w:t>
            </w:r>
          </w:p>
        </w:tc>
        <w:tc>
          <w:tcPr>
            <w:tcW w:w="3785" w:type="dxa"/>
            <w:tcMar>
              <w:top w:w="0" w:type="dxa"/>
              <w:left w:w="100" w:type="dxa"/>
              <w:bottom w:w="0" w:type="dxa"/>
              <w:right w:w="100" w:type="dxa"/>
            </w:tcMar>
          </w:tcPr>
          <w:p w14:paraId="056949A0" w14:textId="77777777" w:rsidR="004416BD" w:rsidRDefault="00057F67">
            <w:pPr>
              <w:spacing w:before="240" w:after="240"/>
              <w:rPr>
                <w:rFonts w:ascii="Garamond" w:eastAsia="Garamond" w:hAnsi="Garamond" w:cs="Garamond"/>
              </w:rPr>
            </w:pPr>
            <w:r>
              <w:rPr>
                <w:rFonts w:ascii="Garamond" w:eastAsia="Garamond" w:hAnsi="Garamond" w:cs="Garamond"/>
              </w:rPr>
              <w:t>Animal markets (Yes/No, details)</w:t>
            </w:r>
          </w:p>
        </w:tc>
        <w:tc>
          <w:tcPr>
            <w:tcW w:w="2160" w:type="dxa"/>
            <w:tcMar>
              <w:top w:w="0" w:type="dxa"/>
              <w:left w:w="100" w:type="dxa"/>
              <w:bottom w:w="0" w:type="dxa"/>
              <w:right w:w="100" w:type="dxa"/>
            </w:tcMar>
          </w:tcPr>
          <w:p w14:paraId="333A245E" w14:textId="77777777" w:rsidR="004416BD" w:rsidRDefault="00057F67">
            <w:pPr>
              <w:spacing w:before="240" w:after="240"/>
              <w:rPr>
                <w:rFonts w:ascii="Garamond" w:eastAsia="Garamond" w:hAnsi="Garamond" w:cs="Garamond"/>
              </w:rPr>
            </w:pPr>
            <w:r>
              <w:rPr>
                <w:rFonts w:ascii="Garamond" w:eastAsia="Garamond" w:hAnsi="Garamond" w:cs="Garamond"/>
              </w:rPr>
              <w:t>NO</w:t>
            </w:r>
          </w:p>
        </w:tc>
        <w:tc>
          <w:tcPr>
            <w:tcW w:w="2085" w:type="dxa"/>
            <w:tcMar>
              <w:top w:w="0" w:type="dxa"/>
              <w:left w:w="100" w:type="dxa"/>
              <w:bottom w:w="0" w:type="dxa"/>
              <w:right w:w="100" w:type="dxa"/>
            </w:tcMar>
          </w:tcPr>
          <w:p w14:paraId="5891E830" w14:textId="77777777" w:rsidR="004416BD" w:rsidRDefault="004416BD">
            <w:pPr>
              <w:spacing w:before="240" w:after="240"/>
              <w:rPr>
                <w:rFonts w:ascii="Garamond" w:eastAsia="Garamond" w:hAnsi="Garamond" w:cs="Garamond"/>
              </w:rPr>
            </w:pPr>
          </w:p>
        </w:tc>
      </w:tr>
      <w:tr w:rsidR="004416BD" w14:paraId="4B4A3A0F" w14:textId="77777777">
        <w:trPr>
          <w:trHeight w:val="20"/>
        </w:trPr>
        <w:tc>
          <w:tcPr>
            <w:tcW w:w="895" w:type="dxa"/>
            <w:tcMar>
              <w:top w:w="0" w:type="dxa"/>
              <w:left w:w="100" w:type="dxa"/>
              <w:bottom w:w="0" w:type="dxa"/>
              <w:right w:w="100" w:type="dxa"/>
            </w:tcMar>
          </w:tcPr>
          <w:p w14:paraId="48230215" w14:textId="77777777" w:rsidR="004416BD" w:rsidRDefault="00057F67">
            <w:pPr>
              <w:spacing w:before="240" w:after="240"/>
              <w:rPr>
                <w:rFonts w:ascii="Garamond" w:eastAsia="Garamond" w:hAnsi="Garamond" w:cs="Garamond"/>
              </w:rPr>
            </w:pPr>
            <w:r>
              <w:rPr>
                <w:rFonts w:ascii="Garamond" w:eastAsia="Garamond" w:hAnsi="Garamond" w:cs="Garamond"/>
              </w:rPr>
              <w:t>5</w:t>
            </w:r>
          </w:p>
        </w:tc>
        <w:tc>
          <w:tcPr>
            <w:tcW w:w="3785" w:type="dxa"/>
            <w:tcMar>
              <w:top w:w="0" w:type="dxa"/>
              <w:left w:w="100" w:type="dxa"/>
              <w:bottom w:w="0" w:type="dxa"/>
              <w:right w:w="100" w:type="dxa"/>
            </w:tcMar>
          </w:tcPr>
          <w:p w14:paraId="0213BC78" w14:textId="77777777" w:rsidR="004416BD" w:rsidRDefault="00057F67">
            <w:pPr>
              <w:spacing w:before="240" w:after="240"/>
              <w:rPr>
                <w:rFonts w:ascii="Garamond" w:eastAsia="Garamond" w:hAnsi="Garamond" w:cs="Garamond"/>
              </w:rPr>
            </w:pPr>
            <w:r>
              <w:rPr>
                <w:rFonts w:ascii="Garamond" w:eastAsia="Garamond" w:hAnsi="Garamond" w:cs="Garamond"/>
              </w:rPr>
              <w:t>Veterinary dispensaries (number)</w:t>
            </w:r>
          </w:p>
        </w:tc>
        <w:tc>
          <w:tcPr>
            <w:tcW w:w="2160" w:type="dxa"/>
            <w:tcMar>
              <w:top w:w="0" w:type="dxa"/>
              <w:left w:w="100" w:type="dxa"/>
              <w:bottom w:w="0" w:type="dxa"/>
              <w:right w:w="100" w:type="dxa"/>
            </w:tcMar>
          </w:tcPr>
          <w:p w14:paraId="4A31FD18" w14:textId="77777777" w:rsidR="004416BD" w:rsidRDefault="00057F67">
            <w:pPr>
              <w:spacing w:before="240" w:after="240"/>
              <w:rPr>
                <w:rFonts w:ascii="Garamond" w:eastAsia="Garamond" w:hAnsi="Garamond" w:cs="Garamond"/>
              </w:rPr>
            </w:pPr>
            <w:r>
              <w:rPr>
                <w:rFonts w:ascii="Garamond" w:eastAsia="Garamond" w:hAnsi="Garamond" w:cs="Garamond"/>
              </w:rPr>
              <w:t>1</w:t>
            </w:r>
          </w:p>
        </w:tc>
        <w:tc>
          <w:tcPr>
            <w:tcW w:w="2085" w:type="dxa"/>
            <w:tcMar>
              <w:top w:w="0" w:type="dxa"/>
              <w:left w:w="100" w:type="dxa"/>
              <w:bottom w:w="0" w:type="dxa"/>
              <w:right w:w="100" w:type="dxa"/>
            </w:tcMar>
          </w:tcPr>
          <w:p w14:paraId="7AC74FB8" w14:textId="77777777" w:rsidR="004416BD" w:rsidRDefault="004416BD">
            <w:pPr>
              <w:spacing w:before="240" w:after="240"/>
              <w:rPr>
                <w:rFonts w:ascii="Garamond" w:eastAsia="Garamond" w:hAnsi="Garamond" w:cs="Garamond"/>
              </w:rPr>
            </w:pPr>
          </w:p>
        </w:tc>
      </w:tr>
      <w:tr w:rsidR="004416BD" w14:paraId="67FB7862" w14:textId="77777777">
        <w:trPr>
          <w:trHeight w:val="20"/>
        </w:trPr>
        <w:tc>
          <w:tcPr>
            <w:tcW w:w="895" w:type="dxa"/>
            <w:tcMar>
              <w:top w:w="0" w:type="dxa"/>
              <w:left w:w="100" w:type="dxa"/>
              <w:bottom w:w="0" w:type="dxa"/>
              <w:right w:w="100" w:type="dxa"/>
            </w:tcMar>
          </w:tcPr>
          <w:p w14:paraId="79A220CC" w14:textId="77777777" w:rsidR="004416BD" w:rsidRDefault="00057F67">
            <w:pPr>
              <w:spacing w:before="240" w:after="240"/>
              <w:rPr>
                <w:rFonts w:ascii="Garamond" w:eastAsia="Garamond" w:hAnsi="Garamond" w:cs="Garamond"/>
              </w:rPr>
            </w:pPr>
            <w:r>
              <w:rPr>
                <w:rFonts w:ascii="Garamond" w:eastAsia="Garamond" w:hAnsi="Garamond" w:cs="Garamond"/>
              </w:rPr>
              <w:lastRenderedPageBreak/>
              <w:t>6</w:t>
            </w:r>
          </w:p>
        </w:tc>
        <w:tc>
          <w:tcPr>
            <w:tcW w:w="3785" w:type="dxa"/>
            <w:tcMar>
              <w:top w:w="0" w:type="dxa"/>
              <w:left w:w="100" w:type="dxa"/>
              <w:bottom w:w="0" w:type="dxa"/>
              <w:right w:w="100" w:type="dxa"/>
            </w:tcMar>
          </w:tcPr>
          <w:p w14:paraId="5BD119A9" w14:textId="77777777" w:rsidR="004416BD" w:rsidRDefault="00057F67">
            <w:pPr>
              <w:spacing w:before="240" w:after="240"/>
              <w:rPr>
                <w:rFonts w:ascii="Garamond" w:eastAsia="Garamond" w:hAnsi="Garamond" w:cs="Garamond"/>
              </w:rPr>
            </w:pPr>
            <w:r>
              <w:rPr>
                <w:rFonts w:ascii="Garamond" w:eastAsia="Garamond" w:hAnsi="Garamond" w:cs="Garamond"/>
              </w:rPr>
              <w:t>History of zoonotic outbreaks (rabies, leptospirosis, avian flu etc.)</w:t>
            </w:r>
          </w:p>
        </w:tc>
        <w:tc>
          <w:tcPr>
            <w:tcW w:w="2160" w:type="dxa"/>
            <w:tcMar>
              <w:top w:w="0" w:type="dxa"/>
              <w:left w:w="100" w:type="dxa"/>
              <w:bottom w:w="0" w:type="dxa"/>
              <w:right w:w="100" w:type="dxa"/>
            </w:tcMar>
          </w:tcPr>
          <w:p w14:paraId="7FD2436E"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2085" w:type="dxa"/>
            <w:tcMar>
              <w:top w:w="0" w:type="dxa"/>
              <w:left w:w="100" w:type="dxa"/>
              <w:bottom w:w="0" w:type="dxa"/>
              <w:right w:w="100" w:type="dxa"/>
            </w:tcMar>
          </w:tcPr>
          <w:p w14:paraId="4071C766" w14:textId="77777777" w:rsidR="004416BD" w:rsidRDefault="004416BD">
            <w:pPr>
              <w:spacing w:before="240" w:after="240"/>
              <w:rPr>
                <w:rFonts w:ascii="Garamond" w:eastAsia="Garamond" w:hAnsi="Garamond" w:cs="Garamond"/>
              </w:rPr>
            </w:pPr>
          </w:p>
        </w:tc>
      </w:tr>
      <w:tr w:rsidR="004416BD" w14:paraId="346774E9" w14:textId="77777777">
        <w:trPr>
          <w:trHeight w:val="20"/>
        </w:trPr>
        <w:tc>
          <w:tcPr>
            <w:tcW w:w="895" w:type="dxa"/>
            <w:tcMar>
              <w:top w:w="0" w:type="dxa"/>
              <w:left w:w="100" w:type="dxa"/>
              <w:bottom w:w="0" w:type="dxa"/>
              <w:right w:w="100" w:type="dxa"/>
            </w:tcMar>
          </w:tcPr>
          <w:p w14:paraId="354629C2" w14:textId="77777777" w:rsidR="004416BD" w:rsidRDefault="00057F67">
            <w:pPr>
              <w:spacing w:before="240" w:after="240"/>
              <w:rPr>
                <w:rFonts w:ascii="Garamond" w:eastAsia="Garamond" w:hAnsi="Garamond" w:cs="Garamond"/>
              </w:rPr>
            </w:pPr>
            <w:r>
              <w:rPr>
                <w:rFonts w:ascii="Garamond" w:eastAsia="Garamond" w:hAnsi="Garamond" w:cs="Garamond"/>
              </w:rPr>
              <w:t>7</w:t>
            </w:r>
          </w:p>
        </w:tc>
        <w:tc>
          <w:tcPr>
            <w:tcW w:w="3785" w:type="dxa"/>
            <w:tcMar>
              <w:top w:w="0" w:type="dxa"/>
              <w:left w:w="100" w:type="dxa"/>
              <w:bottom w:w="0" w:type="dxa"/>
              <w:right w:w="100" w:type="dxa"/>
            </w:tcMar>
          </w:tcPr>
          <w:p w14:paraId="5FBCCF5E" w14:textId="77777777" w:rsidR="004416BD" w:rsidRDefault="00057F67">
            <w:pPr>
              <w:spacing w:before="240" w:after="240"/>
              <w:rPr>
                <w:rFonts w:ascii="Garamond" w:eastAsia="Garamond" w:hAnsi="Garamond" w:cs="Garamond"/>
              </w:rPr>
            </w:pPr>
            <w:r>
              <w:rPr>
                <w:rFonts w:ascii="Garamond" w:eastAsia="Garamond" w:hAnsi="Garamond" w:cs="Garamond"/>
              </w:rPr>
              <w:t>Stray dog population management measures (Yes/No)</w:t>
            </w:r>
          </w:p>
        </w:tc>
        <w:tc>
          <w:tcPr>
            <w:tcW w:w="2160" w:type="dxa"/>
            <w:tcMar>
              <w:top w:w="0" w:type="dxa"/>
              <w:left w:w="100" w:type="dxa"/>
              <w:bottom w:w="0" w:type="dxa"/>
              <w:right w:w="100" w:type="dxa"/>
            </w:tcMar>
          </w:tcPr>
          <w:p w14:paraId="696C2575" w14:textId="77777777" w:rsidR="004416BD" w:rsidRDefault="00057F67">
            <w:pPr>
              <w:spacing w:before="240" w:after="240"/>
              <w:rPr>
                <w:rFonts w:ascii="Garamond" w:eastAsia="Garamond" w:hAnsi="Garamond" w:cs="Garamond"/>
              </w:rPr>
            </w:pPr>
            <w:r>
              <w:rPr>
                <w:rFonts w:ascii="Garamond" w:eastAsia="Garamond" w:hAnsi="Garamond" w:cs="Garamond"/>
              </w:rPr>
              <w:t>YES</w:t>
            </w:r>
          </w:p>
        </w:tc>
        <w:tc>
          <w:tcPr>
            <w:tcW w:w="2085" w:type="dxa"/>
            <w:tcMar>
              <w:top w:w="0" w:type="dxa"/>
              <w:left w:w="100" w:type="dxa"/>
              <w:bottom w:w="0" w:type="dxa"/>
              <w:right w:w="100" w:type="dxa"/>
            </w:tcMar>
          </w:tcPr>
          <w:p w14:paraId="74E5F150" w14:textId="77777777" w:rsidR="004416BD" w:rsidRDefault="004416BD">
            <w:pPr>
              <w:spacing w:before="240" w:after="240"/>
              <w:rPr>
                <w:rFonts w:ascii="Garamond" w:eastAsia="Garamond" w:hAnsi="Garamond" w:cs="Garamond"/>
              </w:rPr>
            </w:pPr>
          </w:p>
        </w:tc>
      </w:tr>
      <w:tr w:rsidR="004416BD" w14:paraId="78EEEC23" w14:textId="77777777">
        <w:trPr>
          <w:trHeight w:val="20"/>
        </w:trPr>
        <w:tc>
          <w:tcPr>
            <w:tcW w:w="895" w:type="dxa"/>
            <w:tcMar>
              <w:top w:w="0" w:type="dxa"/>
              <w:left w:w="100" w:type="dxa"/>
              <w:bottom w:w="0" w:type="dxa"/>
              <w:right w:w="100" w:type="dxa"/>
            </w:tcMar>
          </w:tcPr>
          <w:p w14:paraId="7FFCE961" w14:textId="77777777" w:rsidR="004416BD" w:rsidRDefault="00057F67">
            <w:pPr>
              <w:spacing w:before="240" w:after="240"/>
              <w:rPr>
                <w:rFonts w:ascii="Garamond" w:eastAsia="Garamond" w:hAnsi="Garamond" w:cs="Garamond"/>
              </w:rPr>
            </w:pPr>
            <w:r>
              <w:rPr>
                <w:rFonts w:ascii="Garamond" w:eastAsia="Garamond" w:hAnsi="Garamond" w:cs="Garamond"/>
              </w:rPr>
              <w:t>8</w:t>
            </w:r>
          </w:p>
        </w:tc>
        <w:tc>
          <w:tcPr>
            <w:tcW w:w="3785" w:type="dxa"/>
            <w:tcMar>
              <w:top w:w="0" w:type="dxa"/>
              <w:left w:w="100" w:type="dxa"/>
              <w:bottom w:w="0" w:type="dxa"/>
              <w:right w:w="100" w:type="dxa"/>
            </w:tcMar>
          </w:tcPr>
          <w:p w14:paraId="24922D2B" w14:textId="77777777" w:rsidR="004416BD" w:rsidRDefault="00057F67">
            <w:pPr>
              <w:spacing w:before="240" w:after="240"/>
              <w:rPr>
                <w:rFonts w:ascii="Garamond" w:eastAsia="Garamond" w:hAnsi="Garamond" w:cs="Garamond"/>
              </w:rPr>
            </w:pPr>
            <w:r>
              <w:rPr>
                <w:rFonts w:ascii="Garamond" w:eastAsia="Garamond" w:hAnsi="Garamond" w:cs="Garamond"/>
              </w:rPr>
              <w:t>Rodent infestation hotspots (Yes/No)</w:t>
            </w:r>
          </w:p>
        </w:tc>
        <w:tc>
          <w:tcPr>
            <w:tcW w:w="2160" w:type="dxa"/>
            <w:tcMar>
              <w:top w:w="0" w:type="dxa"/>
              <w:left w:w="100" w:type="dxa"/>
              <w:bottom w:w="0" w:type="dxa"/>
              <w:right w:w="100" w:type="dxa"/>
            </w:tcMar>
          </w:tcPr>
          <w:p w14:paraId="16DB9913" w14:textId="77777777" w:rsidR="004416BD" w:rsidRDefault="00057F67">
            <w:pPr>
              <w:spacing w:before="240" w:after="240"/>
              <w:rPr>
                <w:rFonts w:ascii="Garamond" w:eastAsia="Garamond" w:hAnsi="Garamond" w:cs="Garamond"/>
              </w:rPr>
            </w:pPr>
            <w:r>
              <w:rPr>
                <w:rFonts w:ascii="Garamond" w:eastAsia="Garamond" w:hAnsi="Garamond" w:cs="Garamond"/>
              </w:rPr>
              <w:t>NO</w:t>
            </w:r>
          </w:p>
        </w:tc>
        <w:tc>
          <w:tcPr>
            <w:tcW w:w="2085" w:type="dxa"/>
            <w:tcMar>
              <w:top w:w="0" w:type="dxa"/>
              <w:left w:w="100" w:type="dxa"/>
              <w:bottom w:w="0" w:type="dxa"/>
              <w:right w:w="100" w:type="dxa"/>
            </w:tcMar>
          </w:tcPr>
          <w:p w14:paraId="018C2833" w14:textId="77777777" w:rsidR="004416BD" w:rsidRDefault="004416BD">
            <w:pPr>
              <w:spacing w:before="240" w:after="240"/>
              <w:rPr>
                <w:rFonts w:ascii="Garamond" w:eastAsia="Garamond" w:hAnsi="Garamond" w:cs="Garamond"/>
              </w:rPr>
            </w:pPr>
          </w:p>
        </w:tc>
      </w:tr>
      <w:tr w:rsidR="004416BD" w14:paraId="0F07E427" w14:textId="77777777">
        <w:trPr>
          <w:trHeight w:val="20"/>
        </w:trPr>
        <w:tc>
          <w:tcPr>
            <w:tcW w:w="895" w:type="dxa"/>
            <w:tcMar>
              <w:top w:w="0" w:type="dxa"/>
              <w:left w:w="100" w:type="dxa"/>
              <w:bottom w:w="0" w:type="dxa"/>
              <w:right w:w="100" w:type="dxa"/>
            </w:tcMar>
          </w:tcPr>
          <w:p w14:paraId="00E60317" w14:textId="77777777" w:rsidR="004416BD" w:rsidRDefault="00057F67">
            <w:pPr>
              <w:spacing w:before="240" w:after="240"/>
              <w:rPr>
                <w:rFonts w:ascii="Garamond" w:eastAsia="Garamond" w:hAnsi="Garamond" w:cs="Garamond"/>
              </w:rPr>
            </w:pPr>
            <w:r>
              <w:rPr>
                <w:rFonts w:ascii="Garamond" w:eastAsia="Garamond" w:hAnsi="Garamond" w:cs="Garamond"/>
              </w:rPr>
              <w:t>9</w:t>
            </w:r>
          </w:p>
        </w:tc>
        <w:tc>
          <w:tcPr>
            <w:tcW w:w="3785" w:type="dxa"/>
            <w:tcMar>
              <w:top w:w="0" w:type="dxa"/>
              <w:left w:w="100" w:type="dxa"/>
              <w:bottom w:w="0" w:type="dxa"/>
              <w:right w:w="100" w:type="dxa"/>
            </w:tcMar>
          </w:tcPr>
          <w:p w14:paraId="1311387D" w14:textId="77777777" w:rsidR="004416BD" w:rsidRDefault="00057F67">
            <w:pPr>
              <w:spacing w:before="240" w:after="240"/>
              <w:rPr>
                <w:rFonts w:ascii="Garamond" w:eastAsia="Garamond" w:hAnsi="Garamond" w:cs="Garamond"/>
              </w:rPr>
            </w:pPr>
            <w:r>
              <w:rPr>
                <w:rFonts w:ascii="Garamond" w:eastAsia="Garamond" w:hAnsi="Garamond" w:cs="Garamond"/>
              </w:rPr>
              <w:t>Wetlands / waterlogged areas prone to leptospirosis</w:t>
            </w:r>
          </w:p>
        </w:tc>
        <w:tc>
          <w:tcPr>
            <w:tcW w:w="2160" w:type="dxa"/>
            <w:tcMar>
              <w:top w:w="0" w:type="dxa"/>
              <w:left w:w="100" w:type="dxa"/>
              <w:bottom w:w="0" w:type="dxa"/>
              <w:right w:w="100" w:type="dxa"/>
            </w:tcMar>
          </w:tcPr>
          <w:p w14:paraId="16B0D08E" w14:textId="77777777" w:rsidR="004416BD" w:rsidRDefault="00057F67">
            <w:pPr>
              <w:spacing w:before="240" w:after="240"/>
              <w:rPr>
                <w:rFonts w:ascii="Garamond" w:eastAsia="Garamond" w:hAnsi="Garamond" w:cs="Garamond"/>
              </w:rPr>
            </w:pPr>
            <w:r>
              <w:rPr>
                <w:rFonts w:ascii="Garamond" w:eastAsia="Garamond" w:hAnsi="Garamond" w:cs="Garamond"/>
              </w:rPr>
              <w:t>NO</w:t>
            </w:r>
          </w:p>
        </w:tc>
        <w:tc>
          <w:tcPr>
            <w:tcW w:w="2085" w:type="dxa"/>
            <w:tcMar>
              <w:top w:w="0" w:type="dxa"/>
              <w:left w:w="100" w:type="dxa"/>
              <w:bottom w:w="0" w:type="dxa"/>
              <w:right w:w="100" w:type="dxa"/>
            </w:tcMar>
          </w:tcPr>
          <w:p w14:paraId="183D9EF5" w14:textId="77777777" w:rsidR="004416BD" w:rsidRDefault="004416BD">
            <w:pPr>
              <w:spacing w:before="240" w:after="240"/>
              <w:rPr>
                <w:rFonts w:ascii="Garamond" w:eastAsia="Garamond" w:hAnsi="Garamond" w:cs="Garamond"/>
              </w:rPr>
            </w:pPr>
          </w:p>
        </w:tc>
      </w:tr>
      <w:tr w:rsidR="004416BD" w14:paraId="7904B0F1" w14:textId="77777777">
        <w:trPr>
          <w:trHeight w:val="20"/>
        </w:trPr>
        <w:tc>
          <w:tcPr>
            <w:tcW w:w="895" w:type="dxa"/>
            <w:tcMar>
              <w:top w:w="0" w:type="dxa"/>
              <w:left w:w="100" w:type="dxa"/>
              <w:bottom w:w="0" w:type="dxa"/>
              <w:right w:w="100" w:type="dxa"/>
            </w:tcMar>
          </w:tcPr>
          <w:p w14:paraId="3CC85E68" w14:textId="77777777" w:rsidR="004416BD" w:rsidRDefault="00057F67">
            <w:pPr>
              <w:spacing w:before="240" w:after="240"/>
              <w:rPr>
                <w:rFonts w:ascii="Garamond" w:eastAsia="Garamond" w:hAnsi="Garamond" w:cs="Garamond"/>
              </w:rPr>
            </w:pPr>
            <w:r>
              <w:rPr>
                <w:rFonts w:ascii="Garamond" w:eastAsia="Garamond" w:hAnsi="Garamond" w:cs="Garamond"/>
              </w:rPr>
              <w:t>10</w:t>
            </w:r>
          </w:p>
        </w:tc>
        <w:tc>
          <w:tcPr>
            <w:tcW w:w="3785" w:type="dxa"/>
            <w:tcMar>
              <w:top w:w="0" w:type="dxa"/>
              <w:left w:w="100" w:type="dxa"/>
              <w:bottom w:w="0" w:type="dxa"/>
              <w:right w:w="100" w:type="dxa"/>
            </w:tcMar>
          </w:tcPr>
          <w:p w14:paraId="6DDAA0BF" w14:textId="77777777" w:rsidR="004416BD" w:rsidRDefault="00057F67">
            <w:pPr>
              <w:spacing w:before="240" w:after="240"/>
              <w:rPr>
                <w:rFonts w:ascii="Garamond" w:eastAsia="Garamond" w:hAnsi="Garamond" w:cs="Garamond"/>
              </w:rPr>
            </w:pPr>
            <w:r>
              <w:rPr>
                <w:rFonts w:ascii="Garamond" w:eastAsia="Garamond" w:hAnsi="Garamond" w:cs="Garamond"/>
              </w:rPr>
              <w:t>Bat roosting areas / caves / fruit orchards (if any)</w:t>
            </w:r>
          </w:p>
        </w:tc>
        <w:tc>
          <w:tcPr>
            <w:tcW w:w="2160" w:type="dxa"/>
            <w:tcMar>
              <w:top w:w="0" w:type="dxa"/>
              <w:left w:w="100" w:type="dxa"/>
              <w:bottom w:w="0" w:type="dxa"/>
              <w:right w:w="100" w:type="dxa"/>
            </w:tcMar>
          </w:tcPr>
          <w:p w14:paraId="7755A330" w14:textId="77777777" w:rsidR="004416BD" w:rsidRDefault="00057F67">
            <w:pPr>
              <w:spacing w:before="240" w:after="240"/>
              <w:rPr>
                <w:rFonts w:ascii="Garamond" w:eastAsia="Garamond" w:hAnsi="Garamond" w:cs="Garamond"/>
              </w:rPr>
            </w:pPr>
            <w:r>
              <w:rPr>
                <w:rFonts w:ascii="Garamond" w:eastAsia="Garamond" w:hAnsi="Garamond" w:cs="Garamond"/>
              </w:rPr>
              <w:t>NO</w:t>
            </w:r>
          </w:p>
        </w:tc>
        <w:tc>
          <w:tcPr>
            <w:tcW w:w="2085" w:type="dxa"/>
            <w:tcMar>
              <w:top w:w="0" w:type="dxa"/>
              <w:left w:w="100" w:type="dxa"/>
              <w:bottom w:w="0" w:type="dxa"/>
              <w:right w:w="100" w:type="dxa"/>
            </w:tcMar>
          </w:tcPr>
          <w:p w14:paraId="2B62668B" w14:textId="77777777" w:rsidR="004416BD" w:rsidRDefault="004416BD">
            <w:pPr>
              <w:spacing w:before="240" w:after="240"/>
              <w:rPr>
                <w:rFonts w:ascii="Garamond" w:eastAsia="Garamond" w:hAnsi="Garamond" w:cs="Garamond"/>
              </w:rPr>
            </w:pPr>
          </w:p>
        </w:tc>
      </w:tr>
      <w:tr w:rsidR="004416BD" w14:paraId="43625F40" w14:textId="77777777">
        <w:trPr>
          <w:trHeight w:val="501"/>
        </w:trPr>
        <w:tc>
          <w:tcPr>
            <w:tcW w:w="895" w:type="dxa"/>
            <w:tcMar>
              <w:top w:w="0" w:type="dxa"/>
              <w:left w:w="100" w:type="dxa"/>
              <w:bottom w:w="0" w:type="dxa"/>
              <w:right w:w="100" w:type="dxa"/>
            </w:tcMar>
          </w:tcPr>
          <w:p w14:paraId="44051492" w14:textId="77777777" w:rsidR="004416BD" w:rsidRDefault="00057F67">
            <w:pPr>
              <w:spacing w:before="240" w:after="240"/>
              <w:rPr>
                <w:rFonts w:ascii="Garamond" w:eastAsia="Garamond" w:hAnsi="Garamond" w:cs="Garamond"/>
              </w:rPr>
            </w:pPr>
            <w:r>
              <w:rPr>
                <w:rFonts w:ascii="Garamond" w:eastAsia="Garamond" w:hAnsi="Garamond" w:cs="Garamond"/>
              </w:rPr>
              <w:t>11</w:t>
            </w:r>
          </w:p>
        </w:tc>
        <w:tc>
          <w:tcPr>
            <w:tcW w:w="3785" w:type="dxa"/>
            <w:tcMar>
              <w:top w:w="0" w:type="dxa"/>
              <w:left w:w="100" w:type="dxa"/>
              <w:bottom w:w="0" w:type="dxa"/>
              <w:right w:w="100" w:type="dxa"/>
            </w:tcMar>
          </w:tcPr>
          <w:p w14:paraId="11F30B2B" w14:textId="77777777" w:rsidR="004416BD" w:rsidRDefault="00057F67">
            <w:pPr>
              <w:spacing w:before="240" w:after="240"/>
              <w:rPr>
                <w:rFonts w:ascii="Garamond" w:eastAsia="Garamond" w:hAnsi="Garamond" w:cs="Garamond"/>
              </w:rPr>
            </w:pPr>
            <w:r>
              <w:rPr>
                <w:rFonts w:ascii="Garamond" w:eastAsia="Garamond" w:hAnsi="Garamond" w:cs="Garamond"/>
              </w:rPr>
              <w:t>Human-animal interface hotspots (farms near residences)</w:t>
            </w:r>
          </w:p>
        </w:tc>
        <w:tc>
          <w:tcPr>
            <w:tcW w:w="2160" w:type="dxa"/>
            <w:tcMar>
              <w:top w:w="0" w:type="dxa"/>
              <w:left w:w="100" w:type="dxa"/>
              <w:bottom w:w="0" w:type="dxa"/>
              <w:right w:w="100" w:type="dxa"/>
            </w:tcMar>
          </w:tcPr>
          <w:p w14:paraId="34003A34" w14:textId="77777777" w:rsidR="004416BD" w:rsidRDefault="00057F67">
            <w:pPr>
              <w:spacing w:before="240" w:after="240"/>
              <w:rPr>
                <w:rFonts w:ascii="Garamond" w:eastAsia="Garamond" w:hAnsi="Garamond" w:cs="Garamond"/>
              </w:rPr>
            </w:pPr>
            <w:r>
              <w:rPr>
                <w:rFonts w:ascii="Garamond" w:eastAsia="Garamond" w:hAnsi="Garamond" w:cs="Garamond"/>
              </w:rPr>
              <w:t>NO</w:t>
            </w:r>
          </w:p>
        </w:tc>
        <w:tc>
          <w:tcPr>
            <w:tcW w:w="2085" w:type="dxa"/>
            <w:tcMar>
              <w:top w:w="0" w:type="dxa"/>
              <w:left w:w="100" w:type="dxa"/>
              <w:bottom w:w="0" w:type="dxa"/>
              <w:right w:w="100" w:type="dxa"/>
            </w:tcMar>
          </w:tcPr>
          <w:p w14:paraId="07C59E9B" w14:textId="77777777" w:rsidR="004416BD" w:rsidRDefault="004416BD">
            <w:pPr>
              <w:spacing w:before="240" w:after="240"/>
              <w:rPr>
                <w:rFonts w:ascii="Garamond" w:eastAsia="Garamond" w:hAnsi="Garamond" w:cs="Garamond"/>
              </w:rPr>
            </w:pPr>
          </w:p>
        </w:tc>
      </w:tr>
    </w:tbl>
    <w:p w14:paraId="2FECE3E8" w14:textId="77777777" w:rsidR="004416BD" w:rsidRDefault="00057F67">
      <w:pPr>
        <w:spacing w:before="240" w:after="240"/>
        <w:rPr>
          <w:rFonts w:ascii="Garamond" w:eastAsia="Garamond" w:hAnsi="Garamond" w:cs="Garamond"/>
          <w:b/>
          <w:bCs/>
        </w:rPr>
      </w:pPr>
      <w:r>
        <w:rPr>
          <w:rFonts w:ascii="Garamond" w:eastAsia="Garamond" w:hAnsi="Garamond" w:cs="Garamond"/>
          <w:b/>
          <w:bCs/>
        </w:rPr>
        <w:t>H. Climate &amp; Disaster Risks (Pandemic Amplifiers)</w:t>
      </w:r>
    </w:p>
    <w:tbl>
      <w:tblPr>
        <w:tblStyle w:val="affff7"/>
        <w:tblW w:w="891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45"/>
        <w:gridCol w:w="2250"/>
        <w:gridCol w:w="2220"/>
      </w:tblGrid>
      <w:tr w:rsidR="004416BD" w14:paraId="67545E81" w14:textId="77777777">
        <w:trPr>
          <w:trHeight w:val="20"/>
        </w:trPr>
        <w:tc>
          <w:tcPr>
            <w:tcW w:w="895" w:type="dxa"/>
            <w:tcMar>
              <w:top w:w="0" w:type="dxa"/>
              <w:left w:w="100" w:type="dxa"/>
              <w:bottom w:w="0" w:type="dxa"/>
              <w:right w:w="100" w:type="dxa"/>
            </w:tcMar>
          </w:tcPr>
          <w:p w14:paraId="2DF003F7"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Sl. No.</w:t>
            </w:r>
          </w:p>
        </w:tc>
        <w:tc>
          <w:tcPr>
            <w:tcW w:w="3545" w:type="dxa"/>
            <w:tcMar>
              <w:top w:w="0" w:type="dxa"/>
              <w:left w:w="100" w:type="dxa"/>
              <w:bottom w:w="0" w:type="dxa"/>
              <w:right w:w="100" w:type="dxa"/>
            </w:tcMar>
          </w:tcPr>
          <w:p w14:paraId="6BD4D58C"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5F114C40"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35A71EC6"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Source / Remarks</w:t>
            </w:r>
          </w:p>
        </w:tc>
      </w:tr>
      <w:tr w:rsidR="004416BD" w14:paraId="3BDA23F2" w14:textId="77777777">
        <w:trPr>
          <w:trHeight w:val="20"/>
        </w:trPr>
        <w:tc>
          <w:tcPr>
            <w:tcW w:w="895" w:type="dxa"/>
            <w:tcMar>
              <w:top w:w="0" w:type="dxa"/>
              <w:left w:w="100" w:type="dxa"/>
              <w:bottom w:w="0" w:type="dxa"/>
              <w:right w:w="100" w:type="dxa"/>
            </w:tcMar>
          </w:tcPr>
          <w:p w14:paraId="2ABA6D21"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1</w:t>
            </w:r>
          </w:p>
        </w:tc>
        <w:tc>
          <w:tcPr>
            <w:tcW w:w="3545" w:type="dxa"/>
            <w:tcMar>
              <w:top w:w="0" w:type="dxa"/>
              <w:left w:w="100" w:type="dxa"/>
              <w:bottom w:w="0" w:type="dxa"/>
              <w:right w:w="100" w:type="dxa"/>
            </w:tcMar>
          </w:tcPr>
          <w:p w14:paraId="4CF964E7"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Flood-prone wards (list)</w:t>
            </w:r>
          </w:p>
        </w:tc>
        <w:tc>
          <w:tcPr>
            <w:tcW w:w="2250" w:type="dxa"/>
            <w:tcMar>
              <w:top w:w="0" w:type="dxa"/>
              <w:left w:w="100" w:type="dxa"/>
              <w:bottom w:w="0" w:type="dxa"/>
              <w:right w:w="100" w:type="dxa"/>
            </w:tcMar>
          </w:tcPr>
          <w:p w14:paraId="16A0CA90"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6</w:t>
            </w:r>
          </w:p>
        </w:tc>
        <w:tc>
          <w:tcPr>
            <w:tcW w:w="2220" w:type="dxa"/>
            <w:tcMar>
              <w:top w:w="0" w:type="dxa"/>
              <w:left w:w="100" w:type="dxa"/>
              <w:bottom w:w="0" w:type="dxa"/>
              <w:right w:w="100" w:type="dxa"/>
            </w:tcMar>
          </w:tcPr>
          <w:p w14:paraId="3187A538" w14:textId="77777777" w:rsidR="004416BD" w:rsidRDefault="004416BD">
            <w:pPr>
              <w:spacing w:before="240" w:after="240" w:line="240" w:lineRule="auto"/>
              <w:rPr>
                <w:rFonts w:ascii="Garamond" w:eastAsia="Garamond" w:hAnsi="Garamond" w:cs="Garamond"/>
              </w:rPr>
            </w:pPr>
          </w:p>
        </w:tc>
      </w:tr>
      <w:tr w:rsidR="004416BD" w14:paraId="160CB34B" w14:textId="77777777">
        <w:trPr>
          <w:trHeight w:val="20"/>
        </w:trPr>
        <w:tc>
          <w:tcPr>
            <w:tcW w:w="895" w:type="dxa"/>
            <w:tcMar>
              <w:top w:w="0" w:type="dxa"/>
              <w:left w:w="100" w:type="dxa"/>
              <w:bottom w:w="0" w:type="dxa"/>
              <w:right w:w="100" w:type="dxa"/>
            </w:tcMar>
          </w:tcPr>
          <w:p w14:paraId="3AA1C325"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2</w:t>
            </w:r>
          </w:p>
        </w:tc>
        <w:tc>
          <w:tcPr>
            <w:tcW w:w="3545" w:type="dxa"/>
            <w:tcMar>
              <w:top w:w="0" w:type="dxa"/>
              <w:left w:w="100" w:type="dxa"/>
              <w:bottom w:w="0" w:type="dxa"/>
              <w:right w:w="100" w:type="dxa"/>
            </w:tcMar>
          </w:tcPr>
          <w:p w14:paraId="6AC8402D"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Landslide-prone wards (list)</w:t>
            </w:r>
          </w:p>
        </w:tc>
        <w:tc>
          <w:tcPr>
            <w:tcW w:w="2250" w:type="dxa"/>
            <w:tcMar>
              <w:top w:w="0" w:type="dxa"/>
              <w:left w:w="100" w:type="dxa"/>
              <w:bottom w:w="0" w:type="dxa"/>
              <w:right w:w="100" w:type="dxa"/>
            </w:tcMar>
          </w:tcPr>
          <w:p w14:paraId="1F52E11B"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1</w:t>
            </w:r>
          </w:p>
        </w:tc>
        <w:tc>
          <w:tcPr>
            <w:tcW w:w="2220" w:type="dxa"/>
            <w:tcMar>
              <w:top w:w="0" w:type="dxa"/>
              <w:left w:w="100" w:type="dxa"/>
              <w:bottom w:w="0" w:type="dxa"/>
              <w:right w:w="100" w:type="dxa"/>
            </w:tcMar>
          </w:tcPr>
          <w:p w14:paraId="49928BDF" w14:textId="77777777" w:rsidR="004416BD" w:rsidRDefault="004416BD">
            <w:pPr>
              <w:spacing w:before="240" w:after="240" w:line="240" w:lineRule="auto"/>
              <w:rPr>
                <w:rFonts w:ascii="Garamond" w:eastAsia="Garamond" w:hAnsi="Garamond" w:cs="Garamond"/>
              </w:rPr>
            </w:pPr>
          </w:p>
        </w:tc>
      </w:tr>
      <w:tr w:rsidR="004416BD" w14:paraId="210D82AC" w14:textId="77777777">
        <w:trPr>
          <w:trHeight w:val="20"/>
        </w:trPr>
        <w:tc>
          <w:tcPr>
            <w:tcW w:w="895" w:type="dxa"/>
            <w:tcMar>
              <w:top w:w="0" w:type="dxa"/>
              <w:left w:w="100" w:type="dxa"/>
              <w:bottom w:w="0" w:type="dxa"/>
              <w:right w:w="100" w:type="dxa"/>
            </w:tcMar>
          </w:tcPr>
          <w:p w14:paraId="00471074"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3</w:t>
            </w:r>
          </w:p>
        </w:tc>
        <w:tc>
          <w:tcPr>
            <w:tcW w:w="3545" w:type="dxa"/>
            <w:tcMar>
              <w:top w:w="0" w:type="dxa"/>
              <w:left w:w="100" w:type="dxa"/>
              <w:bottom w:w="0" w:type="dxa"/>
              <w:right w:w="100" w:type="dxa"/>
            </w:tcMar>
          </w:tcPr>
          <w:p w14:paraId="414EDB34"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Cyclone/sea surge risk (Yes/No)</w:t>
            </w:r>
          </w:p>
        </w:tc>
        <w:tc>
          <w:tcPr>
            <w:tcW w:w="2250" w:type="dxa"/>
            <w:tcMar>
              <w:top w:w="0" w:type="dxa"/>
              <w:left w:w="100" w:type="dxa"/>
              <w:bottom w:w="0" w:type="dxa"/>
              <w:right w:w="100" w:type="dxa"/>
            </w:tcMar>
          </w:tcPr>
          <w:p w14:paraId="093C220D"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No</w:t>
            </w:r>
          </w:p>
        </w:tc>
        <w:tc>
          <w:tcPr>
            <w:tcW w:w="2220" w:type="dxa"/>
            <w:tcMar>
              <w:top w:w="0" w:type="dxa"/>
              <w:left w:w="100" w:type="dxa"/>
              <w:bottom w:w="0" w:type="dxa"/>
              <w:right w:w="100" w:type="dxa"/>
            </w:tcMar>
          </w:tcPr>
          <w:p w14:paraId="62F30B83" w14:textId="77777777" w:rsidR="004416BD" w:rsidRDefault="004416BD">
            <w:pPr>
              <w:spacing w:before="240" w:after="240" w:line="240" w:lineRule="auto"/>
              <w:rPr>
                <w:rFonts w:ascii="Garamond" w:eastAsia="Garamond" w:hAnsi="Garamond" w:cs="Garamond"/>
              </w:rPr>
            </w:pPr>
          </w:p>
        </w:tc>
      </w:tr>
      <w:tr w:rsidR="004416BD" w14:paraId="1D73D4A0" w14:textId="77777777">
        <w:trPr>
          <w:trHeight w:val="20"/>
        </w:trPr>
        <w:tc>
          <w:tcPr>
            <w:tcW w:w="895" w:type="dxa"/>
            <w:tcMar>
              <w:top w:w="0" w:type="dxa"/>
              <w:left w:w="100" w:type="dxa"/>
              <w:bottom w:w="0" w:type="dxa"/>
              <w:right w:w="100" w:type="dxa"/>
            </w:tcMar>
          </w:tcPr>
          <w:p w14:paraId="1E5AD169"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4</w:t>
            </w:r>
          </w:p>
        </w:tc>
        <w:tc>
          <w:tcPr>
            <w:tcW w:w="3545" w:type="dxa"/>
            <w:tcMar>
              <w:top w:w="0" w:type="dxa"/>
              <w:left w:w="100" w:type="dxa"/>
              <w:bottom w:w="0" w:type="dxa"/>
              <w:right w:w="100" w:type="dxa"/>
            </w:tcMar>
          </w:tcPr>
          <w:p w14:paraId="1D206337"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Heatwave risk zones (Yes/No)</w:t>
            </w:r>
          </w:p>
        </w:tc>
        <w:tc>
          <w:tcPr>
            <w:tcW w:w="2250" w:type="dxa"/>
            <w:tcMar>
              <w:top w:w="0" w:type="dxa"/>
              <w:left w:w="100" w:type="dxa"/>
              <w:bottom w:w="0" w:type="dxa"/>
              <w:right w:w="100" w:type="dxa"/>
            </w:tcMar>
          </w:tcPr>
          <w:p w14:paraId="7E8B060D"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No</w:t>
            </w:r>
          </w:p>
        </w:tc>
        <w:tc>
          <w:tcPr>
            <w:tcW w:w="2220" w:type="dxa"/>
            <w:tcMar>
              <w:top w:w="0" w:type="dxa"/>
              <w:left w:w="100" w:type="dxa"/>
              <w:bottom w:w="0" w:type="dxa"/>
              <w:right w:w="100" w:type="dxa"/>
            </w:tcMar>
          </w:tcPr>
          <w:p w14:paraId="36740F18" w14:textId="77777777" w:rsidR="004416BD" w:rsidRDefault="004416BD">
            <w:pPr>
              <w:spacing w:before="240" w:after="240" w:line="240" w:lineRule="auto"/>
              <w:rPr>
                <w:rFonts w:ascii="Garamond" w:eastAsia="Garamond" w:hAnsi="Garamond" w:cs="Garamond"/>
              </w:rPr>
            </w:pPr>
          </w:p>
        </w:tc>
      </w:tr>
      <w:tr w:rsidR="004416BD" w14:paraId="186DD794" w14:textId="77777777">
        <w:trPr>
          <w:trHeight w:val="20"/>
        </w:trPr>
        <w:tc>
          <w:tcPr>
            <w:tcW w:w="895" w:type="dxa"/>
            <w:tcMar>
              <w:top w:w="0" w:type="dxa"/>
              <w:left w:w="100" w:type="dxa"/>
              <w:bottom w:w="0" w:type="dxa"/>
              <w:right w:w="100" w:type="dxa"/>
            </w:tcMar>
          </w:tcPr>
          <w:p w14:paraId="7FB0CDD8"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5</w:t>
            </w:r>
          </w:p>
        </w:tc>
        <w:tc>
          <w:tcPr>
            <w:tcW w:w="3545" w:type="dxa"/>
            <w:tcMar>
              <w:top w:w="0" w:type="dxa"/>
              <w:left w:w="100" w:type="dxa"/>
              <w:bottom w:w="0" w:type="dxa"/>
              <w:right w:w="100" w:type="dxa"/>
            </w:tcMar>
          </w:tcPr>
          <w:p w14:paraId="3CD5E1DD"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Waterlogging areas (list)</w:t>
            </w:r>
          </w:p>
        </w:tc>
        <w:tc>
          <w:tcPr>
            <w:tcW w:w="2250" w:type="dxa"/>
            <w:tcMar>
              <w:top w:w="0" w:type="dxa"/>
              <w:left w:w="100" w:type="dxa"/>
              <w:bottom w:w="0" w:type="dxa"/>
              <w:right w:w="100" w:type="dxa"/>
            </w:tcMar>
          </w:tcPr>
          <w:p w14:paraId="7446A1A4"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6</w:t>
            </w:r>
          </w:p>
        </w:tc>
        <w:tc>
          <w:tcPr>
            <w:tcW w:w="2220" w:type="dxa"/>
            <w:tcMar>
              <w:top w:w="0" w:type="dxa"/>
              <w:left w:w="100" w:type="dxa"/>
              <w:bottom w:w="0" w:type="dxa"/>
              <w:right w:w="100" w:type="dxa"/>
            </w:tcMar>
          </w:tcPr>
          <w:p w14:paraId="54B3FFEC" w14:textId="77777777" w:rsidR="004416BD" w:rsidRDefault="004416BD">
            <w:pPr>
              <w:spacing w:before="240" w:after="240" w:line="240" w:lineRule="auto"/>
              <w:rPr>
                <w:rFonts w:ascii="Garamond" w:eastAsia="Garamond" w:hAnsi="Garamond" w:cs="Garamond"/>
              </w:rPr>
            </w:pPr>
          </w:p>
        </w:tc>
      </w:tr>
      <w:tr w:rsidR="004416BD" w14:paraId="3A82CED6" w14:textId="77777777">
        <w:trPr>
          <w:trHeight w:val="20"/>
        </w:trPr>
        <w:tc>
          <w:tcPr>
            <w:tcW w:w="895" w:type="dxa"/>
            <w:tcMar>
              <w:top w:w="0" w:type="dxa"/>
              <w:left w:w="100" w:type="dxa"/>
              <w:bottom w:w="0" w:type="dxa"/>
              <w:right w:w="100" w:type="dxa"/>
            </w:tcMar>
          </w:tcPr>
          <w:p w14:paraId="48F4103F"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6</w:t>
            </w:r>
          </w:p>
        </w:tc>
        <w:tc>
          <w:tcPr>
            <w:tcW w:w="3545" w:type="dxa"/>
            <w:tcMar>
              <w:top w:w="0" w:type="dxa"/>
              <w:left w:w="100" w:type="dxa"/>
              <w:bottom w:w="0" w:type="dxa"/>
              <w:right w:w="100" w:type="dxa"/>
            </w:tcMar>
          </w:tcPr>
          <w:p w14:paraId="562025AA"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Shelter homes / relief camps (number, capacity)</w:t>
            </w:r>
          </w:p>
        </w:tc>
        <w:tc>
          <w:tcPr>
            <w:tcW w:w="2250" w:type="dxa"/>
            <w:tcMar>
              <w:top w:w="0" w:type="dxa"/>
              <w:left w:w="100" w:type="dxa"/>
              <w:bottom w:w="0" w:type="dxa"/>
              <w:right w:w="100" w:type="dxa"/>
            </w:tcMar>
          </w:tcPr>
          <w:p w14:paraId="2A51D05D"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NO</w:t>
            </w:r>
          </w:p>
        </w:tc>
        <w:tc>
          <w:tcPr>
            <w:tcW w:w="2220" w:type="dxa"/>
            <w:tcMar>
              <w:top w:w="0" w:type="dxa"/>
              <w:left w:w="100" w:type="dxa"/>
              <w:bottom w:w="0" w:type="dxa"/>
              <w:right w:w="100" w:type="dxa"/>
            </w:tcMar>
          </w:tcPr>
          <w:p w14:paraId="1FB33EF4" w14:textId="77777777" w:rsidR="004416BD" w:rsidRDefault="004416BD">
            <w:pPr>
              <w:spacing w:before="240" w:after="240" w:line="240" w:lineRule="auto"/>
              <w:rPr>
                <w:rFonts w:ascii="Garamond" w:eastAsia="Garamond" w:hAnsi="Garamond" w:cs="Garamond"/>
              </w:rPr>
            </w:pPr>
          </w:p>
        </w:tc>
      </w:tr>
      <w:tr w:rsidR="004416BD" w14:paraId="646D9208" w14:textId="77777777">
        <w:trPr>
          <w:trHeight w:val="20"/>
        </w:trPr>
        <w:tc>
          <w:tcPr>
            <w:tcW w:w="895" w:type="dxa"/>
            <w:tcMar>
              <w:top w:w="0" w:type="dxa"/>
              <w:left w:w="100" w:type="dxa"/>
              <w:bottom w:w="0" w:type="dxa"/>
              <w:right w:w="100" w:type="dxa"/>
            </w:tcMar>
          </w:tcPr>
          <w:p w14:paraId="4745CA6C" w14:textId="77777777" w:rsidR="004416BD" w:rsidRDefault="00057F67">
            <w:pPr>
              <w:spacing w:before="240" w:after="240" w:line="240" w:lineRule="auto"/>
              <w:rPr>
                <w:rFonts w:ascii="Garamond" w:eastAsia="Garamond" w:hAnsi="Garamond" w:cs="Garamond"/>
              </w:rPr>
            </w:pPr>
            <w:r>
              <w:rPr>
                <w:rFonts w:ascii="Garamond" w:eastAsia="Garamond" w:hAnsi="Garamond" w:cs="Garamond"/>
              </w:rPr>
              <w:lastRenderedPageBreak/>
              <w:t>7</w:t>
            </w:r>
          </w:p>
        </w:tc>
        <w:tc>
          <w:tcPr>
            <w:tcW w:w="3545" w:type="dxa"/>
            <w:tcMar>
              <w:top w:w="0" w:type="dxa"/>
              <w:left w:w="100" w:type="dxa"/>
              <w:bottom w:w="0" w:type="dxa"/>
              <w:right w:w="100" w:type="dxa"/>
            </w:tcMar>
          </w:tcPr>
          <w:p w14:paraId="5B73738A"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Past disaster displacement history</w:t>
            </w:r>
          </w:p>
        </w:tc>
        <w:tc>
          <w:tcPr>
            <w:tcW w:w="2250" w:type="dxa"/>
            <w:tcMar>
              <w:top w:w="0" w:type="dxa"/>
              <w:left w:w="100" w:type="dxa"/>
              <w:bottom w:w="0" w:type="dxa"/>
              <w:right w:w="100" w:type="dxa"/>
            </w:tcMar>
          </w:tcPr>
          <w:p w14:paraId="77245AF5"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NO</w:t>
            </w:r>
          </w:p>
        </w:tc>
        <w:tc>
          <w:tcPr>
            <w:tcW w:w="2220" w:type="dxa"/>
            <w:tcMar>
              <w:top w:w="0" w:type="dxa"/>
              <w:left w:w="100" w:type="dxa"/>
              <w:bottom w:w="0" w:type="dxa"/>
              <w:right w:w="100" w:type="dxa"/>
            </w:tcMar>
          </w:tcPr>
          <w:p w14:paraId="48C26370" w14:textId="77777777" w:rsidR="004416BD" w:rsidRDefault="004416BD">
            <w:pPr>
              <w:spacing w:before="240" w:after="240" w:line="240" w:lineRule="auto"/>
              <w:rPr>
                <w:rFonts w:ascii="Garamond" w:eastAsia="Garamond" w:hAnsi="Garamond" w:cs="Garamond"/>
              </w:rPr>
            </w:pPr>
          </w:p>
        </w:tc>
      </w:tr>
      <w:tr w:rsidR="004416BD" w14:paraId="2C621858" w14:textId="77777777">
        <w:trPr>
          <w:trHeight w:val="20"/>
        </w:trPr>
        <w:tc>
          <w:tcPr>
            <w:tcW w:w="895" w:type="dxa"/>
            <w:tcMar>
              <w:top w:w="0" w:type="dxa"/>
              <w:left w:w="100" w:type="dxa"/>
              <w:bottom w:w="0" w:type="dxa"/>
              <w:right w:w="100" w:type="dxa"/>
            </w:tcMar>
          </w:tcPr>
          <w:p w14:paraId="5A882EA5"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8</w:t>
            </w:r>
          </w:p>
        </w:tc>
        <w:tc>
          <w:tcPr>
            <w:tcW w:w="3545" w:type="dxa"/>
            <w:tcMar>
              <w:top w:w="0" w:type="dxa"/>
              <w:left w:w="100" w:type="dxa"/>
              <w:bottom w:w="0" w:type="dxa"/>
              <w:right w:w="100" w:type="dxa"/>
            </w:tcMar>
          </w:tcPr>
          <w:p w14:paraId="357265CE"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Disruption to water supply/transport common (Yes/No)</w:t>
            </w:r>
          </w:p>
        </w:tc>
        <w:tc>
          <w:tcPr>
            <w:tcW w:w="2250" w:type="dxa"/>
            <w:tcMar>
              <w:top w:w="0" w:type="dxa"/>
              <w:left w:w="100" w:type="dxa"/>
              <w:bottom w:w="0" w:type="dxa"/>
              <w:right w:w="100" w:type="dxa"/>
            </w:tcMar>
          </w:tcPr>
          <w:p w14:paraId="00B85EF7"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NO</w:t>
            </w:r>
          </w:p>
        </w:tc>
        <w:tc>
          <w:tcPr>
            <w:tcW w:w="2220" w:type="dxa"/>
            <w:tcMar>
              <w:top w:w="0" w:type="dxa"/>
              <w:left w:w="100" w:type="dxa"/>
              <w:bottom w:w="0" w:type="dxa"/>
              <w:right w:w="100" w:type="dxa"/>
            </w:tcMar>
          </w:tcPr>
          <w:p w14:paraId="3C1FD603" w14:textId="77777777" w:rsidR="004416BD" w:rsidRDefault="004416BD">
            <w:pPr>
              <w:spacing w:before="240" w:after="240" w:line="240" w:lineRule="auto"/>
              <w:rPr>
                <w:rFonts w:ascii="Garamond" w:eastAsia="Garamond" w:hAnsi="Garamond" w:cs="Garamond"/>
              </w:rPr>
            </w:pPr>
          </w:p>
        </w:tc>
      </w:tr>
    </w:tbl>
    <w:p w14:paraId="4A4CB272" w14:textId="77777777" w:rsidR="004416BD" w:rsidRDefault="00057F67">
      <w:pPr>
        <w:spacing w:before="240" w:after="240"/>
        <w:rPr>
          <w:rFonts w:ascii="Garamond" w:eastAsia="Garamond" w:hAnsi="Garamond" w:cs="Garamond"/>
          <w:b/>
          <w:bCs/>
        </w:rPr>
      </w:pPr>
      <w:r>
        <w:rPr>
          <w:rFonts w:ascii="Garamond" w:eastAsia="Garamond" w:hAnsi="Garamond" w:cs="Garamond"/>
          <w:b/>
          <w:bCs/>
        </w:rPr>
        <w:t>I. Critical Infrastructure &amp; Logistics</w:t>
      </w:r>
    </w:p>
    <w:tbl>
      <w:tblPr>
        <w:tblStyle w:val="affff8"/>
        <w:tblW w:w="89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4416BD" w14:paraId="548DD1D2" w14:textId="77777777">
        <w:trPr>
          <w:trHeight w:val="20"/>
        </w:trPr>
        <w:tc>
          <w:tcPr>
            <w:tcW w:w="805" w:type="dxa"/>
            <w:tcMar>
              <w:top w:w="0" w:type="dxa"/>
              <w:left w:w="100" w:type="dxa"/>
              <w:bottom w:w="0" w:type="dxa"/>
              <w:right w:w="100" w:type="dxa"/>
            </w:tcMar>
          </w:tcPr>
          <w:p w14:paraId="7B66AE61" w14:textId="77777777" w:rsidR="004416BD" w:rsidRDefault="00057F67">
            <w:pPr>
              <w:spacing w:before="240" w:after="240"/>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2D3CBFD1" w14:textId="77777777" w:rsidR="004416BD" w:rsidRDefault="00057F67">
            <w:pPr>
              <w:spacing w:before="240" w:after="240"/>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0E978314" w14:textId="77777777" w:rsidR="004416BD" w:rsidRDefault="00057F67">
            <w:pPr>
              <w:spacing w:before="240" w:after="240"/>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658C5B0C" w14:textId="77777777" w:rsidR="004416BD" w:rsidRDefault="00057F67">
            <w:pPr>
              <w:spacing w:before="240" w:after="240"/>
              <w:rPr>
                <w:rFonts w:ascii="Garamond" w:eastAsia="Garamond" w:hAnsi="Garamond" w:cs="Garamond"/>
              </w:rPr>
            </w:pPr>
            <w:r>
              <w:rPr>
                <w:rFonts w:ascii="Garamond" w:eastAsia="Garamond" w:hAnsi="Garamond" w:cs="Garamond"/>
              </w:rPr>
              <w:t>Source / Remarks</w:t>
            </w:r>
          </w:p>
        </w:tc>
      </w:tr>
      <w:tr w:rsidR="004416BD" w14:paraId="59DFFF7B" w14:textId="77777777">
        <w:trPr>
          <w:trHeight w:val="20"/>
        </w:trPr>
        <w:tc>
          <w:tcPr>
            <w:tcW w:w="805" w:type="dxa"/>
            <w:tcMar>
              <w:top w:w="0" w:type="dxa"/>
              <w:left w:w="100" w:type="dxa"/>
              <w:bottom w:w="0" w:type="dxa"/>
              <w:right w:w="100" w:type="dxa"/>
            </w:tcMar>
          </w:tcPr>
          <w:p w14:paraId="5FB745CC" w14:textId="77777777" w:rsidR="004416BD" w:rsidRDefault="00057F67">
            <w:pPr>
              <w:spacing w:before="240" w:after="240"/>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14FD7B27" w14:textId="77777777" w:rsidR="004416BD" w:rsidRDefault="00057F67">
            <w:pPr>
              <w:spacing w:before="240" w:after="240"/>
              <w:rPr>
                <w:rFonts w:ascii="Garamond" w:eastAsia="Garamond" w:hAnsi="Garamond" w:cs="Garamond"/>
              </w:rPr>
            </w:pPr>
            <w:r>
              <w:rPr>
                <w:rFonts w:ascii="Garamond" w:eastAsia="Garamond" w:hAnsi="Garamond" w:cs="Garamond"/>
              </w:rPr>
              <w:t>Schools (number)</w:t>
            </w:r>
          </w:p>
        </w:tc>
        <w:tc>
          <w:tcPr>
            <w:tcW w:w="2250" w:type="dxa"/>
            <w:tcMar>
              <w:top w:w="0" w:type="dxa"/>
              <w:left w:w="100" w:type="dxa"/>
              <w:bottom w:w="0" w:type="dxa"/>
              <w:right w:w="100" w:type="dxa"/>
            </w:tcMar>
          </w:tcPr>
          <w:p w14:paraId="5B6A4B0D" w14:textId="77777777" w:rsidR="004416BD" w:rsidRDefault="00057F67">
            <w:pPr>
              <w:spacing w:before="240" w:after="240"/>
              <w:rPr>
                <w:rFonts w:ascii="Garamond" w:eastAsia="Garamond" w:hAnsi="Garamond" w:cs="Garamond"/>
              </w:rPr>
            </w:pPr>
            <w:r>
              <w:rPr>
                <w:rFonts w:ascii="Garamond" w:eastAsia="Garamond" w:hAnsi="Garamond" w:cs="Garamond"/>
              </w:rPr>
              <w:t>7</w:t>
            </w:r>
          </w:p>
        </w:tc>
        <w:tc>
          <w:tcPr>
            <w:tcW w:w="2205" w:type="dxa"/>
            <w:tcMar>
              <w:top w:w="0" w:type="dxa"/>
              <w:left w:w="100" w:type="dxa"/>
              <w:bottom w:w="0" w:type="dxa"/>
              <w:right w:w="100" w:type="dxa"/>
            </w:tcMar>
          </w:tcPr>
          <w:p w14:paraId="17CE214B" w14:textId="77777777" w:rsidR="004416BD" w:rsidRDefault="004416BD">
            <w:pPr>
              <w:spacing w:before="240" w:after="240"/>
              <w:rPr>
                <w:rFonts w:ascii="Garamond" w:eastAsia="Garamond" w:hAnsi="Garamond" w:cs="Garamond"/>
              </w:rPr>
            </w:pPr>
          </w:p>
        </w:tc>
      </w:tr>
      <w:tr w:rsidR="004416BD" w14:paraId="1960A251" w14:textId="77777777">
        <w:trPr>
          <w:trHeight w:val="20"/>
        </w:trPr>
        <w:tc>
          <w:tcPr>
            <w:tcW w:w="805" w:type="dxa"/>
            <w:tcMar>
              <w:top w:w="0" w:type="dxa"/>
              <w:left w:w="100" w:type="dxa"/>
              <w:bottom w:w="0" w:type="dxa"/>
              <w:right w:w="100" w:type="dxa"/>
            </w:tcMar>
          </w:tcPr>
          <w:p w14:paraId="0158E53C" w14:textId="77777777" w:rsidR="004416BD" w:rsidRDefault="00057F67">
            <w:pPr>
              <w:spacing w:before="240" w:after="240"/>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4A5ED037" w14:textId="77777777" w:rsidR="004416BD" w:rsidRDefault="00057F67">
            <w:pPr>
              <w:spacing w:before="240" w:after="240"/>
              <w:rPr>
                <w:rFonts w:ascii="Garamond" w:eastAsia="Garamond" w:hAnsi="Garamond" w:cs="Garamond"/>
              </w:rPr>
            </w:pPr>
            <w:proofErr w:type="spellStart"/>
            <w:r>
              <w:rPr>
                <w:rFonts w:ascii="Garamond" w:eastAsia="Garamond" w:hAnsi="Garamond" w:cs="Garamond"/>
              </w:rPr>
              <w:t>Anganwadis</w:t>
            </w:r>
            <w:proofErr w:type="spellEnd"/>
            <w:r>
              <w:rPr>
                <w:rFonts w:ascii="Garamond" w:eastAsia="Garamond" w:hAnsi="Garamond" w:cs="Garamond"/>
              </w:rPr>
              <w:t xml:space="preserve"> (number)</w:t>
            </w:r>
          </w:p>
        </w:tc>
        <w:tc>
          <w:tcPr>
            <w:tcW w:w="2250" w:type="dxa"/>
            <w:tcMar>
              <w:top w:w="0" w:type="dxa"/>
              <w:left w:w="100" w:type="dxa"/>
              <w:bottom w:w="0" w:type="dxa"/>
              <w:right w:w="100" w:type="dxa"/>
            </w:tcMar>
          </w:tcPr>
          <w:p w14:paraId="3266A845" w14:textId="77777777" w:rsidR="004416BD" w:rsidRDefault="00057F67">
            <w:pPr>
              <w:spacing w:before="240" w:after="240"/>
              <w:rPr>
                <w:rFonts w:ascii="Garamond" w:eastAsia="Garamond" w:hAnsi="Garamond" w:cs="Garamond"/>
              </w:rPr>
            </w:pPr>
            <w:r>
              <w:rPr>
                <w:rFonts w:ascii="Garamond" w:eastAsia="Garamond" w:hAnsi="Garamond" w:cs="Garamond"/>
              </w:rPr>
              <w:t>13</w:t>
            </w:r>
          </w:p>
        </w:tc>
        <w:tc>
          <w:tcPr>
            <w:tcW w:w="2205" w:type="dxa"/>
            <w:tcMar>
              <w:top w:w="0" w:type="dxa"/>
              <w:left w:w="100" w:type="dxa"/>
              <w:bottom w:w="0" w:type="dxa"/>
              <w:right w:w="100" w:type="dxa"/>
            </w:tcMar>
          </w:tcPr>
          <w:p w14:paraId="27523FA7" w14:textId="77777777" w:rsidR="004416BD" w:rsidRDefault="004416BD">
            <w:pPr>
              <w:spacing w:before="240" w:after="240"/>
              <w:rPr>
                <w:rFonts w:ascii="Garamond" w:eastAsia="Garamond" w:hAnsi="Garamond" w:cs="Garamond"/>
              </w:rPr>
            </w:pPr>
          </w:p>
        </w:tc>
      </w:tr>
      <w:tr w:rsidR="004416BD" w14:paraId="06EAA4CF" w14:textId="77777777">
        <w:trPr>
          <w:trHeight w:val="20"/>
        </w:trPr>
        <w:tc>
          <w:tcPr>
            <w:tcW w:w="805" w:type="dxa"/>
            <w:tcMar>
              <w:top w:w="0" w:type="dxa"/>
              <w:left w:w="100" w:type="dxa"/>
              <w:bottom w:w="0" w:type="dxa"/>
              <w:right w:w="100" w:type="dxa"/>
            </w:tcMar>
          </w:tcPr>
          <w:p w14:paraId="2B3FBD31" w14:textId="77777777" w:rsidR="004416BD" w:rsidRDefault="00057F67">
            <w:pPr>
              <w:spacing w:before="240" w:after="240"/>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4749CA61" w14:textId="77777777" w:rsidR="004416BD" w:rsidRDefault="00057F67">
            <w:pPr>
              <w:spacing w:before="240" w:after="240"/>
              <w:rPr>
                <w:rFonts w:ascii="Garamond" w:eastAsia="Garamond" w:hAnsi="Garamond" w:cs="Garamond"/>
              </w:rPr>
            </w:pPr>
            <w:r>
              <w:rPr>
                <w:rFonts w:ascii="Garamond" w:eastAsia="Garamond" w:hAnsi="Garamond" w:cs="Garamond"/>
              </w:rPr>
              <w:t>Colleges (number)</w:t>
            </w:r>
          </w:p>
        </w:tc>
        <w:tc>
          <w:tcPr>
            <w:tcW w:w="2250" w:type="dxa"/>
            <w:tcMar>
              <w:top w:w="0" w:type="dxa"/>
              <w:left w:w="100" w:type="dxa"/>
              <w:bottom w:w="0" w:type="dxa"/>
              <w:right w:w="100" w:type="dxa"/>
            </w:tcMar>
          </w:tcPr>
          <w:p w14:paraId="74E5D350"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2205" w:type="dxa"/>
            <w:tcMar>
              <w:top w:w="0" w:type="dxa"/>
              <w:left w:w="100" w:type="dxa"/>
              <w:bottom w:w="0" w:type="dxa"/>
              <w:right w:w="100" w:type="dxa"/>
            </w:tcMar>
          </w:tcPr>
          <w:p w14:paraId="2FE8895E" w14:textId="77777777" w:rsidR="004416BD" w:rsidRDefault="004416BD">
            <w:pPr>
              <w:spacing w:before="240" w:after="240"/>
              <w:rPr>
                <w:rFonts w:ascii="Garamond" w:eastAsia="Garamond" w:hAnsi="Garamond" w:cs="Garamond"/>
              </w:rPr>
            </w:pPr>
          </w:p>
        </w:tc>
      </w:tr>
      <w:tr w:rsidR="004416BD" w14:paraId="3A862533" w14:textId="77777777">
        <w:trPr>
          <w:trHeight w:val="20"/>
        </w:trPr>
        <w:tc>
          <w:tcPr>
            <w:tcW w:w="805" w:type="dxa"/>
            <w:tcMar>
              <w:top w:w="0" w:type="dxa"/>
              <w:left w:w="100" w:type="dxa"/>
              <w:bottom w:w="0" w:type="dxa"/>
              <w:right w:w="100" w:type="dxa"/>
            </w:tcMar>
          </w:tcPr>
          <w:p w14:paraId="72C13B83" w14:textId="77777777" w:rsidR="004416BD" w:rsidRDefault="00057F67">
            <w:pPr>
              <w:spacing w:before="240" w:after="240"/>
              <w:rPr>
                <w:rFonts w:ascii="Garamond" w:eastAsia="Garamond" w:hAnsi="Garamond" w:cs="Garamond"/>
              </w:rPr>
            </w:pPr>
            <w:r>
              <w:rPr>
                <w:rFonts w:ascii="Garamond" w:eastAsia="Garamond" w:hAnsi="Garamond" w:cs="Garamond"/>
              </w:rPr>
              <w:t>4</w:t>
            </w:r>
          </w:p>
        </w:tc>
        <w:tc>
          <w:tcPr>
            <w:tcW w:w="3665" w:type="dxa"/>
            <w:tcMar>
              <w:top w:w="0" w:type="dxa"/>
              <w:left w:w="100" w:type="dxa"/>
              <w:bottom w:w="0" w:type="dxa"/>
              <w:right w:w="100" w:type="dxa"/>
            </w:tcMar>
          </w:tcPr>
          <w:p w14:paraId="7A151822" w14:textId="77777777" w:rsidR="004416BD" w:rsidRDefault="00057F67">
            <w:pPr>
              <w:spacing w:before="240" w:after="240"/>
              <w:rPr>
                <w:rFonts w:ascii="Garamond" w:eastAsia="Garamond" w:hAnsi="Garamond" w:cs="Garamond"/>
              </w:rPr>
            </w:pPr>
            <w:r>
              <w:rPr>
                <w:rFonts w:ascii="Garamond" w:eastAsia="Garamond" w:hAnsi="Garamond" w:cs="Garamond"/>
              </w:rPr>
              <w:t>Community halls (number)</w:t>
            </w:r>
          </w:p>
        </w:tc>
        <w:tc>
          <w:tcPr>
            <w:tcW w:w="2250" w:type="dxa"/>
            <w:tcMar>
              <w:top w:w="0" w:type="dxa"/>
              <w:left w:w="100" w:type="dxa"/>
              <w:bottom w:w="0" w:type="dxa"/>
              <w:right w:w="100" w:type="dxa"/>
            </w:tcMar>
          </w:tcPr>
          <w:p w14:paraId="164BC0D2" w14:textId="77777777" w:rsidR="004416BD" w:rsidRDefault="00057F67">
            <w:pPr>
              <w:spacing w:before="240" w:after="240"/>
              <w:rPr>
                <w:rFonts w:ascii="Garamond" w:eastAsia="Garamond" w:hAnsi="Garamond" w:cs="Garamond"/>
              </w:rPr>
            </w:pPr>
            <w:r>
              <w:rPr>
                <w:rFonts w:ascii="Garamond" w:eastAsia="Garamond" w:hAnsi="Garamond" w:cs="Garamond"/>
              </w:rPr>
              <w:t>5</w:t>
            </w:r>
          </w:p>
        </w:tc>
        <w:tc>
          <w:tcPr>
            <w:tcW w:w="2205" w:type="dxa"/>
            <w:tcMar>
              <w:top w:w="0" w:type="dxa"/>
              <w:left w:w="100" w:type="dxa"/>
              <w:bottom w:w="0" w:type="dxa"/>
              <w:right w:w="100" w:type="dxa"/>
            </w:tcMar>
          </w:tcPr>
          <w:p w14:paraId="7331047D" w14:textId="77777777" w:rsidR="004416BD" w:rsidRDefault="004416BD">
            <w:pPr>
              <w:spacing w:before="240" w:after="240"/>
              <w:rPr>
                <w:rFonts w:ascii="Garamond" w:eastAsia="Garamond" w:hAnsi="Garamond" w:cs="Garamond"/>
              </w:rPr>
            </w:pPr>
          </w:p>
        </w:tc>
      </w:tr>
      <w:tr w:rsidR="004416BD" w14:paraId="00BD015C" w14:textId="77777777">
        <w:trPr>
          <w:trHeight w:val="20"/>
        </w:trPr>
        <w:tc>
          <w:tcPr>
            <w:tcW w:w="805" w:type="dxa"/>
            <w:tcMar>
              <w:top w:w="0" w:type="dxa"/>
              <w:left w:w="100" w:type="dxa"/>
              <w:bottom w:w="0" w:type="dxa"/>
              <w:right w:w="100" w:type="dxa"/>
            </w:tcMar>
          </w:tcPr>
          <w:p w14:paraId="474DDDAF" w14:textId="77777777" w:rsidR="004416BD" w:rsidRDefault="00057F67">
            <w:pPr>
              <w:spacing w:before="240" w:after="240"/>
              <w:rPr>
                <w:rFonts w:ascii="Garamond" w:eastAsia="Garamond" w:hAnsi="Garamond" w:cs="Garamond"/>
              </w:rPr>
            </w:pPr>
            <w:r>
              <w:rPr>
                <w:rFonts w:ascii="Garamond" w:eastAsia="Garamond" w:hAnsi="Garamond" w:cs="Garamond"/>
              </w:rPr>
              <w:t>5</w:t>
            </w:r>
          </w:p>
        </w:tc>
        <w:tc>
          <w:tcPr>
            <w:tcW w:w="3665" w:type="dxa"/>
            <w:tcMar>
              <w:top w:w="0" w:type="dxa"/>
              <w:left w:w="100" w:type="dxa"/>
              <w:bottom w:w="0" w:type="dxa"/>
              <w:right w:w="100" w:type="dxa"/>
            </w:tcMar>
          </w:tcPr>
          <w:p w14:paraId="113E5958" w14:textId="77777777" w:rsidR="004416BD" w:rsidRDefault="00057F67">
            <w:pPr>
              <w:spacing w:before="240" w:after="240"/>
              <w:rPr>
                <w:rFonts w:ascii="Garamond" w:eastAsia="Garamond" w:hAnsi="Garamond" w:cs="Garamond"/>
              </w:rPr>
            </w:pPr>
            <w:r>
              <w:rPr>
                <w:rFonts w:ascii="Garamond" w:eastAsia="Garamond" w:hAnsi="Garamond" w:cs="Garamond"/>
              </w:rPr>
              <w:t>Places of worship with large gatherings (number)</w:t>
            </w:r>
          </w:p>
        </w:tc>
        <w:tc>
          <w:tcPr>
            <w:tcW w:w="2250" w:type="dxa"/>
            <w:tcMar>
              <w:top w:w="0" w:type="dxa"/>
              <w:left w:w="100" w:type="dxa"/>
              <w:bottom w:w="0" w:type="dxa"/>
              <w:right w:w="100" w:type="dxa"/>
            </w:tcMar>
          </w:tcPr>
          <w:p w14:paraId="1FF6457C" w14:textId="77777777" w:rsidR="004416BD" w:rsidRDefault="00057F67">
            <w:pPr>
              <w:spacing w:before="240" w:after="240"/>
              <w:rPr>
                <w:rFonts w:ascii="Garamond" w:eastAsia="Garamond" w:hAnsi="Garamond" w:cs="Garamond"/>
              </w:rPr>
            </w:pPr>
            <w:r>
              <w:rPr>
                <w:rFonts w:ascii="Garamond" w:eastAsia="Garamond" w:hAnsi="Garamond" w:cs="Garamond"/>
              </w:rPr>
              <w:t>5</w:t>
            </w:r>
          </w:p>
        </w:tc>
        <w:tc>
          <w:tcPr>
            <w:tcW w:w="2205" w:type="dxa"/>
            <w:tcMar>
              <w:top w:w="0" w:type="dxa"/>
              <w:left w:w="100" w:type="dxa"/>
              <w:bottom w:w="0" w:type="dxa"/>
              <w:right w:w="100" w:type="dxa"/>
            </w:tcMar>
          </w:tcPr>
          <w:p w14:paraId="45D46895" w14:textId="77777777" w:rsidR="004416BD" w:rsidRDefault="004416BD">
            <w:pPr>
              <w:spacing w:before="240" w:after="240"/>
              <w:rPr>
                <w:rFonts w:ascii="Garamond" w:eastAsia="Garamond" w:hAnsi="Garamond" w:cs="Garamond"/>
              </w:rPr>
            </w:pPr>
          </w:p>
        </w:tc>
      </w:tr>
      <w:tr w:rsidR="004416BD" w14:paraId="38D7A26E" w14:textId="77777777">
        <w:trPr>
          <w:trHeight w:val="20"/>
        </w:trPr>
        <w:tc>
          <w:tcPr>
            <w:tcW w:w="805" w:type="dxa"/>
            <w:tcMar>
              <w:top w:w="0" w:type="dxa"/>
              <w:left w:w="100" w:type="dxa"/>
              <w:bottom w:w="0" w:type="dxa"/>
              <w:right w:w="100" w:type="dxa"/>
            </w:tcMar>
          </w:tcPr>
          <w:p w14:paraId="6DE9E91B" w14:textId="77777777" w:rsidR="004416BD" w:rsidRDefault="00057F67">
            <w:pPr>
              <w:spacing w:before="240" w:after="240"/>
              <w:rPr>
                <w:rFonts w:ascii="Garamond" w:eastAsia="Garamond" w:hAnsi="Garamond" w:cs="Garamond"/>
              </w:rPr>
            </w:pPr>
            <w:r>
              <w:rPr>
                <w:rFonts w:ascii="Garamond" w:eastAsia="Garamond" w:hAnsi="Garamond" w:cs="Garamond"/>
              </w:rPr>
              <w:t>6</w:t>
            </w:r>
          </w:p>
        </w:tc>
        <w:tc>
          <w:tcPr>
            <w:tcW w:w="3665" w:type="dxa"/>
            <w:tcMar>
              <w:top w:w="0" w:type="dxa"/>
              <w:left w:w="100" w:type="dxa"/>
              <w:bottom w:w="0" w:type="dxa"/>
              <w:right w:w="100" w:type="dxa"/>
            </w:tcMar>
          </w:tcPr>
          <w:p w14:paraId="41A0A3FA" w14:textId="77777777" w:rsidR="004416BD" w:rsidRDefault="00057F67">
            <w:pPr>
              <w:spacing w:before="240" w:after="240"/>
              <w:rPr>
                <w:rFonts w:ascii="Garamond" w:eastAsia="Garamond" w:hAnsi="Garamond" w:cs="Garamond"/>
              </w:rPr>
            </w:pPr>
            <w:r>
              <w:rPr>
                <w:rFonts w:ascii="Garamond" w:eastAsia="Garamond" w:hAnsi="Garamond" w:cs="Garamond"/>
              </w:rPr>
              <w:t>Large markets / shopping areas (number)</w:t>
            </w:r>
          </w:p>
        </w:tc>
        <w:tc>
          <w:tcPr>
            <w:tcW w:w="2250" w:type="dxa"/>
            <w:tcMar>
              <w:top w:w="0" w:type="dxa"/>
              <w:left w:w="100" w:type="dxa"/>
              <w:bottom w:w="0" w:type="dxa"/>
              <w:right w:w="100" w:type="dxa"/>
            </w:tcMar>
          </w:tcPr>
          <w:p w14:paraId="4ABF73E1"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2205" w:type="dxa"/>
            <w:tcMar>
              <w:top w:w="0" w:type="dxa"/>
              <w:left w:w="100" w:type="dxa"/>
              <w:bottom w:w="0" w:type="dxa"/>
              <w:right w:w="100" w:type="dxa"/>
            </w:tcMar>
          </w:tcPr>
          <w:p w14:paraId="2DCD5236" w14:textId="77777777" w:rsidR="004416BD" w:rsidRDefault="004416BD">
            <w:pPr>
              <w:spacing w:before="240" w:after="240"/>
              <w:rPr>
                <w:rFonts w:ascii="Garamond" w:eastAsia="Garamond" w:hAnsi="Garamond" w:cs="Garamond"/>
              </w:rPr>
            </w:pPr>
          </w:p>
        </w:tc>
      </w:tr>
      <w:tr w:rsidR="004416BD" w14:paraId="13D93893" w14:textId="77777777">
        <w:trPr>
          <w:trHeight w:val="20"/>
        </w:trPr>
        <w:tc>
          <w:tcPr>
            <w:tcW w:w="805" w:type="dxa"/>
            <w:tcMar>
              <w:top w:w="0" w:type="dxa"/>
              <w:left w:w="100" w:type="dxa"/>
              <w:bottom w:w="0" w:type="dxa"/>
              <w:right w:w="100" w:type="dxa"/>
            </w:tcMar>
          </w:tcPr>
          <w:p w14:paraId="437F345F" w14:textId="77777777" w:rsidR="004416BD" w:rsidRDefault="00057F67">
            <w:pPr>
              <w:spacing w:before="240" w:after="240"/>
              <w:rPr>
                <w:rFonts w:ascii="Garamond" w:eastAsia="Garamond" w:hAnsi="Garamond" w:cs="Garamond"/>
              </w:rPr>
            </w:pPr>
            <w:r>
              <w:rPr>
                <w:rFonts w:ascii="Garamond" w:eastAsia="Garamond" w:hAnsi="Garamond" w:cs="Garamond"/>
              </w:rPr>
              <w:t>7</w:t>
            </w:r>
          </w:p>
        </w:tc>
        <w:tc>
          <w:tcPr>
            <w:tcW w:w="3665" w:type="dxa"/>
            <w:tcMar>
              <w:top w:w="0" w:type="dxa"/>
              <w:left w:w="100" w:type="dxa"/>
              <w:bottom w:w="0" w:type="dxa"/>
              <w:right w:w="100" w:type="dxa"/>
            </w:tcMar>
          </w:tcPr>
          <w:p w14:paraId="0208F542" w14:textId="77777777" w:rsidR="004416BD" w:rsidRDefault="00057F67">
            <w:pPr>
              <w:spacing w:before="240" w:after="240"/>
              <w:rPr>
                <w:rFonts w:ascii="Garamond" w:eastAsia="Garamond" w:hAnsi="Garamond" w:cs="Garamond"/>
              </w:rPr>
            </w:pPr>
            <w:r>
              <w:rPr>
                <w:rFonts w:ascii="Garamond" w:eastAsia="Garamond" w:hAnsi="Garamond" w:cs="Garamond"/>
              </w:rPr>
              <w:t>Warehouses / cold storages (number)</w:t>
            </w:r>
          </w:p>
        </w:tc>
        <w:tc>
          <w:tcPr>
            <w:tcW w:w="2250" w:type="dxa"/>
            <w:tcMar>
              <w:top w:w="0" w:type="dxa"/>
              <w:left w:w="100" w:type="dxa"/>
              <w:bottom w:w="0" w:type="dxa"/>
              <w:right w:w="100" w:type="dxa"/>
            </w:tcMar>
          </w:tcPr>
          <w:p w14:paraId="2CB5A92A" w14:textId="77777777" w:rsidR="004416BD" w:rsidRDefault="00057F67">
            <w:pPr>
              <w:spacing w:before="240" w:after="240"/>
              <w:rPr>
                <w:rFonts w:ascii="Garamond" w:eastAsia="Garamond" w:hAnsi="Garamond" w:cs="Garamond"/>
              </w:rPr>
            </w:pPr>
            <w:r>
              <w:rPr>
                <w:rFonts w:ascii="Garamond" w:eastAsia="Garamond" w:hAnsi="Garamond" w:cs="Garamond"/>
              </w:rPr>
              <w:t>0</w:t>
            </w:r>
          </w:p>
        </w:tc>
        <w:tc>
          <w:tcPr>
            <w:tcW w:w="2205" w:type="dxa"/>
            <w:tcMar>
              <w:top w:w="0" w:type="dxa"/>
              <w:left w:w="100" w:type="dxa"/>
              <w:bottom w:w="0" w:type="dxa"/>
              <w:right w:w="100" w:type="dxa"/>
            </w:tcMar>
          </w:tcPr>
          <w:p w14:paraId="50276EF9" w14:textId="77777777" w:rsidR="004416BD" w:rsidRDefault="004416BD">
            <w:pPr>
              <w:spacing w:before="240" w:after="240"/>
              <w:rPr>
                <w:rFonts w:ascii="Garamond" w:eastAsia="Garamond" w:hAnsi="Garamond" w:cs="Garamond"/>
              </w:rPr>
            </w:pPr>
          </w:p>
        </w:tc>
      </w:tr>
      <w:tr w:rsidR="004416BD" w14:paraId="122B590E" w14:textId="77777777">
        <w:trPr>
          <w:trHeight w:val="20"/>
        </w:trPr>
        <w:tc>
          <w:tcPr>
            <w:tcW w:w="805" w:type="dxa"/>
            <w:tcMar>
              <w:top w:w="0" w:type="dxa"/>
              <w:left w:w="100" w:type="dxa"/>
              <w:bottom w:w="0" w:type="dxa"/>
              <w:right w:w="100" w:type="dxa"/>
            </w:tcMar>
          </w:tcPr>
          <w:p w14:paraId="0F5C2B62" w14:textId="77777777" w:rsidR="004416BD" w:rsidRDefault="00057F67">
            <w:pPr>
              <w:spacing w:before="240" w:after="240"/>
              <w:rPr>
                <w:rFonts w:ascii="Garamond" w:eastAsia="Garamond" w:hAnsi="Garamond" w:cs="Garamond"/>
              </w:rPr>
            </w:pPr>
            <w:r>
              <w:rPr>
                <w:rFonts w:ascii="Garamond" w:eastAsia="Garamond" w:hAnsi="Garamond" w:cs="Garamond"/>
              </w:rPr>
              <w:t>8</w:t>
            </w:r>
          </w:p>
        </w:tc>
        <w:tc>
          <w:tcPr>
            <w:tcW w:w="3665" w:type="dxa"/>
            <w:tcMar>
              <w:top w:w="0" w:type="dxa"/>
              <w:left w:w="100" w:type="dxa"/>
              <w:bottom w:w="0" w:type="dxa"/>
              <w:right w:w="100" w:type="dxa"/>
            </w:tcMar>
          </w:tcPr>
          <w:p w14:paraId="5DF9091E" w14:textId="77777777" w:rsidR="004416BD" w:rsidRDefault="00057F67">
            <w:pPr>
              <w:spacing w:before="240" w:after="240"/>
              <w:rPr>
                <w:rFonts w:ascii="Garamond" w:eastAsia="Garamond" w:hAnsi="Garamond" w:cs="Garamond"/>
              </w:rPr>
            </w:pPr>
            <w:r>
              <w:rPr>
                <w:rFonts w:ascii="Garamond" w:eastAsia="Garamond" w:hAnsi="Garamond" w:cs="Garamond"/>
              </w:rPr>
              <w:t>Telecom/mobile network coverage gaps (Yes/No)</w:t>
            </w:r>
          </w:p>
        </w:tc>
        <w:tc>
          <w:tcPr>
            <w:tcW w:w="2250" w:type="dxa"/>
            <w:tcMar>
              <w:top w:w="0" w:type="dxa"/>
              <w:left w:w="100" w:type="dxa"/>
              <w:bottom w:w="0" w:type="dxa"/>
              <w:right w:w="100" w:type="dxa"/>
            </w:tcMar>
          </w:tcPr>
          <w:p w14:paraId="35DFBEC8" w14:textId="77777777" w:rsidR="004416BD" w:rsidRDefault="00057F67">
            <w:pPr>
              <w:spacing w:before="240" w:after="240"/>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63A6D44C" w14:textId="77777777" w:rsidR="004416BD" w:rsidRDefault="004416BD">
            <w:pPr>
              <w:spacing w:before="240" w:after="240"/>
              <w:rPr>
                <w:rFonts w:ascii="Garamond" w:eastAsia="Garamond" w:hAnsi="Garamond" w:cs="Garamond"/>
              </w:rPr>
            </w:pPr>
          </w:p>
        </w:tc>
      </w:tr>
      <w:tr w:rsidR="004416BD" w14:paraId="38765400" w14:textId="77777777">
        <w:trPr>
          <w:trHeight w:val="20"/>
        </w:trPr>
        <w:tc>
          <w:tcPr>
            <w:tcW w:w="805" w:type="dxa"/>
            <w:tcMar>
              <w:top w:w="0" w:type="dxa"/>
              <w:left w:w="100" w:type="dxa"/>
              <w:bottom w:w="0" w:type="dxa"/>
              <w:right w:w="100" w:type="dxa"/>
            </w:tcMar>
          </w:tcPr>
          <w:p w14:paraId="240421B7" w14:textId="77777777" w:rsidR="004416BD" w:rsidRDefault="00057F67">
            <w:pPr>
              <w:spacing w:before="240" w:after="240"/>
              <w:rPr>
                <w:rFonts w:ascii="Garamond" w:eastAsia="Garamond" w:hAnsi="Garamond" w:cs="Garamond"/>
              </w:rPr>
            </w:pPr>
            <w:r>
              <w:rPr>
                <w:rFonts w:ascii="Garamond" w:eastAsia="Garamond" w:hAnsi="Garamond" w:cs="Garamond"/>
              </w:rPr>
              <w:t>9</w:t>
            </w:r>
          </w:p>
        </w:tc>
        <w:tc>
          <w:tcPr>
            <w:tcW w:w="3665" w:type="dxa"/>
            <w:tcMar>
              <w:top w:w="0" w:type="dxa"/>
              <w:left w:w="100" w:type="dxa"/>
              <w:bottom w:w="0" w:type="dxa"/>
              <w:right w:w="100" w:type="dxa"/>
            </w:tcMar>
          </w:tcPr>
          <w:p w14:paraId="4D8E22BA" w14:textId="77777777" w:rsidR="004416BD" w:rsidRDefault="00057F67">
            <w:pPr>
              <w:spacing w:before="240" w:after="240"/>
              <w:rPr>
                <w:rFonts w:ascii="Garamond" w:eastAsia="Garamond" w:hAnsi="Garamond" w:cs="Garamond"/>
              </w:rPr>
            </w:pPr>
            <w:r>
              <w:rPr>
                <w:rFonts w:ascii="Garamond" w:eastAsia="Garamond" w:hAnsi="Garamond" w:cs="Garamond"/>
              </w:rPr>
              <w:t>Power outage frequency (high/medium/low)</w:t>
            </w:r>
          </w:p>
        </w:tc>
        <w:tc>
          <w:tcPr>
            <w:tcW w:w="2250" w:type="dxa"/>
            <w:tcMar>
              <w:top w:w="0" w:type="dxa"/>
              <w:left w:w="100" w:type="dxa"/>
              <w:bottom w:w="0" w:type="dxa"/>
              <w:right w:w="100" w:type="dxa"/>
            </w:tcMar>
          </w:tcPr>
          <w:p w14:paraId="60D70AB7" w14:textId="77777777" w:rsidR="004416BD" w:rsidRDefault="00057F67">
            <w:pPr>
              <w:spacing w:before="240" w:after="240"/>
              <w:rPr>
                <w:rFonts w:ascii="Garamond" w:eastAsia="Garamond" w:hAnsi="Garamond" w:cs="Garamond"/>
              </w:rPr>
            </w:pPr>
            <w:r>
              <w:rPr>
                <w:rFonts w:ascii="Garamond" w:eastAsia="Garamond" w:hAnsi="Garamond" w:cs="Garamond"/>
              </w:rPr>
              <w:t>NO</w:t>
            </w:r>
          </w:p>
        </w:tc>
        <w:tc>
          <w:tcPr>
            <w:tcW w:w="2205" w:type="dxa"/>
            <w:tcMar>
              <w:top w:w="0" w:type="dxa"/>
              <w:left w:w="100" w:type="dxa"/>
              <w:bottom w:w="0" w:type="dxa"/>
              <w:right w:w="100" w:type="dxa"/>
            </w:tcMar>
          </w:tcPr>
          <w:p w14:paraId="34C303D2" w14:textId="77777777" w:rsidR="004416BD" w:rsidRDefault="004416BD">
            <w:pPr>
              <w:spacing w:before="240" w:after="240"/>
              <w:rPr>
                <w:rFonts w:ascii="Garamond" w:eastAsia="Garamond" w:hAnsi="Garamond" w:cs="Garamond"/>
              </w:rPr>
            </w:pPr>
          </w:p>
        </w:tc>
      </w:tr>
      <w:tr w:rsidR="004416BD" w14:paraId="2CF7D0F1" w14:textId="77777777">
        <w:trPr>
          <w:trHeight w:val="20"/>
        </w:trPr>
        <w:tc>
          <w:tcPr>
            <w:tcW w:w="805" w:type="dxa"/>
            <w:tcMar>
              <w:top w:w="0" w:type="dxa"/>
              <w:left w:w="100" w:type="dxa"/>
              <w:bottom w:w="0" w:type="dxa"/>
              <w:right w:w="100" w:type="dxa"/>
            </w:tcMar>
          </w:tcPr>
          <w:p w14:paraId="2E814D22" w14:textId="77777777" w:rsidR="004416BD" w:rsidRDefault="00057F67">
            <w:pPr>
              <w:spacing w:before="240" w:after="240"/>
              <w:rPr>
                <w:rFonts w:ascii="Garamond" w:eastAsia="Garamond" w:hAnsi="Garamond" w:cs="Garamond"/>
              </w:rPr>
            </w:pPr>
            <w:r>
              <w:rPr>
                <w:rFonts w:ascii="Garamond" w:eastAsia="Garamond" w:hAnsi="Garamond" w:cs="Garamond"/>
              </w:rPr>
              <w:lastRenderedPageBreak/>
              <w:t>10</w:t>
            </w:r>
          </w:p>
        </w:tc>
        <w:tc>
          <w:tcPr>
            <w:tcW w:w="3665" w:type="dxa"/>
            <w:tcMar>
              <w:top w:w="0" w:type="dxa"/>
              <w:left w:w="100" w:type="dxa"/>
              <w:bottom w:w="0" w:type="dxa"/>
              <w:right w:w="100" w:type="dxa"/>
            </w:tcMar>
          </w:tcPr>
          <w:p w14:paraId="3178CF9E" w14:textId="77777777" w:rsidR="004416BD" w:rsidRDefault="00057F67">
            <w:pPr>
              <w:spacing w:before="240" w:after="240"/>
              <w:rPr>
                <w:rFonts w:ascii="Garamond" w:eastAsia="Garamond" w:hAnsi="Garamond" w:cs="Garamond"/>
              </w:rPr>
            </w:pPr>
            <w:r>
              <w:rPr>
                <w:rFonts w:ascii="Garamond" w:eastAsia="Garamond" w:hAnsi="Garamond" w:cs="Garamond"/>
              </w:rPr>
              <w:t>Availability of generators in key facilities</w:t>
            </w:r>
          </w:p>
        </w:tc>
        <w:tc>
          <w:tcPr>
            <w:tcW w:w="2250" w:type="dxa"/>
            <w:tcMar>
              <w:top w:w="0" w:type="dxa"/>
              <w:left w:w="100" w:type="dxa"/>
              <w:bottom w:w="0" w:type="dxa"/>
              <w:right w:w="100" w:type="dxa"/>
            </w:tcMar>
          </w:tcPr>
          <w:p w14:paraId="02C1B812" w14:textId="77777777" w:rsidR="004416BD" w:rsidRDefault="00057F67">
            <w:pPr>
              <w:spacing w:before="240" w:after="240"/>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5CBF2B95" w14:textId="77777777" w:rsidR="004416BD" w:rsidRDefault="004416BD">
            <w:pPr>
              <w:spacing w:before="240" w:after="240"/>
              <w:rPr>
                <w:rFonts w:ascii="Garamond" w:eastAsia="Garamond" w:hAnsi="Garamond" w:cs="Garamond"/>
              </w:rPr>
            </w:pPr>
          </w:p>
        </w:tc>
      </w:tr>
    </w:tbl>
    <w:p w14:paraId="3A1787EA" w14:textId="77777777" w:rsidR="004416BD" w:rsidRDefault="004416BD">
      <w:pPr>
        <w:spacing w:before="240" w:after="240"/>
        <w:rPr>
          <w:rFonts w:ascii="Garamond" w:eastAsia="Garamond" w:hAnsi="Garamond" w:cs="Garamond"/>
        </w:rPr>
      </w:pPr>
    </w:p>
    <w:p w14:paraId="33C5F819" w14:textId="77777777" w:rsidR="004416BD" w:rsidRDefault="004416BD">
      <w:pPr>
        <w:spacing w:before="240" w:after="240"/>
        <w:rPr>
          <w:rFonts w:ascii="Garamond" w:eastAsia="Garamond" w:hAnsi="Garamond" w:cs="Garamond"/>
          <w:b/>
          <w:bCs/>
        </w:rPr>
      </w:pPr>
    </w:p>
    <w:p w14:paraId="4CCB93A0" w14:textId="77777777" w:rsidR="004416BD" w:rsidRDefault="00057F67">
      <w:pPr>
        <w:spacing w:before="240" w:after="240"/>
        <w:rPr>
          <w:rFonts w:ascii="Garamond" w:eastAsia="Garamond" w:hAnsi="Garamond" w:cs="Garamond"/>
          <w:b/>
          <w:bCs/>
        </w:rPr>
      </w:pPr>
      <w:r>
        <w:rPr>
          <w:rFonts w:ascii="Garamond" w:eastAsia="Garamond" w:hAnsi="Garamond" w:cs="Garamond"/>
          <w:b/>
          <w:bCs/>
        </w:rPr>
        <w:t>J. Risk Communication &amp; Community Networks</w:t>
      </w:r>
    </w:p>
    <w:tbl>
      <w:tblPr>
        <w:tblStyle w:val="affff9"/>
        <w:tblW w:w="89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60"/>
        <w:gridCol w:w="2265"/>
        <w:gridCol w:w="2220"/>
      </w:tblGrid>
      <w:tr w:rsidR="004416BD" w14:paraId="2413DF13" w14:textId="77777777">
        <w:trPr>
          <w:trHeight w:val="20"/>
        </w:trPr>
        <w:tc>
          <w:tcPr>
            <w:tcW w:w="895" w:type="dxa"/>
            <w:tcMar>
              <w:top w:w="0" w:type="dxa"/>
              <w:left w:w="100" w:type="dxa"/>
              <w:bottom w:w="0" w:type="dxa"/>
              <w:right w:w="100" w:type="dxa"/>
            </w:tcMar>
          </w:tcPr>
          <w:p w14:paraId="38EB31F9" w14:textId="77777777" w:rsidR="004416BD" w:rsidRDefault="00057F67">
            <w:pPr>
              <w:spacing w:before="240" w:after="240"/>
              <w:rPr>
                <w:rFonts w:ascii="Garamond" w:eastAsia="Garamond" w:hAnsi="Garamond" w:cs="Garamond"/>
              </w:rPr>
            </w:pPr>
            <w:r>
              <w:rPr>
                <w:rFonts w:ascii="Garamond" w:eastAsia="Garamond" w:hAnsi="Garamond" w:cs="Garamond"/>
              </w:rPr>
              <w:t>Sl. No.</w:t>
            </w:r>
          </w:p>
        </w:tc>
        <w:tc>
          <w:tcPr>
            <w:tcW w:w="3560" w:type="dxa"/>
            <w:tcMar>
              <w:top w:w="0" w:type="dxa"/>
              <w:left w:w="100" w:type="dxa"/>
              <w:bottom w:w="0" w:type="dxa"/>
              <w:right w:w="100" w:type="dxa"/>
            </w:tcMar>
          </w:tcPr>
          <w:p w14:paraId="31E8F6EC" w14:textId="77777777" w:rsidR="004416BD" w:rsidRDefault="00057F67">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515590ED" w14:textId="77777777" w:rsidR="004416BD" w:rsidRDefault="00057F67">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5AA5C217" w14:textId="77777777" w:rsidR="004416BD" w:rsidRDefault="00057F67">
            <w:pPr>
              <w:spacing w:before="240" w:after="240"/>
              <w:rPr>
                <w:rFonts w:ascii="Garamond" w:eastAsia="Garamond" w:hAnsi="Garamond" w:cs="Garamond"/>
              </w:rPr>
            </w:pPr>
            <w:r>
              <w:rPr>
                <w:rFonts w:ascii="Garamond" w:eastAsia="Garamond" w:hAnsi="Garamond" w:cs="Garamond"/>
              </w:rPr>
              <w:t>Source / Remarks</w:t>
            </w:r>
          </w:p>
        </w:tc>
      </w:tr>
      <w:tr w:rsidR="004416BD" w14:paraId="15D1EE4F" w14:textId="77777777">
        <w:trPr>
          <w:trHeight w:val="20"/>
        </w:trPr>
        <w:tc>
          <w:tcPr>
            <w:tcW w:w="895" w:type="dxa"/>
            <w:tcMar>
              <w:top w:w="0" w:type="dxa"/>
              <w:left w:w="100" w:type="dxa"/>
              <w:bottom w:w="0" w:type="dxa"/>
              <w:right w:w="100" w:type="dxa"/>
            </w:tcMar>
          </w:tcPr>
          <w:p w14:paraId="296192E7" w14:textId="77777777" w:rsidR="004416BD" w:rsidRDefault="00057F67">
            <w:pPr>
              <w:spacing w:before="240" w:after="240"/>
              <w:rPr>
                <w:rFonts w:ascii="Garamond" w:eastAsia="Garamond" w:hAnsi="Garamond" w:cs="Garamond"/>
              </w:rPr>
            </w:pPr>
            <w:r>
              <w:rPr>
                <w:rFonts w:ascii="Garamond" w:eastAsia="Garamond" w:hAnsi="Garamond" w:cs="Garamond"/>
              </w:rPr>
              <w:t>1</w:t>
            </w:r>
          </w:p>
        </w:tc>
        <w:tc>
          <w:tcPr>
            <w:tcW w:w="3560" w:type="dxa"/>
            <w:tcMar>
              <w:top w:w="0" w:type="dxa"/>
              <w:left w:w="100" w:type="dxa"/>
              <w:bottom w:w="0" w:type="dxa"/>
              <w:right w:w="100" w:type="dxa"/>
            </w:tcMar>
          </w:tcPr>
          <w:p w14:paraId="1F4D67D6" w14:textId="77777777" w:rsidR="004416BD" w:rsidRDefault="00057F67">
            <w:pPr>
              <w:spacing w:before="240" w:after="240"/>
              <w:rPr>
                <w:rFonts w:ascii="Garamond" w:eastAsia="Garamond" w:hAnsi="Garamond" w:cs="Garamond"/>
              </w:rPr>
            </w:pPr>
            <w:r>
              <w:rPr>
                <w:rFonts w:ascii="Garamond" w:eastAsia="Garamond" w:hAnsi="Garamond" w:cs="Garamond"/>
              </w:rPr>
              <w:t>Ward-level rapid response teams (Yes/No)</w:t>
            </w:r>
          </w:p>
        </w:tc>
        <w:tc>
          <w:tcPr>
            <w:tcW w:w="2265" w:type="dxa"/>
            <w:tcMar>
              <w:top w:w="0" w:type="dxa"/>
              <w:left w:w="100" w:type="dxa"/>
              <w:bottom w:w="0" w:type="dxa"/>
              <w:right w:w="100" w:type="dxa"/>
            </w:tcMar>
          </w:tcPr>
          <w:p w14:paraId="77952DE4" w14:textId="77777777" w:rsidR="004416BD" w:rsidRDefault="00057F67">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310E8A07" w14:textId="77777777" w:rsidR="004416BD" w:rsidRDefault="004416BD">
            <w:pPr>
              <w:spacing w:before="240" w:after="240"/>
              <w:rPr>
                <w:rFonts w:ascii="Garamond" w:eastAsia="Garamond" w:hAnsi="Garamond" w:cs="Garamond"/>
              </w:rPr>
            </w:pPr>
          </w:p>
        </w:tc>
      </w:tr>
      <w:tr w:rsidR="004416BD" w14:paraId="788EBC49" w14:textId="77777777">
        <w:trPr>
          <w:trHeight w:val="20"/>
        </w:trPr>
        <w:tc>
          <w:tcPr>
            <w:tcW w:w="895" w:type="dxa"/>
            <w:tcMar>
              <w:top w:w="0" w:type="dxa"/>
              <w:left w:w="100" w:type="dxa"/>
              <w:bottom w:w="0" w:type="dxa"/>
              <w:right w:w="100" w:type="dxa"/>
            </w:tcMar>
          </w:tcPr>
          <w:p w14:paraId="31B01648" w14:textId="77777777" w:rsidR="004416BD" w:rsidRDefault="00057F67">
            <w:pPr>
              <w:spacing w:before="240" w:after="240"/>
              <w:rPr>
                <w:rFonts w:ascii="Garamond" w:eastAsia="Garamond" w:hAnsi="Garamond" w:cs="Garamond"/>
              </w:rPr>
            </w:pPr>
            <w:r>
              <w:rPr>
                <w:rFonts w:ascii="Garamond" w:eastAsia="Garamond" w:hAnsi="Garamond" w:cs="Garamond"/>
              </w:rPr>
              <w:t>2</w:t>
            </w:r>
          </w:p>
        </w:tc>
        <w:tc>
          <w:tcPr>
            <w:tcW w:w="3560" w:type="dxa"/>
            <w:tcMar>
              <w:top w:w="0" w:type="dxa"/>
              <w:left w:w="100" w:type="dxa"/>
              <w:bottom w:w="0" w:type="dxa"/>
              <w:right w:w="100" w:type="dxa"/>
            </w:tcMar>
          </w:tcPr>
          <w:p w14:paraId="4B5389DE" w14:textId="77777777" w:rsidR="004416BD" w:rsidRDefault="00057F67">
            <w:pPr>
              <w:spacing w:before="240" w:after="240"/>
              <w:rPr>
                <w:rFonts w:ascii="Garamond" w:eastAsia="Garamond" w:hAnsi="Garamond" w:cs="Garamond"/>
              </w:rPr>
            </w:pPr>
            <w:proofErr w:type="spellStart"/>
            <w:r>
              <w:rPr>
                <w:rFonts w:ascii="Garamond" w:eastAsia="Garamond" w:hAnsi="Garamond" w:cs="Garamond"/>
              </w:rPr>
              <w:t>Jagratha</w:t>
            </w:r>
            <w:proofErr w:type="spellEnd"/>
            <w:r>
              <w:rPr>
                <w:rFonts w:ascii="Garamond" w:eastAsia="Garamond" w:hAnsi="Garamond" w:cs="Garamond"/>
              </w:rPr>
              <w:t xml:space="preserve"> </w:t>
            </w:r>
            <w:proofErr w:type="spellStart"/>
            <w:r>
              <w:rPr>
                <w:rFonts w:ascii="Garamond" w:eastAsia="Garamond" w:hAnsi="Garamond" w:cs="Garamond"/>
              </w:rPr>
              <w:t>samithis</w:t>
            </w:r>
            <w:proofErr w:type="spellEnd"/>
            <w:r>
              <w:rPr>
                <w:rFonts w:ascii="Garamond" w:eastAsia="Garamond" w:hAnsi="Garamond" w:cs="Garamond"/>
              </w:rPr>
              <w:t xml:space="preserve"> / committees active (Yes/No)</w:t>
            </w:r>
          </w:p>
        </w:tc>
        <w:tc>
          <w:tcPr>
            <w:tcW w:w="2265" w:type="dxa"/>
            <w:tcMar>
              <w:top w:w="0" w:type="dxa"/>
              <w:left w:w="100" w:type="dxa"/>
              <w:bottom w:w="0" w:type="dxa"/>
              <w:right w:w="100" w:type="dxa"/>
            </w:tcMar>
          </w:tcPr>
          <w:p w14:paraId="5EDCEEF3" w14:textId="77777777" w:rsidR="004416BD" w:rsidRDefault="00057F67">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5CC7D04B" w14:textId="77777777" w:rsidR="004416BD" w:rsidRDefault="004416BD">
            <w:pPr>
              <w:spacing w:before="240" w:after="240"/>
              <w:rPr>
                <w:rFonts w:ascii="Garamond" w:eastAsia="Garamond" w:hAnsi="Garamond" w:cs="Garamond"/>
              </w:rPr>
            </w:pPr>
          </w:p>
        </w:tc>
      </w:tr>
      <w:tr w:rsidR="004416BD" w14:paraId="6F6D1318" w14:textId="77777777">
        <w:trPr>
          <w:trHeight w:val="20"/>
        </w:trPr>
        <w:tc>
          <w:tcPr>
            <w:tcW w:w="895" w:type="dxa"/>
            <w:tcMar>
              <w:top w:w="0" w:type="dxa"/>
              <w:left w:w="100" w:type="dxa"/>
              <w:bottom w:w="0" w:type="dxa"/>
              <w:right w:w="100" w:type="dxa"/>
            </w:tcMar>
          </w:tcPr>
          <w:p w14:paraId="16DA4411" w14:textId="77777777" w:rsidR="004416BD" w:rsidRDefault="00057F67">
            <w:pPr>
              <w:spacing w:before="240" w:after="240"/>
              <w:rPr>
                <w:rFonts w:ascii="Garamond" w:eastAsia="Garamond" w:hAnsi="Garamond" w:cs="Garamond"/>
              </w:rPr>
            </w:pPr>
            <w:r>
              <w:rPr>
                <w:rFonts w:ascii="Garamond" w:eastAsia="Garamond" w:hAnsi="Garamond" w:cs="Garamond"/>
              </w:rPr>
              <w:t>3</w:t>
            </w:r>
          </w:p>
        </w:tc>
        <w:tc>
          <w:tcPr>
            <w:tcW w:w="3560" w:type="dxa"/>
            <w:tcMar>
              <w:top w:w="0" w:type="dxa"/>
              <w:left w:w="100" w:type="dxa"/>
              <w:bottom w:w="0" w:type="dxa"/>
              <w:right w:w="100" w:type="dxa"/>
            </w:tcMar>
          </w:tcPr>
          <w:p w14:paraId="4E720A48" w14:textId="77777777" w:rsidR="004416BD" w:rsidRDefault="00057F67">
            <w:pPr>
              <w:spacing w:before="240" w:after="240"/>
              <w:rPr>
                <w:rFonts w:ascii="Garamond" w:eastAsia="Garamond" w:hAnsi="Garamond" w:cs="Garamond"/>
              </w:rPr>
            </w:pPr>
            <w:proofErr w:type="spellStart"/>
            <w:r>
              <w:rPr>
                <w:rFonts w:ascii="Garamond" w:eastAsia="Garamond" w:hAnsi="Garamond" w:cs="Garamond"/>
              </w:rPr>
              <w:t>Kudumbashree</w:t>
            </w:r>
            <w:proofErr w:type="spellEnd"/>
            <w:r>
              <w:rPr>
                <w:rFonts w:ascii="Garamond" w:eastAsia="Garamond" w:hAnsi="Garamond" w:cs="Garamond"/>
              </w:rPr>
              <w:t xml:space="preserve"> presence and strength (number of units)</w:t>
            </w:r>
          </w:p>
        </w:tc>
        <w:tc>
          <w:tcPr>
            <w:tcW w:w="2265" w:type="dxa"/>
            <w:tcMar>
              <w:top w:w="0" w:type="dxa"/>
              <w:left w:w="100" w:type="dxa"/>
              <w:bottom w:w="0" w:type="dxa"/>
              <w:right w:w="100" w:type="dxa"/>
            </w:tcMar>
          </w:tcPr>
          <w:p w14:paraId="0801384A" w14:textId="77777777" w:rsidR="004416BD" w:rsidRDefault="00057F67">
            <w:pPr>
              <w:spacing w:before="240" w:after="240"/>
              <w:rPr>
                <w:rFonts w:ascii="Garamond" w:eastAsia="Garamond" w:hAnsi="Garamond" w:cs="Garamond"/>
              </w:rPr>
            </w:pPr>
            <w:r>
              <w:rPr>
                <w:rFonts w:ascii="Garamond" w:eastAsia="Garamond" w:hAnsi="Garamond" w:cs="Garamond"/>
              </w:rPr>
              <w:t>115</w:t>
            </w:r>
          </w:p>
        </w:tc>
        <w:tc>
          <w:tcPr>
            <w:tcW w:w="2220" w:type="dxa"/>
            <w:tcMar>
              <w:top w:w="0" w:type="dxa"/>
              <w:left w:w="100" w:type="dxa"/>
              <w:bottom w:w="0" w:type="dxa"/>
              <w:right w:w="100" w:type="dxa"/>
            </w:tcMar>
          </w:tcPr>
          <w:p w14:paraId="31D910FA" w14:textId="77777777" w:rsidR="004416BD" w:rsidRDefault="004416BD">
            <w:pPr>
              <w:spacing w:before="240" w:after="240"/>
              <w:rPr>
                <w:rFonts w:ascii="Garamond" w:eastAsia="Garamond" w:hAnsi="Garamond" w:cs="Garamond"/>
              </w:rPr>
            </w:pPr>
          </w:p>
        </w:tc>
      </w:tr>
      <w:tr w:rsidR="004416BD" w14:paraId="183C4F9A" w14:textId="77777777">
        <w:trPr>
          <w:trHeight w:val="20"/>
        </w:trPr>
        <w:tc>
          <w:tcPr>
            <w:tcW w:w="895" w:type="dxa"/>
            <w:tcMar>
              <w:top w:w="0" w:type="dxa"/>
              <w:left w:w="100" w:type="dxa"/>
              <w:bottom w:w="0" w:type="dxa"/>
              <w:right w:w="100" w:type="dxa"/>
            </w:tcMar>
          </w:tcPr>
          <w:p w14:paraId="46827C79" w14:textId="77777777" w:rsidR="004416BD" w:rsidRDefault="00057F67">
            <w:pPr>
              <w:spacing w:before="240" w:after="240"/>
              <w:rPr>
                <w:rFonts w:ascii="Garamond" w:eastAsia="Garamond" w:hAnsi="Garamond" w:cs="Garamond"/>
              </w:rPr>
            </w:pPr>
            <w:r>
              <w:rPr>
                <w:rFonts w:ascii="Garamond" w:eastAsia="Garamond" w:hAnsi="Garamond" w:cs="Garamond"/>
              </w:rPr>
              <w:t>4</w:t>
            </w:r>
          </w:p>
        </w:tc>
        <w:tc>
          <w:tcPr>
            <w:tcW w:w="3560" w:type="dxa"/>
            <w:tcMar>
              <w:top w:w="0" w:type="dxa"/>
              <w:left w:w="100" w:type="dxa"/>
              <w:bottom w:w="0" w:type="dxa"/>
              <w:right w:w="100" w:type="dxa"/>
            </w:tcMar>
          </w:tcPr>
          <w:p w14:paraId="16EE186F" w14:textId="77777777" w:rsidR="004416BD" w:rsidRDefault="00057F67">
            <w:pPr>
              <w:spacing w:before="240" w:after="240"/>
              <w:rPr>
                <w:rFonts w:ascii="Garamond" w:eastAsia="Garamond" w:hAnsi="Garamond" w:cs="Garamond"/>
              </w:rPr>
            </w:pPr>
            <w:r>
              <w:rPr>
                <w:rFonts w:ascii="Garamond" w:eastAsia="Garamond" w:hAnsi="Garamond" w:cs="Garamond"/>
              </w:rPr>
              <w:t>Volunteer network (number, coverage)</w:t>
            </w:r>
          </w:p>
        </w:tc>
        <w:tc>
          <w:tcPr>
            <w:tcW w:w="2265" w:type="dxa"/>
            <w:tcMar>
              <w:top w:w="0" w:type="dxa"/>
              <w:left w:w="100" w:type="dxa"/>
              <w:bottom w:w="0" w:type="dxa"/>
              <w:right w:w="100" w:type="dxa"/>
            </w:tcMar>
          </w:tcPr>
          <w:p w14:paraId="472C1212" w14:textId="77777777" w:rsidR="004416BD" w:rsidRDefault="00057F67">
            <w:pPr>
              <w:spacing w:before="240" w:after="240"/>
              <w:rPr>
                <w:rFonts w:ascii="Garamond" w:eastAsia="Garamond" w:hAnsi="Garamond" w:cs="Garamond"/>
              </w:rPr>
            </w:pPr>
            <w:r>
              <w:rPr>
                <w:rFonts w:ascii="Garamond" w:eastAsia="Garamond" w:hAnsi="Garamond" w:cs="Garamond"/>
              </w:rPr>
              <w:t>112</w:t>
            </w:r>
          </w:p>
        </w:tc>
        <w:tc>
          <w:tcPr>
            <w:tcW w:w="2220" w:type="dxa"/>
            <w:tcMar>
              <w:top w:w="0" w:type="dxa"/>
              <w:left w:w="100" w:type="dxa"/>
              <w:bottom w:w="0" w:type="dxa"/>
              <w:right w:w="100" w:type="dxa"/>
            </w:tcMar>
          </w:tcPr>
          <w:p w14:paraId="00BE1BC7" w14:textId="77777777" w:rsidR="004416BD" w:rsidRDefault="004416BD">
            <w:pPr>
              <w:spacing w:before="240" w:after="240"/>
              <w:rPr>
                <w:rFonts w:ascii="Garamond" w:eastAsia="Garamond" w:hAnsi="Garamond" w:cs="Garamond"/>
              </w:rPr>
            </w:pPr>
          </w:p>
        </w:tc>
      </w:tr>
      <w:tr w:rsidR="004416BD" w14:paraId="3DEBF505" w14:textId="77777777">
        <w:trPr>
          <w:trHeight w:val="20"/>
        </w:trPr>
        <w:tc>
          <w:tcPr>
            <w:tcW w:w="895" w:type="dxa"/>
            <w:tcMar>
              <w:top w:w="0" w:type="dxa"/>
              <w:left w:w="100" w:type="dxa"/>
              <w:bottom w:w="0" w:type="dxa"/>
              <w:right w:w="100" w:type="dxa"/>
            </w:tcMar>
          </w:tcPr>
          <w:p w14:paraId="5CC68429" w14:textId="77777777" w:rsidR="004416BD" w:rsidRDefault="00057F67">
            <w:pPr>
              <w:spacing w:before="240" w:after="240"/>
              <w:rPr>
                <w:rFonts w:ascii="Garamond" w:eastAsia="Garamond" w:hAnsi="Garamond" w:cs="Garamond"/>
              </w:rPr>
            </w:pPr>
            <w:r>
              <w:rPr>
                <w:rFonts w:ascii="Garamond" w:eastAsia="Garamond" w:hAnsi="Garamond" w:cs="Garamond"/>
              </w:rPr>
              <w:t>5</w:t>
            </w:r>
          </w:p>
        </w:tc>
        <w:tc>
          <w:tcPr>
            <w:tcW w:w="3560" w:type="dxa"/>
            <w:tcMar>
              <w:top w:w="0" w:type="dxa"/>
              <w:left w:w="100" w:type="dxa"/>
              <w:bottom w:w="0" w:type="dxa"/>
              <w:right w:w="100" w:type="dxa"/>
            </w:tcMar>
          </w:tcPr>
          <w:p w14:paraId="46C90D98" w14:textId="77777777" w:rsidR="004416BD" w:rsidRDefault="00057F67">
            <w:pPr>
              <w:spacing w:before="240" w:after="240"/>
              <w:rPr>
                <w:rFonts w:ascii="Garamond" w:eastAsia="Garamond" w:hAnsi="Garamond" w:cs="Garamond"/>
              </w:rPr>
            </w:pPr>
            <w:r>
              <w:rPr>
                <w:rFonts w:ascii="Garamond" w:eastAsia="Garamond" w:hAnsi="Garamond" w:cs="Garamond"/>
              </w:rPr>
              <w:t>Community-based surveillance mechanisms (Yes/No)</w:t>
            </w:r>
          </w:p>
        </w:tc>
        <w:tc>
          <w:tcPr>
            <w:tcW w:w="2265" w:type="dxa"/>
            <w:tcMar>
              <w:top w:w="0" w:type="dxa"/>
              <w:left w:w="100" w:type="dxa"/>
              <w:bottom w:w="0" w:type="dxa"/>
              <w:right w:w="100" w:type="dxa"/>
            </w:tcMar>
          </w:tcPr>
          <w:p w14:paraId="2A1B6992" w14:textId="77777777" w:rsidR="004416BD" w:rsidRDefault="00057F67">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78ADC859" w14:textId="77777777" w:rsidR="004416BD" w:rsidRDefault="004416BD">
            <w:pPr>
              <w:spacing w:before="240" w:after="240"/>
              <w:rPr>
                <w:rFonts w:ascii="Garamond" w:eastAsia="Garamond" w:hAnsi="Garamond" w:cs="Garamond"/>
              </w:rPr>
            </w:pPr>
          </w:p>
        </w:tc>
      </w:tr>
      <w:tr w:rsidR="004416BD" w14:paraId="5F2604B8" w14:textId="77777777">
        <w:trPr>
          <w:trHeight w:val="20"/>
        </w:trPr>
        <w:tc>
          <w:tcPr>
            <w:tcW w:w="895" w:type="dxa"/>
            <w:tcMar>
              <w:top w:w="0" w:type="dxa"/>
              <w:left w:w="100" w:type="dxa"/>
              <w:bottom w:w="0" w:type="dxa"/>
              <w:right w:w="100" w:type="dxa"/>
            </w:tcMar>
          </w:tcPr>
          <w:p w14:paraId="20238FDE" w14:textId="77777777" w:rsidR="004416BD" w:rsidRDefault="00057F67">
            <w:pPr>
              <w:spacing w:before="240" w:after="240"/>
              <w:rPr>
                <w:rFonts w:ascii="Garamond" w:eastAsia="Garamond" w:hAnsi="Garamond" w:cs="Garamond"/>
              </w:rPr>
            </w:pPr>
            <w:r>
              <w:rPr>
                <w:rFonts w:ascii="Garamond" w:eastAsia="Garamond" w:hAnsi="Garamond" w:cs="Garamond"/>
              </w:rPr>
              <w:t>6</w:t>
            </w:r>
          </w:p>
        </w:tc>
        <w:tc>
          <w:tcPr>
            <w:tcW w:w="3560" w:type="dxa"/>
            <w:tcMar>
              <w:top w:w="0" w:type="dxa"/>
              <w:left w:w="100" w:type="dxa"/>
              <w:bottom w:w="0" w:type="dxa"/>
              <w:right w:w="100" w:type="dxa"/>
            </w:tcMar>
          </w:tcPr>
          <w:p w14:paraId="0F530354" w14:textId="77777777" w:rsidR="004416BD" w:rsidRDefault="00057F67">
            <w:pPr>
              <w:spacing w:before="240" w:after="240"/>
              <w:rPr>
                <w:rFonts w:ascii="Garamond" w:eastAsia="Garamond" w:hAnsi="Garamond" w:cs="Garamond"/>
              </w:rPr>
            </w:pPr>
            <w:r>
              <w:rPr>
                <w:rFonts w:ascii="Garamond" w:eastAsia="Garamond" w:hAnsi="Garamond" w:cs="Garamond"/>
              </w:rPr>
              <w:t>IEC dissemination channels (WhatsApp groups, community radio, PA systems)</w:t>
            </w:r>
          </w:p>
        </w:tc>
        <w:tc>
          <w:tcPr>
            <w:tcW w:w="2265" w:type="dxa"/>
            <w:tcMar>
              <w:top w:w="0" w:type="dxa"/>
              <w:left w:w="100" w:type="dxa"/>
              <w:bottom w:w="0" w:type="dxa"/>
              <w:right w:w="100" w:type="dxa"/>
            </w:tcMar>
          </w:tcPr>
          <w:p w14:paraId="7EB37285" w14:textId="77777777" w:rsidR="004416BD" w:rsidRDefault="00057F67">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453D63AF" w14:textId="77777777" w:rsidR="004416BD" w:rsidRDefault="004416BD">
            <w:pPr>
              <w:spacing w:before="240" w:after="240"/>
              <w:rPr>
                <w:rFonts w:ascii="Garamond" w:eastAsia="Garamond" w:hAnsi="Garamond" w:cs="Garamond"/>
              </w:rPr>
            </w:pPr>
          </w:p>
        </w:tc>
      </w:tr>
      <w:tr w:rsidR="004416BD" w14:paraId="62E99452" w14:textId="77777777">
        <w:trPr>
          <w:trHeight w:val="20"/>
        </w:trPr>
        <w:tc>
          <w:tcPr>
            <w:tcW w:w="895" w:type="dxa"/>
            <w:tcMar>
              <w:top w:w="0" w:type="dxa"/>
              <w:left w:w="100" w:type="dxa"/>
              <w:bottom w:w="0" w:type="dxa"/>
              <w:right w:w="100" w:type="dxa"/>
            </w:tcMar>
          </w:tcPr>
          <w:p w14:paraId="508FE002" w14:textId="77777777" w:rsidR="004416BD" w:rsidRDefault="00057F67">
            <w:pPr>
              <w:spacing w:before="240" w:after="240"/>
              <w:rPr>
                <w:rFonts w:ascii="Garamond" w:eastAsia="Garamond" w:hAnsi="Garamond" w:cs="Garamond"/>
              </w:rPr>
            </w:pPr>
            <w:r>
              <w:rPr>
                <w:rFonts w:ascii="Garamond" w:eastAsia="Garamond" w:hAnsi="Garamond" w:cs="Garamond"/>
              </w:rPr>
              <w:t>7</w:t>
            </w:r>
          </w:p>
        </w:tc>
        <w:tc>
          <w:tcPr>
            <w:tcW w:w="3560" w:type="dxa"/>
            <w:tcMar>
              <w:top w:w="0" w:type="dxa"/>
              <w:left w:w="100" w:type="dxa"/>
              <w:bottom w:w="0" w:type="dxa"/>
              <w:right w:w="100" w:type="dxa"/>
            </w:tcMar>
          </w:tcPr>
          <w:p w14:paraId="3A918C69" w14:textId="77777777" w:rsidR="004416BD" w:rsidRDefault="00057F67">
            <w:pPr>
              <w:spacing w:before="240" w:after="240"/>
              <w:rPr>
                <w:rFonts w:ascii="Garamond" w:eastAsia="Garamond" w:hAnsi="Garamond" w:cs="Garamond"/>
              </w:rPr>
            </w:pPr>
            <w:r>
              <w:rPr>
                <w:rFonts w:ascii="Garamond" w:eastAsia="Garamond" w:hAnsi="Garamond" w:cs="Garamond"/>
              </w:rPr>
              <w:t>Rumour tracking mechanisms (Yes/No)</w:t>
            </w:r>
          </w:p>
        </w:tc>
        <w:tc>
          <w:tcPr>
            <w:tcW w:w="2265" w:type="dxa"/>
            <w:tcMar>
              <w:top w:w="0" w:type="dxa"/>
              <w:left w:w="100" w:type="dxa"/>
              <w:bottom w:w="0" w:type="dxa"/>
              <w:right w:w="100" w:type="dxa"/>
            </w:tcMar>
          </w:tcPr>
          <w:p w14:paraId="7CC47042" w14:textId="77777777" w:rsidR="004416BD" w:rsidRDefault="00057F67">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17138532" w14:textId="77777777" w:rsidR="004416BD" w:rsidRDefault="004416BD">
            <w:pPr>
              <w:spacing w:before="240" w:after="240"/>
              <w:rPr>
                <w:rFonts w:ascii="Garamond" w:eastAsia="Garamond" w:hAnsi="Garamond" w:cs="Garamond"/>
              </w:rPr>
            </w:pPr>
          </w:p>
        </w:tc>
      </w:tr>
      <w:tr w:rsidR="004416BD" w14:paraId="193804C1" w14:textId="77777777">
        <w:trPr>
          <w:trHeight w:val="141"/>
        </w:trPr>
        <w:tc>
          <w:tcPr>
            <w:tcW w:w="895" w:type="dxa"/>
            <w:tcMar>
              <w:top w:w="0" w:type="dxa"/>
              <w:left w:w="100" w:type="dxa"/>
              <w:bottom w:w="0" w:type="dxa"/>
              <w:right w:w="100" w:type="dxa"/>
            </w:tcMar>
          </w:tcPr>
          <w:p w14:paraId="35EC00BB" w14:textId="77777777" w:rsidR="004416BD" w:rsidRDefault="00057F67">
            <w:pPr>
              <w:spacing w:before="240" w:after="240"/>
              <w:rPr>
                <w:rFonts w:ascii="Garamond" w:eastAsia="Garamond" w:hAnsi="Garamond" w:cs="Garamond"/>
              </w:rPr>
            </w:pPr>
            <w:r>
              <w:rPr>
                <w:rFonts w:ascii="Garamond" w:eastAsia="Garamond" w:hAnsi="Garamond" w:cs="Garamond"/>
              </w:rPr>
              <w:lastRenderedPageBreak/>
              <w:t>8</w:t>
            </w:r>
          </w:p>
        </w:tc>
        <w:tc>
          <w:tcPr>
            <w:tcW w:w="3560" w:type="dxa"/>
            <w:tcMar>
              <w:top w:w="0" w:type="dxa"/>
              <w:left w:w="100" w:type="dxa"/>
              <w:bottom w:w="0" w:type="dxa"/>
              <w:right w:w="100" w:type="dxa"/>
            </w:tcMar>
          </w:tcPr>
          <w:p w14:paraId="39E4D1D6" w14:textId="77777777" w:rsidR="004416BD" w:rsidRDefault="00057F67">
            <w:pPr>
              <w:spacing w:before="240" w:after="240"/>
              <w:rPr>
                <w:rFonts w:ascii="Garamond" w:eastAsia="Garamond" w:hAnsi="Garamond" w:cs="Garamond"/>
              </w:rPr>
            </w:pPr>
            <w:r>
              <w:rPr>
                <w:rFonts w:ascii="Garamond" w:eastAsia="Garamond" w:hAnsi="Garamond" w:cs="Garamond"/>
              </w:rPr>
              <w:t>Languages spoken / literacy considerations</w:t>
            </w:r>
          </w:p>
        </w:tc>
        <w:tc>
          <w:tcPr>
            <w:tcW w:w="2265" w:type="dxa"/>
            <w:tcMar>
              <w:top w:w="0" w:type="dxa"/>
              <w:left w:w="100" w:type="dxa"/>
              <w:bottom w:w="0" w:type="dxa"/>
              <w:right w:w="100" w:type="dxa"/>
            </w:tcMar>
          </w:tcPr>
          <w:p w14:paraId="1A52D8A9" w14:textId="77777777" w:rsidR="004416BD" w:rsidRDefault="004416BD">
            <w:pPr>
              <w:spacing w:before="240" w:after="240"/>
              <w:rPr>
                <w:rFonts w:ascii="Garamond" w:eastAsia="Garamond" w:hAnsi="Garamond" w:cs="Garamond"/>
              </w:rPr>
            </w:pPr>
          </w:p>
        </w:tc>
        <w:tc>
          <w:tcPr>
            <w:tcW w:w="2220" w:type="dxa"/>
            <w:tcMar>
              <w:top w:w="0" w:type="dxa"/>
              <w:left w:w="100" w:type="dxa"/>
              <w:bottom w:w="0" w:type="dxa"/>
              <w:right w:w="100" w:type="dxa"/>
            </w:tcMar>
          </w:tcPr>
          <w:p w14:paraId="774E7DAB" w14:textId="77777777" w:rsidR="004416BD" w:rsidRDefault="004416BD">
            <w:pPr>
              <w:spacing w:before="240" w:after="240"/>
              <w:rPr>
                <w:rFonts w:ascii="Garamond" w:eastAsia="Garamond" w:hAnsi="Garamond" w:cs="Garamond"/>
              </w:rPr>
            </w:pPr>
          </w:p>
        </w:tc>
      </w:tr>
      <w:tr w:rsidR="004416BD" w14:paraId="1363484B" w14:textId="77777777">
        <w:trPr>
          <w:trHeight w:val="381"/>
        </w:trPr>
        <w:tc>
          <w:tcPr>
            <w:tcW w:w="895" w:type="dxa"/>
            <w:tcMar>
              <w:top w:w="0" w:type="dxa"/>
              <w:left w:w="100" w:type="dxa"/>
              <w:bottom w:w="0" w:type="dxa"/>
              <w:right w:w="100" w:type="dxa"/>
            </w:tcMar>
          </w:tcPr>
          <w:p w14:paraId="151B2EDE" w14:textId="77777777" w:rsidR="004416BD" w:rsidRDefault="00057F67">
            <w:pPr>
              <w:spacing w:before="240" w:after="240"/>
              <w:rPr>
                <w:rFonts w:ascii="Garamond" w:eastAsia="Garamond" w:hAnsi="Garamond" w:cs="Garamond"/>
              </w:rPr>
            </w:pPr>
            <w:r>
              <w:rPr>
                <w:rFonts w:ascii="Garamond" w:eastAsia="Garamond" w:hAnsi="Garamond" w:cs="Garamond"/>
              </w:rPr>
              <w:t>9</w:t>
            </w:r>
          </w:p>
        </w:tc>
        <w:tc>
          <w:tcPr>
            <w:tcW w:w="3560" w:type="dxa"/>
            <w:tcMar>
              <w:top w:w="0" w:type="dxa"/>
              <w:left w:w="100" w:type="dxa"/>
              <w:bottom w:w="0" w:type="dxa"/>
              <w:right w:w="100" w:type="dxa"/>
            </w:tcMar>
          </w:tcPr>
          <w:p w14:paraId="4EE1AA74" w14:textId="77777777" w:rsidR="004416BD" w:rsidRDefault="00057F67">
            <w:pPr>
              <w:spacing w:before="240" w:after="240"/>
              <w:rPr>
                <w:rFonts w:ascii="Garamond" w:eastAsia="Garamond" w:hAnsi="Garamond" w:cs="Garamond"/>
              </w:rPr>
            </w:pPr>
            <w:r>
              <w:rPr>
                <w:rFonts w:ascii="Garamond" w:eastAsia="Garamond" w:hAnsi="Garamond" w:cs="Garamond"/>
              </w:rPr>
              <w:t>Vulnerable groups communication strategy available (Yes/No)</w:t>
            </w:r>
          </w:p>
        </w:tc>
        <w:tc>
          <w:tcPr>
            <w:tcW w:w="2265" w:type="dxa"/>
            <w:tcMar>
              <w:top w:w="0" w:type="dxa"/>
              <w:left w:w="100" w:type="dxa"/>
              <w:bottom w:w="0" w:type="dxa"/>
              <w:right w:w="100" w:type="dxa"/>
            </w:tcMar>
          </w:tcPr>
          <w:p w14:paraId="4254F9A2" w14:textId="77777777" w:rsidR="004416BD" w:rsidRDefault="00057F67">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50F99F5B" w14:textId="77777777" w:rsidR="004416BD" w:rsidRDefault="004416BD">
            <w:pPr>
              <w:spacing w:before="240" w:after="240"/>
              <w:rPr>
                <w:rFonts w:ascii="Garamond" w:eastAsia="Garamond" w:hAnsi="Garamond" w:cs="Garamond"/>
              </w:rPr>
            </w:pPr>
          </w:p>
        </w:tc>
      </w:tr>
    </w:tbl>
    <w:p w14:paraId="62D91DBD" w14:textId="77777777" w:rsidR="004416BD" w:rsidRDefault="004416BD">
      <w:pPr>
        <w:spacing w:before="240" w:after="240"/>
        <w:rPr>
          <w:rFonts w:ascii="Garamond" w:eastAsia="Garamond" w:hAnsi="Garamond" w:cs="Garamond"/>
        </w:rPr>
      </w:pPr>
    </w:p>
    <w:p w14:paraId="3E56DA37" w14:textId="77777777" w:rsidR="004416BD" w:rsidRDefault="00057F67">
      <w:pPr>
        <w:spacing w:before="240" w:after="240"/>
        <w:rPr>
          <w:rFonts w:ascii="Garamond" w:eastAsia="Garamond" w:hAnsi="Garamond" w:cs="Garamond"/>
          <w:b/>
          <w:bCs/>
        </w:rPr>
      </w:pPr>
      <w:r>
        <w:rPr>
          <w:rFonts w:ascii="Garamond" w:eastAsia="Garamond" w:hAnsi="Garamond" w:cs="Garamond"/>
          <w:b/>
          <w:bCs/>
        </w:rPr>
        <w:t>K. Preparedness Planning &amp; Governance</w:t>
      </w:r>
    </w:p>
    <w:tbl>
      <w:tblPr>
        <w:tblStyle w:val="affffa"/>
        <w:tblW w:w="89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715"/>
        <w:gridCol w:w="3740"/>
        <w:gridCol w:w="2265"/>
        <w:gridCol w:w="2220"/>
      </w:tblGrid>
      <w:tr w:rsidR="004416BD" w14:paraId="31A80CA9" w14:textId="77777777">
        <w:trPr>
          <w:trHeight w:val="1052"/>
        </w:trPr>
        <w:tc>
          <w:tcPr>
            <w:tcW w:w="715" w:type="dxa"/>
            <w:tcMar>
              <w:top w:w="0" w:type="dxa"/>
              <w:left w:w="100" w:type="dxa"/>
              <w:bottom w:w="0" w:type="dxa"/>
              <w:right w:w="100" w:type="dxa"/>
            </w:tcMar>
          </w:tcPr>
          <w:p w14:paraId="24FE41CE" w14:textId="77777777" w:rsidR="004416BD" w:rsidRDefault="00057F67">
            <w:pPr>
              <w:spacing w:before="240" w:after="240"/>
              <w:rPr>
                <w:rFonts w:ascii="Garamond" w:eastAsia="Garamond" w:hAnsi="Garamond" w:cs="Garamond"/>
              </w:rPr>
            </w:pPr>
            <w:r>
              <w:rPr>
                <w:rFonts w:ascii="Garamond" w:eastAsia="Garamond" w:hAnsi="Garamond" w:cs="Garamond"/>
              </w:rPr>
              <w:t>Sl. No.</w:t>
            </w:r>
          </w:p>
        </w:tc>
        <w:tc>
          <w:tcPr>
            <w:tcW w:w="3740" w:type="dxa"/>
            <w:tcMar>
              <w:top w:w="0" w:type="dxa"/>
              <w:left w:w="100" w:type="dxa"/>
              <w:bottom w:w="0" w:type="dxa"/>
              <w:right w:w="100" w:type="dxa"/>
            </w:tcMar>
          </w:tcPr>
          <w:p w14:paraId="492F3CCC" w14:textId="77777777" w:rsidR="004416BD" w:rsidRDefault="00057F67">
            <w:pPr>
              <w:spacing w:before="240" w:after="240"/>
              <w:rPr>
                <w:rFonts w:ascii="Garamond" w:eastAsia="Garamond" w:hAnsi="Garamond" w:cs="Garamond"/>
              </w:rPr>
            </w:pPr>
            <w:r>
              <w:rPr>
                <w:rFonts w:ascii="Garamond" w:eastAsia="Garamond" w:hAnsi="Garamond" w:cs="Garamond"/>
              </w:rPr>
              <w:t>Indicator / Field</w:t>
            </w:r>
          </w:p>
        </w:tc>
        <w:tc>
          <w:tcPr>
            <w:tcW w:w="2265" w:type="dxa"/>
            <w:tcMar>
              <w:top w:w="0" w:type="dxa"/>
              <w:left w:w="100" w:type="dxa"/>
              <w:bottom w:w="0" w:type="dxa"/>
              <w:right w:w="100" w:type="dxa"/>
            </w:tcMar>
          </w:tcPr>
          <w:p w14:paraId="343C4A75" w14:textId="77777777" w:rsidR="004416BD" w:rsidRDefault="00057F67">
            <w:pPr>
              <w:spacing w:before="240" w:after="240"/>
              <w:rPr>
                <w:rFonts w:ascii="Garamond" w:eastAsia="Garamond" w:hAnsi="Garamond" w:cs="Garamond"/>
              </w:rPr>
            </w:pPr>
            <w:r>
              <w:rPr>
                <w:rFonts w:ascii="Garamond" w:eastAsia="Garamond" w:hAnsi="Garamond" w:cs="Garamond"/>
              </w:rPr>
              <w:t>Baseline Data (Value / Description)</w:t>
            </w:r>
          </w:p>
        </w:tc>
        <w:tc>
          <w:tcPr>
            <w:tcW w:w="2220" w:type="dxa"/>
            <w:tcMar>
              <w:top w:w="0" w:type="dxa"/>
              <w:left w:w="100" w:type="dxa"/>
              <w:bottom w:w="0" w:type="dxa"/>
              <w:right w:w="100" w:type="dxa"/>
            </w:tcMar>
          </w:tcPr>
          <w:p w14:paraId="08013702" w14:textId="77777777" w:rsidR="004416BD" w:rsidRDefault="00057F67">
            <w:pPr>
              <w:spacing w:before="240" w:after="240"/>
              <w:rPr>
                <w:rFonts w:ascii="Garamond" w:eastAsia="Garamond" w:hAnsi="Garamond" w:cs="Garamond"/>
              </w:rPr>
            </w:pPr>
            <w:r>
              <w:rPr>
                <w:rFonts w:ascii="Garamond" w:eastAsia="Garamond" w:hAnsi="Garamond" w:cs="Garamond"/>
              </w:rPr>
              <w:t>Source / Remarks</w:t>
            </w:r>
          </w:p>
        </w:tc>
      </w:tr>
      <w:tr w:rsidR="004416BD" w14:paraId="08C4995A" w14:textId="77777777">
        <w:trPr>
          <w:trHeight w:val="1052"/>
        </w:trPr>
        <w:tc>
          <w:tcPr>
            <w:tcW w:w="715" w:type="dxa"/>
            <w:tcMar>
              <w:top w:w="0" w:type="dxa"/>
              <w:left w:w="100" w:type="dxa"/>
              <w:bottom w:w="0" w:type="dxa"/>
              <w:right w:w="100" w:type="dxa"/>
            </w:tcMar>
          </w:tcPr>
          <w:p w14:paraId="16FA8D6F" w14:textId="77777777" w:rsidR="004416BD" w:rsidRDefault="00057F67">
            <w:pPr>
              <w:spacing w:before="240" w:after="240"/>
              <w:rPr>
                <w:rFonts w:ascii="Garamond" w:eastAsia="Garamond" w:hAnsi="Garamond" w:cs="Garamond"/>
              </w:rPr>
            </w:pPr>
            <w:r>
              <w:rPr>
                <w:rFonts w:ascii="Garamond" w:eastAsia="Garamond" w:hAnsi="Garamond" w:cs="Garamond"/>
              </w:rPr>
              <w:t>1</w:t>
            </w:r>
          </w:p>
        </w:tc>
        <w:tc>
          <w:tcPr>
            <w:tcW w:w="3740" w:type="dxa"/>
            <w:tcMar>
              <w:top w:w="0" w:type="dxa"/>
              <w:left w:w="100" w:type="dxa"/>
              <w:bottom w:w="0" w:type="dxa"/>
              <w:right w:w="100" w:type="dxa"/>
            </w:tcMar>
          </w:tcPr>
          <w:p w14:paraId="25108D3A" w14:textId="77777777" w:rsidR="004416BD" w:rsidRDefault="00057F67">
            <w:pPr>
              <w:spacing w:before="240" w:after="240"/>
              <w:rPr>
                <w:rFonts w:ascii="Garamond" w:eastAsia="Garamond" w:hAnsi="Garamond" w:cs="Garamond"/>
              </w:rPr>
            </w:pPr>
            <w:r>
              <w:rPr>
                <w:rFonts w:ascii="Garamond" w:eastAsia="Garamond" w:hAnsi="Garamond" w:cs="Garamond"/>
              </w:rPr>
              <w:t>LSG emergency plan available (Yes/No)</w:t>
            </w:r>
          </w:p>
        </w:tc>
        <w:tc>
          <w:tcPr>
            <w:tcW w:w="2265" w:type="dxa"/>
            <w:tcMar>
              <w:top w:w="0" w:type="dxa"/>
              <w:left w:w="100" w:type="dxa"/>
              <w:bottom w:w="0" w:type="dxa"/>
              <w:right w:w="100" w:type="dxa"/>
            </w:tcMar>
          </w:tcPr>
          <w:p w14:paraId="0706C2DD" w14:textId="77777777" w:rsidR="004416BD" w:rsidRDefault="00057F67">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296E5521"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HSD</w:t>
            </w:r>
          </w:p>
        </w:tc>
      </w:tr>
      <w:tr w:rsidR="004416BD" w14:paraId="1CDE327E" w14:textId="77777777">
        <w:trPr>
          <w:trHeight w:val="1052"/>
        </w:trPr>
        <w:tc>
          <w:tcPr>
            <w:tcW w:w="715" w:type="dxa"/>
            <w:tcMar>
              <w:top w:w="0" w:type="dxa"/>
              <w:left w:w="100" w:type="dxa"/>
              <w:bottom w:w="0" w:type="dxa"/>
              <w:right w:w="100" w:type="dxa"/>
            </w:tcMar>
          </w:tcPr>
          <w:p w14:paraId="793BB44F" w14:textId="77777777" w:rsidR="004416BD" w:rsidRDefault="00057F67">
            <w:pPr>
              <w:spacing w:before="240" w:after="240"/>
              <w:rPr>
                <w:rFonts w:ascii="Garamond" w:eastAsia="Garamond" w:hAnsi="Garamond" w:cs="Garamond"/>
              </w:rPr>
            </w:pPr>
            <w:r>
              <w:rPr>
                <w:rFonts w:ascii="Garamond" w:eastAsia="Garamond" w:hAnsi="Garamond" w:cs="Garamond"/>
              </w:rPr>
              <w:t>2</w:t>
            </w:r>
          </w:p>
        </w:tc>
        <w:tc>
          <w:tcPr>
            <w:tcW w:w="3740" w:type="dxa"/>
            <w:tcMar>
              <w:top w:w="0" w:type="dxa"/>
              <w:left w:w="100" w:type="dxa"/>
              <w:bottom w:w="0" w:type="dxa"/>
              <w:right w:w="100" w:type="dxa"/>
            </w:tcMar>
          </w:tcPr>
          <w:p w14:paraId="028137C2" w14:textId="77777777" w:rsidR="004416BD" w:rsidRDefault="00057F67">
            <w:pPr>
              <w:spacing w:before="240" w:after="240"/>
              <w:rPr>
                <w:rFonts w:ascii="Garamond" w:eastAsia="Garamond" w:hAnsi="Garamond" w:cs="Garamond"/>
              </w:rPr>
            </w:pPr>
            <w:r>
              <w:rPr>
                <w:rFonts w:ascii="Garamond" w:eastAsia="Garamond" w:hAnsi="Garamond" w:cs="Garamond"/>
              </w:rPr>
              <w:t>Pandemic preparedness plan available (Yes/No)</w:t>
            </w:r>
          </w:p>
        </w:tc>
        <w:tc>
          <w:tcPr>
            <w:tcW w:w="2265" w:type="dxa"/>
            <w:tcMar>
              <w:top w:w="0" w:type="dxa"/>
              <w:left w:w="100" w:type="dxa"/>
              <w:bottom w:w="0" w:type="dxa"/>
              <w:right w:w="100" w:type="dxa"/>
            </w:tcMar>
          </w:tcPr>
          <w:p w14:paraId="3244C719" w14:textId="77777777" w:rsidR="004416BD" w:rsidRDefault="00057F67">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1396D7B7"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HSD</w:t>
            </w:r>
          </w:p>
        </w:tc>
      </w:tr>
      <w:tr w:rsidR="004416BD" w14:paraId="1CC6ED65" w14:textId="77777777">
        <w:trPr>
          <w:trHeight w:val="1052"/>
        </w:trPr>
        <w:tc>
          <w:tcPr>
            <w:tcW w:w="715" w:type="dxa"/>
            <w:tcMar>
              <w:top w:w="0" w:type="dxa"/>
              <w:left w:w="100" w:type="dxa"/>
              <w:bottom w:w="0" w:type="dxa"/>
              <w:right w:w="100" w:type="dxa"/>
            </w:tcMar>
          </w:tcPr>
          <w:p w14:paraId="1343C94B" w14:textId="77777777" w:rsidR="004416BD" w:rsidRDefault="00057F67">
            <w:pPr>
              <w:spacing w:before="240" w:after="240"/>
              <w:rPr>
                <w:rFonts w:ascii="Garamond" w:eastAsia="Garamond" w:hAnsi="Garamond" w:cs="Garamond"/>
              </w:rPr>
            </w:pPr>
            <w:r>
              <w:rPr>
                <w:rFonts w:ascii="Garamond" w:eastAsia="Garamond" w:hAnsi="Garamond" w:cs="Garamond"/>
              </w:rPr>
              <w:t>3</w:t>
            </w:r>
          </w:p>
        </w:tc>
        <w:tc>
          <w:tcPr>
            <w:tcW w:w="3740" w:type="dxa"/>
            <w:tcMar>
              <w:top w:w="0" w:type="dxa"/>
              <w:left w:w="100" w:type="dxa"/>
              <w:bottom w:w="0" w:type="dxa"/>
              <w:right w:w="100" w:type="dxa"/>
            </w:tcMar>
          </w:tcPr>
          <w:p w14:paraId="2A8DFA98" w14:textId="77777777" w:rsidR="004416BD" w:rsidRDefault="00057F67">
            <w:pPr>
              <w:spacing w:before="240" w:after="240"/>
              <w:rPr>
                <w:rFonts w:ascii="Garamond" w:eastAsia="Garamond" w:hAnsi="Garamond" w:cs="Garamond"/>
              </w:rPr>
            </w:pPr>
            <w:r>
              <w:rPr>
                <w:rFonts w:ascii="Garamond" w:eastAsia="Garamond" w:hAnsi="Garamond" w:cs="Garamond"/>
              </w:rPr>
              <w:t>Incident Command System identified (Yes/No)</w:t>
            </w:r>
          </w:p>
        </w:tc>
        <w:tc>
          <w:tcPr>
            <w:tcW w:w="2265" w:type="dxa"/>
            <w:tcMar>
              <w:top w:w="0" w:type="dxa"/>
              <w:left w:w="100" w:type="dxa"/>
              <w:bottom w:w="0" w:type="dxa"/>
              <w:right w:w="100" w:type="dxa"/>
            </w:tcMar>
          </w:tcPr>
          <w:p w14:paraId="23D3637A" w14:textId="77777777" w:rsidR="004416BD" w:rsidRDefault="00057F67">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7F9BF304"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HSD</w:t>
            </w:r>
          </w:p>
        </w:tc>
      </w:tr>
      <w:tr w:rsidR="004416BD" w14:paraId="032E9627" w14:textId="77777777">
        <w:trPr>
          <w:trHeight w:val="1052"/>
        </w:trPr>
        <w:tc>
          <w:tcPr>
            <w:tcW w:w="715" w:type="dxa"/>
            <w:tcMar>
              <w:top w:w="0" w:type="dxa"/>
              <w:left w:w="100" w:type="dxa"/>
              <w:bottom w:w="0" w:type="dxa"/>
              <w:right w:w="100" w:type="dxa"/>
            </w:tcMar>
          </w:tcPr>
          <w:p w14:paraId="168E08CC" w14:textId="77777777" w:rsidR="004416BD" w:rsidRDefault="00057F67">
            <w:pPr>
              <w:spacing w:before="240" w:after="240"/>
              <w:rPr>
                <w:rFonts w:ascii="Garamond" w:eastAsia="Garamond" w:hAnsi="Garamond" w:cs="Garamond"/>
              </w:rPr>
            </w:pPr>
            <w:r>
              <w:rPr>
                <w:rFonts w:ascii="Garamond" w:eastAsia="Garamond" w:hAnsi="Garamond" w:cs="Garamond"/>
              </w:rPr>
              <w:t>4</w:t>
            </w:r>
          </w:p>
        </w:tc>
        <w:tc>
          <w:tcPr>
            <w:tcW w:w="3740" w:type="dxa"/>
            <w:tcMar>
              <w:top w:w="0" w:type="dxa"/>
              <w:left w:w="100" w:type="dxa"/>
              <w:bottom w:w="0" w:type="dxa"/>
              <w:right w:w="100" w:type="dxa"/>
            </w:tcMar>
          </w:tcPr>
          <w:p w14:paraId="61F42A10" w14:textId="77777777" w:rsidR="004416BD" w:rsidRDefault="00057F67">
            <w:pPr>
              <w:spacing w:before="240" w:after="240"/>
              <w:rPr>
                <w:rFonts w:ascii="Garamond" w:eastAsia="Garamond" w:hAnsi="Garamond" w:cs="Garamond"/>
              </w:rPr>
            </w:pPr>
            <w:r>
              <w:rPr>
                <w:rFonts w:ascii="Garamond" w:eastAsia="Garamond" w:hAnsi="Garamond" w:cs="Garamond"/>
              </w:rPr>
              <w:t>Rapid procurement mechanism available (Yes/No)</w:t>
            </w:r>
          </w:p>
        </w:tc>
        <w:tc>
          <w:tcPr>
            <w:tcW w:w="2265" w:type="dxa"/>
            <w:tcMar>
              <w:top w:w="0" w:type="dxa"/>
              <w:left w:w="100" w:type="dxa"/>
              <w:bottom w:w="0" w:type="dxa"/>
              <w:right w:w="100" w:type="dxa"/>
            </w:tcMar>
          </w:tcPr>
          <w:p w14:paraId="6EFE8B3D" w14:textId="77777777" w:rsidR="004416BD" w:rsidRDefault="00057F67">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3630A4C9"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HSD</w:t>
            </w:r>
          </w:p>
        </w:tc>
      </w:tr>
      <w:tr w:rsidR="004416BD" w14:paraId="68675CF8" w14:textId="77777777">
        <w:trPr>
          <w:trHeight w:val="1052"/>
        </w:trPr>
        <w:tc>
          <w:tcPr>
            <w:tcW w:w="715" w:type="dxa"/>
            <w:tcMar>
              <w:top w:w="0" w:type="dxa"/>
              <w:left w:w="100" w:type="dxa"/>
              <w:bottom w:w="0" w:type="dxa"/>
              <w:right w:w="100" w:type="dxa"/>
            </w:tcMar>
          </w:tcPr>
          <w:p w14:paraId="2D43158F" w14:textId="77777777" w:rsidR="004416BD" w:rsidRDefault="00057F67">
            <w:pPr>
              <w:spacing w:before="240" w:after="240"/>
              <w:rPr>
                <w:rFonts w:ascii="Garamond" w:eastAsia="Garamond" w:hAnsi="Garamond" w:cs="Garamond"/>
              </w:rPr>
            </w:pPr>
            <w:r>
              <w:rPr>
                <w:rFonts w:ascii="Garamond" w:eastAsia="Garamond" w:hAnsi="Garamond" w:cs="Garamond"/>
              </w:rPr>
              <w:t>5</w:t>
            </w:r>
          </w:p>
        </w:tc>
        <w:tc>
          <w:tcPr>
            <w:tcW w:w="3740" w:type="dxa"/>
            <w:tcMar>
              <w:top w:w="0" w:type="dxa"/>
              <w:left w:w="100" w:type="dxa"/>
              <w:bottom w:w="0" w:type="dxa"/>
              <w:right w:w="100" w:type="dxa"/>
            </w:tcMar>
          </w:tcPr>
          <w:p w14:paraId="019EDC0F" w14:textId="77777777" w:rsidR="004416BD" w:rsidRDefault="00057F67">
            <w:pPr>
              <w:spacing w:before="240" w:after="240"/>
              <w:rPr>
                <w:rFonts w:ascii="Garamond" w:eastAsia="Garamond" w:hAnsi="Garamond" w:cs="Garamond"/>
              </w:rPr>
            </w:pPr>
            <w:r>
              <w:rPr>
                <w:rFonts w:ascii="Garamond" w:eastAsia="Garamond" w:hAnsi="Garamond" w:cs="Garamond"/>
              </w:rPr>
              <w:t>Emergency fund available (Yes/No, amount)</w:t>
            </w:r>
          </w:p>
        </w:tc>
        <w:tc>
          <w:tcPr>
            <w:tcW w:w="2265" w:type="dxa"/>
            <w:tcMar>
              <w:top w:w="0" w:type="dxa"/>
              <w:left w:w="100" w:type="dxa"/>
              <w:bottom w:w="0" w:type="dxa"/>
              <w:right w:w="100" w:type="dxa"/>
            </w:tcMar>
          </w:tcPr>
          <w:p w14:paraId="466CCC0B" w14:textId="77777777" w:rsidR="004416BD" w:rsidRDefault="00057F67">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56DC9C5C"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HSD</w:t>
            </w:r>
          </w:p>
        </w:tc>
      </w:tr>
      <w:tr w:rsidR="004416BD" w14:paraId="06D95DEA" w14:textId="77777777">
        <w:trPr>
          <w:trHeight w:val="1052"/>
        </w:trPr>
        <w:tc>
          <w:tcPr>
            <w:tcW w:w="715" w:type="dxa"/>
            <w:tcMar>
              <w:top w:w="0" w:type="dxa"/>
              <w:left w:w="100" w:type="dxa"/>
              <w:bottom w:w="0" w:type="dxa"/>
              <w:right w:w="100" w:type="dxa"/>
            </w:tcMar>
          </w:tcPr>
          <w:p w14:paraId="60669758" w14:textId="77777777" w:rsidR="004416BD" w:rsidRDefault="00057F67">
            <w:pPr>
              <w:spacing w:before="240" w:after="240"/>
              <w:rPr>
                <w:rFonts w:ascii="Garamond" w:eastAsia="Garamond" w:hAnsi="Garamond" w:cs="Garamond"/>
              </w:rPr>
            </w:pPr>
            <w:r>
              <w:rPr>
                <w:rFonts w:ascii="Garamond" w:eastAsia="Garamond" w:hAnsi="Garamond" w:cs="Garamond"/>
              </w:rPr>
              <w:t>6</w:t>
            </w:r>
          </w:p>
        </w:tc>
        <w:tc>
          <w:tcPr>
            <w:tcW w:w="3740" w:type="dxa"/>
            <w:tcMar>
              <w:top w:w="0" w:type="dxa"/>
              <w:left w:w="100" w:type="dxa"/>
              <w:bottom w:w="0" w:type="dxa"/>
              <w:right w:w="100" w:type="dxa"/>
            </w:tcMar>
          </w:tcPr>
          <w:p w14:paraId="5AC8F178" w14:textId="77777777" w:rsidR="004416BD" w:rsidRDefault="00057F67">
            <w:pPr>
              <w:spacing w:before="240" w:after="240"/>
              <w:rPr>
                <w:rFonts w:ascii="Garamond" w:eastAsia="Garamond" w:hAnsi="Garamond" w:cs="Garamond"/>
              </w:rPr>
            </w:pPr>
            <w:r>
              <w:rPr>
                <w:rFonts w:ascii="Garamond" w:eastAsia="Garamond" w:hAnsi="Garamond" w:cs="Garamond"/>
              </w:rPr>
              <w:t>Past outbreak response experience (Yes/No, details)</w:t>
            </w:r>
          </w:p>
        </w:tc>
        <w:tc>
          <w:tcPr>
            <w:tcW w:w="2265" w:type="dxa"/>
            <w:tcMar>
              <w:top w:w="0" w:type="dxa"/>
              <w:left w:w="100" w:type="dxa"/>
              <w:bottom w:w="0" w:type="dxa"/>
              <w:right w:w="100" w:type="dxa"/>
            </w:tcMar>
          </w:tcPr>
          <w:p w14:paraId="69E47503" w14:textId="77777777" w:rsidR="004416BD" w:rsidRDefault="00057F67">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7C69EDEB"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HSD</w:t>
            </w:r>
          </w:p>
        </w:tc>
      </w:tr>
      <w:tr w:rsidR="004416BD" w14:paraId="405CDDCF" w14:textId="77777777">
        <w:trPr>
          <w:trHeight w:val="1349"/>
        </w:trPr>
        <w:tc>
          <w:tcPr>
            <w:tcW w:w="715" w:type="dxa"/>
            <w:tcMar>
              <w:top w:w="0" w:type="dxa"/>
              <w:left w:w="100" w:type="dxa"/>
              <w:bottom w:w="0" w:type="dxa"/>
              <w:right w:w="100" w:type="dxa"/>
            </w:tcMar>
          </w:tcPr>
          <w:p w14:paraId="5BF49221" w14:textId="77777777" w:rsidR="004416BD" w:rsidRDefault="00057F67">
            <w:pPr>
              <w:spacing w:before="240" w:after="240"/>
              <w:rPr>
                <w:rFonts w:ascii="Garamond" w:eastAsia="Garamond" w:hAnsi="Garamond" w:cs="Garamond"/>
              </w:rPr>
            </w:pPr>
            <w:r>
              <w:rPr>
                <w:rFonts w:ascii="Garamond" w:eastAsia="Garamond" w:hAnsi="Garamond" w:cs="Garamond"/>
              </w:rPr>
              <w:t>7</w:t>
            </w:r>
          </w:p>
        </w:tc>
        <w:tc>
          <w:tcPr>
            <w:tcW w:w="3740" w:type="dxa"/>
            <w:tcMar>
              <w:top w:w="0" w:type="dxa"/>
              <w:left w:w="100" w:type="dxa"/>
              <w:bottom w:w="0" w:type="dxa"/>
              <w:right w:w="100" w:type="dxa"/>
            </w:tcMar>
          </w:tcPr>
          <w:p w14:paraId="5096D7B3" w14:textId="77777777" w:rsidR="004416BD" w:rsidRDefault="00057F67">
            <w:pPr>
              <w:spacing w:before="240" w:after="240"/>
              <w:rPr>
                <w:rFonts w:ascii="Garamond" w:eastAsia="Garamond" w:hAnsi="Garamond" w:cs="Garamond"/>
              </w:rPr>
            </w:pPr>
            <w:r>
              <w:rPr>
                <w:rFonts w:ascii="Garamond" w:eastAsia="Garamond" w:hAnsi="Garamond" w:cs="Garamond"/>
              </w:rPr>
              <w:t>Intersectoral coordination mechanism (Health, Police, LSG, Veterinary, Education)</w:t>
            </w:r>
          </w:p>
        </w:tc>
        <w:tc>
          <w:tcPr>
            <w:tcW w:w="2265" w:type="dxa"/>
            <w:tcMar>
              <w:top w:w="0" w:type="dxa"/>
              <w:left w:w="100" w:type="dxa"/>
              <w:bottom w:w="0" w:type="dxa"/>
              <w:right w:w="100" w:type="dxa"/>
            </w:tcMar>
          </w:tcPr>
          <w:p w14:paraId="45DDD474" w14:textId="77777777" w:rsidR="004416BD" w:rsidRDefault="00057F67">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6A2C4B97"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HSD</w:t>
            </w:r>
          </w:p>
        </w:tc>
      </w:tr>
      <w:tr w:rsidR="004416BD" w14:paraId="451E4F71" w14:textId="77777777">
        <w:trPr>
          <w:trHeight w:val="1052"/>
        </w:trPr>
        <w:tc>
          <w:tcPr>
            <w:tcW w:w="715" w:type="dxa"/>
            <w:tcMar>
              <w:top w:w="0" w:type="dxa"/>
              <w:left w:w="100" w:type="dxa"/>
              <w:bottom w:w="0" w:type="dxa"/>
              <w:right w:w="100" w:type="dxa"/>
            </w:tcMar>
          </w:tcPr>
          <w:p w14:paraId="45B63500" w14:textId="77777777" w:rsidR="004416BD" w:rsidRDefault="00057F67">
            <w:pPr>
              <w:spacing w:before="240" w:after="240"/>
              <w:rPr>
                <w:rFonts w:ascii="Garamond" w:eastAsia="Garamond" w:hAnsi="Garamond" w:cs="Garamond"/>
              </w:rPr>
            </w:pPr>
            <w:r>
              <w:rPr>
                <w:rFonts w:ascii="Garamond" w:eastAsia="Garamond" w:hAnsi="Garamond" w:cs="Garamond"/>
              </w:rPr>
              <w:lastRenderedPageBreak/>
              <w:t>8</w:t>
            </w:r>
          </w:p>
        </w:tc>
        <w:tc>
          <w:tcPr>
            <w:tcW w:w="3740" w:type="dxa"/>
            <w:tcMar>
              <w:top w:w="0" w:type="dxa"/>
              <w:left w:w="100" w:type="dxa"/>
              <w:bottom w:w="0" w:type="dxa"/>
              <w:right w:w="100" w:type="dxa"/>
            </w:tcMar>
          </w:tcPr>
          <w:p w14:paraId="7A1C22EE" w14:textId="77777777" w:rsidR="004416BD" w:rsidRDefault="00057F67">
            <w:pPr>
              <w:spacing w:before="240" w:after="240"/>
              <w:rPr>
                <w:rFonts w:ascii="Garamond" w:eastAsia="Garamond" w:hAnsi="Garamond" w:cs="Garamond"/>
              </w:rPr>
            </w:pPr>
            <w:r>
              <w:rPr>
                <w:rFonts w:ascii="Garamond" w:eastAsia="Garamond" w:hAnsi="Garamond" w:cs="Garamond"/>
              </w:rPr>
              <w:t>Mock drills conducted in last 12 months (Yes/No)</w:t>
            </w:r>
          </w:p>
        </w:tc>
        <w:tc>
          <w:tcPr>
            <w:tcW w:w="2265" w:type="dxa"/>
            <w:tcMar>
              <w:top w:w="0" w:type="dxa"/>
              <w:left w:w="100" w:type="dxa"/>
              <w:bottom w:w="0" w:type="dxa"/>
              <w:right w:w="100" w:type="dxa"/>
            </w:tcMar>
          </w:tcPr>
          <w:p w14:paraId="2474EDD0" w14:textId="77777777" w:rsidR="004416BD" w:rsidRDefault="00057F67">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34D40706"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HSD</w:t>
            </w:r>
          </w:p>
        </w:tc>
      </w:tr>
      <w:tr w:rsidR="004416BD" w14:paraId="0B795FFD" w14:textId="77777777">
        <w:trPr>
          <w:trHeight w:val="1052"/>
        </w:trPr>
        <w:tc>
          <w:tcPr>
            <w:tcW w:w="715" w:type="dxa"/>
            <w:tcMar>
              <w:top w:w="0" w:type="dxa"/>
              <w:left w:w="100" w:type="dxa"/>
              <w:bottom w:w="0" w:type="dxa"/>
              <w:right w:w="100" w:type="dxa"/>
            </w:tcMar>
          </w:tcPr>
          <w:p w14:paraId="36DA68DC" w14:textId="77777777" w:rsidR="004416BD" w:rsidRDefault="00057F67">
            <w:pPr>
              <w:spacing w:before="240" w:after="240"/>
              <w:rPr>
                <w:rFonts w:ascii="Garamond" w:eastAsia="Garamond" w:hAnsi="Garamond" w:cs="Garamond"/>
              </w:rPr>
            </w:pPr>
            <w:r>
              <w:rPr>
                <w:rFonts w:ascii="Garamond" w:eastAsia="Garamond" w:hAnsi="Garamond" w:cs="Garamond"/>
              </w:rPr>
              <w:t>9</w:t>
            </w:r>
          </w:p>
        </w:tc>
        <w:tc>
          <w:tcPr>
            <w:tcW w:w="3740" w:type="dxa"/>
            <w:tcMar>
              <w:top w:w="0" w:type="dxa"/>
              <w:left w:w="100" w:type="dxa"/>
              <w:bottom w:w="0" w:type="dxa"/>
              <w:right w:w="100" w:type="dxa"/>
            </w:tcMar>
          </w:tcPr>
          <w:p w14:paraId="73F58C59" w14:textId="77777777" w:rsidR="004416BD" w:rsidRDefault="00057F67">
            <w:pPr>
              <w:spacing w:before="240" w:after="240"/>
              <w:rPr>
                <w:rFonts w:ascii="Garamond" w:eastAsia="Garamond" w:hAnsi="Garamond" w:cs="Garamond"/>
              </w:rPr>
            </w:pPr>
            <w:r>
              <w:rPr>
                <w:rFonts w:ascii="Garamond" w:eastAsia="Garamond" w:hAnsi="Garamond" w:cs="Garamond"/>
              </w:rPr>
              <w:t>Training coverage for staff/volunteers (Yes/No)</w:t>
            </w:r>
          </w:p>
        </w:tc>
        <w:tc>
          <w:tcPr>
            <w:tcW w:w="2265" w:type="dxa"/>
            <w:tcMar>
              <w:top w:w="0" w:type="dxa"/>
              <w:left w:w="100" w:type="dxa"/>
              <w:bottom w:w="0" w:type="dxa"/>
              <w:right w:w="100" w:type="dxa"/>
            </w:tcMar>
          </w:tcPr>
          <w:p w14:paraId="2E1616AA" w14:textId="77777777" w:rsidR="004416BD" w:rsidRDefault="00057F67">
            <w:pPr>
              <w:spacing w:before="240" w:after="240"/>
              <w:rPr>
                <w:rFonts w:ascii="Garamond" w:eastAsia="Garamond" w:hAnsi="Garamond" w:cs="Garamond"/>
              </w:rPr>
            </w:pPr>
            <w:r>
              <w:rPr>
                <w:rFonts w:ascii="Garamond" w:eastAsia="Garamond" w:hAnsi="Garamond" w:cs="Garamond"/>
              </w:rPr>
              <w:t>YES</w:t>
            </w:r>
          </w:p>
        </w:tc>
        <w:tc>
          <w:tcPr>
            <w:tcW w:w="2220" w:type="dxa"/>
            <w:tcMar>
              <w:top w:w="0" w:type="dxa"/>
              <w:left w:w="100" w:type="dxa"/>
              <w:bottom w:w="0" w:type="dxa"/>
              <w:right w:w="100" w:type="dxa"/>
            </w:tcMar>
          </w:tcPr>
          <w:p w14:paraId="207033A1"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HSD</w:t>
            </w:r>
          </w:p>
        </w:tc>
      </w:tr>
    </w:tbl>
    <w:p w14:paraId="4A641EBD" w14:textId="77777777" w:rsidR="004416BD" w:rsidRDefault="004416BD">
      <w:pPr>
        <w:spacing w:before="240" w:after="240"/>
        <w:rPr>
          <w:rFonts w:ascii="Garamond" w:eastAsia="Garamond" w:hAnsi="Garamond" w:cs="Garamond"/>
        </w:rPr>
      </w:pPr>
    </w:p>
    <w:p w14:paraId="7DFC0A7A" w14:textId="77777777" w:rsidR="004416BD" w:rsidRDefault="004416BD">
      <w:pPr>
        <w:spacing w:before="240" w:after="240"/>
        <w:rPr>
          <w:rFonts w:ascii="Garamond" w:eastAsia="Garamond" w:hAnsi="Garamond" w:cs="Garamond"/>
        </w:rPr>
      </w:pPr>
    </w:p>
    <w:p w14:paraId="492AF802" w14:textId="77777777" w:rsidR="004416BD" w:rsidRDefault="004416BD">
      <w:pPr>
        <w:spacing w:before="240" w:after="240"/>
        <w:rPr>
          <w:rFonts w:ascii="Garamond" w:eastAsia="Garamond" w:hAnsi="Garamond" w:cs="Garamond"/>
        </w:rPr>
      </w:pPr>
    </w:p>
    <w:p w14:paraId="10795127" w14:textId="77777777" w:rsidR="004416BD" w:rsidRDefault="00057F67">
      <w:pPr>
        <w:spacing w:before="240" w:after="240"/>
        <w:rPr>
          <w:rFonts w:ascii="Garamond" w:eastAsia="Garamond" w:hAnsi="Garamond" w:cs="Garamond"/>
          <w:b/>
          <w:bCs/>
        </w:rPr>
      </w:pPr>
      <w:r>
        <w:rPr>
          <w:rFonts w:ascii="Garamond" w:eastAsia="Garamond" w:hAnsi="Garamond" w:cs="Garamond"/>
          <w:b/>
          <w:bCs/>
        </w:rPr>
        <w:t>L. Surveillance &amp; Data Systems</w:t>
      </w:r>
    </w:p>
    <w:tbl>
      <w:tblPr>
        <w:tblStyle w:val="affffb"/>
        <w:tblW w:w="894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95"/>
        <w:gridCol w:w="3590"/>
        <w:gridCol w:w="2250"/>
        <w:gridCol w:w="2205"/>
      </w:tblGrid>
      <w:tr w:rsidR="004416BD" w14:paraId="222C2E1E" w14:textId="77777777">
        <w:trPr>
          <w:trHeight w:val="20"/>
        </w:trPr>
        <w:tc>
          <w:tcPr>
            <w:tcW w:w="895" w:type="dxa"/>
            <w:tcMar>
              <w:top w:w="0" w:type="dxa"/>
              <w:left w:w="100" w:type="dxa"/>
              <w:bottom w:w="0" w:type="dxa"/>
              <w:right w:w="100" w:type="dxa"/>
            </w:tcMar>
          </w:tcPr>
          <w:p w14:paraId="192AF247"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Sl. No.</w:t>
            </w:r>
          </w:p>
        </w:tc>
        <w:tc>
          <w:tcPr>
            <w:tcW w:w="3590" w:type="dxa"/>
            <w:tcMar>
              <w:top w:w="0" w:type="dxa"/>
              <w:left w:w="100" w:type="dxa"/>
              <w:bottom w:w="0" w:type="dxa"/>
              <w:right w:w="100" w:type="dxa"/>
            </w:tcMar>
          </w:tcPr>
          <w:p w14:paraId="1F9D4E9C"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70DD6EB7"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79ED5D96"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Source / Remarks</w:t>
            </w:r>
          </w:p>
        </w:tc>
      </w:tr>
      <w:tr w:rsidR="004416BD" w14:paraId="4A9EEB1C" w14:textId="77777777">
        <w:trPr>
          <w:trHeight w:val="20"/>
        </w:trPr>
        <w:tc>
          <w:tcPr>
            <w:tcW w:w="895" w:type="dxa"/>
            <w:tcMar>
              <w:top w:w="0" w:type="dxa"/>
              <w:left w:w="100" w:type="dxa"/>
              <w:bottom w:w="0" w:type="dxa"/>
              <w:right w:w="100" w:type="dxa"/>
            </w:tcMar>
          </w:tcPr>
          <w:p w14:paraId="13F1FAA9"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1</w:t>
            </w:r>
          </w:p>
        </w:tc>
        <w:tc>
          <w:tcPr>
            <w:tcW w:w="3590" w:type="dxa"/>
            <w:tcMar>
              <w:top w:w="0" w:type="dxa"/>
              <w:left w:w="100" w:type="dxa"/>
              <w:bottom w:w="0" w:type="dxa"/>
              <w:right w:w="100" w:type="dxa"/>
            </w:tcMar>
          </w:tcPr>
          <w:p w14:paraId="4529DCFE"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Digital reporting tools used (e.g., DHIS2, portals)</w:t>
            </w:r>
          </w:p>
        </w:tc>
        <w:tc>
          <w:tcPr>
            <w:tcW w:w="2250" w:type="dxa"/>
            <w:tcMar>
              <w:top w:w="0" w:type="dxa"/>
              <w:left w:w="100" w:type="dxa"/>
              <w:bottom w:w="0" w:type="dxa"/>
              <w:right w:w="100" w:type="dxa"/>
            </w:tcMar>
          </w:tcPr>
          <w:p w14:paraId="720FCD91"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634E36F3"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HSD</w:t>
            </w:r>
          </w:p>
        </w:tc>
      </w:tr>
      <w:tr w:rsidR="004416BD" w14:paraId="5ED4AF8D" w14:textId="77777777">
        <w:trPr>
          <w:trHeight w:val="20"/>
        </w:trPr>
        <w:tc>
          <w:tcPr>
            <w:tcW w:w="895" w:type="dxa"/>
            <w:tcMar>
              <w:top w:w="0" w:type="dxa"/>
              <w:left w:w="100" w:type="dxa"/>
              <w:bottom w:w="0" w:type="dxa"/>
              <w:right w:w="100" w:type="dxa"/>
            </w:tcMar>
          </w:tcPr>
          <w:p w14:paraId="4DAE5B0D"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2</w:t>
            </w:r>
          </w:p>
        </w:tc>
        <w:tc>
          <w:tcPr>
            <w:tcW w:w="3590" w:type="dxa"/>
            <w:tcMar>
              <w:top w:w="0" w:type="dxa"/>
              <w:left w:w="100" w:type="dxa"/>
              <w:bottom w:w="0" w:type="dxa"/>
              <w:right w:w="100" w:type="dxa"/>
            </w:tcMar>
          </w:tcPr>
          <w:p w14:paraId="34E7DF4F"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Availability of line-listing format (Yes/No)</w:t>
            </w:r>
          </w:p>
        </w:tc>
        <w:tc>
          <w:tcPr>
            <w:tcW w:w="2250" w:type="dxa"/>
            <w:tcMar>
              <w:top w:w="0" w:type="dxa"/>
              <w:left w:w="100" w:type="dxa"/>
              <w:bottom w:w="0" w:type="dxa"/>
              <w:right w:w="100" w:type="dxa"/>
            </w:tcMar>
          </w:tcPr>
          <w:p w14:paraId="3E6EAE85"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3729EF78"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HSD</w:t>
            </w:r>
          </w:p>
        </w:tc>
      </w:tr>
      <w:tr w:rsidR="004416BD" w14:paraId="5C523BE0" w14:textId="77777777">
        <w:trPr>
          <w:trHeight w:val="20"/>
        </w:trPr>
        <w:tc>
          <w:tcPr>
            <w:tcW w:w="895" w:type="dxa"/>
            <w:tcMar>
              <w:top w:w="0" w:type="dxa"/>
              <w:left w:w="100" w:type="dxa"/>
              <w:bottom w:w="0" w:type="dxa"/>
              <w:right w:w="100" w:type="dxa"/>
            </w:tcMar>
          </w:tcPr>
          <w:p w14:paraId="205F8FB6"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3</w:t>
            </w:r>
          </w:p>
        </w:tc>
        <w:tc>
          <w:tcPr>
            <w:tcW w:w="3590" w:type="dxa"/>
            <w:tcMar>
              <w:top w:w="0" w:type="dxa"/>
              <w:left w:w="100" w:type="dxa"/>
              <w:bottom w:w="0" w:type="dxa"/>
              <w:right w:w="100" w:type="dxa"/>
            </w:tcMar>
          </w:tcPr>
          <w:p w14:paraId="0D190AA5"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Contact tracing team identified (Yes/No)</w:t>
            </w:r>
          </w:p>
        </w:tc>
        <w:tc>
          <w:tcPr>
            <w:tcW w:w="2250" w:type="dxa"/>
            <w:tcMar>
              <w:top w:w="0" w:type="dxa"/>
              <w:left w:w="100" w:type="dxa"/>
              <w:bottom w:w="0" w:type="dxa"/>
              <w:right w:w="100" w:type="dxa"/>
            </w:tcMar>
          </w:tcPr>
          <w:p w14:paraId="14BA0109"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3EC66660"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HSD</w:t>
            </w:r>
          </w:p>
        </w:tc>
      </w:tr>
      <w:tr w:rsidR="004416BD" w14:paraId="04B3C4F4" w14:textId="77777777">
        <w:trPr>
          <w:trHeight w:val="20"/>
        </w:trPr>
        <w:tc>
          <w:tcPr>
            <w:tcW w:w="895" w:type="dxa"/>
            <w:tcMar>
              <w:top w:w="0" w:type="dxa"/>
              <w:left w:w="100" w:type="dxa"/>
              <w:bottom w:w="0" w:type="dxa"/>
              <w:right w:w="100" w:type="dxa"/>
            </w:tcMar>
          </w:tcPr>
          <w:p w14:paraId="59CFF9C2"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4</w:t>
            </w:r>
          </w:p>
        </w:tc>
        <w:tc>
          <w:tcPr>
            <w:tcW w:w="3590" w:type="dxa"/>
            <w:tcMar>
              <w:top w:w="0" w:type="dxa"/>
              <w:left w:w="100" w:type="dxa"/>
              <w:bottom w:w="0" w:type="dxa"/>
              <w:right w:w="100" w:type="dxa"/>
            </w:tcMar>
          </w:tcPr>
          <w:p w14:paraId="1AAD6B35"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Mapping of high-risk households available (Yes/No)</w:t>
            </w:r>
          </w:p>
        </w:tc>
        <w:tc>
          <w:tcPr>
            <w:tcW w:w="2250" w:type="dxa"/>
            <w:tcMar>
              <w:top w:w="0" w:type="dxa"/>
              <w:left w:w="100" w:type="dxa"/>
              <w:bottom w:w="0" w:type="dxa"/>
              <w:right w:w="100" w:type="dxa"/>
            </w:tcMar>
          </w:tcPr>
          <w:p w14:paraId="09F6A108"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558C5C0A"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HSD</w:t>
            </w:r>
          </w:p>
        </w:tc>
      </w:tr>
      <w:tr w:rsidR="004416BD" w14:paraId="0FD08156" w14:textId="77777777">
        <w:trPr>
          <w:trHeight w:val="20"/>
        </w:trPr>
        <w:tc>
          <w:tcPr>
            <w:tcW w:w="895" w:type="dxa"/>
            <w:tcMar>
              <w:top w:w="0" w:type="dxa"/>
              <w:left w:w="100" w:type="dxa"/>
              <w:bottom w:w="0" w:type="dxa"/>
              <w:right w:w="100" w:type="dxa"/>
            </w:tcMar>
          </w:tcPr>
          <w:p w14:paraId="7F976588"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5</w:t>
            </w:r>
          </w:p>
        </w:tc>
        <w:tc>
          <w:tcPr>
            <w:tcW w:w="3590" w:type="dxa"/>
            <w:tcMar>
              <w:top w:w="0" w:type="dxa"/>
              <w:left w:w="100" w:type="dxa"/>
              <w:bottom w:w="0" w:type="dxa"/>
              <w:right w:w="100" w:type="dxa"/>
            </w:tcMar>
          </w:tcPr>
          <w:p w14:paraId="6E1F08A4"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Testing sample transport mechanism (Yes/No)</w:t>
            </w:r>
          </w:p>
        </w:tc>
        <w:tc>
          <w:tcPr>
            <w:tcW w:w="2250" w:type="dxa"/>
            <w:tcMar>
              <w:top w:w="0" w:type="dxa"/>
              <w:left w:w="100" w:type="dxa"/>
              <w:bottom w:w="0" w:type="dxa"/>
              <w:right w:w="100" w:type="dxa"/>
            </w:tcMar>
          </w:tcPr>
          <w:p w14:paraId="379B6DB2"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60CC11B7"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HSD</w:t>
            </w:r>
          </w:p>
        </w:tc>
      </w:tr>
      <w:tr w:rsidR="004416BD" w14:paraId="2C75CF6D" w14:textId="77777777">
        <w:trPr>
          <w:trHeight w:val="20"/>
        </w:trPr>
        <w:tc>
          <w:tcPr>
            <w:tcW w:w="895" w:type="dxa"/>
            <w:tcMar>
              <w:top w:w="0" w:type="dxa"/>
              <w:left w:w="100" w:type="dxa"/>
              <w:bottom w:w="0" w:type="dxa"/>
              <w:right w:w="100" w:type="dxa"/>
            </w:tcMar>
          </w:tcPr>
          <w:p w14:paraId="4CFE6A47"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6</w:t>
            </w:r>
          </w:p>
        </w:tc>
        <w:tc>
          <w:tcPr>
            <w:tcW w:w="3590" w:type="dxa"/>
            <w:tcMar>
              <w:top w:w="0" w:type="dxa"/>
              <w:left w:w="100" w:type="dxa"/>
              <w:bottom w:w="0" w:type="dxa"/>
              <w:right w:w="100" w:type="dxa"/>
            </w:tcMar>
          </w:tcPr>
          <w:p w14:paraId="573FFBCF"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Reporting timeline adherence (good/average/poor)</w:t>
            </w:r>
          </w:p>
        </w:tc>
        <w:tc>
          <w:tcPr>
            <w:tcW w:w="2250" w:type="dxa"/>
            <w:tcMar>
              <w:top w:w="0" w:type="dxa"/>
              <w:left w:w="100" w:type="dxa"/>
              <w:bottom w:w="0" w:type="dxa"/>
              <w:right w:w="100" w:type="dxa"/>
            </w:tcMar>
          </w:tcPr>
          <w:p w14:paraId="4CAC221E"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GOOD</w:t>
            </w:r>
          </w:p>
        </w:tc>
        <w:tc>
          <w:tcPr>
            <w:tcW w:w="2205" w:type="dxa"/>
            <w:tcMar>
              <w:top w:w="0" w:type="dxa"/>
              <w:left w:w="100" w:type="dxa"/>
              <w:bottom w:w="0" w:type="dxa"/>
              <w:right w:w="100" w:type="dxa"/>
            </w:tcMar>
          </w:tcPr>
          <w:p w14:paraId="02A5C4A6"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HSD</w:t>
            </w:r>
          </w:p>
        </w:tc>
      </w:tr>
      <w:tr w:rsidR="004416BD" w14:paraId="644F9FDE" w14:textId="77777777">
        <w:trPr>
          <w:trHeight w:val="570"/>
        </w:trPr>
        <w:tc>
          <w:tcPr>
            <w:tcW w:w="895" w:type="dxa"/>
            <w:tcMar>
              <w:top w:w="0" w:type="dxa"/>
              <w:left w:w="100" w:type="dxa"/>
              <w:bottom w:w="0" w:type="dxa"/>
              <w:right w:w="100" w:type="dxa"/>
            </w:tcMar>
          </w:tcPr>
          <w:p w14:paraId="3EA34824"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7</w:t>
            </w:r>
          </w:p>
        </w:tc>
        <w:tc>
          <w:tcPr>
            <w:tcW w:w="3590" w:type="dxa"/>
            <w:tcMar>
              <w:top w:w="0" w:type="dxa"/>
              <w:left w:w="100" w:type="dxa"/>
              <w:bottom w:w="0" w:type="dxa"/>
              <w:right w:w="100" w:type="dxa"/>
            </w:tcMar>
          </w:tcPr>
          <w:p w14:paraId="191358C2"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Data sharing between departments (Yes/No)</w:t>
            </w:r>
          </w:p>
        </w:tc>
        <w:tc>
          <w:tcPr>
            <w:tcW w:w="2250" w:type="dxa"/>
            <w:tcMar>
              <w:top w:w="0" w:type="dxa"/>
              <w:left w:w="100" w:type="dxa"/>
              <w:bottom w:w="0" w:type="dxa"/>
              <w:right w:w="100" w:type="dxa"/>
            </w:tcMar>
          </w:tcPr>
          <w:p w14:paraId="1640CF7D"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4F64AD0D"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HSD</w:t>
            </w:r>
          </w:p>
        </w:tc>
      </w:tr>
      <w:tr w:rsidR="004416BD" w14:paraId="52321E6D" w14:textId="77777777">
        <w:trPr>
          <w:trHeight w:val="405"/>
        </w:trPr>
        <w:tc>
          <w:tcPr>
            <w:tcW w:w="895" w:type="dxa"/>
            <w:tcMar>
              <w:top w:w="0" w:type="dxa"/>
              <w:left w:w="100" w:type="dxa"/>
              <w:bottom w:w="0" w:type="dxa"/>
              <w:right w:w="100" w:type="dxa"/>
            </w:tcMar>
          </w:tcPr>
          <w:p w14:paraId="5DB4E0D0" w14:textId="77777777" w:rsidR="004416BD" w:rsidRDefault="00057F67">
            <w:pPr>
              <w:spacing w:before="240" w:after="240" w:line="240" w:lineRule="auto"/>
              <w:rPr>
                <w:rFonts w:ascii="Garamond" w:eastAsia="Garamond" w:hAnsi="Garamond" w:cs="Garamond"/>
              </w:rPr>
            </w:pPr>
            <w:r>
              <w:rPr>
                <w:rFonts w:ascii="Garamond" w:eastAsia="Garamond" w:hAnsi="Garamond" w:cs="Garamond"/>
              </w:rPr>
              <w:lastRenderedPageBreak/>
              <w:t>8</w:t>
            </w:r>
          </w:p>
        </w:tc>
        <w:tc>
          <w:tcPr>
            <w:tcW w:w="3590" w:type="dxa"/>
            <w:tcMar>
              <w:top w:w="0" w:type="dxa"/>
              <w:left w:w="100" w:type="dxa"/>
              <w:bottom w:w="0" w:type="dxa"/>
              <w:right w:w="100" w:type="dxa"/>
            </w:tcMar>
          </w:tcPr>
          <w:p w14:paraId="7F216B3E"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Availability of dashboard for monitoring (Yes/No)</w:t>
            </w:r>
          </w:p>
        </w:tc>
        <w:tc>
          <w:tcPr>
            <w:tcW w:w="2250" w:type="dxa"/>
            <w:tcMar>
              <w:top w:w="0" w:type="dxa"/>
              <w:left w:w="100" w:type="dxa"/>
              <w:bottom w:w="0" w:type="dxa"/>
              <w:right w:w="100" w:type="dxa"/>
            </w:tcMar>
          </w:tcPr>
          <w:p w14:paraId="401C2801"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YES</w:t>
            </w:r>
          </w:p>
        </w:tc>
        <w:tc>
          <w:tcPr>
            <w:tcW w:w="2205" w:type="dxa"/>
            <w:tcMar>
              <w:top w:w="0" w:type="dxa"/>
              <w:left w:w="100" w:type="dxa"/>
              <w:bottom w:w="0" w:type="dxa"/>
              <w:right w:w="100" w:type="dxa"/>
            </w:tcMar>
          </w:tcPr>
          <w:p w14:paraId="13377938"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HSD</w:t>
            </w:r>
          </w:p>
        </w:tc>
      </w:tr>
    </w:tbl>
    <w:p w14:paraId="67C62791" w14:textId="77777777" w:rsidR="004416BD" w:rsidRDefault="004416BD">
      <w:pPr>
        <w:spacing w:before="240" w:after="240"/>
        <w:rPr>
          <w:rFonts w:ascii="Garamond" w:eastAsia="Garamond" w:hAnsi="Garamond" w:cs="Garamond"/>
        </w:rPr>
      </w:pPr>
    </w:p>
    <w:p w14:paraId="37E8DC10" w14:textId="77777777" w:rsidR="004416BD" w:rsidRDefault="00057F67">
      <w:pPr>
        <w:spacing w:before="240" w:after="240"/>
        <w:rPr>
          <w:rFonts w:ascii="Garamond" w:eastAsia="Garamond" w:hAnsi="Garamond" w:cs="Garamond"/>
          <w:b/>
          <w:bCs/>
        </w:rPr>
      </w:pPr>
      <w:r>
        <w:rPr>
          <w:rFonts w:ascii="Garamond" w:eastAsia="Garamond" w:hAnsi="Garamond" w:cs="Garamond"/>
          <w:b/>
          <w:bCs/>
        </w:rPr>
        <w:t>M. Additional Notes &amp; Observations</w:t>
      </w:r>
    </w:p>
    <w:tbl>
      <w:tblPr>
        <w:tblStyle w:val="affffc"/>
        <w:tblW w:w="892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805"/>
        <w:gridCol w:w="3665"/>
        <w:gridCol w:w="2250"/>
        <w:gridCol w:w="2205"/>
      </w:tblGrid>
      <w:tr w:rsidR="004416BD" w14:paraId="58F09958" w14:textId="77777777">
        <w:trPr>
          <w:trHeight w:val="20"/>
        </w:trPr>
        <w:tc>
          <w:tcPr>
            <w:tcW w:w="805" w:type="dxa"/>
            <w:tcMar>
              <w:top w:w="0" w:type="dxa"/>
              <w:left w:w="100" w:type="dxa"/>
              <w:bottom w:w="0" w:type="dxa"/>
              <w:right w:w="100" w:type="dxa"/>
            </w:tcMar>
          </w:tcPr>
          <w:p w14:paraId="7B4F2B59"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Sl. No.</w:t>
            </w:r>
          </w:p>
        </w:tc>
        <w:tc>
          <w:tcPr>
            <w:tcW w:w="3665" w:type="dxa"/>
            <w:tcMar>
              <w:top w:w="0" w:type="dxa"/>
              <w:left w:w="100" w:type="dxa"/>
              <w:bottom w:w="0" w:type="dxa"/>
              <w:right w:w="100" w:type="dxa"/>
            </w:tcMar>
          </w:tcPr>
          <w:p w14:paraId="273EF7DC"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Indicator / Field</w:t>
            </w:r>
          </w:p>
        </w:tc>
        <w:tc>
          <w:tcPr>
            <w:tcW w:w="2250" w:type="dxa"/>
            <w:tcMar>
              <w:top w:w="0" w:type="dxa"/>
              <w:left w:w="100" w:type="dxa"/>
              <w:bottom w:w="0" w:type="dxa"/>
              <w:right w:w="100" w:type="dxa"/>
            </w:tcMar>
          </w:tcPr>
          <w:p w14:paraId="35B77695"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Baseline Data (Value / Description)</w:t>
            </w:r>
          </w:p>
        </w:tc>
        <w:tc>
          <w:tcPr>
            <w:tcW w:w="2205" w:type="dxa"/>
            <w:tcMar>
              <w:top w:w="0" w:type="dxa"/>
              <w:left w:w="100" w:type="dxa"/>
              <w:bottom w:w="0" w:type="dxa"/>
              <w:right w:w="100" w:type="dxa"/>
            </w:tcMar>
          </w:tcPr>
          <w:p w14:paraId="5A4D0CCA"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Source / Remarks</w:t>
            </w:r>
          </w:p>
        </w:tc>
      </w:tr>
      <w:tr w:rsidR="004416BD" w14:paraId="38D4B4E8" w14:textId="77777777">
        <w:trPr>
          <w:trHeight w:val="20"/>
        </w:trPr>
        <w:tc>
          <w:tcPr>
            <w:tcW w:w="805" w:type="dxa"/>
            <w:tcMar>
              <w:top w:w="0" w:type="dxa"/>
              <w:left w:w="100" w:type="dxa"/>
              <w:bottom w:w="0" w:type="dxa"/>
              <w:right w:w="100" w:type="dxa"/>
            </w:tcMar>
          </w:tcPr>
          <w:p w14:paraId="21379764"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1</w:t>
            </w:r>
          </w:p>
        </w:tc>
        <w:tc>
          <w:tcPr>
            <w:tcW w:w="3665" w:type="dxa"/>
            <w:tcMar>
              <w:top w:w="0" w:type="dxa"/>
              <w:left w:w="100" w:type="dxa"/>
              <w:bottom w:w="0" w:type="dxa"/>
              <w:right w:w="100" w:type="dxa"/>
            </w:tcMar>
          </w:tcPr>
          <w:p w14:paraId="6CB7A9AC"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Key challenges perceived by LSG</w:t>
            </w:r>
          </w:p>
        </w:tc>
        <w:tc>
          <w:tcPr>
            <w:tcW w:w="2250" w:type="dxa"/>
            <w:tcMar>
              <w:top w:w="0" w:type="dxa"/>
              <w:left w:w="100" w:type="dxa"/>
              <w:bottom w:w="0" w:type="dxa"/>
              <w:right w:w="100" w:type="dxa"/>
            </w:tcMar>
          </w:tcPr>
          <w:p w14:paraId="5CF51D39"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 xml:space="preserve">Rapid urbanization and poor waste management in </w:t>
            </w:r>
            <w:proofErr w:type="spellStart"/>
            <w:r>
              <w:rPr>
                <w:rFonts w:ascii="Garamond" w:eastAsia="Garamond" w:hAnsi="Garamond" w:cs="Garamond"/>
              </w:rPr>
              <w:t>Payyanur</w:t>
            </w:r>
            <w:proofErr w:type="spellEnd"/>
            <w:r>
              <w:rPr>
                <w:rFonts w:ascii="Garamond" w:eastAsia="Garamond" w:hAnsi="Garamond" w:cs="Garamond"/>
              </w:rPr>
              <w:t xml:space="preserve"> create fertile breeding grounds for vectors, complicating Dengue containment efforts. Frequent monsoon flooding triggers seasonal spikes in Leptospirosis and Hepatitis</w:t>
            </w:r>
            <w:r>
              <w:rPr>
                <w:rFonts w:ascii="Garamond" w:eastAsia="Garamond" w:hAnsi="Garamond" w:cs="Garamond"/>
              </w:rPr>
              <w:t xml:space="preserve"> by contaminating local water sources and soil. Additionally, public complacency regarding sanitation and delayed clinical testing hinder the effectiveness of early intervention strategies. </w:t>
            </w:r>
          </w:p>
        </w:tc>
        <w:tc>
          <w:tcPr>
            <w:tcW w:w="2205" w:type="dxa"/>
            <w:tcMar>
              <w:top w:w="0" w:type="dxa"/>
              <w:left w:w="100" w:type="dxa"/>
              <w:bottom w:w="0" w:type="dxa"/>
              <w:right w:w="100" w:type="dxa"/>
            </w:tcMar>
          </w:tcPr>
          <w:p w14:paraId="426F09B8"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HSD</w:t>
            </w:r>
          </w:p>
        </w:tc>
      </w:tr>
      <w:tr w:rsidR="004416BD" w14:paraId="09E314DE" w14:textId="77777777">
        <w:trPr>
          <w:trHeight w:val="20"/>
        </w:trPr>
        <w:tc>
          <w:tcPr>
            <w:tcW w:w="805" w:type="dxa"/>
            <w:tcMar>
              <w:top w:w="0" w:type="dxa"/>
              <w:left w:w="100" w:type="dxa"/>
              <w:bottom w:w="0" w:type="dxa"/>
              <w:right w:w="100" w:type="dxa"/>
            </w:tcMar>
          </w:tcPr>
          <w:p w14:paraId="532CF2AF"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2</w:t>
            </w:r>
          </w:p>
        </w:tc>
        <w:tc>
          <w:tcPr>
            <w:tcW w:w="3665" w:type="dxa"/>
            <w:tcMar>
              <w:top w:w="0" w:type="dxa"/>
              <w:left w:w="100" w:type="dxa"/>
              <w:bottom w:w="0" w:type="dxa"/>
              <w:right w:w="100" w:type="dxa"/>
            </w:tcMar>
          </w:tcPr>
          <w:p w14:paraId="7E670B92"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Top 5 high-risk wards (reason)</w:t>
            </w:r>
          </w:p>
        </w:tc>
        <w:tc>
          <w:tcPr>
            <w:tcW w:w="2250" w:type="dxa"/>
            <w:tcMar>
              <w:top w:w="0" w:type="dxa"/>
              <w:left w:w="100" w:type="dxa"/>
              <w:bottom w:w="0" w:type="dxa"/>
              <w:right w:w="100" w:type="dxa"/>
            </w:tcMar>
          </w:tcPr>
          <w:p w14:paraId="5233E4BC"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 xml:space="preserve">14,1,2,5,6 </w:t>
            </w:r>
            <w:proofErr w:type="gramStart"/>
            <w:r>
              <w:rPr>
                <w:rFonts w:ascii="Garamond" w:eastAsia="Garamond" w:hAnsi="Garamond" w:cs="Garamond"/>
              </w:rPr>
              <w:t>( FLOOD</w:t>
            </w:r>
            <w:proofErr w:type="gramEnd"/>
            <w:r>
              <w:rPr>
                <w:rFonts w:ascii="Garamond" w:eastAsia="Garamond" w:hAnsi="Garamond" w:cs="Garamond"/>
              </w:rPr>
              <w:t xml:space="preserve"> PRONE AR</w:t>
            </w:r>
            <w:r>
              <w:rPr>
                <w:rFonts w:ascii="Garamond" w:eastAsia="Garamond" w:hAnsi="Garamond" w:cs="Garamond"/>
              </w:rPr>
              <w:t>EA)</w:t>
            </w:r>
          </w:p>
        </w:tc>
        <w:tc>
          <w:tcPr>
            <w:tcW w:w="2205" w:type="dxa"/>
            <w:tcMar>
              <w:top w:w="0" w:type="dxa"/>
              <w:left w:w="100" w:type="dxa"/>
              <w:bottom w:w="0" w:type="dxa"/>
              <w:right w:w="100" w:type="dxa"/>
            </w:tcMar>
          </w:tcPr>
          <w:p w14:paraId="2BDAF483" w14:textId="77777777" w:rsidR="004416BD" w:rsidRDefault="004416BD">
            <w:pPr>
              <w:spacing w:before="240" w:after="240" w:line="240" w:lineRule="auto"/>
              <w:rPr>
                <w:rFonts w:ascii="Garamond" w:eastAsia="Garamond" w:hAnsi="Garamond" w:cs="Garamond"/>
              </w:rPr>
            </w:pPr>
          </w:p>
        </w:tc>
      </w:tr>
      <w:tr w:rsidR="004416BD" w14:paraId="3A25FC08" w14:textId="77777777">
        <w:trPr>
          <w:trHeight w:val="20"/>
        </w:trPr>
        <w:tc>
          <w:tcPr>
            <w:tcW w:w="805" w:type="dxa"/>
            <w:tcMar>
              <w:top w:w="0" w:type="dxa"/>
              <w:left w:w="100" w:type="dxa"/>
              <w:bottom w:w="0" w:type="dxa"/>
              <w:right w:w="100" w:type="dxa"/>
            </w:tcMar>
          </w:tcPr>
          <w:p w14:paraId="67A442DE"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3</w:t>
            </w:r>
          </w:p>
        </w:tc>
        <w:tc>
          <w:tcPr>
            <w:tcW w:w="3665" w:type="dxa"/>
            <w:tcMar>
              <w:top w:w="0" w:type="dxa"/>
              <w:left w:w="100" w:type="dxa"/>
              <w:bottom w:w="0" w:type="dxa"/>
              <w:right w:w="100" w:type="dxa"/>
            </w:tcMar>
          </w:tcPr>
          <w:p w14:paraId="23A61DA9"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Any unique local risks (industrial pollution, refugee camps, etc.)</w:t>
            </w:r>
          </w:p>
        </w:tc>
        <w:tc>
          <w:tcPr>
            <w:tcW w:w="2250" w:type="dxa"/>
            <w:tcMar>
              <w:top w:w="0" w:type="dxa"/>
              <w:left w:w="100" w:type="dxa"/>
              <w:bottom w:w="0" w:type="dxa"/>
              <w:right w:w="100" w:type="dxa"/>
            </w:tcMar>
          </w:tcPr>
          <w:p w14:paraId="36CC9C29"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0</w:t>
            </w:r>
          </w:p>
        </w:tc>
        <w:tc>
          <w:tcPr>
            <w:tcW w:w="2205" w:type="dxa"/>
            <w:tcMar>
              <w:top w:w="0" w:type="dxa"/>
              <w:left w:w="100" w:type="dxa"/>
              <w:bottom w:w="0" w:type="dxa"/>
              <w:right w:w="100" w:type="dxa"/>
            </w:tcMar>
          </w:tcPr>
          <w:p w14:paraId="628F9A79"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HSD</w:t>
            </w:r>
          </w:p>
        </w:tc>
      </w:tr>
      <w:tr w:rsidR="004416BD" w14:paraId="35A89317" w14:textId="77777777">
        <w:trPr>
          <w:trHeight w:val="20"/>
        </w:trPr>
        <w:tc>
          <w:tcPr>
            <w:tcW w:w="805" w:type="dxa"/>
            <w:tcMar>
              <w:top w:w="0" w:type="dxa"/>
              <w:left w:w="100" w:type="dxa"/>
              <w:bottom w:w="0" w:type="dxa"/>
              <w:right w:w="100" w:type="dxa"/>
            </w:tcMar>
          </w:tcPr>
          <w:p w14:paraId="5E42A435" w14:textId="77777777" w:rsidR="004416BD" w:rsidRDefault="00057F67">
            <w:pPr>
              <w:spacing w:before="240" w:after="240" w:line="240" w:lineRule="auto"/>
              <w:rPr>
                <w:rFonts w:ascii="Garamond" w:eastAsia="Garamond" w:hAnsi="Garamond" w:cs="Garamond"/>
              </w:rPr>
            </w:pPr>
            <w:r>
              <w:rPr>
                <w:rFonts w:ascii="Garamond" w:eastAsia="Garamond" w:hAnsi="Garamond" w:cs="Garamond"/>
              </w:rPr>
              <w:lastRenderedPageBreak/>
              <w:t>4</w:t>
            </w:r>
          </w:p>
        </w:tc>
        <w:tc>
          <w:tcPr>
            <w:tcW w:w="3665" w:type="dxa"/>
            <w:tcMar>
              <w:top w:w="0" w:type="dxa"/>
              <w:left w:w="100" w:type="dxa"/>
              <w:bottom w:w="0" w:type="dxa"/>
              <w:right w:w="100" w:type="dxa"/>
            </w:tcMar>
          </w:tcPr>
          <w:p w14:paraId="3DA27546"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Recommendations for preparedness strengthening</w:t>
            </w:r>
          </w:p>
        </w:tc>
        <w:tc>
          <w:tcPr>
            <w:tcW w:w="2250" w:type="dxa"/>
            <w:tcMar>
              <w:top w:w="0" w:type="dxa"/>
              <w:left w:w="100" w:type="dxa"/>
              <w:bottom w:w="0" w:type="dxa"/>
              <w:right w:w="100" w:type="dxa"/>
            </w:tcMar>
          </w:tcPr>
          <w:p w14:paraId="1C79C71D"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 xml:space="preserve"> Strengthen local surveillance systems by using real-time data tracking to identify and isolate disease clusters before they escalate into outbreaks. Conduct intensive community engagement programs to mandate source reduction at the household level and enc</w:t>
            </w:r>
            <w:r>
              <w:rPr>
                <w:rFonts w:ascii="Garamond" w:eastAsia="Garamond" w:hAnsi="Garamond" w:cs="Garamond"/>
              </w:rPr>
              <w:t>ourage early clinical reporting for fever cases.</w:t>
            </w:r>
          </w:p>
        </w:tc>
        <w:tc>
          <w:tcPr>
            <w:tcW w:w="2205" w:type="dxa"/>
            <w:tcMar>
              <w:top w:w="0" w:type="dxa"/>
              <w:left w:w="100" w:type="dxa"/>
              <w:bottom w:w="0" w:type="dxa"/>
              <w:right w:w="100" w:type="dxa"/>
            </w:tcMar>
          </w:tcPr>
          <w:p w14:paraId="06D85E5C" w14:textId="77777777" w:rsidR="004416BD" w:rsidRDefault="00057F67">
            <w:pPr>
              <w:spacing w:before="240" w:after="240" w:line="240" w:lineRule="auto"/>
              <w:rPr>
                <w:rFonts w:ascii="Garamond" w:eastAsia="Garamond" w:hAnsi="Garamond" w:cs="Garamond"/>
              </w:rPr>
            </w:pPr>
            <w:r>
              <w:rPr>
                <w:rFonts w:ascii="Garamond" w:eastAsia="Garamond" w:hAnsi="Garamond" w:cs="Garamond"/>
              </w:rPr>
              <w:t>HSD</w:t>
            </w:r>
          </w:p>
        </w:tc>
      </w:tr>
    </w:tbl>
    <w:p w14:paraId="1F1F9E84" w14:textId="77777777" w:rsidR="004416BD" w:rsidRDefault="004416BD">
      <w:pPr>
        <w:spacing w:before="240" w:after="240"/>
        <w:rPr>
          <w:rFonts w:ascii="Garamond" w:eastAsia="Garamond" w:hAnsi="Garamond" w:cs="Garamond"/>
        </w:rPr>
      </w:pPr>
    </w:p>
    <w:p w14:paraId="1B10FA88" w14:textId="77777777" w:rsidR="004416BD" w:rsidRDefault="004416BD">
      <w:pPr>
        <w:rPr>
          <w:rFonts w:ascii="Garamond" w:eastAsia="Garamond" w:hAnsi="Garamond" w:cs="Garamond"/>
        </w:rPr>
      </w:pPr>
    </w:p>
    <w:sectPr w:rsidR="004416BD">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FD0198" w14:textId="77777777" w:rsidR="00057F67" w:rsidRDefault="00057F67">
      <w:pPr>
        <w:spacing w:line="240" w:lineRule="auto"/>
      </w:pPr>
      <w:r>
        <w:separator/>
      </w:r>
    </w:p>
  </w:endnote>
  <w:endnote w:type="continuationSeparator" w:id="0">
    <w:p w14:paraId="04E1B045" w14:textId="77777777" w:rsidR="00057F67" w:rsidRDefault="00057F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528AEE18-34C7-4F76-8A52-AA5F482BD2E6}"/>
  </w:font>
  <w:font w:name="Courier New">
    <w:panose1 w:val="02070309020205020404"/>
    <w:charset w:val="00"/>
    <w:family w:val="modern"/>
    <w:pitch w:val="fixed"/>
    <w:sig w:usb0="E0002EFF" w:usb1="C0007843" w:usb2="00000009" w:usb3="00000000" w:csb0="000001FF" w:csb1="00000000"/>
  </w:font>
  <w:font w:name="Roboto">
    <w:charset w:val="00"/>
    <w:family w:val="auto"/>
    <w:pitch w:val="default"/>
    <w:embedRegular r:id="rId2" w:fontKey="{05137F10-9D50-4FEA-B0F7-47188AA480FB}"/>
    <w:embedBold r:id="rId3" w:fontKey="{96F11E4E-35C5-4597-AF9D-C859827A39FB}"/>
    <w:embedItalic r:id="rId4" w:fontKey="{3AE20111-0215-4E3F-B4A1-491E836430C7}"/>
  </w:font>
  <w:font w:name="Aptos">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5" w:fontKey="{EB53409F-E287-4B68-8FE3-BCBDDD476D6A}"/>
  </w:font>
  <w:font w:name="Garamond">
    <w:panose1 w:val="02020404030301010803"/>
    <w:charset w:val="00"/>
    <w:family w:val="roman"/>
    <w:pitch w:val="variable"/>
    <w:sig w:usb0="00000287" w:usb1="00000000" w:usb2="00000000" w:usb3="00000000" w:csb0="0000009F" w:csb1="00000000"/>
    <w:embedRegular r:id="rId6" w:fontKey="{20768102-9314-4424-BF4C-526B7FFFA915}"/>
    <w:embedBold r:id="rId7" w:fontKey="{E7DBDC00-9DD1-4B58-AEE1-9A4622ECA5E2}"/>
    <w:embedItalic r:id="rId8" w:fontKey="{B3591725-4D06-4D46-9F31-14220AA5CA35}"/>
    <w:embedBoldItalic r:id="rId9" w:fontKey="{939B32D9-5DED-4879-9800-E652C26A6C58}"/>
  </w:font>
  <w:font w:name="Baloo Chettan">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rdo">
    <w:charset w:val="00"/>
    <w:family w:val="auto"/>
    <w:pitch w:val="default"/>
    <w:embedRegular r:id="rId10" w:fontKey="{982D93FD-E7FE-4890-A3B5-574D6431752D}"/>
  </w:font>
  <w:font w:name="Cambria Math">
    <w:panose1 w:val="02040503050406030204"/>
    <w:charset w:val="00"/>
    <w:family w:val="roman"/>
    <w:pitch w:val="variable"/>
    <w:sig w:usb0="E00006FF" w:usb1="420024FF" w:usb2="02000000" w:usb3="00000000" w:csb0="0000019F" w:csb1="00000000"/>
    <w:embedRegular r:id="rId11" w:fontKey="{E4AC6048-4B80-433A-8E0A-2D26425E42F9}"/>
  </w:font>
  <w:font w:name="Gungsuh">
    <w:charset w:val="81"/>
    <w:family w:val="roman"/>
    <w:pitch w:val="variable"/>
    <w:sig w:usb0="B00002AF" w:usb1="69D77CFB" w:usb2="00000030" w:usb3="00000000" w:csb0="0008009F" w:csb1="00000000"/>
    <w:embedRegular r:id="rId12" w:subsetted="1" w:fontKey="{51DBE6CE-7072-4476-B63F-2CC9F5F31204}"/>
  </w:font>
  <w:font w:name="Kartika">
    <w:panose1 w:val="02020503030404060203"/>
    <w:charset w:val="00"/>
    <w:family w:val="roman"/>
    <w:pitch w:val="variable"/>
    <w:sig w:usb0="00800003" w:usb1="00000000" w:usb2="00000000" w:usb3="00000000" w:csb0="00000001" w:csb1="00000000"/>
    <w:embedRegular r:id="rId13" w:fontKey="{DFF26433-D702-49B8-9C7A-4A0CFFFF49E0}"/>
  </w:font>
  <w:font w:name="Cambria">
    <w:panose1 w:val="02040503050406030204"/>
    <w:charset w:val="00"/>
    <w:family w:val="roman"/>
    <w:pitch w:val="variable"/>
    <w:sig w:usb0="E00006FF" w:usb1="420024FF" w:usb2="02000000" w:usb3="00000000" w:csb0="0000019F" w:csb1="00000000"/>
    <w:embedRegular r:id="rId14" w:fontKey="{2BEA4A11-B01A-4418-9C5A-95642D652B4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D4C3B" w14:textId="77777777" w:rsidR="004416BD" w:rsidRDefault="00057F67">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g">
          <w:drawing>
            <wp:anchor distT="0" distB="0" distL="114300" distR="114300" simplePos="0" relativeHeight="251659264" behindDoc="0" locked="0" layoutInCell="1" hidden="0" allowOverlap="1" wp14:anchorId="2F85CC6E" wp14:editId="3B0058C6">
              <wp:simplePos x="0" y="0"/>
              <wp:positionH relativeFrom="column">
                <wp:posOffset>-980437</wp:posOffset>
              </wp:positionH>
              <wp:positionV relativeFrom="paragraph">
                <wp:posOffset>-309242</wp:posOffset>
              </wp:positionV>
              <wp:extent cx="7681595" cy="930275"/>
              <wp:effectExtent l="0" t="0" r="0" b="0"/>
              <wp:wrapNone/>
              <wp:docPr id="1" name="Rectangle 1"/>
              <wp:cNvGraphicFramePr/>
              <a:graphic xmlns:a="http://schemas.openxmlformats.org/drawingml/2006/main">
                <a:graphicData uri="http://schemas.microsoft.com/office/word/2010/wordprocessingShape">
                  <wps:wsp>
                    <wps:cNvSpPr/>
                    <wps:spPr>
                      <a:xfrm>
                        <a:off x="1514728" y="3324388"/>
                        <a:ext cx="7662545" cy="911225"/>
                      </a:xfrm>
                      <a:prstGeom prst="rect">
                        <a:avLst/>
                      </a:prstGeom>
                      <a:solidFill>
                        <a:srgbClr val="E1EFD8"/>
                      </a:solidFill>
                      <a:ln>
                        <a:noFill/>
                      </a:ln>
                    </wps:spPr>
                    <wps:txbx>
                      <w:txbxContent>
                        <w:p w14:paraId="0FE0B70E" w14:textId="77777777" w:rsidR="004416BD" w:rsidRDefault="004416BD">
                          <w:pPr>
                            <w:spacing w:line="275" w:lineRule="auto"/>
                            <w:jc w:val="center"/>
                            <w:textDirection w:val="btLr"/>
                          </w:pPr>
                        </w:p>
                      </w:txbxContent>
                    </wps:txbx>
                    <wps:bodyPr spcFirstLastPara="1" wrap="square" lIns="91425" tIns="45675" rIns="91425" bIns="4567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-980437</wp:posOffset>
              </wp:positionH>
              <wp:positionV relativeFrom="paragraph">
                <wp:posOffset>-309242</wp:posOffset>
              </wp:positionV>
              <wp:extent cx="7681595" cy="930275"/>
              <wp:effectExtent b="0" l="0" r="0" t="0"/>
              <wp:wrapNone/>
              <wp:docPr id="1" name="image13.png"/>
              <a:graphic>
                <a:graphicData uri="http://schemas.openxmlformats.org/drawingml/2006/picture">
                  <pic:pic>
                    <pic:nvPicPr>
                      <pic:cNvPr id="0" name="image13.png"/>
                      <pic:cNvPicPr preferRelativeResize="0"/>
                    </pic:nvPicPr>
                    <pic:blipFill>
                      <a:blip r:embed="rId1"/>
                      <a:srcRect/>
                      <a:stretch>
                        <a:fillRect/>
                      </a:stretch>
                    </pic:blipFill>
                    <pic:spPr>
                      <a:xfrm>
                        <a:off x="0" y="0"/>
                        <a:ext cx="7681595" cy="930275"/>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EEDD1B" w14:textId="77777777" w:rsidR="004416BD" w:rsidRDefault="004416BD">
    <w:pPr>
      <w:widowControl w:val="0"/>
      <w:pBdr>
        <w:top w:val="nil"/>
        <w:left w:val="nil"/>
        <w:bottom w:val="nil"/>
        <w:right w:val="nil"/>
        <w:between w:val="nil"/>
      </w:pBdr>
      <w:jc w:val="left"/>
      <w:rPr>
        <w:rFonts w:ascii="Calibri" w:eastAsia="Calibri" w:hAnsi="Calibri" w:cs="Calibri"/>
        <w:color w:val="000000"/>
      </w:rPr>
    </w:pPr>
  </w:p>
  <w:tbl>
    <w:tblPr>
      <w:tblStyle w:val="affffd"/>
      <w:tblW w:w="11347" w:type="dxa"/>
      <w:tblInd w:w="-1283" w:type="dxa"/>
      <w:tblLayout w:type="fixed"/>
      <w:tblLook w:val="0400" w:firstRow="0" w:lastRow="0" w:firstColumn="0" w:lastColumn="0" w:noHBand="0" w:noVBand="1"/>
    </w:tblPr>
    <w:tblGrid>
      <w:gridCol w:w="4525"/>
      <w:gridCol w:w="6822"/>
    </w:tblGrid>
    <w:tr w:rsidR="004416BD" w14:paraId="1AD1D277" w14:textId="77777777">
      <w:trPr>
        <w:trHeight w:val="285"/>
      </w:trPr>
      <w:tc>
        <w:tcPr>
          <w:tcW w:w="4525" w:type="dxa"/>
          <w:shd w:val="clear" w:color="auto" w:fill="4472C4"/>
          <w:tcMar>
            <w:top w:w="0" w:type="dxa"/>
            <w:bottom w:w="0" w:type="dxa"/>
          </w:tcMar>
        </w:tcPr>
        <w:p w14:paraId="5EA534A4" w14:textId="77777777" w:rsidR="004416BD" w:rsidRDefault="004416BD">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02E15DA2" w14:textId="77777777" w:rsidR="004416BD" w:rsidRDefault="004416BD">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4416BD" w14:paraId="48C56DA5" w14:textId="77777777">
      <w:tc>
        <w:tcPr>
          <w:tcW w:w="4525" w:type="dxa"/>
          <w:vAlign w:val="center"/>
        </w:tcPr>
        <w:p w14:paraId="7E83E510" w14:textId="77777777" w:rsidR="004416BD" w:rsidRDefault="004416BD">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24F792BF" w14:textId="00CA43DB" w:rsidR="004416BD" w:rsidRDefault="00057F67">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sidR="00153488">
            <w:rPr>
              <w:rFonts w:ascii="Calibri" w:eastAsia="Calibri" w:hAnsi="Calibri" w:cs="Calibri"/>
              <w:smallCaps/>
              <w:color w:val="808080"/>
              <w:sz w:val="28"/>
              <w:szCs w:val="28"/>
            </w:rPr>
            <w:fldChar w:fldCharType="separate"/>
          </w:r>
          <w:r w:rsidR="00153488">
            <w:rPr>
              <w:rFonts w:ascii="Calibri" w:eastAsia="Calibri" w:hAnsi="Calibri" w:cs="Calibri"/>
              <w:smallCaps/>
              <w:noProof/>
              <w:color w:val="808080"/>
              <w:sz w:val="28"/>
              <w:szCs w:val="28"/>
            </w:rPr>
            <w:t>6</w:t>
          </w:r>
          <w:r>
            <w:rPr>
              <w:rFonts w:ascii="Calibri" w:eastAsia="Calibri" w:hAnsi="Calibri" w:cs="Calibri"/>
              <w:smallCaps/>
              <w:color w:val="808080"/>
              <w:sz w:val="28"/>
              <w:szCs w:val="28"/>
            </w:rPr>
            <w:fldChar w:fldCharType="end"/>
          </w:r>
        </w:p>
      </w:tc>
    </w:tr>
  </w:tbl>
  <w:p w14:paraId="590C3EFD" w14:textId="77777777" w:rsidR="004416BD" w:rsidRDefault="004416BD">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1E1CB0" w14:textId="77777777" w:rsidR="00057F67" w:rsidRDefault="00057F67">
      <w:pPr>
        <w:spacing w:line="240" w:lineRule="auto"/>
      </w:pPr>
      <w:r>
        <w:separator/>
      </w:r>
    </w:p>
  </w:footnote>
  <w:footnote w:type="continuationSeparator" w:id="0">
    <w:p w14:paraId="7621CA19" w14:textId="77777777" w:rsidR="00057F67" w:rsidRDefault="00057F6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4AA1D7" w14:textId="77777777" w:rsidR="004416BD" w:rsidRDefault="00057F67">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g">
          <w:drawing>
            <wp:anchor distT="0" distB="0" distL="114300" distR="114300" simplePos="0" relativeHeight="251658240" behindDoc="0" locked="0" layoutInCell="1" hidden="0" allowOverlap="1" wp14:anchorId="00AE7CC8" wp14:editId="40F5C4A5">
              <wp:simplePos x="0" y="0"/>
              <wp:positionH relativeFrom="column">
                <wp:posOffset>-895346</wp:posOffset>
              </wp:positionH>
              <wp:positionV relativeFrom="paragraph">
                <wp:posOffset>-558162</wp:posOffset>
              </wp:positionV>
              <wp:extent cx="7533005" cy="855980"/>
              <wp:effectExtent l="0" t="0" r="0" b="0"/>
              <wp:wrapNone/>
              <wp:docPr id="3" name="Rectangle 3"/>
              <wp:cNvGraphicFramePr/>
              <a:graphic xmlns:a="http://schemas.openxmlformats.org/drawingml/2006/main">
                <a:graphicData uri="http://schemas.microsoft.com/office/word/2010/wordprocessingShape">
                  <wps:wsp>
                    <wps:cNvSpPr/>
                    <wps:spPr>
                      <a:xfrm>
                        <a:off x="1589023" y="3361535"/>
                        <a:ext cx="7513955" cy="836930"/>
                      </a:xfrm>
                      <a:prstGeom prst="rect">
                        <a:avLst/>
                      </a:prstGeom>
                      <a:solidFill>
                        <a:srgbClr val="E1EFD8"/>
                      </a:solidFill>
                      <a:ln>
                        <a:noFill/>
                      </a:ln>
                    </wps:spPr>
                    <wps:txbx>
                      <w:txbxContent>
                        <w:p w14:paraId="286BD52B" w14:textId="77777777" w:rsidR="004416BD" w:rsidRDefault="004416BD">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-895346</wp:posOffset>
              </wp:positionH>
              <wp:positionV relativeFrom="paragraph">
                <wp:posOffset>-558162</wp:posOffset>
              </wp:positionV>
              <wp:extent cx="7533005" cy="855980"/>
              <wp:effectExtent b="0" l="0" r="0" t="0"/>
              <wp:wrapNone/>
              <wp:docPr id="3" name="image15.png"/>
              <a:graphic>
                <a:graphicData uri="http://schemas.openxmlformats.org/drawingml/2006/picture">
                  <pic:pic>
                    <pic:nvPicPr>
                      <pic:cNvPr id="0" name="image15.png"/>
                      <pic:cNvPicPr preferRelativeResize="0"/>
                    </pic:nvPicPr>
                    <pic:blipFill>
                      <a:blip r:embed="rId1"/>
                      <a:srcRect/>
                      <a:stretch>
                        <a:fillRect/>
                      </a:stretch>
                    </pic:blipFill>
                    <pic:spPr>
                      <a:xfrm>
                        <a:off x="0" y="0"/>
                        <a:ext cx="7533005" cy="85598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C08551" w14:textId="77777777" w:rsidR="004416BD" w:rsidRDefault="00057F67">
    <w:pPr>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14:paraId="1FC72B6D" w14:textId="77777777" w:rsidR="004416BD" w:rsidRDefault="004416BD">
    <w:pPr>
      <w:tabs>
        <w:tab w:val="center" w:pos="4513"/>
        <w:tab w:val="right" w:pos="9026"/>
      </w:tabs>
      <w:ind w:left="360"/>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43C3E"/>
    <w:multiLevelType w:val="multilevel"/>
    <w:tmpl w:val="B5A2A0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18A41EB"/>
    <w:multiLevelType w:val="multilevel"/>
    <w:tmpl w:val="39EEC294"/>
    <w:lvl w:ilvl="0">
      <w:start w:val="1"/>
      <w:numFmt w:val="decimal"/>
      <w:lvlText w:val="%1."/>
      <w:lvlJc w:val="left"/>
      <w:pPr>
        <w:ind w:left="720" w:hanging="360"/>
      </w:pPr>
      <w:rPr>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46C5AFA"/>
    <w:multiLevelType w:val="multilevel"/>
    <w:tmpl w:val="03C027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6A47C2F"/>
    <w:multiLevelType w:val="multilevel"/>
    <w:tmpl w:val="AF90B9BC"/>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15:restartNumberingAfterBreak="0">
    <w:nsid w:val="0A2264D4"/>
    <w:multiLevelType w:val="multilevel"/>
    <w:tmpl w:val="D9B692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AD83893"/>
    <w:multiLevelType w:val="multilevel"/>
    <w:tmpl w:val="44447AA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15CE3903"/>
    <w:multiLevelType w:val="multilevel"/>
    <w:tmpl w:val="E55A35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87F7A02"/>
    <w:multiLevelType w:val="multilevel"/>
    <w:tmpl w:val="C1B24C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8DE24D8"/>
    <w:multiLevelType w:val="multilevel"/>
    <w:tmpl w:val="6FF45B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A090A2E"/>
    <w:multiLevelType w:val="multilevel"/>
    <w:tmpl w:val="78D26E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D2F5584"/>
    <w:multiLevelType w:val="multilevel"/>
    <w:tmpl w:val="BBEE24EE"/>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1" w15:restartNumberingAfterBreak="0">
    <w:nsid w:val="1ECD5C43"/>
    <w:multiLevelType w:val="multilevel"/>
    <w:tmpl w:val="A55A18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4924065"/>
    <w:multiLevelType w:val="multilevel"/>
    <w:tmpl w:val="438A680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 w15:restartNumberingAfterBreak="0">
    <w:nsid w:val="29CF1631"/>
    <w:multiLevelType w:val="multilevel"/>
    <w:tmpl w:val="252EC1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A775922"/>
    <w:multiLevelType w:val="multilevel"/>
    <w:tmpl w:val="75B061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1EA128A"/>
    <w:multiLevelType w:val="multilevel"/>
    <w:tmpl w:val="DC0A271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15:restartNumberingAfterBreak="0">
    <w:nsid w:val="38D04DC1"/>
    <w:multiLevelType w:val="multilevel"/>
    <w:tmpl w:val="575CC8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41453AFC"/>
    <w:multiLevelType w:val="multilevel"/>
    <w:tmpl w:val="3EB87B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1BA36C1"/>
    <w:multiLevelType w:val="multilevel"/>
    <w:tmpl w:val="8F2C04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35716A0"/>
    <w:multiLevelType w:val="multilevel"/>
    <w:tmpl w:val="791818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5A21581"/>
    <w:multiLevelType w:val="multilevel"/>
    <w:tmpl w:val="5636B7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46BA1A1E"/>
    <w:multiLevelType w:val="multilevel"/>
    <w:tmpl w:val="2F60E55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49B60572"/>
    <w:multiLevelType w:val="multilevel"/>
    <w:tmpl w:val="27F2FA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49E92213"/>
    <w:multiLevelType w:val="multilevel"/>
    <w:tmpl w:val="EE20D258"/>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537F760D"/>
    <w:multiLevelType w:val="multilevel"/>
    <w:tmpl w:val="4B0C6C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19E3795"/>
    <w:multiLevelType w:val="multilevel"/>
    <w:tmpl w:val="401E4C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5ED7621"/>
    <w:multiLevelType w:val="multilevel"/>
    <w:tmpl w:val="1FB270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7" w15:restartNumberingAfterBreak="0">
    <w:nsid w:val="6FCF2902"/>
    <w:multiLevelType w:val="multilevel"/>
    <w:tmpl w:val="F70653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5994AA4"/>
    <w:multiLevelType w:val="multilevel"/>
    <w:tmpl w:val="6E22AD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C6A3F6B"/>
    <w:multiLevelType w:val="multilevel"/>
    <w:tmpl w:val="5ED205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5"/>
  </w:num>
  <w:num w:numId="2">
    <w:abstractNumId w:val="3"/>
  </w:num>
  <w:num w:numId="3">
    <w:abstractNumId w:val="27"/>
  </w:num>
  <w:num w:numId="4">
    <w:abstractNumId w:val="8"/>
  </w:num>
  <w:num w:numId="5">
    <w:abstractNumId w:val="19"/>
  </w:num>
  <w:num w:numId="6">
    <w:abstractNumId w:val="11"/>
  </w:num>
  <w:num w:numId="7">
    <w:abstractNumId w:val="0"/>
  </w:num>
  <w:num w:numId="8">
    <w:abstractNumId w:val="20"/>
  </w:num>
  <w:num w:numId="9">
    <w:abstractNumId w:val="28"/>
  </w:num>
  <w:num w:numId="10">
    <w:abstractNumId w:val="22"/>
  </w:num>
  <w:num w:numId="11">
    <w:abstractNumId w:val="21"/>
  </w:num>
  <w:num w:numId="12">
    <w:abstractNumId w:val="18"/>
  </w:num>
  <w:num w:numId="13">
    <w:abstractNumId w:val="1"/>
  </w:num>
  <w:num w:numId="14">
    <w:abstractNumId w:val="15"/>
  </w:num>
  <w:num w:numId="15">
    <w:abstractNumId w:val="29"/>
  </w:num>
  <w:num w:numId="16">
    <w:abstractNumId w:val="6"/>
  </w:num>
  <w:num w:numId="17">
    <w:abstractNumId w:val="14"/>
  </w:num>
  <w:num w:numId="18">
    <w:abstractNumId w:val="2"/>
  </w:num>
  <w:num w:numId="19">
    <w:abstractNumId w:val="17"/>
  </w:num>
  <w:num w:numId="20">
    <w:abstractNumId w:val="23"/>
  </w:num>
  <w:num w:numId="21">
    <w:abstractNumId w:val="5"/>
  </w:num>
  <w:num w:numId="22">
    <w:abstractNumId w:val="26"/>
  </w:num>
  <w:num w:numId="23">
    <w:abstractNumId w:val="13"/>
  </w:num>
  <w:num w:numId="24">
    <w:abstractNumId w:val="24"/>
  </w:num>
  <w:num w:numId="25">
    <w:abstractNumId w:val="7"/>
  </w:num>
  <w:num w:numId="26">
    <w:abstractNumId w:val="9"/>
  </w:num>
  <w:num w:numId="27">
    <w:abstractNumId w:val="16"/>
  </w:num>
  <w:num w:numId="28">
    <w:abstractNumId w:val="10"/>
  </w:num>
  <w:num w:numId="29">
    <w:abstractNumId w:val="12"/>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16BD"/>
    <w:rsid w:val="00057F67"/>
    <w:rsid w:val="00153488"/>
    <w:rsid w:val="004416BD"/>
    <w:rsid w:val="009425FA"/>
  </w:rsids>
  <m:mathPr>
    <m:mathFont m:val="Cambria Math"/>
    <m:brkBin m:val="before"/>
    <m:brkBinSub m:val="--"/>
    <m:smallFrac m:val="0"/>
    <m:dispDef/>
    <m:lMargin m:val="0"/>
    <m:rMargin m:val="0"/>
    <m:defJc m:val="centerGroup"/>
    <m:wrapIndent m:val="1440"/>
    <m:intLim m:val="subSup"/>
    <m:naryLim m:val="undOvr"/>
  </m:mathPr>
  <w:themeFontLang w:val="en-IN" w:bidi="ml-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BB26E"/>
  <w15:docId w15:val="{C42A7F3C-9E2A-47D5-B530-DDE4B4F75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Roboto" w:eastAsia="Roboto" w:hAnsi="Roboto" w:cs="Roboto"/>
        <w:sz w:val="24"/>
        <w:szCs w:val="24"/>
        <w:lang w:val="en-IN" w:eastAsia="en-IN" w:bidi="ml-IN"/>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15" w:type="dxa"/>
        <w:left w:w="15" w:type="dxa"/>
        <w:bottom w:w="15" w:type="dxa"/>
        <w:right w:w="15" w:type="dxa"/>
      </w:tblCellMar>
    </w:tblPr>
  </w:style>
  <w:style w:type="table" w:customStyle="1" w:styleId="a2">
    <w:basedOn w:val="TableNormal0"/>
    <w:tblPr>
      <w:tblStyleRowBandSize w:val="1"/>
      <w:tblStyleColBandSize w:val="1"/>
      <w:tblCellMar>
        <w:top w:w="15" w:type="dxa"/>
        <w:left w:w="15" w:type="dxa"/>
        <w:bottom w:w="15" w:type="dxa"/>
        <w:right w:w="15" w:type="dxa"/>
      </w:tblCellMar>
    </w:tblPr>
  </w:style>
  <w:style w:type="table" w:customStyle="1" w:styleId="a3">
    <w:basedOn w:val="TableNormal0"/>
    <w:tblPr>
      <w:tblStyleRowBandSize w:val="1"/>
      <w:tblStyleColBandSize w:val="1"/>
      <w:tblCellMar>
        <w:top w:w="15" w:type="dxa"/>
        <w:left w:w="15" w:type="dxa"/>
        <w:bottom w:w="15" w:type="dxa"/>
        <w:right w:w="15" w:type="dxa"/>
      </w:tblCellMar>
    </w:tblPr>
  </w:style>
  <w:style w:type="table" w:customStyle="1" w:styleId="a4">
    <w:basedOn w:val="TableNormal0"/>
    <w:tblPr>
      <w:tblStyleRowBandSize w:val="1"/>
      <w:tblStyleColBandSize w:val="1"/>
      <w:tblCellMar>
        <w:top w:w="15" w:type="dxa"/>
        <w:left w:w="15" w:type="dxa"/>
        <w:bottom w:w="15" w:type="dxa"/>
        <w:right w:w="15" w:type="dxa"/>
      </w:tblCellMar>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CellMar>
        <w:top w:w="15" w:type="dxa"/>
        <w:left w:w="15" w:type="dxa"/>
        <w:bottom w:w="15" w:type="dxa"/>
        <w:right w:w="15" w:type="dxa"/>
      </w:tblCellMar>
    </w:tblPr>
  </w:style>
  <w:style w:type="table" w:customStyle="1" w:styleId="aa">
    <w:basedOn w:val="TableNormal0"/>
    <w:tblPr>
      <w:tblStyleRowBandSize w:val="1"/>
      <w:tblStyleColBandSize w:val="1"/>
      <w:tblCellMar>
        <w:top w:w="0" w:type="dxa"/>
        <w:left w:w="115" w:type="dxa"/>
        <w:bottom w:w="0" w:type="dxa"/>
        <w:right w:w="115" w:type="dxa"/>
      </w:tblCellMar>
    </w:tblPr>
  </w:style>
  <w:style w:type="table" w:customStyle="1" w:styleId="ab">
    <w:basedOn w:val="TableNormal0"/>
    <w:tblPr>
      <w:tblStyleRowBandSize w:val="1"/>
      <w:tblStyleColBandSize w:val="1"/>
      <w:tblCellMar>
        <w:top w:w="15" w:type="dxa"/>
        <w:left w:w="15" w:type="dxa"/>
        <w:bottom w:w="15" w:type="dxa"/>
        <w:right w:w="15" w:type="dxa"/>
      </w:tblCellMar>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CellMar>
        <w:top w:w="0" w:type="dxa"/>
        <w:left w:w="108" w:type="dxa"/>
        <w:bottom w:w="0" w:type="dxa"/>
        <w:right w:w="108" w:type="dxa"/>
      </w:tblCellMar>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CellMar>
        <w:top w:w="0" w:type="dxa"/>
        <w:left w:w="108" w:type="dxa"/>
        <w:bottom w:w="0" w:type="dxa"/>
        <w:right w:w="108" w:type="dxa"/>
      </w:tblCellMar>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CellMar>
        <w:top w:w="0" w:type="dxa"/>
        <w:left w:w="115" w:type="dxa"/>
        <w:bottom w:w="0" w:type="dxa"/>
        <w:right w:w="115" w:type="dxa"/>
      </w:tblCellMar>
    </w:tblPr>
  </w:style>
  <w:style w:type="table" w:customStyle="1" w:styleId="aff0">
    <w:basedOn w:val="TableNormal0"/>
    <w:tblPr>
      <w:tblStyleRowBandSize w:val="1"/>
      <w:tblStyleColBandSize w:val="1"/>
    </w:tblPr>
  </w:style>
  <w:style w:type="table" w:customStyle="1" w:styleId="aff1">
    <w:basedOn w:val="TableNormal0"/>
    <w:tblPr>
      <w:tblStyleRowBandSize w:val="1"/>
      <w:tblStyleColBandSize w:val="1"/>
    </w:tblPr>
  </w:style>
  <w:style w:type="table" w:customStyle="1" w:styleId="aff2">
    <w:basedOn w:val="TableNormal0"/>
    <w:tblPr>
      <w:tblStyleRowBandSize w:val="1"/>
      <w:tblStyleColBandSize w:val="1"/>
      <w:tblCellMar>
        <w:top w:w="0" w:type="dxa"/>
        <w:left w:w="115" w:type="dxa"/>
        <w:bottom w:w="0" w:type="dxa"/>
        <w:right w:w="115" w:type="dxa"/>
      </w:tblCellMar>
    </w:tblPr>
  </w:style>
  <w:style w:type="table" w:customStyle="1" w:styleId="aff3">
    <w:basedOn w:val="TableNormal0"/>
    <w:tblPr>
      <w:tblStyleRowBandSize w:val="1"/>
      <w:tblStyleColBandSize w:val="1"/>
    </w:tblPr>
  </w:style>
  <w:style w:type="table" w:customStyle="1" w:styleId="aff4">
    <w:basedOn w:val="TableNormal0"/>
    <w:tblPr>
      <w:tblStyleRowBandSize w:val="1"/>
      <w:tblStyleColBandSize w:val="1"/>
    </w:tblPr>
  </w:style>
  <w:style w:type="table" w:customStyle="1" w:styleId="aff5">
    <w:basedOn w:val="TableNormal0"/>
    <w:tblPr>
      <w:tblStyleRowBandSize w:val="1"/>
      <w:tblStyleColBandSize w:val="1"/>
      <w:tblCellMar>
        <w:top w:w="0" w:type="dxa"/>
        <w:left w:w="108" w:type="dxa"/>
        <w:bottom w:w="0" w:type="dxa"/>
        <w:right w:w="108" w:type="dxa"/>
      </w:tblCellMar>
    </w:tblPr>
  </w:style>
  <w:style w:type="table" w:customStyle="1" w:styleId="aff6">
    <w:basedOn w:val="TableNormal0"/>
    <w:tblPr>
      <w:tblStyleRowBandSize w:val="1"/>
      <w:tblStyleColBandSize w:val="1"/>
      <w:tblCellMar>
        <w:top w:w="0" w:type="dxa"/>
        <w:left w:w="108" w:type="dxa"/>
        <w:bottom w:w="0" w:type="dxa"/>
        <w:right w:w="108" w:type="dxa"/>
      </w:tblCellMar>
    </w:tblPr>
  </w:style>
  <w:style w:type="table" w:customStyle="1" w:styleId="aff7">
    <w:basedOn w:val="TableNormal0"/>
    <w:tblPr>
      <w:tblStyleRowBandSize w:val="1"/>
      <w:tblStyleColBandSize w:val="1"/>
      <w:tblCellMar>
        <w:top w:w="0" w:type="dxa"/>
        <w:left w:w="108" w:type="dxa"/>
        <w:bottom w:w="0" w:type="dxa"/>
        <w:right w:w="108" w:type="dxa"/>
      </w:tblCellMar>
    </w:tblPr>
  </w:style>
  <w:style w:type="table" w:customStyle="1" w:styleId="aff8">
    <w:basedOn w:val="TableNormal0"/>
    <w:tblPr>
      <w:tblStyleRowBandSize w:val="1"/>
      <w:tblStyleColBandSize w:val="1"/>
      <w:tblCellMar>
        <w:top w:w="0" w:type="dxa"/>
        <w:left w:w="108" w:type="dxa"/>
        <w:bottom w:w="0" w:type="dxa"/>
        <w:right w:w="108" w:type="dxa"/>
      </w:tblCellMar>
    </w:tblPr>
  </w:style>
  <w:style w:type="table" w:customStyle="1" w:styleId="aff9">
    <w:basedOn w:val="TableNormal0"/>
    <w:tblPr>
      <w:tblStyleRowBandSize w:val="1"/>
      <w:tblStyleColBandSize w:val="1"/>
      <w:tblCellMar>
        <w:top w:w="0" w:type="dxa"/>
        <w:left w:w="108" w:type="dxa"/>
        <w:bottom w:w="0" w:type="dxa"/>
        <w:right w:w="108" w:type="dxa"/>
      </w:tblCellMar>
    </w:tblPr>
  </w:style>
  <w:style w:type="table" w:customStyle="1" w:styleId="affa">
    <w:basedOn w:val="TableNormal0"/>
    <w:tblPr>
      <w:tblStyleRowBandSize w:val="1"/>
      <w:tblStyleColBandSize w:val="1"/>
      <w:tblCellMar>
        <w:top w:w="0" w:type="dxa"/>
        <w:left w:w="108" w:type="dxa"/>
        <w:bottom w:w="0" w:type="dxa"/>
        <w:right w:w="108" w:type="dxa"/>
      </w:tblCellMar>
    </w:tblPr>
  </w:style>
  <w:style w:type="table" w:customStyle="1" w:styleId="affb">
    <w:basedOn w:val="TableNormal0"/>
    <w:tblPr>
      <w:tblStyleRowBandSize w:val="1"/>
      <w:tblStyleColBandSize w:val="1"/>
    </w:tblPr>
  </w:style>
  <w:style w:type="table" w:customStyle="1" w:styleId="affc">
    <w:basedOn w:val="TableNormal0"/>
    <w:tblPr>
      <w:tblStyleRowBandSize w:val="1"/>
      <w:tblStyleColBandSize w:val="1"/>
    </w:tblPr>
  </w:style>
  <w:style w:type="table" w:customStyle="1" w:styleId="affd">
    <w:basedOn w:val="TableNormal0"/>
    <w:tblPr>
      <w:tblStyleRowBandSize w:val="1"/>
      <w:tblStyleColBandSize w:val="1"/>
    </w:tblPr>
  </w:style>
  <w:style w:type="table" w:customStyle="1" w:styleId="affe">
    <w:basedOn w:val="TableNormal0"/>
    <w:tblPr>
      <w:tblStyleRowBandSize w:val="1"/>
      <w:tblStyleColBandSize w:val="1"/>
    </w:tblPr>
  </w:style>
  <w:style w:type="table" w:customStyle="1" w:styleId="afff">
    <w:basedOn w:val="TableNormal0"/>
    <w:tblPr>
      <w:tblStyleRowBandSize w:val="1"/>
      <w:tblStyleColBandSize w:val="1"/>
    </w:tblPr>
  </w:style>
  <w:style w:type="table" w:customStyle="1" w:styleId="afff0">
    <w:basedOn w:val="TableNormal0"/>
    <w:tblPr>
      <w:tblStyleRowBandSize w:val="1"/>
      <w:tblStyleColBandSize w:val="1"/>
    </w:tblPr>
  </w:style>
  <w:style w:type="table" w:customStyle="1" w:styleId="afff1">
    <w:basedOn w:val="TableNormal0"/>
    <w:tblPr>
      <w:tblStyleRowBandSize w:val="1"/>
      <w:tblStyleColBandSize w:val="1"/>
    </w:tblPr>
  </w:style>
  <w:style w:type="table" w:customStyle="1" w:styleId="afff2">
    <w:basedOn w:val="TableNormal0"/>
    <w:tblPr>
      <w:tblStyleRowBandSize w:val="1"/>
      <w:tblStyleColBandSize w:val="1"/>
    </w:tblPr>
  </w:style>
  <w:style w:type="table" w:customStyle="1" w:styleId="afff3">
    <w:basedOn w:val="TableNormal0"/>
    <w:tblPr>
      <w:tblStyleRowBandSize w:val="1"/>
      <w:tblStyleColBandSize w:val="1"/>
    </w:tblPr>
  </w:style>
  <w:style w:type="table" w:customStyle="1" w:styleId="afff4">
    <w:basedOn w:val="TableNormal0"/>
    <w:tblPr>
      <w:tblStyleRowBandSize w:val="1"/>
      <w:tblStyleColBandSize w:val="1"/>
    </w:tblPr>
  </w:style>
  <w:style w:type="table" w:customStyle="1" w:styleId="afff5">
    <w:basedOn w:val="TableNormal0"/>
    <w:tblPr>
      <w:tblStyleRowBandSize w:val="1"/>
      <w:tblStyleColBandSize w:val="1"/>
    </w:tblPr>
  </w:style>
  <w:style w:type="table" w:customStyle="1" w:styleId="afff6">
    <w:basedOn w:val="TableNormal0"/>
    <w:tblPr>
      <w:tblStyleRowBandSize w:val="1"/>
      <w:tblStyleColBandSize w:val="1"/>
    </w:tblPr>
  </w:style>
  <w:style w:type="table" w:customStyle="1" w:styleId="afff7">
    <w:basedOn w:val="TableNormal0"/>
    <w:tblPr>
      <w:tblStyleRowBandSize w:val="1"/>
      <w:tblStyleColBandSize w:val="1"/>
    </w:tblPr>
  </w:style>
  <w:style w:type="table" w:customStyle="1" w:styleId="afff8">
    <w:basedOn w:val="TableNormal0"/>
    <w:tblPr>
      <w:tblStyleRowBandSize w:val="1"/>
      <w:tblStyleColBandSize w:val="1"/>
    </w:tblPr>
  </w:style>
  <w:style w:type="table" w:customStyle="1" w:styleId="afff9">
    <w:basedOn w:val="TableNormal0"/>
    <w:tblPr>
      <w:tblStyleRowBandSize w:val="1"/>
      <w:tblStyleColBandSize w:val="1"/>
    </w:tblPr>
  </w:style>
  <w:style w:type="table" w:customStyle="1" w:styleId="afffa">
    <w:basedOn w:val="TableNormal0"/>
    <w:tblPr>
      <w:tblStyleRowBandSize w:val="1"/>
      <w:tblStyleColBandSize w:val="1"/>
    </w:tblPr>
  </w:style>
  <w:style w:type="table" w:customStyle="1" w:styleId="afffb">
    <w:basedOn w:val="TableNormal0"/>
    <w:tblPr>
      <w:tblStyleRowBandSize w:val="1"/>
      <w:tblStyleColBandSize w:val="1"/>
    </w:tblPr>
  </w:style>
  <w:style w:type="table" w:customStyle="1" w:styleId="afffc">
    <w:basedOn w:val="TableNormal0"/>
    <w:tblPr>
      <w:tblStyleRowBandSize w:val="1"/>
      <w:tblStyleColBandSize w:val="1"/>
    </w:tblPr>
  </w:style>
  <w:style w:type="table" w:customStyle="1" w:styleId="afffd">
    <w:basedOn w:val="TableNormal0"/>
    <w:tblPr>
      <w:tblStyleRowBandSize w:val="1"/>
      <w:tblStyleColBandSize w:val="1"/>
    </w:tblPr>
  </w:style>
  <w:style w:type="table" w:customStyle="1" w:styleId="afffe">
    <w:basedOn w:val="TableNormal0"/>
    <w:tblPr>
      <w:tblStyleRowBandSize w:val="1"/>
      <w:tblStyleColBandSize w:val="1"/>
    </w:tblPr>
  </w:style>
  <w:style w:type="table" w:customStyle="1" w:styleId="affff">
    <w:basedOn w:val="TableNormal0"/>
    <w:tblPr>
      <w:tblStyleRowBandSize w:val="1"/>
      <w:tblStyleColBandSize w:val="1"/>
      <w:tblCellMar>
        <w:top w:w="0" w:type="dxa"/>
        <w:left w:w="108" w:type="dxa"/>
        <w:bottom w:w="0" w:type="dxa"/>
        <w:right w:w="108" w:type="dxa"/>
      </w:tblCellMar>
    </w:tblPr>
  </w:style>
  <w:style w:type="table" w:customStyle="1" w:styleId="affff0">
    <w:basedOn w:val="TableNormal0"/>
    <w:tblPr>
      <w:tblStyleRowBandSize w:val="1"/>
      <w:tblStyleColBandSize w:val="1"/>
    </w:tblPr>
  </w:style>
  <w:style w:type="table" w:customStyle="1" w:styleId="affff1">
    <w:basedOn w:val="TableNormal0"/>
    <w:tblPr>
      <w:tblStyleRowBandSize w:val="1"/>
      <w:tblStyleColBandSize w:val="1"/>
    </w:tblPr>
  </w:style>
  <w:style w:type="table" w:customStyle="1" w:styleId="affff2">
    <w:basedOn w:val="TableNormal0"/>
    <w:tblPr>
      <w:tblStyleRowBandSize w:val="1"/>
      <w:tblStyleColBandSize w:val="1"/>
    </w:tblPr>
  </w:style>
  <w:style w:type="table" w:customStyle="1" w:styleId="affff3">
    <w:basedOn w:val="TableNormal0"/>
    <w:tblPr>
      <w:tblStyleRowBandSize w:val="1"/>
      <w:tblStyleColBandSize w:val="1"/>
    </w:tblPr>
  </w:style>
  <w:style w:type="table" w:customStyle="1" w:styleId="affff4">
    <w:basedOn w:val="TableNormal0"/>
    <w:tblPr>
      <w:tblStyleRowBandSize w:val="1"/>
      <w:tblStyleColBandSize w:val="1"/>
    </w:tblPr>
  </w:style>
  <w:style w:type="table" w:customStyle="1" w:styleId="affff5">
    <w:basedOn w:val="TableNormal0"/>
    <w:tblPr>
      <w:tblStyleRowBandSize w:val="1"/>
      <w:tblStyleColBandSize w:val="1"/>
    </w:tblPr>
  </w:style>
  <w:style w:type="table" w:customStyle="1" w:styleId="affff6">
    <w:basedOn w:val="TableNormal0"/>
    <w:tblPr>
      <w:tblStyleRowBandSize w:val="1"/>
      <w:tblStyleColBandSize w:val="1"/>
    </w:tblPr>
  </w:style>
  <w:style w:type="table" w:customStyle="1" w:styleId="affff7">
    <w:basedOn w:val="TableNormal0"/>
    <w:tblPr>
      <w:tblStyleRowBandSize w:val="1"/>
      <w:tblStyleColBandSize w:val="1"/>
    </w:tblPr>
  </w:style>
  <w:style w:type="table" w:customStyle="1" w:styleId="affff8">
    <w:basedOn w:val="TableNormal0"/>
    <w:tblPr>
      <w:tblStyleRowBandSize w:val="1"/>
      <w:tblStyleColBandSize w:val="1"/>
    </w:tblPr>
  </w:style>
  <w:style w:type="table" w:customStyle="1" w:styleId="affff9">
    <w:basedOn w:val="TableNormal0"/>
    <w:tblPr>
      <w:tblStyleRowBandSize w:val="1"/>
      <w:tblStyleColBandSize w:val="1"/>
    </w:tblPr>
  </w:style>
  <w:style w:type="table" w:customStyle="1" w:styleId="affffa">
    <w:basedOn w:val="TableNormal0"/>
    <w:tblPr>
      <w:tblStyleRowBandSize w:val="1"/>
      <w:tblStyleColBandSize w:val="1"/>
    </w:tblPr>
  </w:style>
  <w:style w:type="table" w:customStyle="1" w:styleId="affffb">
    <w:basedOn w:val="TableNormal0"/>
    <w:tblPr>
      <w:tblStyleRowBandSize w:val="1"/>
      <w:tblStyleColBandSize w:val="1"/>
    </w:tblPr>
  </w:style>
  <w:style w:type="table" w:customStyle="1" w:styleId="affffc">
    <w:basedOn w:val="TableNormal0"/>
    <w:tblPr>
      <w:tblStyleRowBandSize w:val="1"/>
      <w:tblStyleColBandSize w:val="1"/>
    </w:tblPr>
  </w:style>
  <w:style w:type="table" w:customStyle="1" w:styleId="affffd">
    <w:basedOn w:val="TableNormal0"/>
    <w:tblPr>
      <w:tblStyleRowBandSize w:val="1"/>
      <w:tblStyleColBandSize w:val="1"/>
      <w:tblCellMar>
        <w:top w:w="144" w:type="dxa"/>
        <w:left w:w="115" w:type="dxa"/>
        <w:bottom w:w="144"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5.png"/><Relationship Id="rId13" Type="http://schemas.openxmlformats.org/officeDocument/2006/relationships/image" Target="media/image3.jpg"/><Relationship Id="rId18"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jp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2.xml"/><Relationship Id="rId25" Type="http://schemas.openxmlformats.org/officeDocument/2006/relationships/image" Target="media/image13.jp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2.jpg"/><Relationship Id="rId5" Type="http://schemas.openxmlformats.org/officeDocument/2006/relationships/webSettings" Target="webSettings.xml"/><Relationship Id="rId15" Type="http://schemas.openxmlformats.org/officeDocument/2006/relationships/image" Target="media/image5.jpg"/><Relationship Id="rId23" Type="http://schemas.openxmlformats.org/officeDocument/2006/relationships/image" Target="media/image11.jpg"/><Relationship Id="rId10" Type="http://schemas.openxmlformats.org/officeDocument/2006/relationships/image" Target="media/image2.png"/><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n1SfWYT3NrqPgQ4+RstFpuwZWg==">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107</Pages>
  <Words>12537</Words>
  <Characters>71463</Characters>
  <Application>Microsoft Office Word</Application>
  <DocSecurity>0</DocSecurity>
  <Lines>595</Lines>
  <Paragraphs>167</Paragraphs>
  <ScaleCrop>false</ScaleCrop>
  <Company/>
  <LinksUpToDate>false</LinksUpToDate>
  <CharactersWithSpaces>83833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cohk ms</cp:lastModifiedBy>
  <cp:revision>3</cp:revision>
  <dcterms:created xsi:type="dcterms:W3CDTF">2026-05-23T05:01:00Z</dcterms:created>
  <dcterms:modified xsi:type="dcterms:W3CDTF">2026-05-23T05:04:00Z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